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903452" w14:textId="77777777" w:rsidR="003B598B" w:rsidRPr="003744C3" w:rsidRDefault="003B598B" w:rsidP="003B598B">
      <w:pPr>
        <w:jc w:val="center"/>
        <w:rPr>
          <w:rFonts w:ascii="Times New Roman" w:hAnsi="Times New Roman" w:cs="Times New Roman"/>
          <w:b/>
          <w:sz w:val="24"/>
          <w:szCs w:val="24"/>
          <w:lang w:val="en-GB"/>
        </w:rPr>
      </w:pPr>
      <w:r w:rsidRPr="003744C3">
        <w:rPr>
          <w:rFonts w:ascii="Times New Roman" w:hAnsi="Times New Roman" w:cs="Times New Roman"/>
          <w:b/>
          <w:sz w:val="24"/>
          <w:szCs w:val="24"/>
          <w:lang w:val="en-GB"/>
        </w:rPr>
        <w:t>PHYTOCHEMICALS AND ORGANIC CONSTITUENTS OF JATROPHA CURCAS</w:t>
      </w:r>
    </w:p>
    <w:p w14:paraId="09342BD2" w14:textId="77777777" w:rsidR="003B598B" w:rsidRPr="003B598B" w:rsidRDefault="003B598B" w:rsidP="003B598B">
      <w:pPr>
        <w:jc w:val="center"/>
        <w:rPr>
          <w:rFonts w:ascii="Times New Roman" w:hAnsi="Times New Roman" w:cs="Times New Roman"/>
          <w:b/>
          <w:sz w:val="24"/>
          <w:szCs w:val="24"/>
          <w:lang w:val="en-GB"/>
        </w:rPr>
      </w:pPr>
    </w:p>
    <w:p w14:paraId="3181DED9" w14:textId="77777777" w:rsidR="003B598B" w:rsidRPr="003B598B" w:rsidRDefault="003B598B" w:rsidP="003B598B">
      <w:pPr>
        <w:tabs>
          <w:tab w:val="left" w:pos="6810"/>
        </w:tabs>
        <w:rPr>
          <w:rFonts w:ascii="Times New Roman" w:hAnsi="Times New Roman" w:cs="Times New Roman"/>
          <w:b/>
          <w:sz w:val="24"/>
          <w:szCs w:val="24"/>
          <w:lang w:val="en-GB"/>
        </w:rPr>
      </w:pPr>
      <w:r w:rsidRPr="003B598B">
        <w:rPr>
          <w:rFonts w:ascii="Times New Roman" w:hAnsi="Times New Roman" w:cs="Times New Roman"/>
          <w:b/>
          <w:sz w:val="24"/>
          <w:szCs w:val="24"/>
          <w:lang w:val="en-GB"/>
        </w:rPr>
        <w:tab/>
      </w:r>
    </w:p>
    <w:p w14:paraId="5E4EF037" w14:textId="77777777" w:rsidR="003B598B" w:rsidRPr="003B598B" w:rsidRDefault="003B598B" w:rsidP="003B598B">
      <w:pPr>
        <w:jc w:val="center"/>
        <w:rPr>
          <w:rFonts w:ascii="Times New Roman" w:hAnsi="Times New Roman" w:cs="Times New Roman"/>
          <w:b/>
          <w:sz w:val="24"/>
          <w:szCs w:val="24"/>
          <w:lang w:val="en-GB"/>
        </w:rPr>
      </w:pPr>
    </w:p>
    <w:p w14:paraId="15624F77" w14:textId="77777777" w:rsidR="003B598B" w:rsidRPr="003B598B" w:rsidRDefault="003B598B" w:rsidP="003B598B">
      <w:pPr>
        <w:jc w:val="center"/>
        <w:rPr>
          <w:rFonts w:ascii="Times New Roman" w:hAnsi="Times New Roman" w:cs="Times New Roman"/>
          <w:b/>
          <w:sz w:val="24"/>
          <w:szCs w:val="24"/>
          <w:lang w:val="en-GB"/>
        </w:rPr>
      </w:pPr>
    </w:p>
    <w:p w14:paraId="778F47C4" w14:textId="77777777" w:rsidR="003B598B" w:rsidRPr="003B598B" w:rsidRDefault="003B598B" w:rsidP="003B598B">
      <w:pPr>
        <w:jc w:val="center"/>
        <w:rPr>
          <w:rFonts w:ascii="Times New Roman" w:hAnsi="Times New Roman" w:cs="Times New Roman"/>
          <w:sz w:val="24"/>
          <w:szCs w:val="24"/>
          <w:lang w:val="en-GB"/>
        </w:rPr>
      </w:pPr>
      <w:r w:rsidRPr="003B598B">
        <w:rPr>
          <w:rFonts w:ascii="Times New Roman" w:hAnsi="Times New Roman" w:cs="Times New Roman"/>
          <w:sz w:val="24"/>
          <w:szCs w:val="24"/>
          <w:lang w:val="en-GB"/>
        </w:rPr>
        <w:br/>
        <w:t>BY</w:t>
      </w:r>
      <w:r w:rsidRPr="003B598B">
        <w:rPr>
          <w:rFonts w:ascii="Times New Roman" w:hAnsi="Times New Roman" w:cs="Times New Roman"/>
          <w:sz w:val="24"/>
          <w:szCs w:val="24"/>
          <w:lang w:val="en-GB"/>
        </w:rPr>
        <w:br/>
      </w:r>
    </w:p>
    <w:p w14:paraId="4EC12B9B" w14:textId="77777777" w:rsidR="003B598B" w:rsidRPr="003B598B" w:rsidRDefault="003B598B" w:rsidP="003B598B">
      <w:pPr>
        <w:jc w:val="center"/>
        <w:rPr>
          <w:rFonts w:ascii="Times New Roman" w:hAnsi="Times New Roman" w:cs="Times New Roman"/>
          <w:b/>
          <w:sz w:val="24"/>
          <w:szCs w:val="24"/>
          <w:lang w:val="en-GB"/>
        </w:rPr>
      </w:pPr>
      <w:r w:rsidRPr="003B598B">
        <w:rPr>
          <w:rFonts w:ascii="Times New Roman" w:hAnsi="Times New Roman" w:cs="Times New Roman"/>
          <w:b/>
          <w:sz w:val="24"/>
          <w:szCs w:val="24"/>
          <w:lang w:val="en-GB"/>
        </w:rPr>
        <w:t>EGBO DIVINE CHUKWUNONSO</w:t>
      </w:r>
    </w:p>
    <w:p w14:paraId="63B2A775" w14:textId="77777777" w:rsidR="003B598B" w:rsidRPr="003B598B" w:rsidRDefault="003B598B" w:rsidP="003B598B">
      <w:pPr>
        <w:jc w:val="center"/>
        <w:rPr>
          <w:rFonts w:ascii="Times New Roman" w:hAnsi="Times New Roman" w:cs="Times New Roman"/>
          <w:b/>
          <w:sz w:val="24"/>
          <w:szCs w:val="24"/>
          <w:lang w:val="en-GB"/>
        </w:rPr>
      </w:pPr>
      <w:r w:rsidRPr="003B598B">
        <w:rPr>
          <w:rFonts w:ascii="Times New Roman" w:hAnsi="Times New Roman" w:cs="Times New Roman"/>
          <w:b/>
          <w:sz w:val="24"/>
          <w:szCs w:val="24"/>
          <w:lang w:val="en-GB"/>
        </w:rPr>
        <w:t>16010102006</w:t>
      </w:r>
    </w:p>
    <w:p w14:paraId="57CF1EA6" w14:textId="77777777" w:rsidR="003B598B" w:rsidRPr="003B598B" w:rsidRDefault="003B598B" w:rsidP="003B598B">
      <w:pPr>
        <w:jc w:val="center"/>
        <w:rPr>
          <w:rFonts w:ascii="Times New Roman" w:hAnsi="Times New Roman" w:cs="Times New Roman"/>
          <w:b/>
          <w:sz w:val="24"/>
          <w:szCs w:val="24"/>
          <w:lang w:val="en-GB"/>
        </w:rPr>
      </w:pPr>
    </w:p>
    <w:p w14:paraId="3FD7BCC4" w14:textId="77777777" w:rsidR="003B598B" w:rsidRPr="003B598B" w:rsidRDefault="003B598B" w:rsidP="003B598B">
      <w:pPr>
        <w:jc w:val="center"/>
        <w:rPr>
          <w:rFonts w:ascii="Times New Roman" w:hAnsi="Times New Roman" w:cs="Times New Roman"/>
          <w:b/>
          <w:sz w:val="24"/>
          <w:szCs w:val="24"/>
          <w:lang w:val="en-GB"/>
        </w:rPr>
      </w:pPr>
    </w:p>
    <w:p w14:paraId="52718BB6" w14:textId="77777777" w:rsidR="003B598B" w:rsidRPr="003B598B" w:rsidRDefault="003B598B" w:rsidP="003B598B">
      <w:pPr>
        <w:jc w:val="center"/>
        <w:rPr>
          <w:rFonts w:ascii="Times New Roman" w:hAnsi="Times New Roman" w:cs="Times New Roman"/>
          <w:b/>
          <w:sz w:val="24"/>
          <w:szCs w:val="24"/>
          <w:lang w:val="en-GB"/>
        </w:rPr>
      </w:pPr>
    </w:p>
    <w:p w14:paraId="69099D28" w14:textId="77777777" w:rsidR="003B598B" w:rsidRPr="003B598B" w:rsidRDefault="003B598B" w:rsidP="003B598B">
      <w:pPr>
        <w:jc w:val="center"/>
        <w:rPr>
          <w:rFonts w:ascii="Times New Roman" w:hAnsi="Times New Roman" w:cs="Times New Roman"/>
          <w:b/>
          <w:sz w:val="24"/>
          <w:szCs w:val="24"/>
          <w:lang w:val="en-GB"/>
        </w:rPr>
      </w:pPr>
    </w:p>
    <w:p w14:paraId="30DEF1C8" w14:textId="77777777" w:rsidR="003B598B" w:rsidRPr="003B598B" w:rsidRDefault="003B598B" w:rsidP="003B598B">
      <w:pPr>
        <w:jc w:val="center"/>
        <w:rPr>
          <w:rFonts w:ascii="Times New Roman" w:hAnsi="Times New Roman" w:cs="Times New Roman"/>
          <w:b/>
          <w:sz w:val="24"/>
          <w:szCs w:val="24"/>
          <w:lang w:val="en-GB"/>
        </w:rPr>
      </w:pPr>
    </w:p>
    <w:p w14:paraId="73EE4EDC" w14:textId="77777777" w:rsidR="003B598B" w:rsidRPr="003B598B" w:rsidRDefault="003B598B" w:rsidP="003B598B">
      <w:pPr>
        <w:jc w:val="center"/>
        <w:rPr>
          <w:rFonts w:ascii="Times New Roman" w:hAnsi="Times New Roman" w:cs="Times New Roman"/>
          <w:b/>
          <w:sz w:val="24"/>
          <w:szCs w:val="24"/>
          <w:lang w:val="en-GB"/>
        </w:rPr>
      </w:pPr>
    </w:p>
    <w:p w14:paraId="18543986" w14:textId="77777777" w:rsidR="003B598B" w:rsidRPr="003B598B" w:rsidRDefault="003B598B" w:rsidP="003B598B">
      <w:pPr>
        <w:jc w:val="center"/>
        <w:rPr>
          <w:rFonts w:ascii="Times New Roman" w:hAnsi="Times New Roman" w:cs="Times New Roman"/>
          <w:b/>
          <w:sz w:val="24"/>
          <w:szCs w:val="24"/>
          <w:lang w:val="en-GB"/>
        </w:rPr>
      </w:pPr>
    </w:p>
    <w:p w14:paraId="722F76DC" w14:textId="77777777" w:rsidR="003B598B" w:rsidRPr="003B598B" w:rsidRDefault="003B598B" w:rsidP="003B598B">
      <w:pPr>
        <w:jc w:val="center"/>
        <w:rPr>
          <w:rFonts w:ascii="Times New Roman" w:hAnsi="Times New Roman" w:cs="Times New Roman"/>
          <w:b/>
          <w:sz w:val="24"/>
          <w:szCs w:val="24"/>
          <w:lang w:val="en-GB"/>
        </w:rPr>
      </w:pPr>
    </w:p>
    <w:p w14:paraId="21EFC412" w14:textId="3A85284E" w:rsidR="003B598B" w:rsidRPr="003B598B" w:rsidRDefault="00E509B7" w:rsidP="00E509B7">
      <w:pPr>
        <w:jc w:val="center"/>
        <w:rPr>
          <w:rFonts w:ascii="Times New Roman" w:hAnsi="Times New Roman" w:cs="Times New Roman"/>
          <w:sz w:val="24"/>
          <w:szCs w:val="24"/>
          <w:lang w:val="en-GB"/>
        </w:rPr>
      </w:pPr>
      <w:r>
        <w:rPr>
          <w:rFonts w:ascii="Times New Roman" w:hAnsi="Times New Roman" w:cs="Times New Roman"/>
          <w:sz w:val="24"/>
          <w:szCs w:val="24"/>
          <w:lang w:val="en-GB"/>
        </w:rPr>
        <w:t>A DISSERTATION SUBMITTED TO BIOCHEMISTRY UNIT OF BIOLOGICAL SCIENCES DEPARTMENT, MOUNTAIN TOP UNIVERSITY, IBAFO OGUN STATE IN PARTIAL FULFILLMENT FOR THE REQUIREMENT FOR THE AWARD OF BACH</w:t>
      </w:r>
      <w:r w:rsidR="003744C3">
        <w:rPr>
          <w:rFonts w:ascii="Times New Roman" w:hAnsi="Times New Roman" w:cs="Times New Roman"/>
          <w:sz w:val="24"/>
          <w:szCs w:val="24"/>
          <w:lang w:val="en-GB"/>
        </w:rPr>
        <w:t>ELOR OF SCIENCE DEGREE BSc (HONS) IN BIOCHEMISTRY.</w:t>
      </w:r>
    </w:p>
    <w:p w14:paraId="06419A9E" w14:textId="77777777" w:rsidR="003B598B" w:rsidRPr="003B598B" w:rsidRDefault="003B598B" w:rsidP="003B598B">
      <w:pPr>
        <w:jc w:val="center"/>
        <w:rPr>
          <w:rFonts w:ascii="Times New Roman" w:hAnsi="Times New Roman" w:cs="Times New Roman"/>
          <w:sz w:val="24"/>
          <w:szCs w:val="24"/>
          <w:lang w:val="en-GB"/>
        </w:rPr>
      </w:pPr>
    </w:p>
    <w:p w14:paraId="1DD55C18" w14:textId="77777777" w:rsidR="003B598B" w:rsidRPr="003B598B" w:rsidRDefault="003B598B" w:rsidP="003B598B">
      <w:pPr>
        <w:jc w:val="center"/>
        <w:rPr>
          <w:rFonts w:ascii="Times New Roman" w:hAnsi="Times New Roman" w:cs="Times New Roman"/>
          <w:b/>
          <w:sz w:val="24"/>
          <w:szCs w:val="24"/>
          <w:lang w:val="en-GB"/>
        </w:rPr>
      </w:pPr>
      <w:r w:rsidRPr="003B598B">
        <w:rPr>
          <w:rFonts w:ascii="Times New Roman" w:hAnsi="Times New Roman" w:cs="Times New Roman"/>
          <w:sz w:val="24"/>
          <w:szCs w:val="24"/>
          <w:lang w:val="en-GB"/>
        </w:rPr>
        <w:br/>
      </w:r>
      <w:r w:rsidRPr="003B598B">
        <w:rPr>
          <w:rFonts w:ascii="Times New Roman" w:hAnsi="Times New Roman" w:cs="Times New Roman"/>
          <w:b/>
          <w:sz w:val="24"/>
          <w:szCs w:val="24"/>
          <w:lang w:val="en-GB"/>
        </w:rPr>
        <w:t>NOVEMBER, 2020</w:t>
      </w:r>
    </w:p>
    <w:p w14:paraId="1D3ABD24" w14:textId="77777777" w:rsidR="003B598B" w:rsidRPr="003B598B" w:rsidRDefault="003B598B" w:rsidP="003B598B">
      <w:pPr>
        <w:jc w:val="both"/>
        <w:rPr>
          <w:rFonts w:ascii="Times New Roman" w:hAnsi="Times New Roman" w:cs="Times New Roman"/>
          <w:sz w:val="24"/>
          <w:szCs w:val="24"/>
          <w:lang w:val="en-GB"/>
        </w:rPr>
      </w:pPr>
    </w:p>
    <w:p w14:paraId="7176DF4C" w14:textId="77777777" w:rsidR="003B598B" w:rsidRPr="003B598B" w:rsidRDefault="003B598B" w:rsidP="003B598B">
      <w:pPr>
        <w:jc w:val="center"/>
        <w:rPr>
          <w:rFonts w:ascii="Times New Roman" w:hAnsi="Times New Roman" w:cs="Times New Roman"/>
          <w:b/>
          <w:sz w:val="28"/>
          <w:szCs w:val="28"/>
          <w:lang w:val="en-GB"/>
        </w:rPr>
      </w:pPr>
    </w:p>
    <w:p w14:paraId="786162EA" w14:textId="013E823C" w:rsidR="003B598B" w:rsidRDefault="003B598B" w:rsidP="003B598B">
      <w:pPr>
        <w:jc w:val="center"/>
        <w:rPr>
          <w:rFonts w:ascii="Times New Roman" w:hAnsi="Times New Roman" w:cs="Times New Roman"/>
          <w:b/>
          <w:sz w:val="28"/>
          <w:szCs w:val="28"/>
          <w:lang w:val="en-GB"/>
        </w:rPr>
      </w:pPr>
    </w:p>
    <w:p w14:paraId="5616DD1C" w14:textId="77777777" w:rsidR="00004966" w:rsidRPr="003B598B" w:rsidRDefault="00004966" w:rsidP="003B598B">
      <w:pPr>
        <w:jc w:val="center"/>
        <w:rPr>
          <w:rFonts w:ascii="Times New Roman" w:hAnsi="Times New Roman" w:cs="Times New Roman"/>
          <w:b/>
          <w:sz w:val="28"/>
          <w:szCs w:val="28"/>
          <w:lang w:val="en-GB"/>
        </w:rPr>
      </w:pPr>
    </w:p>
    <w:p w14:paraId="1AAD3106" w14:textId="77777777" w:rsidR="00004966" w:rsidRDefault="00004966" w:rsidP="003744C3">
      <w:pPr>
        <w:jc w:val="center"/>
        <w:rPr>
          <w:rFonts w:ascii="Times New Roman" w:hAnsi="Times New Roman" w:cs="Times New Roman"/>
          <w:b/>
          <w:sz w:val="28"/>
          <w:szCs w:val="28"/>
          <w:lang w:val="en-GB"/>
        </w:rPr>
        <w:sectPr w:rsidR="00004966" w:rsidSect="003C1A40">
          <w:footerReference w:type="default" r:id="rId8"/>
          <w:pgSz w:w="12240" w:h="15840"/>
          <w:pgMar w:top="1440" w:right="1440" w:bottom="1440" w:left="1440" w:header="709" w:footer="709" w:gutter="0"/>
          <w:pgNumType w:start="1"/>
          <w:cols w:space="708"/>
          <w:docGrid w:linePitch="360"/>
        </w:sectPr>
      </w:pPr>
    </w:p>
    <w:p w14:paraId="495176B6" w14:textId="77777777" w:rsidR="003744C3" w:rsidRDefault="003744C3" w:rsidP="003744C3">
      <w:pPr>
        <w:jc w:val="center"/>
        <w:rPr>
          <w:rFonts w:ascii="Times New Roman" w:hAnsi="Times New Roman" w:cs="Times New Roman"/>
          <w:b/>
          <w:sz w:val="28"/>
          <w:szCs w:val="28"/>
          <w:lang w:val="en-GB"/>
        </w:rPr>
      </w:pPr>
    </w:p>
    <w:p w14:paraId="089FBCE2" w14:textId="77777777" w:rsidR="003B598B" w:rsidRPr="003B598B" w:rsidRDefault="003B598B" w:rsidP="003744C3">
      <w:pPr>
        <w:jc w:val="center"/>
        <w:rPr>
          <w:rFonts w:ascii="Times New Roman" w:hAnsi="Times New Roman" w:cs="Times New Roman"/>
          <w:b/>
          <w:sz w:val="28"/>
          <w:szCs w:val="28"/>
          <w:lang w:val="en-GB"/>
        </w:rPr>
      </w:pPr>
      <w:r w:rsidRPr="003B598B">
        <w:rPr>
          <w:rFonts w:ascii="Times New Roman" w:hAnsi="Times New Roman" w:cs="Times New Roman"/>
          <w:b/>
          <w:sz w:val="28"/>
          <w:szCs w:val="28"/>
          <w:lang w:val="en-GB"/>
        </w:rPr>
        <w:lastRenderedPageBreak/>
        <w:t>CERTIFICATION</w:t>
      </w:r>
    </w:p>
    <w:p w14:paraId="731DE96A" w14:textId="1FB2E6B4" w:rsidR="003B598B" w:rsidRPr="003B598B" w:rsidRDefault="003B598B" w:rsidP="003B598B">
      <w:pPr>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 xml:space="preserve">This is to certify that this project </w:t>
      </w:r>
      <w:r w:rsidRPr="003B598B">
        <w:rPr>
          <w:rFonts w:ascii="Times New Roman" w:hAnsi="Times New Roman" w:cs="Times New Roman"/>
          <w:b/>
          <w:sz w:val="24"/>
          <w:szCs w:val="24"/>
          <w:lang w:val="en-GB"/>
        </w:rPr>
        <w:t xml:space="preserve">PHYTOCHEMICALS AND ORGANIC CONSTITUENTS OF JATROPHA CURCAS </w:t>
      </w:r>
      <w:r w:rsidRPr="003B598B">
        <w:rPr>
          <w:rFonts w:ascii="Times New Roman" w:hAnsi="Times New Roman" w:cs="Times New Roman"/>
          <w:sz w:val="24"/>
          <w:szCs w:val="24"/>
          <w:lang w:val="en-GB"/>
        </w:rPr>
        <w:t xml:space="preserve">has been carefully supervised and approved as adequate for the partial fulfilment of the award of Bachelor </w:t>
      </w:r>
      <w:r w:rsidR="003744C3">
        <w:rPr>
          <w:rFonts w:ascii="Times New Roman" w:hAnsi="Times New Roman" w:cs="Times New Roman"/>
          <w:sz w:val="24"/>
          <w:szCs w:val="24"/>
          <w:lang w:val="en-GB"/>
        </w:rPr>
        <w:t>of Science, B.Sc. (Hons) in Biochemistry</w:t>
      </w:r>
      <w:r w:rsidRPr="003B598B">
        <w:rPr>
          <w:rFonts w:ascii="Times New Roman" w:hAnsi="Times New Roman" w:cs="Times New Roman"/>
          <w:sz w:val="24"/>
          <w:szCs w:val="24"/>
          <w:lang w:val="en-GB"/>
        </w:rPr>
        <w:t xml:space="preserve"> of Mountain Top University.</w:t>
      </w:r>
    </w:p>
    <w:p w14:paraId="5D907401" w14:textId="77777777" w:rsidR="003B598B" w:rsidRPr="003B598B" w:rsidRDefault="003B598B" w:rsidP="003B598B">
      <w:pPr>
        <w:jc w:val="both"/>
        <w:rPr>
          <w:rFonts w:ascii="Times New Roman" w:hAnsi="Times New Roman" w:cs="Times New Roman"/>
          <w:sz w:val="24"/>
          <w:szCs w:val="24"/>
          <w:lang w:val="en-GB"/>
        </w:rPr>
      </w:pPr>
    </w:p>
    <w:p w14:paraId="09BF24CE" w14:textId="77777777" w:rsidR="003B598B" w:rsidRPr="003B598B" w:rsidRDefault="003B598B" w:rsidP="003B598B">
      <w:pPr>
        <w:jc w:val="both"/>
        <w:rPr>
          <w:rFonts w:ascii="Times New Roman" w:hAnsi="Times New Roman" w:cs="Times New Roman"/>
          <w:sz w:val="24"/>
          <w:szCs w:val="24"/>
          <w:lang w:val="en-GB"/>
        </w:rPr>
      </w:pPr>
    </w:p>
    <w:p w14:paraId="04F3AF88" w14:textId="77777777" w:rsidR="003B598B" w:rsidRPr="003B598B" w:rsidRDefault="003B598B" w:rsidP="003B598B">
      <w:pPr>
        <w:jc w:val="both"/>
        <w:rPr>
          <w:rFonts w:ascii="Times New Roman" w:hAnsi="Times New Roman" w:cs="Times New Roman"/>
          <w:sz w:val="24"/>
          <w:szCs w:val="24"/>
          <w:lang w:val="en-GB"/>
        </w:rPr>
      </w:pPr>
    </w:p>
    <w:p w14:paraId="13A1ACD5" w14:textId="77777777" w:rsidR="003B598B" w:rsidRPr="003B598B" w:rsidRDefault="003B598B" w:rsidP="003B598B">
      <w:pPr>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__________________________                                                       ________________________</w:t>
      </w:r>
      <w:r w:rsidRPr="003B598B">
        <w:rPr>
          <w:rFonts w:ascii="Times New Roman" w:hAnsi="Times New Roman" w:cs="Times New Roman"/>
          <w:sz w:val="24"/>
          <w:szCs w:val="24"/>
          <w:lang w:val="en-GB"/>
        </w:rPr>
        <w:br/>
        <w:t xml:space="preserve">    </w:t>
      </w:r>
      <w:r w:rsidRPr="003B598B">
        <w:rPr>
          <w:rFonts w:ascii="Times New Roman" w:hAnsi="Times New Roman" w:cs="Times New Roman"/>
          <w:b/>
          <w:sz w:val="24"/>
          <w:szCs w:val="24"/>
          <w:lang w:val="en-GB"/>
        </w:rPr>
        <w:t xml:space="preserve">PROF. A.I. AKINWANDE                                                                            </w:t>
      </w:r>
      <w:r w:rsidRPr="003B598B">
        <w:rPr>
          <w:rFonts w:ascii="Times New Roman" w:hAnsi="Times New Roman" w:cs="Times New Roman"/>
          <w:sz w:val="24"/>
          <w:szCs w:val="24"/>
          <w:lang w:val="en-GB"/>
        </w:rPr>
        <w:t>DATE</w:t>
      </w:r>
    </w:p>
    <w:p w14:paraId="3C70123D" w14:textId="77777777" w:rsidR="003B598B" w:rsidRPr="003B598B" w:rsidRDefault="003B598B" w:rsidP="003B598B">
      <w:pPr>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 xml:space="preserve">     PROJECT SUPERVISOR</w:t>
      </w:r>
    </w:p>
    <w:p w14:paraId="3278841B" w14:textId="77777777" w:rsidR="003B598B" w:rsidRPr="003B598B" w:rsidRDefault="003B598B" w:rsidP="003B598B">
      <w:pPr>
        <w:jc w:val="both"/>
        <w:rPr>
          <w:rFonts w:ascii="Times New Roman" w:hAnsi="Times New Roman" w:cs="Times New Roman"/>
          <w:sz w:val="24"/>
          <w:szCs w:val="24"/>
          <w:lang w:val="en-GB"/>
        </w:rPr>
      </w:pPr>
    </w:p>
    <w:p w14:paraId="5470C065" w14:textId="77777777" w:rsidR="003B598B" w:rsidRPr="003B598B" w:rsidRDefault="003B598B" w:rsidP="003B598B">
      <w:pPr>
        <w:jc w:val="both"/>
        <w:rPr>
          <w:rFonts w:ascii="Times New Roman" w:hAnsi="Times New Roman" w:cs="Times New Roman"/>
          <w:sz w:val="24"/>
          <w:szCs w:val="24"/>
          <w:lang w:val="en-GB"/>
        </w:rPr>
      </w:pPr>
    </w:p>
    <w:p w14:paraId="0491D290" w14:textId="77777777" w:rsidR="003B598B" w:rsidRPr="003B598B" w:rsidRDefault="003B598B" w:rsidP="003B598B">
      <w:pPr>
        <w:jc w:val="both"/>
        <w:rPr>
          <w:rFonts w:ascii="Times New Roman" w:hAnsi="Times New Roman" w:cs="Times New Roman"/>
          <w:sz w:val="24"/>
          <w:szCs w:val="24"/>
          <w:lang w:val="en-GB"/>
        </w:rPr>
      </w:pPr>
    </w:p>
    <w:p w14:paraId="6947990E" w14:textId="77777777" w:rsidR="003B598B" w:rsidRPr="003B598B" w:rsidRDefault="003B598B" w:rsidP="003B598B">
      <w:pPr>
        <w:jc w:val="both"/>
        <w:rPr>
          <w:rFonts w:ascii="Times New Roman" w:hAnsi="Times New Roman" w:cs="Times New Roman"/>
          <w:sz w:val="24"/>
          <w:szCs w:val="24"/>
          <w:lang w:val="en-GB"/>
        </w:rPr>
      </w:pPr>
    </w:p>
    <w:p w14:paraId="7AC79782" w14:textId="77777777" w:rsidR="003B598B" w:rsidRPr="003B598B" w:rsidRDefault="003B598B" w:rsidP="003B598B">
      <w:pPr>
        <w:jc w:val="both"/>
        <w:rPr>
          <w:rFonts w:ascii="Times New Roman" w:hAnsi="Times New Roman" w:cs="Times New Roman"/>
          <w:sz w:val="24"/>
          <w:szCs w:val="24"/>
          <w:lang w:val="en-GB"/>
        </w:rPr>
      </w:pPr>
    </w:p>
    <w:p w14:paraId="560C45DE" w14:textId="77777777" w:rsidR="003B598B" w:rsidRPr="003B598B" w:rsidRDefault="003B598B" w:rsidP="003B598B">
      <w:pPr>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_________________________                                                         ________________________</w:t>
      </w:r>
      <w:r w:rsidRPr="003B598B">
        <w:rPr>
          <w:rFonts w:ascii="Times New Roman" w:hAnsi="Times New Roman" w:cs="Times New Roman"/>
          <w:sz w:val="24"/>
          <w:szCs w:val="24"/>
          <w:lang w:val="en-GB"/>
        </w:rPr>
        <w:br/>
        <w:t xml:space="preserve">         </w:t>
      </w:r>
      <w:r w:rsidRPr="003B598B">
        <w:rPr>
          <w:rFonts w:ascii="Times New Roman" w:hAnsi="Times New Roman" w:cs="Times New Roman"/>
          <w:b/>
          <w:sz w:val="24"/>
          <w:szCs w:val="24"/>
          <w:lang w:val="en-GB"/>
        </w:rPr>
        <w:t xml:space="preserve">          </w:t>
      </w:r>
      <w:r w:rsidRPr="003B598B">
        <w:rPr>
          <w:rFonts w:ascii="Times New Roman" w:hAnsi="Times New Roman" w:cs="Times New Roman"/>
          <w:sz w:val="24"/>
          <w:szCs w:val="24"/>
          <w:lang w:val="en-GB"/>
        </w:rPr>
        <w:t>HOD                                                                                                  DATE</w:t>
      </w:r>
    </w:p>
    <w:p w14:paraId="2FE1485D" w14:textId="77777777" w:rsidR="003B598B" w:rsidRPr="003B598B" w:rsidRDefault="003B598B" w:rsidP="003B598B">
      <w:pPr>
        <w:jc w:val="center"/>
        <w:rPr>
          <w:rFonts w:ascii="Times New Roman" w:hAnsi="Times New Roman" w:cs="Times New Roman"/>
          <w:b/>
          <w:sz w:val="28"/>
          <w:szCs w:val="28"/>
          <w:lang w:val="en-GB"/>
        </w:rPr>
      </w:pPr>
    </w:p>
    <w:p w14:paraId="70A1F525" w14:textId="77777777" w:rsidR="003B598B" w:rsidRPr="003B598B" w:rsidRDefault="003B598B" w:rsidP="003B598B">
      <w:pPr>
        <w:jc w:val="center"/>
        <w:rPr>
          <w:rFonts w:ascii="Times New Roman" w:hAnsi="Times New Roman" w:cs="Times New Roman"/>
          <w:b/>
          <w:sz w:val="28"/>
          <w:szCs w:val="28"/>
          <w:lang w:val="en-GB"/>
        </w:rPr>
      </w:pPr>
    </w:p>
    <w:p w14:paraId="104672B9" w14:textId="77777777" w:rsidR="003B598B" w:rsidRPr="003B598B" w:rsidRDefault="003B598B" w:rsidP="003B598B">
      <w:pPr>
        <w:jc w:val="center"/>
        <w:rPr>
          <w:rFonts w:ascii="Times New Roman" w:hAnsi="Times New Roman" w:cs="Times New Roman"/>
          <w:b/>
          <w:sz w:val="28"/>
          <w:szCs w:val="28"/>
          <w:lang w:val="en-GB"/>
        </w:rPr>
      </w:pPr>
    </w:p>
    <w:p w14:paraId="79ABD46F" w14:textId="77777777" w:rsidR="003B598B" w:rsidRPr="003B598B" w:rsidRDefault="003B598B" w:rsidP="003B598B">
      <w:pPr>
        <w:jc w:val="center"/>
        <w:rPr>
          <w:rFonts w:ascii="Times New Roman" w:hAnsi="Times New Roman" w:cs="Times New Roman"/>
          <w:b/>
          <w:sz w:val="28"/>
          <w:szCs w:val="28"/>
          <w:lang w:val="en-GB"/>
        </w:rPr>
      </w:pPr>
    </w:p>
    <w:p w14:paraId="50018D20" w14:textId="77777777" w:rsidR="003B598B" w:rsidRPr="003B598B" w:rsidRDefault="003B598B" w:rsidP="003B598B">
      <w:pPr>
        <w:jc w:val="center"/>
        <w:rPr>
          <w:rFonts w:ascii="Times New Roman" w:hAnsi="Times New Roman" w:cs="Times New Roman"/>
          <w:b/>
          <w:sz w:val="28"/>
          <w:szCs w:val="28"/>
          <w:lang w:val="en-GB"/>
        </w:rPr>
      </w:pPr>
    </w:p>
    <w:p w14:paraId="668FE68E" w14:textId="77777777" w:rsidR="003B598B" w:rsidRPr="003B598B" w:rsidRDefault="003B598B" w:rsidP="003B598B">
      <w:pPr>
        <w:jc w:val="center"/>
        <w:rPr>
          <w:rFonts w:ascii="Times New Roman" w:hAnsi="Times New Roman" w:cs="Times New Roman"/>
          <w:b/>
          <w:sz w:val="28"/>
          <w:szCs w:val="28"/>
          <w:lang w:val="en-GB"/>
        </w:rPr>
      </w:pPr>
    </w:p>
    <w:p w14:paraId="398CBEF0" w14:textId="77777777" w:rsidR="003B598B" w:rsidRPr="003B598B" w:rsidRDefault="003B598B" w:rsidP="003B598B">
      <w:pPr>
        <w:jc w:val="center"/>
        <w:rPr>
          <w:rFonts w:ascii="Times New Roman" w:hAnsi="Times New Roman" w:cs="Times New Roman"/>
          <w:b/>
          <w:sz w:val="28"/>
          <w:szCs w:val="28"/>
          <w:lang w:val="en-GB"/>
        </w:rPr>
      </w:pPr>
    </w:p>
    <w:p w14:paraId="6785BF7F" w14:textId="77777777" w:rsidR="003B598B" w:rsidRPr="003B598B" w:rsidRDefault="003B598B" w:rsidP="003B598B">
      <w:pPr>
        <w:jc w:val="center"/>
        <w:rPr>
          <w:rFonts w:ascii="Times New Roman" w:hAnsi="Times New Roman" w:cs="Times New Roman"/>
          <w:b/>
          <w:sz w:val="28"/>
          <w:szCs w:val="28"/>
          <w:lang w:val="en-GB"/>
        </w:rPr>
      </w:pPr>
    </w:p>
    <w:p w14:paraId="111061D4" w14:textId="77777777" w:rsidR="003B598B" w:rsidRPr="003B598B" w:rsidRDefault="003B598B" w:rsidP="003B598B">
      <w:pPr>
        <w:jc w:val="center"/>
        <w:rPr>
          <w:rFonts w:ascii="Times New Roman" w:hAnsi="Times New Roman" w:cs="Times New Roman"/>
          <w:b/>
          <w:sz w:val="28"/>
          <w:szCs w:val="28"/>
          <w:lang w:val="en-GB"/>
        </w:rPr>
      </w:pPr>
    </w:p>
    <w:p w14:paraId="3C85AAB4" w14:textId="77777777" w:rsidR="003B598B" w:rsidRPr="003B598B" w:rsidRDefault="003B598B" w:rsidP="003B598B">
      <w:pPr>
        <w:jc w:val="center"/>
        <w:rPr>
          <w:rFonts w:ascii="Times New Roman" w:hAnsi="Times New Roman" w:cs="Times New Roman"/>
          <w:b/>
          <w:sz w:val="28"/>
          <w:szCs w:val="28"/>
          <w:lang w:val="en-GB"/>
        </w:rPr>
      </w:pPr>
    </w:p>
    <w:p w14:paraId="6EF28711" w14:textId="77777777" w:rsidR="003B598B" w:rsidRPr="003B598B" w:rsidRDefault="003B598B" w:rsidP="003B598B">
      <w:pPr>
        <w:jc w:val="center"/>
        <w:rPr>
          <w:rFonts w:ascii="Times New Roman" w:hAnsi="Times New Roman" w:cs="Times New Roman"/>
          <w:b/>
          <w:sz w:val="28"/>
          <w:szCs w:val="28"/>
          <w:lang w:val="en-GB"/>
        </w:rPr>
      </w:pPr>
    </w:p>
    <w:p w14:paraId="6934828C" w14:textId="77777777" w:rsidR="003B598B" w:rsidRPr="003B598B" w:rsidRDefault="003B598B" w:rsidP="003B598B">
      <w:pPr>
        <w:jc w:val="center"/>
        <w:rPr>
          <w:rFonts w:ascii="Times New Roman" w:hAnsi="Times New Roman" w:cs="Times New Roman"/>
          <w:b/>
          <w:sz w:val="28"/>
          <w:szCs w:val="28"/>
          <w:lang w:val="en-GB"/>
        </w:rPr>
      </w:pPr>
      <w:r w:rsidRPr="003B598B">
        <w:rPr>
          <w:rFonts w:ascii="Times New Roman" w:hAnsi="Times New Roman" w:cs="Times New Roman"/>
          <w:b/>
          <w:sz w:val="28"/>
          <w:szCs w:val="28"/>
          <w:lang w:val="en-GB"/>
        </w:rPr>
        <w:lastRenderedPageBreak/>
        <w:t>DEDICATION</w:t>
      </w:r>
    </w:p>
    <w:p w14:paraId="1E8119F1" w14:textId="77777777" w:rsidR="003B598B" w:rsidRPr="003B598B" w:rsidRDefault="003B598B" w:rsidP="003B598B">
      <w:pPr>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I dedicate this work to God Almighty, for the gift of wisdom and understanding and also to my parents for their relentless support and motivation. I’m also grateful to my supervisor for the effort he put in, towards the successful completion of this work.</w:t>
      </w:r>
    </w:p>
    <w:p w14:paraId="59CCE74D" w14:textId="77777777" w:rsidR="003B598B" w:rsidRPr="003B598B" w:rsidRDefault="003B598B" w:rsidP="003B598B">
      <w:pPr>
        <w:jc w:val="both"/>
        <w:rPr>
          <w:rFonts w:ascii="Times New Roman" w:hAnsi="Times New Roman" w:cs="Times New Roman"/>
          <w:sz w:val="24"/>
          <w:szCs w:val="24"/>
          <w:lang w:val="en-GB"/>
        </w:rPr>
      </w:pPr>
    </w:p>
    <w:p w14:paraId="24D24A05" w14:textId="77777777" w:rsidR="003B598B" w:rsidRPr="003B598B" w:rsidRDefault="003B598B" w:rsidP="003B598B">
      <w:pPr>
        <w:jc w:val="both"/>
        <w:rPr>
          <w:rFonts w:ascii="Times New Roman" w:hAnsi="Times New Roman" w:cs="Times New Roman"/>
          <w:sz w:val="24"/>
          <w:szCs w:val="24"/>
          <w:lang w:val="en-GB"/>
        </w:rPr>
      </w:pPr>
    </w:p>
    <w:p w14:paraId="326E5B83" w14:textId="77777777" w:rsidR="003B598B" w:rsidRPr="003B598B" w:rsidRDefault="003B598B" w:rsidP="003B598B">
      <w:pPr>
        <w:jc w:val="both"/>
        <w:rPr>
          <w:rFonts w:ascii="Times New Roman" w:hAnsi="Times New Roman" w:cs="Times New Roman"/>
          <w:sz w:val="24"/>
          <w:szCs w:val="24"/>
          <w:lang w:val="en-GB"/>
        </w:rPr>
      </w:pPr>
    </w:p>
    <w:p w14:paraId="4EB9852F" w14:textId="77777777" w:rsidR="003B598B" w:rsidRPr="003B598B" w:rsidRDefault="003B598B" w:rsidP="003B598B">
      <w:pPr>
        <w:jc w:val="both"/>
        <w:rPr>
          <w:rFonts w:ascii="Times New Roman" w:hAnsi="Times New Roman" w:cs="Times New Roman"/>
          <w:sz w:val="24"/>
          <w:szCs w:val="24"/>
          <w:lang w:val="en-GB"/>
        </w:rPr>
      </w:pPr>
    </w:p>
    <w:p w14:paraId="3E3738B0" w14:textId="77777777" w:rsidR="003B598B" w:rsidRPr="003B598B" w:rsidRDefault="003B598B" w:rsidP="003B598B">
      <w:pPr>
        <w:jc w:val="both"/>
        <w:rPr>
          <w:rFonts w:ascii="Times New Roman" w:hAnsi="Times New Roman" w:cs="Times New Roman"/>
          <w:sz w:val="24"/>
          <w:szCs w:val="24"/>
          <w:lang w:val="en-GB"/>
        </w:rPr>
      </w:pPr>
    </w:p>
    <w:p w14:paraId="67867EE4" w14:textId="77777777" w:rsidR="003B598B" w:rsidRPr="003B598B" w:rsidRDefault="003B598B" w:rsidP="003B598B">
      <w:pPr>
        <w:jc w:val="both"/>
        <w:rPr>
          <w:rFonts w:ascii="Times New Roman" w:hAnsi="Times New Roman" w:cs="Times New Roman"/>
          <w:sz w:val="24"/>
          <w:szCs w:val="24"/>
          <w:lang w:val="en-GB"/>
        </w:rPr>
      </w:pPr>
    </w:p>
    <w:p w14:paraId="2DBEF18E" w14:textId="77777777" w:rsidR="003B598B" w:rsidRPr="003B598B" w:rsidRDefault="003B598B" w:rsidP="003B598B">
      <w:pPr>
        <w:jc w:val="both"/>
        <w:rPr>
          <w:rFonts w:ascii="Times New Roman" w:hAnsi="Times New Roman" w:cs="Times New Roman"/>
          <w:sz w:val="24"/>
          <w:szCs w:val="24"/>
          <w:lang w:val="en-GB"/>
        </w:rPr>
      </w:pPr>
    </w:p>
    <w:p w14:paraId="1145B0AD" w14:textId="77777777" w:rsidR="003B598B" w:rsidRPr="003B598B" w:rsidRDefault="003B598B" w:rsidP="003B598B">
      <w:pPr>
        <w:jc w:val="both"/>
        <w:rPr>
          <w:rFonts w:ascii="Times New Roman" w:hAnsi="Times New Roman" w:cs="Times New Roman"/>
          <w:sz w:val="24"/>
          <w:szCs w:val="24"/>
          <w:lang w:val="en-GB"/>
        </w:rPr>
      </w:pPr>
    </w:p>
    <w:p w14:paraId="39979964" w14:textId="77777777" w:rsidR="003B598B" w:rsidRPr="003B598B" w:rsidRDefault="003B598B" w:rsidP="003B598B">
      <w:pPr>
        <w:jc w:val="both"/>
        <w:rPr>
          <w:rFonts w:ascii="Times New Roman" w:hAnsi="Times New Roman" w:cs="Times New Roman"/>
          <w:sz w:val="24"/>
          <w:szCs w:val="24"/>
          <w:lang w:val="en-GB"/>
        </w:rPr>
      </w:pPr>
    </w:p>
    <w:p w14:paraId="07E4622E" w14:textId="77777777" w:rsidR="003B598B" w:rsidRPr="003B598B" w:rsidRDefault="003B598B" w:rsidP="003B598B">
      <w:pPr>
        <w:jc w:val="both"/>
        <w:rPr>
          <w:rFonts w:ascii="Times New Roman" w:hAnsi="Times New Roman" w:cs="Times New Roman"/>
          <w:sz w:val="24"/>
          <w:szCs w:val="24"/>
          <w:lang w:val="en-GB"/>
        </w:rPr>
      </w:pPr>
    </w:p>
    <w:p w14:paraId="5F9731CF" w14:textId="77777777" w:rsidR="003B598B" w:rsidRPr="003B598B" w:rsidRDefault="003B598B" w:rsidP="003B598B">
      <w:pPr>
        <w:jc w:val="both"/>
        <w:rPr>
          <w:rFonts w:ascii="Times New Roman" w:hAnsi="Times New Roman" w:cs="Times New Roman"/>
          <w:sz w:val="24"/>
          <w:szCs w:val="24"/>
          <w:lang w:val="en-GB"/>
        </w:rPr>
      </w:pPr>
    </w:p>
    <w:p w14:paraId="465ECDC2" w14:textId="77777777" w:rsidR="003B598B" w:rsidRPr="003B598B" w:rsidRDefault="003B598B" w:rsidP="003B598B">
      <w:pPr>
        <w:jc w:val="both"/>
        <w:rPr>
          <w:rFonts w:ascii="Times New Roman" w:hAnsi="Times New Roman" w:cs="Times New Roman"/>
          <w:sz w:val="24"/>
          <w:szCs w:val="24"/>
          <w:lang w:val="en-GB"/>
        </w:rPr>
      </w:pPr>
    </w:p>
    <w:p w14:paraId="3E08531C" w14:textId="77777777" w:rsidR="003B598B" w:rsidRPr="003B598B" w:rsidRDefault="003B598B" w:rsidP="003B598B">
      <w:pPr>
        <w:jc w:val="both"/>
        <w:rPr>
          <w:rFonts w:ascii="Times New Roman" w:hAnsi="Times New Roman" w:cs="Times New Roman"/>
          <w:sz w:val="24"/>
          <w:szCs w:val="24"/>
          <w:lang w:val="en-GB"/>
        </w:rPr>
      </w:pPr>
    </w:p>
    <w:p w14:paraId="60692586" w14:textId="77777777" w:rsidR="003B598B" w:rsidRPr="003B598B" w:rsidRDefault="003B598B" w:rsidP="003B598B">
      <w:pPr>
        <w:jc w:val="both"/>
        <w:rPr>
          <w:rFonts w:ascii="Times New Roman" w:hAnsi="Times New Roman" w:cs="Times New Roman"/>
          <w:sz w:val="24"/>
          <w:szCs w:val="24"/>
          <w:lang w:val="en-GB"/>
        </w:rPr>
      </w:pPr>
    </w:p>
    <w:p w14:paraId="3CD1630A" w14:textId="77777777" w:rsidR="003B598B" w:rsidRPr="003B598B" w:rsidRDefault="003B598B" w:rsidP="003B598B">
      <w:pPr>
        <w:jc w:val="both"/>
        <w:rPr>
          <w:rFonts w:ascii="Times New Roman" w:hAnsi="Times New Roman" w:cs="Times New Roman"/>
          <w:sz w:val="24"/>
          <w:szCs w:val="24"/>
          <w:lang w:val="en-GB"/>
        </w:rPr>
      </w:pPr>
    </w:p>
    <w:p w14:paraId="47D15CE9" w14:textId="77777777" w:rsidR="003B598B" w:rsidRPr="003B598B" w:rsidRDefault="003B598B" w:rsidP="003B598B">
      <w:pPr>
        <w:jc w:val="both"/>
        <w:rPr>
          <w:rFonts w:ascii="Times New Roman" w:hAnsi="Times New Roman" w:cs="Times New Roman"/>
          <w:sz w:val="24"/>
          <w:szCs w:val="24"/>
          <w:lang w:val="en-GB"/>
        </w:rPr>
      </w:pPr>
    </w:p>
    <w:p w14:paraId="45E62E29" w14:textId="77777777" w:rsidR="003B598B" w:rsidRPr="003B598B" w:rsidRDefault="003B598B" w:rsidP="003B598B">
      <w:pPr>
        <w:jc w:val="both"/>
        <w:rPr>
          <w:rFonts w:ascii="Times New Roman" w:hAnsi="Times New Roman" w:cs="Times New Roman"/>
          <w:sz w:val="24"/>
          <w:szCs w:val="24"/>
          <w:lang w:val="en-GB"/>
        </w:rPr>
      </w:pPr>
    </w:p>
    <w:p w14:paraId="2A85BABB" w14:textId="77777777" w:rsidR="003B598B" w:rsidRPr="003B598B" w:rsidRDefault="003B598B" w:rsidP="003B598B">
      <w:pPr>
        <w:jc w:val="both"/>
        <w:rPr>
          <w:rFonts w:ascii="Times New Roman" w:hAnsi="Times New Roman" w:cs="Times New Roman"/>
          <w:sz w:val="24"/>
          <w:szCs w:val="24"/>
          <w:lang w:val="en-GB"/>
        </w:rPr>
      </w:pPr>
    </w:p>
    <w:p w14:paraId="6759579F" w14:textId="77777777" w:rsidR="003B598B" w:rsidRPr="003B598B" w:rsidRDefault="003B598B" w:rsidP="003B598B">
      <w:pPr>
        <w:jc w:val="both"/>
        <w:rPr>
          <w:rFonts w:ascii="Times New Roman" w:hAnsi="Times New Roman" w:cs="Times New Roman"/>
          <w:sz w:val="24"/>
          <w:szCs w:val="24"/>
          <w:lang w:val="en-GB"/>
        </w:rPr>
      </w:pPr>
    </w:p>
    <w:p w14:paraId="698357BC" w14:textId="77777777" w:rsidR="003B598B" w:rsidRPr="003B598B" w:rsidRDefault="003B598B" w:rsidP="003B598B">
      <w:pPr>
        <w:jc w:val="both"/>
        <w:rPr>
          <w:rFonts w:ascii="Times New Roman" w:hAnsi="Times New Roman" w:cs="Times New Roman"/>
          <w:sz w:val="24"/>
          <w:szCs w:val="24"/>
          <w:lang w:val="en-GB"/>
        </w:rPr>
      </w:pPr>
    </w:p>
    <w:p w14:paraId="6EC9B37E" w14:textId="77777777" w:rsidR="003B598B" w:rsidRPr="003B598B" w:rsidRDefault="003B598B" w:rsidP="003B598B">
      <w:pPr>
        <w:jc w:val="both"/>
        <w:rPr>
          <w:rFonts w:ascii="Times New Roman" w:hAnsi="Times New Roman" w:cs="Times New Roman"/>
          <w:sz w:val="24"/>
          <w:szCs w:val="24"/>
          <w:lang w:val="en-GB"/>
        </w:rPr>
      </w:pPr>
    </w:p>
    <w:p w14:paraId="4AF7CDB4" w14:textId="77777777" w:rsidR="003B598B" w:rsidRPr="003B598B" w:rsidRDefault="003B598B" w:rsidP="003B598B">
      <w:pPr>
        <w:jc w:val="both"/>
        <w:rPr>
          <w:rFonts w:ascii="Times New Roman" w:hAnsi="Times New Roman" w:cs="Times New Roman"/>
          <w:sz w:val="24"/>
          <w:szCs w:val="24"/>
          <w:lang w:val="en-GB"/>
        </w:rPr>
      </w:pPr>
    </w:p>
    <w:p w14:paraId="1F9B3FA5" w14:textId="77777777" w:rsidR="003B598B" w:rsidRPr="003B598B" w:rsidRDefault="003B598B" w:rsidP="003B598B">
      <w:pPr>
        <w:jc w:val="both"/>
        <w:rPr>
          <w:rFonts w:ascii="Times New Roman" w:hAnsi="Times New Roman" w:cs="Times New Roman"/>
          <w:sz w:val="24"/>
          <w:szCs w:val="24"/>
          <w:lang w:val="en-GB"/>
        </w:rPr>
      </w:pPr>
    </w:p>
    <w:p w14:paraId="21E55AD6" w14:textId="77777777" w:rsidR="003B598B" w:rsidRPr="003B598B" w:rsidRDefault="003B598B" w:rsidP="003B598B">
      <w:pPr>
        <w:jc w:val="both"/>
        <w:rPr>
          <w:rFonts w:ascii="Times New Roman" w:hAnsi="Times New Roman" w:cs="Times New Roman"/>
          <w:sz w:val="24"/>
          <w:szCs w:val="24"/>
          <w:lang w:val="en-GB"/>
        </w:rPr>
      </w:pPr>
    </w:p>
    <w:p w14:paraId="76DA7890" w14:textId="77777777" w:rsidR="003B598B" w:rsidRPr="003B598B" w:rsidRDefault="003B598B" w:rsidP="003B598B">
      <w:pPr>
        <w:rPr>
          <w:rFonts w:ascii="Times New Roman" w:hAnsi="Times New Roman" w:cs="Times New Roman"/>
          <w:sz w:val="24"/>
          <w:szCs w:val="24"/>
          <w:lang w:val="en-GB"/>
        </w:rPr>
      </w:pPr>
    </w:p>
    <w:p w14:paraId="36502EB0" w14:textId="77777777" w:rsidR="003B598B" w:rsidRPr="003B598B" w:rsidRDefault="003B598B" w:rsidP="003B598B">
      <w:pPr>
        <w:jc w:val="center"/>
        <w:rPr>
          <w:rFonts w:ascii="Times New Roman" w:hAnsi="Times New Roman" w:cs="Times New Roman"/>
          <w:b/>
          <w:sz w:val="28"/>
          <w:szCs w:val="28"/>
          <w:lang w:val="en-GB"/>
        </w:rPr>
      </w:pPr>
      <w:r w:rsidRPr="003B598B">
        <w:rPr>
          <w:rFonts w:ascii="Times New Roman" w:hAnsi="Times New Roman" w:cs="Times New Roman"/>
          <w:b/>
          <w:sz w:val="28"/>
          <w:szCs w:val="28"/>
          <w:lang w:val="en-GB"/>
        </w:rPr>
        <w:lastRenderedPageBreak/>
        <w:t>ACKNOWLEDGEMENT</w:t>
      </w:r>
    </w:p>
    <w:p w14:paraId="3D1BF1E0" w14:textId="77777777" w:rsidR="003B598B" w:rsidRPr="003B598B" w:rsidRDefault="003B598B" w:rsidP="003B598B">
      <w:pPr>
        <w:spacing w:line="360" w:lineRule="auto"/>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My vehement gratitude goes to my Lord and God, who in his infinite mercies granted upon me the wisdom and understanding for the successful completion of this project.</w:t>
      </w:r>
    </w:p>
    <w:p w14:paraId="741AF357" w14:textId="77777777" w:rsidR="003B598B" w:rsidRPr="003B598B" w:rsidRDefault="003B598B" w:rsidP="003B598B">
      <w:pPr>
        <w:spacing w:line="360" w:lineRule="auto"/>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I sincerely appreciate the efforts of my supervisor; PROF. A.I. AKINWANDE, for the time, energy and commitment he rendered towards this project. I especially want to appreciate him for his teachings and training and other unquantifiable inputs.</w:t>
      </w:r>
    </w:p>
    <w:p w14:paraId="48F6500F" w14:textId="43CC5F03" w:rsidR="003B598B" w:rsidRPr="003B598B" w:rsidRDefault="003B598B" w:rsidP="003B598B">
      <w:pPr>
        <w:spacing w:line="360" w:lineRule="auto"/>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I also recognise the efforts of our Head of Department in biological sciences, for his tremendous support.</w:t>
      </w:r>
      <w:r w:rsidR="003744C3">
        <w:rPr>
          <w:rFonts w:ascii="Times New Roman" w:hAnsi="Times New Roman" w:cs="Times New Roman"/>
          <w:sz w:val="24"/>
          <w:szCs w:val="24"/>
          <w:lang w:val="en-GB"/>
        </w:rPr>
        <w:t xml:space="preserve"> I’m also grateful to the Technologist</w:t>
      </w:r>
      <w:r w:rsidR="008800C1">
        <w:rPr>
          <w:rFonts w:ascii="Times New Roman" w:hAnsi="Times New Roman" w:cs="Times New Roman"/>
          <w:sz w:val="24"/>
          <w:szCs w:val="24"/>
          <w:lang w:val="en-GB"/>
        </w:rPr>
        <w:t xml:space="preserve"> of chemistry laboratory in person of Mr </w:t>
      </w:r>
      <w:proofErr w:type="spellStart"/>
      <w:r w:rsidR="008800C1">
        <w:rPr>
          <w:rFonts w:ascii="Times New Roman" w:hAnsi="Times New Roman" w:cs="Times New Roman"/>
          <w:sz w:val="24"/>
          <w:szCs w:val="24"/>
          <w:lang w:val="en-GB"/>
        </w:rPr>
        <w:t>Ojo</w:t>
      </w:r>
      <w:proofErr w:type="spellEnd"/>
      <w:r w:rsidR="008800C1">
        <w:rPr>
          <w:rFonts w:ascii="Times New Roman" w:hAnsi="Times New Roman" w:cs="Times New Roman"/>
          <w:sz w:val="24"/>
          <w:szCs w:val="24"/>
          <w:lang w:val="en-GB"/>
        </w:rPr>
        <w:t xml:space="preserve"> for his support and assistance towards the course of this project.</w:t>
      </w:r>
    </w:p>
    <w:p w14:paraId="2C6A283E" w14:textId="77777777" w:rsidR="003B598B" w:rsidRPr="003B598B" w:rsidRDefault="003B598B" w:rsidP="003B598B">
      <w:pPr>
        <w:spacing w:line="360" w:lineRule="auto"/>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My utmost appreciation goes to my mum, for all the financial, physical, spiritual and material support, without forgetting her advice and the seeing the need for me to be educated, may heaven continue to reward and protect you.</w:t>
      </w:r>
    </w:p>
    <w:p w14:paraId="7F968F5D" w14:textId="77777777" w:rsidR="003B598B" w:rsidRPr="003B598B" w:rsidRDefault="003B598B" w:rsidP="003B598B">
      <w:pPr>
        <w:spacing w:line="360" w:lineRule="auto"/>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 xml:space="preserve">And to my colleagues; </w:t>
      </w:r>
      <w:proofErr w:type="spellStart"/>
      <w:r w:rsidRPr="003B598B">
        <w:rPr>
          <w:rFonts w:ascii="Times New Roman" w:hAnsi="Times New Roman" w:cs="Times New Roman"/>
          <w:sz w:val="24"/>
          <w:szCs w:val="24"/>
          <w:lang w:val="en-GB"/>
        </w:rPr>
        <w:t>Keku</w:t>
      </w:r>
      <w:proofErr w:type="spellEnd"/>
      <w:r w:rsidRPr="003B598B">
        <w:rPr>
          <w:rFonts w:ascii="Times New Roman" w:hAnsi="Times New Roman" w:cs="Times New Roman"/>
          <w:sz w:val="24"/>
          <w:szCs w:val="24"/>
          <w:lang w:val="en-GB"/>
        </w:rPr>
        <w:t xml:space="preserve"> </w:t>
      </w:r>
      <w:proofErr w:type="spellStart"/>
      <w:r w:rsidRPr="003B598B">
        <w:rPr>
          <w:rFonts w:ascii="Times New Roman" w:hAnsi="Times New Roman" w:cs="Times New Roman"/>
          <w:sz w:val="24"/>
          <w:szCs w:val="24"/>
          <w:lang w:val="en-GB"/>
        </w:rPr>
        <w:t>Tosin</w:t>
      </w:r>
      <w:proofErr w:type="spellEnd"/>
      <w:r w:rsidRPr="003B598B">
        <w:rPr>
          <w:rFonts w:ascii="Times New Roman" w:hAnsi="Times New Roman" w:cs="Times New Roman"/>
          <w:sz w:val="24"/>
          <w:szCs w:val="24"/>
          <w:lang w:val="en-GB"/>
        </w:rPr>
        <w:t xml:space="preserve">, Essien Glory, </w:t>
      </w:r>
      <w:proofErr w:type="spellStart"/>
      <w:r w:rsidRPr="003B598B">
        <w:rPr>
          <w:rFonts w:ascii="Times New Roman" w:hAnsi="Times New Roman" w:cs="Times New Roman"/>
          <w:sz w:val="24"/>
          <w:szCs w:val="24"/>
          <w:lang w:val="en-GB"/>
        </w:rPr>
        <w:t>Oluwanishola</w:t>
      </w:r>
      <w:proofErr w:type="spellEnd"/>
      <w:r w:rsidRPr="003B598B">
        <w:rPr>
          <w:rFonts w:ascii="Times New Roman" w:hAnsi="Times New Roman" w:cs="Times New Roman"/>
          <w:sz w:val="24"/>
          <w:szCs w:val="24"/>
          <w:lang w:val="en-GB"/>
        </w:rPr>
        <w:t xml:space="preserve"> </w:t>
      </w:r>
      <w:proofErr w:type="spellStart"/>
      <w:r w:rsidRPr="003B598B">
        <w:rPr>
          <w:rFonts w:ascii="Times New Roman" w:hAnsi="Times New Roman" w:cs="Times New Roman"/>
          <w:sz w:val="24"/>
          <w:szCs w:val="24"/>
          <w:lang w:val="en-GB"/>
        </w:rPr>
        <w:t>Anjola</w:t>
      </w:r>
      <w:proofErr w:type="spellEnd"/>
      <w:r w:rsidRPr="003B598B">
        <w:rPr>
          <w:rFonts w:ascii="Times New Roman" w:hAnsi="Times New Roman" w:cs="Times New Roman"/>
          <w:sz w:val="24"/>
          <w:szCs w:val="24"/>
          <w:lang w:val="en-GB"/>
        </w:rPr>
        <w:t xml:space="preserve">, </w:t>
      </w:r>
      <w:proofErr w:type="spellStart"/>
      <w:r w:rsidRPr="003B598B">
        <w:rPr>
          <w:rFonts w:ascii="Times New Roman" w:hAnsi="Times New Roman" w:cs="Times New Roman"/>
          <w:sz w:val="24"/>
          <w:szCs w:val="24"/>
          <w:lang w:val="en-GB"/>
        </w:rPr>
        <w:t>Akunne</w:t>
      </w:r>
      <w:proofErr w:type="spellEnd"/>
      <w:r w:rsidRPr="003B598B">
        <w:rPr>
          <w:rFonts w:ascii="Times New Roman" w:hAnsi="Times New Roman" w:cs="Times New Roman"/>
          <w:sz w:val="24"/>
          <w:szCs w:val="24"/>
          <w:lang w:val="en-GB"/>
        </w:rPr>
        <w:t xml:space="preserve"> Precious for their understanding and support during the course of this project.</w:t>
      </w:r>
    </w:p>
    <w:p w14:paraId="4E06CF81" w14:textId="77777777" w:rsidR="003B598B" w:rsidRPr="003B598B" w:rsidRDefault="003B598B" w:rsidP="003B598B">
      <w:pPr>
        <w:spacing w:line="360" w:lineRule="auto"/>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 xml:space="preserve">Finally, I appreciate the teachings and advice of my uncle; Mr Akin </w:t>
      </w:r>
      <w:proofErr w:type="spellStart"/>
      <w:r w:rsidRPr="003B598B">
        <w:rPr>
          <w:rFonts w:ascii="Times New Roman" w:hAnsi="Times New Roman" w:cs="Times New Roman"/>
          <w:sz w:val="24"/>
          <w:szCs w:val="24"/>
          <w:lang w:val="en-GB"/>
        </w:rPr>
        <w:t>Abioye</w:t>
      </w:r>
      <w:proofErr w:type="spellEnd"/>
      <w:r w:rsidRPr="003B598B">
        <w:rPr>
          <w:rFonts w:ascii="Times New Roman" w:hAnsi="Times New Roman" w:cs="Times New Roman"/>
          <w:sz w:val="24"/>
          <w:szCs w:val="24"/>
          <w:lang w:val="en-GB"/>
        </w:rPr>
        <w:t xml:space="preserve"> for his support and advice, not forgetting the assistance of everyone that helped me towards the completion of this work, God bless you all.</w:t>
      </w:r>
    </w:p>
    <w:p w14:paraId="76537747" w14:textId="77777777" w:rsidR="003B598B" w:rsidRPr="003B598B" w:rsidRDefault="003B598B" w:rsidP="003B598B">
      <w:pPr>
        <w:jc w:val="both"/>
        <w:rPr>
          <w:rFonts w:ascii="Times New Roman" w:hAnsi="Times New Roman" w:cs="Times New Roman"/>
          <w:sz w:val="24"/>
          <w:szCs w:val="24"/>
          <w:lang w:val="en-GB"/>
        </w:rPr>
      </w:pPr>
    </w:p>
    <w:p w14:paraId="7B13E2D0" w14:textId="77777777" w:rsidR="003B598B" w:rsidRPr="003B598B" w:rsidRDefault="003B598B" w:rsidP="003B598B">
      <w:pPr>
        <w:jc w:val="center"/>
        <w:rPr>
          <w:rFonts w:ascii="Times New Roman" w:hAnsi="Times New Roman" w:cs="Times New Roman"/>
          <w:b/>
          <w:sz w:val="28"/>
          <w:szCs w:val="28"/>
          <w:lang w:val="en-GB"/>
        </w:rPr>
      </w:pPr>
    </w:p>
    <w:p w14:paraId="44F147DD" w14:textId="77777777" w:rsidR="003B598B" w:rsidRPr="003B598B" w:rsidRDefault="003B598B" w:rsidP="003B598B">
      <w:pPr>
        <w:jc w:val="center"/>
        <w:rPr>
          <w:rFonts w:ascii="Times New Roman" w:hAnsi="Times New Roman" w:cs="Times New Roman"/>
          <w:b/>
          <w:sz w:val="28"/>
          <w:szCs w:val="28"/>
          <w:lang w:val="en-GB"/>
        </w:rPr>
      </w:pPr>
    </w:p>
    <w:p w14:paraId="775EBE53" w14:textId="77777777" w:rsidR="003B598B" w:rsidRPr="003B598B" w:rsidRDefault="003B598B" w:rsidP="003B598B">
      <w:pPr>
        <w:jc w:val="center"/>
        <w:rPr>
          <w:rFonts w:ascii="Times New Roman" w:hAnsi="Times New Roman" w:cs="Times New Roman"/>
          <w:b/>
          <w:sz w:val="28"/>
          <w:szCs w:val="28"/>
          <w:lang w:val="en-GB"/>
        </w:rPr>
      </w:pPr>
    </w:p>
    <w:p w14:paraId="08B87C94" w14:textId="77777777" w:rsidR="003B598B" w:rsidRPr="003B598B" w:rsidRDefault="003B598B" w:rsidP="003B598B">
      <w:pPr>
        <w:jc w:val="center"/>
        <w:rPr>
          <w:rFonts w:ascii="Times New Roman" w:hAnsi="Times New Roman" w:cs="Times New Roman"/>
          <w:b/>
          <w:sz w:val="28"/>
          <w:szCs w:val="28"/>
          <w:lang w:val="en-GB"/>
        </w:rPr>
      </w:pPr>
    </w:p>
    <w:p w14:paraId="288FE826" w14:textId="77777777" w:rsidR="003B598B" w:rsidRPr="003B598B" w:rsidRDefault="003B598B" w:rsidP="003B598B">
      <w:pPr>
        <w:jc w:val="center"/>
        <w:rPr>
          <w:rFonts w:ascii="Times New Roman" w:hAnsi="Times New Roman" w:cs="Times New Roman"/>
          <w:b/>
          <w:sz w:val="28"/>
          <w:szCs w:val="28"/>
          <w:lang w:val="en-GB"/>
        </w:rPr>
      </w:pPr>
    </w:p>
    <w:p w14:paraId="33C9BDFE" w14:textId="77777777" w:rsidR="003B598B" w:rsidRPr="003B598B" w:rsidRDefault="003B598B" w:rsidP="003B598B">
      <w:pPr>
        <w:jc w:val="center"/>
        <w:rPr>
          <w:rFonts w:ascii="Times New Roman" w:hAnsi="Times New Roman" w:cs="Times New Roman"/>
          <w:b/>
          <w:sz w:val="28"/>
          <w:szCs w:val="28"/>
          <w:lang w:val="en-GB"/>
        </w:rPr>
      </w:pPr>
    </w:p>
    <w:p w14:paraId="5D8A77FD" w14:textId="77777777" w:rsidR="003B598B" w:rsidRPr="003B598B" w:rsidRDefault="003B598B" w:rsidP="003B598B">
      <w:pPr>
        <w:jc w:val="center"/>
        <w:rPr>
          <w:rFonts w:ascii="Times New Roman" w:hAnsi="Times New Roman" w:cs="Times New Roman"/>
          <w:b/>
          <w:sz w:val="28"/>
          <w:szCs w:val="28"/>
          <w:lang w:val="en-GB"/>
        </w:rPr>
      </w:pPr>
    </w:p>
    <w:p w14:paraId="242A0006" w14:textId="77777777" w:rsidR="003B598B" w:rsidRPr="003B598B" w:rsidRDefault="003B598B" w:rsidP="003B598B">
      <w:pPr>
        <w:jc w:val="center"/>
        <w:rPr>
          <w:rFonts w:ascii="Times New Roman" w:hAnsi="Times New Roman" w:cs="Times New Roman"/>
          <w:b/>
          <w:sz w:val="28"/>
          <w:szCs w:val="28"/>
          <w:lang w:val="en-GB"/>
        </w:rPr>
      </w:pPr>
    </w:p>
    <w:p w14:paraId="7A4FBB38" w14:textId="77777777" w:rsidR="003B598B" w:rsidRPr="003B598B" w:rsidRDefault="003B598B" w:rsidP="003B598B">
      <w:pPr>
        <w:jc w:val="center"/>
        <w:rPr>
          <w:rFonts w:ascii="Times New Roman" w:hAnsi="Times New Roman" w:cs="Times New Roman"/>
          <w:b/>
          <w:sz w:val="28"/>
          <w:szCs w:val="28"/>
          <w:lang w:val="en-GB"/>
        </w:rPr>
      </w:pPr>
    </w:p>
    <w:p w14:paraId="5FCE59C3" w14:textId="77777777" w:rsidR="003B598B" w:rsidRPr="003B598B" w:rsidRDefault="003B598B" w:rsidP="003B598B">
      <w:pPr>
        <w:jc w:val="center"/>
        <w:rPr>
          <w:rFonts w:ascii="Times New Roman" w:hAnsi="Times New Roman" w:cs="Times New Roman"/>
          <w:b/>
          <w:sz w:val="28"/>
          <w:szCs w:val="28"/>
          <w:lang w:val="en-GB"/>
        </w:rPr>
      </w:pPr>
      <w:r w:rsidRPr="003B598B">
        <w:rPr>
          <w:rFonts w:ascii="Times New Roman" w:hAnsi="Times New Roman" w:cs="Times New Roman"/>
          <w:b/>
          <w:sz w:val="28"/>
          <w:szCs w:val="28"/>
          <w:lang w:val="en-GB"/>
        </w:rPr>
        <w:lastRenderedPageBreak/>
        <w:t>TABLE OF CONTENTS</w:t>
      </w:r>
    </w:p>
    <w:p w14:paraId="0A5688F3" w14:textId="452E5060" w:rsidR="003B598B" w:rsidRPr="003B598B" w:rsidRDefault="003B598B" w:rsidP="00E52C8C">
      <w:pPr>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C</w:t>
      </w:r>
      <w:r w:rsidR="007647F9">
        <w:rPr>
          <w:rFonts w:ascii="Times New Roman" w:hAnsi="Times New Roman" w:cs="Times New Roman"/>
          <w:sz w:val="24"/>
          <w:szCs w:val="24"/>
          <w:lang w:val="en-GB"/>
        </w:rPr>
        <w:t>ERTIFICATION--------------------------------------------------------------------------------------</w:t>
      </w:r>
      <w:r w:rsidR="00AD3C21">
        <w:rPr>
          <w:rFonts w:ascii="Times New Roman" w:hAnsi="Times New Roman" w:cs="Times New Roman"/>
          <w:sz w:val="24"/>
          <w:szCs w:val="24"/>
          <w:lang w:val="en-GB"/>
        </w:rPr>
        <w:t>II</w:t>
      </w:r>
    </w:p>
    <w:p w14:paraId="34D09677" w14:textId="48B132A1" w:rsidR="003B598B" w:rsidRPr="003B598B" w:rsidRDefault="003B598B" w:rsidP="00E52C8C">
      <w:pPr>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DEDICATION</w:t>
      </w:r>
      <w:r w:rsidR="007647F9">
        <w:rPr>
          <w:rFonts w:ascii="Times New Roman" w:hAnsi="Times New Roman" w:cs="Times New Roman"/>
          <w:sz w:val="24"/>
          <w:szCs w:val="24"/>
          <w:lang w:val="en-GB"/>
        </w:rPr>
        <w:t>------------------------------------------------------------------------------------------</w:t>
      </w:r>
      <w:r w:rsidR="00AD3C21">
        <w:rPr>
          <w:rFonts w:ascii="Times New Roman" w:hAnsi="Times New Roman" w:cs="Times New Roman"/>
          <w:sz w:val="24"/>
          <w:szCs w:val="24"/>
          <w:lang w:val="en-GB"/>
        </w:rPr>
        <w:t>III</w:t>
      </w:r>
    </w:p>
    <w:p w14:paraId="412911F2" w14:textId="1F24F518" w:rsidR="003B598B" w:rsidRPr="003B598B" w:rsidRDefault="003B598B" w:rsidP="00E52C8C">
      <w:pPr>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ACKNOWLEDGEMENT</w:t>
      </w:r>
      <w:r w:rsidR="007647F9">
        <w:rPr>
          <w:rFonts w:ascii="Times New Roman" w:hAnsi="Times New Roman" w:cs="Times New Roman"/>
          <w:sz w:val="24"/>
          <w:szCs w:val="24"/>
          <w:lang w:val="en-GB"/>
        </w:rPr>
        <w:t>-----------------------------------------------------------------------------</w:t>
      </w:r>
      <w:r w:rsidR="00AD3C21">
        <w:rPr>
          <w:rFonts w:ascii="Times New Roman" w:hAnsi="Times New Roman" w:cs="Times New Roman"/>
          <w:sz w:val="24"/>
          <w:szCs w:val="24"/>
          <w:lang w:val="en-GB"/>
        </w:rPr>
        <w:t>1V</w:t>
      </w:r>
    </w:p>
    <w:p w14:paraId="5FA24C06" w14:textId="23DF156C" w:rsidR="003B598B" w:rsidRPr="003B598B" w:rsidRDefault="003B598B" w:rsidP="00E52C8C">
      <w:pPr>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TABLE OF CONTENTS</w:t>
      </w:r>
      <w:r w:rsidR="007647F9">
        <w:rPr>
          <w:rFonts w:ascii="Times New Roman" w:hAnsi="Times New Roman" w:cs="Times New Roman"/>
          <w:sz w:val="24"/>
          <w:szCs w:val="24"/>
          <w:lang w:val="en-GB"/>
        </w:rPr>
        <w:t>------------------------------------------------------------------------------</w:t>
      </w:r>
      <w:r w:rsidR="00AD3C21">
        <w:rPr>
          <w:rFonts w:ascii="Times New Roman" w:hAnsi="Times New Roman" w:cs="Times New Roman"/>
          <w:sz w:val="24"/>
          <w:szCs w:val="24"/>
          <w:lang w:val="en-GB"/>
        </w:rPr>
        <w:t>V-VII</w:t>
      </w:r>
    </w:p>
    <w:p w14:paraId="704B7D95" w14:textId="0AC57B24" w:rsidR="003B598B" w:rsidRPr="003B598B" w:rsidRDefault="003B598B" w:rsidP="00E52C8C">
      <w:pPr>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LIST OF FIGURES</w:t>
      </w:r>
      <w:r w:rsidR="007647F9">
        <w:rPr>
          <w:rFonts w:ascii="Times New Roman" w:hAnsi="Times New Roman" w:cs="Times New Roman"/>
          <w:sz w:val="24"/>
          <w:szCs w:val="24"/>
          <w:lang w:val="en-GB"/>
        </w:rPr>
        <w:t>-------------------------------------------------------------------------------------</w:t>
      </w:r>
      <w:r w:rsidR="00936F4F">
        <w:rPr>
          <w:rFonts w:ascii="Times New Roman" w:hAnsi="Times New Roman" w:cs="Times New Roman"/>
          <w:sz w:val="24"/>
          <w:szCs w:val="24"/>
          <w:lang w:val="en-GB"/>
        </w:rPr>
        <w:t>VIII</w:t>
      </w:r>
    </w:p>
    <w:p w14:paraId="1B1DC38E" w14:textId="1743EC1F" w:rsidR="003B598B" w:rsidRPr="003B598B" w:rsidRDefault="003B598B" w:rsidP="00E52C8C">
      <w:pPr>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LIST OF TABLES</w:t>
      </w:r>
      <w:r w:rsidR="007647F9">
        <w:rPr>
          <w:rFonts w:ascii="Times New Roman" w:hAnsi="Times New Roman" w:cs="Times New Roman"/>
          <w:sz w:val="24"/>
          <w:szCs w:val="24"/>
          <w:lang w:val="en-GB"/>
        </w:rPr>
        <w:t>--------------------------------------------------------------------------------------</w:t>
      </w:r>
      <w:r w:rsidR="00936F4F">
        <w:rPr>
          <w:rFonts w:ascii="Times New Roman" w:hAnsi="Times New Roman" w:cs="Times New Roman"/>
          <w:sz w:val="24"/>
          <w:szCs w:val="24"/>
          <w:lang w:val="en-GB"/>
        </w:rPr>
        <w:t>IX</w:t>
      </w:r>
    </w:p>
    <w:p w14:paraId="5FE3CCF7" w14:textId="710E86F9" w:rsidR="003B598B" w:rsidRDefault="003B598B" w:rsidP="00E52C8C">
      <w:pPr>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ABSTRACT</w:t>
      </w:r>
      <w:r w:rsidR="007647F9">
        <w:rPr>
          <w:rFonts w:ascii="Times New Roman" w:hAnsi="Times New Roman" w:cs="Times New Roman"/>
          <w:sz w:val="24"/>
          <w:szCs w:val="24"/>
          <w:lang w:val="en-GB"/>
        </w:rPr>
        <w:t>----------------------------------------------------------------------------------------------</w:t>
      </w:r>
      <w:r w:rsidR="00936F4F">
        <w:rPr>
          <w:rFonts w:ascii="Times New Roman" w:hAnsi="Times New Roman" w:cs="Times New Roman"/>
          <w:sz w:val="24"/>
          <w:szCs w:val="24"/>
          <w:lang w:val="en-GB"/>
        </w:rPr>
        <w:t>X</w:t>
      </w:r>
    </w:p>
    <w:p w14:paraId="38C1B3F4" w14:textId="77777777" w:rsidR="009660E7" w:rsidRPr="003B598B" w:rsidRDefault="009660E7" w:rsidP="00E52C8C">
      <w:pPr>
        <w:jc w:val="both"/>
        <w:rPr>
          <w:rFonts w:ascii="Times New Roman" w:hAnsi="Times New Roman" w:cs="Times New Roman"/>
          <w:sz w:val="24"/>
          <w:szCs w:val="24"/>
          <w:lang w:val="en-GB"/>
        </w:rPr>
      </w:pPr>
    </w:p>
    <w:p w14:paraId="413B0A47" w14:textId="15D4A353" w:rsidR="003B598B" w:rsidRPr="00CB7C3D" w:rsidRDefault="003B598B" w:rsidP="00E52C8C">
      <w:pPr>
        <w:jc w:val="both"/>
        <w:rPr>
          <w:rFonts w:ascii="Times New Roman" w:hAnsi="Times New Roman" w:cs="Times New Roman"/>
          <w:sz w:val="24"/>
          <w:szCs w:val="24"/>
          <w:lang w:val="en-GB"/>
        </w:rPr>
      </w:pPr>
      <w:r w:rsidRPr="003B598B">
        <w:rPr>
          <w:rFonts w:ascii="Times New Roman" w:hAnsi="Times New Roman" w:cs="Times New Roman"/>
          <w:b/>
          <w:sz w:val="24"/>
          <w:szCs w:val="24"/>
          <w:lang w:val="en-GB"/>
        </w:rPr>
        <w:t>CHAPTER ONE</w:t>
      </w:r>
      <w:r w:rsidR="007647F9">
        <w:rPr>
          <w:rFonts w:ascii="Times New Roman" w:hAnsi="Times New Roman" w:cs="Times New Roman"/>
          <w:sz w:val="24"/>
          <w:szCs w:val="24"/>
          <w:lang w:val="en-GB"/>
        </w:rPr>
        <w:t>--------------------------------------------------------------------------------------</w:t>
      </w:r>
      <w:r w:rsidR="00CB7C3D">
        <w:rPr>
          <w:rFonts w:ascii="Times New Roman" w:hAnsi="Times New Roman" w:cs="Times New Roman"/>
          <w:sz w:val="24"/>
          <w:szCs w:val="24"/>
          <w:lang w:val="en-GB"/>
        </w:rPr>
        <w:t>2-4</w:t>
      </w:r>
    </w:p>
    <w:p w14:paraId="63F5205A" w14:textId="03A2CDBA" w:rsidR="00247640" w:rsidRPr="00247640" w:rsidRDefault="003B598B" w:rsidP="00E52C8C">
      <w:pPr>
        <w:numPr>
          <w:ilvl w:val="0"/>
          <w:numId w:val="10"/>
        </w:numPr>
        <w:contextualSpacing/>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Introduction</w:t>
      </w:r>
      <w:r w:rsidR="007647F9">
        <w:rPr>
          <w:rFonts w:ascii="Times New Roman" w:hAnsi="Times New Roman" w:cs="Times New Roman"/>
          <w:sz w:val="24"/>
          <w:szCs w:val="24"/>
          <w:lang w:val="en-GB"/>
        </w:rPr>
        <w:t>---------------------------------------------------------------------------------------</w:t>
      </w:r>
      <w:r w:rsidR="00247640">
        <w:rPr>
          <w:rFonts w:ascii="Times New Roman" w:hAnsi="Times New Roman" w:cs="Times New Roman"/>
          <w:sz w:val="24"/>
          <w:szCs w:val="24"/>
          <w:lang w:val="en-GB"/>
        </w:rPr>
        <w:t>2-4</w:t>
      </w:r>
    </w:p>
    <w:p w14:paraId="32CF93C8" w14:textId="55F03DDD" w:rsidR="00247640" w:rsidRDefault="00247640" w:rsidP="00E52C8C">
      <w:pPr>
        <w:jc w:val="both"/>
        <w:rPr>
          <w:rFonts w:ascii="Times New Roman" w:hAnsi="Times New Roman" w:cs="Times New Roman"/>
          <w:sz w:val="24"/>
          <w:szCs w:val="24"/>
          <w:lang w:val="en-GB"/>
        </w:rPr>
      </w:pPr>
      <w:r>
        <w:rPr>
          <w:rFonts w:ascii="Times New Roman" w:hAnsi="Times New Roman" w:cs="Times New Roman"/>
          <w:sz w:val="24"/>
          <w:szCs w:val="24"/>
          <w:lang w:val="en-GB"/>
        </w:rPr>
        <w:br/>
        <w:t xml:space="preserve">1.1   </w:t>
      </w:r>
      <w:r w:rsidR="007647F9">
        <w:rPr>
          <w:rFonts w:ascii="Times New Roman" w:hAnsi="Times New Roman" w:cs="Times New Roman"/>
          <w:sz w:val="24"/>
          <w:szCs w:val="24"/>
          <w:lang w:val="en-GB"/>
        </w:rPr>
        <w:t>Statement of problem----------------------------------------------------------------------------</w:t>
      </w:r>
      <w:r w:rsidRPr="00247640">
        <w:rPr>
          <w:rFonts w:ascii="Times New Roman" w:hAnsi="Times New Roman" w:cs="Times New Roman"/>
          <w:sz w:val="24"/>
          <w:szCs w:val="24"/>
          <w:lang w:val="en-GB"/>
        </w:rPr>
        <w:t>4</w:t>
      </w:r>
    </w:p>
    <w:p w14:paraId="7A2267F6" w14:textId="77777777" w:rsidR="00247640" w:rsidRPr="00247640" w:rsidRDefault="00247640" w:rsidP="00E52C8C">
      <w:pPr>
        <w:jc w:val="both"/>
        <w:rPr>
          <w:rFonts w:ascii="Times New Roman" w:hAnsi="Times New Roman" w:cs="Times New Roman"/>
          <w:sz w:val="24"/>
          <w:szCs w:val="24"/>
          <w:lang w:val="en-GB"/>
        </w:rPr>
      </w:pPr>
    </w:p>
    <w:p w14:paraId="1A1E08AC" w14:textId="1AAA5571" w:rsidR="003B598B" w:rsidRPr="00247640" w:rsidRDefault="003B598B" w:rsidP="00E52C8C">
      <w:pPr>
        <w:jc w:val="both"/>
        <w:rPr>
          <w:rFonts w:ascii="Times New Roman" w:hAnsi="Times New Roman" w:cs="Times New Roman"/>
          <w:sz w:val="24"/>
          <w:szCs w:val="24"/>
          <w:lang w:val="en-GB"/>
        </w:rPr>
      </w:pPr>
      <w:r w:rsidRPr="003B598B">
        <w:rPr>
          <w:rFonts w:ascii="Times New Roman" w:hAnsi="Times New Roman" w:cs="Times New Roman"/>
          <w:b/>
          <w:sz w:val="24"/>
          <w:szCs w:val="24"/>
          <w:lang w:val="en-GB"/>
        </w:rPr>
        <w:t>CHAPTER TWO</w:t>
      </w:r>
      <w:r w:rsidR="007647F9">
        <w:rPr>
          <w:rFonts w:ascii="Times New Roman" w:hAnsi="Times New Roman" w:cs="Times New Roman"/>
          <w:sz w:val="24"/>
          <w:szCs w:val="24"/>
          <w:lang w:val="en-GB"/>
        </w:rPr>
        <w:t>-------------------------------------------------------------------------------------</w:t>
      </w:r>
      <w:r w:rsidR="00247640">
        <w:rPr>
          <w:rFonts w:ascii="Times New Roman" w:hAnsi="Times New Roman" w:cs="Times New Roman"/>
          <w:sz w:val="24"/>
          <w:szCs w:val="24"/>
          <w:lang w:val="en-GB"/>
        </w:rPr>
        <w:t>5</w:t>
      </w:r>
    </w:p>
    <w:p w14:paraId="0D3F682F" w14:textId="4A53CF74" w:rsidR="003B598B" w:rsidRPr="003B598B" w:rsidRDefault="003B598B" w:rsidP="00E52C8C">
      <w:pPr>
        <w:numPr>
          <w:ilvl w:val="0"/>
          <w:numId w:val="10"/>
        </w:numPr>
        <w:contextualSpacing/>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Literature review</w:t>
      </w:r>
      <w:r w:rsidR="007647F9">
        <w:rPr>
          <w:rFonts w:ascii="Times New Roman" w:hAnsi="Times New Roman" w:cs="Times New Roman"/>
          <w:sz w:val="24"/>
          <w:szCs w:val="24"/>
          <w:lang w:val="en-GB"/>
        </w:rPr>
        <w:t>---------------------------------------------------------------------------------</w:t>
      </w:r>
      <w:r w:rsidR="00247640">
        <w:rPr>
          <w:rFonts w:ascii="Times New Roman" w:hAnsi="Times New Roman" w:cs="Times New Roman"/>
          <w:sz w:val="24"/>
          <w:szCs w:val="24"/>
          <w:lang w:val="en-GB"/>
        </w:rPr>
        <w:t>5</w:t>
      </w:r>
    </w:p>
    <w:p w14:paraId="548C814E" w14:textId="5F7A8A93" w:rsidR="003B598B" w:rsidRPr="003B598B" w:rsidRDefault="003B598B" w:rsidP="00E52C8C">
      <w:pPr>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 xml:space="preserve">2.1   Overview of </w:t>
      </w:r>
      <w:r w:rsidRPr="003B598B">
        <w:rPr>
          <w:rFonts w:ascii="Times New Roman" w:hAnsi="Times New Roman" w:cs="Times New Roman"/>
          <w:i/>
          <w:sz w:val="24"/>
          <w:szCs w:val="24"/>
          <w:lang w:val="en-GB"/>
        </w:rPr>
        <w:t xml:space="preserve">Jatropha </w:t>
      </w:r>
      <w:proofErr w:type="spellStart"/>
      <w:r w:rsidRPr="003B598B">
        <w:rPr>
          <w:rFonts w:ascii="Times New Roman" w:hAnsi="Times New Roman" w:cs="Times New Roman"/>
          <w:i/>
          <w:sz w:val="24"/>
          <w:szCs w:val="24"/>
          <w:lang w:val="en-GB"/>
        </w:rPr>
        <w:t>curcas</w:t>
      </w:r>
      <w:proofErr w:type="spellEnd"/>
      <w:r w:rsidR="007647F9">
        <w:rPr>
          <w:rFonts w:ascii="Times New Roman" w:hAnsi="Times New Roman" w:cs="Times New Roman"/>
          <w:sz w:val="24"/>
          <w:szCs w:val="24"/>
          <w:lang w:val="en-GB"/>
        </w:rPr>
        <w:t>------------------------------------------------------------------</w:t>
      </w:r>
      <w:r w:rsidR="00247640">
        <w:rPr>
          <w:rFonts w:ascii="Times New Roman" w:hAnsi="Times New Roman" w:cs="Times New Roman"/>
          <w:sz w:val="24"/>
          <w:szCs w:val="24"/>
          <w:lang w:val="en-GB"/>
        </w:rPr>
        <w:t>5</w:t>
      </w:r>
    </w:p>
    <w:p w14:paraId="2D4969F3" w14:textId="61597BB5" w:rsidR="003B598B" w:rsidRPr="003B598B" w:rsidRDefault="003B598B" w:rsidP="00E52C8C">
      <w:pPr>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 xml:space="preserve">2.1.1   Taxonomy of </w:t>
      </w:r>
      <w:r w:rsidRPr="003B598B">
        <w:rPr>
          <w:rFonts w:ascii="Times New Roman" w:hAnsi="Times New Roman" w:cs="Times New Roman"/>
          <w:i/>
          <w:sz w:val="24"/>
          <w:szCs w:val="24"/>
          <w:lang w:val="en-GB"/>
        </w:rPr>
        <w:t xml:space="preserve">Jatropha </w:t>
      </w:r>
      <w:proofErr w:type="spellStart"/>
      <w:r w:rsidRPr="003B598B">
        <w:rPr>
          <w:rFonts w:ascii="Times New Roman" w:hAnsi="Times New Roman" w:cs="Times New Roman"/>
          <w:i/>
          <w:sz w:val="24"/>
          <w:szCs w:val="24"/>
          <w:lang w:val="en-GB"/>
        </w:rPr>
        <w:t>curcas</w:t>
      </w:r>
      <w:proofErr w:type="spellEnd"/>
      <w:r w:rsidR="007647F9">
        <w:rPr>
          <w:rFonts w:ascii="Times New Roman" w:hAnsi="Times New Roman" w:cs="Times New Roman"/>
          <w:sz w:val="24"/>
          <w:szCs w:val="24"/>
          <w:lang w:val="en-GB"/>
        </w:rPr>
        <w:t>---------------------------------------------------------------</w:t>
      </w:r>
      <w:r w:rsidR="00247640">
        <w:rPr>
          <w:rFonts w:ascii="Times New Roman" w:hAnsi="Times New Roman" w:cs="Times New Roman"/>
          <w:sz w:val="24"/>
          <w:szCs w:val="24"/>
          <w:lang w:val="en-GB"/>
        </w:rPr>
        <w:t>5</w:t>
      </w:r>
    </w:p>
    <w:p w14:paraId="7472563B" w14:textId="2D842BD0" w:rsidR="003B598B" w:rsidRPr="00247640" w:rsidRDefault="00247640" w:rsidP="00E52C8C">
      <w:pPr>
        <w:jc w:val="both"/>
        <w:rPr>
          <w:rFonts w:ascii="Times New Roman" w:hAnsi="Times New Roman" w:cs="Times New Roman"/>
          <w:sz w:val="24"/>
          <w:szCs w:val="24"/>
          <w:lang w:val="en-GB"/>
        </w:rPr>
      </w:pPr>
      <w:r>
        <w:rPr>
          <w:rFonts w:ascii="Times New Roman" w:hAnsi="Times New Roman" w:cs="Times New Roman"/>
          <w:sz w:val="24"/>
          <w:szCs w:val="24"/>
          <w:lang w:val="en-GB"/>
        </w:rPr>
        <w:t>2.1.2   Ecology, Distribution and Habitat</w:t>
      </w:r>
      <w:r w:rsidR="003B598B" w:rsidRPr="003B598B">
        <w:rPr>
          <w:rFonts w:ascii="Times New Roman" w:hAnsi="Times New Roman" w:cs="Times New Roman"/>
          <w:sz w:val="24"/>
          <w:szCs w:val="24"/>
          <w:lang w:val="en-GB"/>
        </w:rPr>
        <w:t xml:space="preserve"> of </w:t>
      </w:r>
      <w:r w:rsidR="003B598B" w:rsidRPr="003B598B">
        <w:rPr>
          <w:rFonts w:ascii="Times New Roman" w:hAnsi="Times New Roman" w:cs="Times New Roman"/>
          <w:i/>
          <w:sz w:val="24"/>
          <w:szCs w:val="24"/>
          <w:lang w:val="en-GB"/>
        </w:rPr>
        <w:t xml:space="preserve">Jatropha </w:t>
      </w:r>
      <w:proofErr w:type="spellStart"/>
      <w:r w:rsidR="003B598B" w:rsidRPr="003B598B">
        <w:rPr>
          <w:rFonts w:ascii="Times New Roman" w:hAnsi="Times New Roman" w:cs="Times New Roman"/>
          <w:i/>
          <w:sz w:val="24"/>
          <w:szCs w:val="24"/>
          <w:lang w:val="en-GB"/>
        </w:rPr>
        <w:t>curcas</w:t>
      </w:r>
      <w:proofErr w:type="spellEnd"/>
      <w:r w:rsidR="007647F9">
        <w:rPr>
          <w:rFonts w:ascii="Times New Roman" w:hAnsi="Times New Roman" w:cs="Times New Roman"/>
          <w:sz w:val="24"/>
          <w:szCs w:val="24"/>
          <w:lang w:val="en-GB"/>
        </w:rPr>
        <w:t>-----------------------------------</w:t>
      </w:r>
      <w:r>
        <w:rPr>
          <w:rFonts w:ascii="Times New Roman" w:hAnsi="Times New Roman" w:cs="Times New Roman"/>
          <w:sz w:val="24"/>
          <w:szCs w:val="24"/>
          <w:lang w:val="en-GB"/>
        </w:rPr>
        <w:t>6</w:t>
      </w:r>
    </w:p>
    <w:p w14:paraId="61631629" w14:textId="48F73BF0" w:rsidR="003B598B" w:rsidRPr="003B598B" w:rsidRDefault="003B598B" w:rsidP="00E52C8C">
      <w:pPr>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2.1.3   Description</w:t>
      </w:r>
      <w:r w:rsidR="007647F9">
        <w:rPr>
          <w:rFonts w:ascii="Times New Roman" w:hAnsi="Times New Roman" w:cs="Times New Roman"/>
          <w:sz w:val="24"/>
          <w:szCs w:val="24"/>
          <w:lang w:val="en-GB"/>
        </w:rPr>
        <w:t>-------------------------------------------------------------------------------------</w:t>
      </w:r>
      <w:r w:rsidR="00247640">
        <w:rPr>
          <w:rFonts w:ascii="Times New Roman" w:hAnsi="Times New Roman" w:cs="Times New Roman"/>
          <w:sz w:val="24"/>
          <w:szCs w:val="24"/>
          <w:lang w:val="en-GB"/>
        </w:rPr>
        <w:t>6</w:t>
      </w:r>
    </w:p>
    <w:p w14:paraId="3155FF22" w14:textId="2AC51863" w:rsidR="003B598B" w:rsidRPr="003B598B" w:rsidRDefault="003B598B" w:rsidP="00E52C8C">
      <w:pPr>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2</w:t>
      </w:r>
      <w:r w:rsidR="007647F9">
        <w:rPr>
          <w:rFonts w:ascii="Times New Roman" w:hAnsi="Times New Roman" w:cs="Times New Roman"/>
          <w:sz w:val="24"/>
          <w:szCs w:val="24"/>
          <w:lang w:val="en-GB"/>
        </w:rPr>
        <w:t>.1.4   Flowering and Pollination--------------------------------------------------------------------</w:t>
      </w:r>
      <w:r w:rsidR="00247640">
        <w:rPr>
          <w:rFonts w:ascii="Times New Roman" w:hAnsi="Times New Roman" w:cs="Times New Roman"/>
          <w:sz w:val="24"/>
          <w:szCs w:val="24"/>
          <w:lang w:val="en-GB"/>
        </w:rPr>
        <w:t>6</w:t>
      </w:r>
    </w:p>
    <w:p w14:paraId="4B2985D4" w14:textId="4507A971" w:rsidR="003B598B" w:rsidRPr="003B598B" w:rsidRDefault="003B598B" w:rsidP="00E52C8C">
      <w:pPr>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2.1.5   Fruiting and Seed maturity</w:t>
      </w:r>
      <w:r w:rsidR="007647F9">
        <w:rPr>
          <w:rFonts w:ascii="Times New Roman" w:hAnsi="Times New Roman" w:cs="Times New Roman"/>
          <w:sz w:val="24"/>
          <w:szCs w:val="24"/>
          <w:lang w:val="en-GB"/>
        </w:rPr>
        <w:t>-------------------------------------------------------------------</w:t>
      </w:r>
      <w:r w:rsidR="00247640">
        <w:rPr>
          <w:rFonts w:ascii="Times New Roman" w:hAnsi="Times New Roman" w:cs="Times New Roman"/>
          <w:sz w:val="24"/>
          <w:szCs w:val="24"/>
          <w:lang w:val="en-GB"/>
        </w:rPr>
        <w:t>6-7</w:t>
      </w:r>
    </w:p>
    <w:p w14:paraId="130004FD" w14:textId="79E130FD" w:rsidR="003B598B" w:rsidRPr="00247640" w:rsidRDefault="003B598B" w:rsidP="00E52C8C">
      <w:pPr>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 xml:space="preserve">2.2   Sex types of </w:t>
      </w:r>
      <w:r w:rsidRPr="003B598B">
        <w:rPr>
          <w:rFonts w:ascii="Times New Roman" w:hAnsi="Times New Roman" w:cs="Times New Roman"/>
          <w:i/>
          <w:sz w:val="24"/>
          <w:szCs w:val="24"/>
          <w:lang w:val="en-GB"/>
        </w:rPr>
        <w:t xml:space="preserve">Jatropha </w:t>
      </w:r>
      <w:proofErr w:type="spellStart"/>
      <w:r w:rsidRPr="003B598B">
        <w:rPr>
          <w:rFonts w:ascii="Times New Roman" w:hAnsi="Times New Roman" w:cs="Times New Roman"/>
          <w:i/>
          <w:sz w:val="24"/>
          <w:szCs w:val="24"/>
          <w:lang w:val="en-GB"/>
        </w:rPr>
        <w:t>curcas</w:t>
      </w:r>
      <w:proofErr w:type="spellEnd"/>
      <w:r w:rsidR="007647F9">
        <w:rPr>
          <w:rFonts w:ascii="Times New Roman" w:hAnsi="Times New Roman" w:cs="Times New Roman"/>
          <w:sz w:val="24"/>
          <w:szCs w:val="24"/>
          <w:lang w:val="en-GB"/>
        </w:rPr>
        <w:t>------------------------------------------------------------------</w:t>
      </w:r>
      <w:r w:rsidR="00247640">
        <w:rPr>
          <w:rFonts w:ascii="Times New Roman" w:hAnsi="Times New Roman" w:cs="Times New Roman"/>
          <w:sz w:val="24"/>
          <w:szCs w:val="24"/>
          <w:lang w:val="en-GB"/>
        </w:rPr>
        <w:t>7</w:t>
      </w:r>
    </w:p>
    <w:p w14:paraId="02CC11C4" w14:textId="033731CD" w:rsidR="003B598B" w:rsidRPr="00247640" w:rsidRDefault="003B598B" w:rsidP="00E52C8C">
      <w:pPr>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 xml:space="preserve">2.3   Constituents of </w:t>
      </w:r>
      <w:r w:rsidRPr="003B598B">
        <w:rPr>
          <w:rFonts w:ascii="Times New Roman" w:hAnsi="Times New Roman" w:cs="Times New Roman"/>
          <w:i/>
          <w:sz w:val="24"/>
          <w:szCs w:val="24"/>
          <w:lang w:val="en-GB"/>
        </w:rPr>
        <w:t xml:space="preserve">Jatropha </w:t>
      </w:r>
      <w:proofErr w:type="spellStart"/>
      <w:r w:rsidRPr="003B598B">
        <w:rPr>
          <w:rFonts w:ascii="Times New Roman" w:hAnsi="Times New Roman" w:cs="Times New Roman"/>
          <w:i/>
          <w:sz w:val="24"/>
          <w:szCs w:val="24"/>
          <w:lang w:val="en-GB"/>
        </w:rPr>
        <w:t>curcas</w:t>
      </w:r>
      <w:proofErr w:type="spellEnd"/>
      <w:r w:rsidR="007647F9">
        <w:rPr>
          <w:rFonts w:ascii="Times New Roman" w:hAnsi="Times New Roman" w:cs="Times New Roman"/>
          <w:sz w:val="24"/>
          <w:szCs w:val="24"/>
          <w:lang w:val="en-GB"/>
        </w:rPr>
        <w:t>---------------------------------------------------------------</w:t>
      </w:r>
      <w:r w:rsidR="00247640">
        <w:rPr>
          <w:rFonts w:ascii="Times New Roman" w:hAnsi="Times New Roman" w:cs="Times New Roman"/>
          <w:sz w:val="24"/>
          <w:szCs w:val="24"/>
          <w:lang w:val="en-GB"/>
        </w:rPr>
        <w:t>7-8</w:t>
      </w:r>
    </w:p>
    <w:p w14:paraId="69D233FD" w14:textId="2BD15983" w:rsidR="003B598B" w:rsidRPr="00247640" w:rsidRDefault="003B598B" w:rsidP="00E52C8C">
      <w:pPr>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 xml:space="preserve">2.4   General uses of </w:t>
      </w:r>
      <w:r w:rsidRPr="003B598B">
        <w:rPr>
          <w:rFonts w:ascii="Times New Roman" w:hAnsi="Times New Roman" w:cs="Times New Roman"/>
          <w:i/>
          <w:sz w:val="24"/>
          <w:szCs w:val="24"/>
          <w:lang w:val="en-GB"/>
        </w:rPr>
        <w:t xml:space="preserve">Jatropha </w:t>
      </w:r>
      <w:proofErr w:type="spellStart"/>
      <w:r w:rsidRPr="003B598B">
        <w:rPr>
          <w:rFonts w:ascii="Times New Roman" w:hAnsi="Times New Roman" w:cs="Times New Roman"/>
          <w:i/>
          <w:sz w:val="24"/>
          <w:szCs w:val="24"/>
          <w:lang w:val="en-GB"/>
        </w:rPr>
        <w:t>curcas</w:t>
      </w:r>
      <w:proofErr w:type="spellEnd"/>
      <w:r w:rsidR="007647F9">
        <w:rPr>
          <w:rFonts w:ascii="Times New Roman" w:hAnsi="Times New Roman" w:cs="Times New Roman"/>
          <w:sz w:val="24"/>
          <w:szCs w:val="24"/>
          <w:lang w:val="en-GB"/>
        </w:rPr>
        <w:t>--------------------------------------------------------------</w:t>
      </w:r>
      <w:r w:rsidR="00247640">
        <w:rPr>
          <w:rFonts w:ascii="Times New Roman" w:hAnsi="Times New Roman" w:cs="Times New Roman"/>
          <w:sz w:val="24"/>
          <w:szCs w:val="24"/>
          <w:lang w:val="en-GB"/>
        </w:rPr>
        <w:t>8-9</w:t>
      </w:r>
    </w:p>
    <w:p w14:paraId="40215C0F" w14:textId="21744959" w:rsidR="003B598B" w:rsidRPr="00247640" w:rsidRDefault="003B598B" w:rsidP="00E52C8C">
      <w:pPr>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 xml:space="preserve">2.5   Pharmacological information of </w:t>
      </w:r>
      <w:r w:rsidRPr="003B598B">
        <w:rPr>
          <w:rFonts w:ascii="Times New Roman" w:hAnsi="Times New Roman" w:cs="Times New Roman"/>
          <w:i/>
          <w:sz w:val="24"/>
          <w:szCs w:val="24"/>
          <w:lang w:val="en-GB"/>
        </w:rPr>
        <w:t xml:space="preserve">Jatropha </w:t>
      </w:r>
      <w:proofErr w:type="spellStart"/>
      <w:r w:rsidRPr="003B598B">
        <w:rPr>
          <w:rFonts w:ascii="Times New Roman" w:hAnsi="Times New Roman" w:cs="Times New Roman"/>
          <w:i/>
          <w:sz w:val="24"/>
          <w:szCs w:val="24"/>
          <w:lang w:val="en-GB"/>
        </w:rPr>
        <w:t>curcas</w:t>
      </w:r>
      <w:proofErr w:type="spellEnd"/>
      <w:r w:rsidR="007647F9">
        <w:rPr>
          <w:rFonts w:ascii="Times New Roman" w:hAnsi="Times New Roman" w:cs="Times New Roman"/>
          <w:sz w:val="24"/>
          <w:szCs w:val="24"/>
          <w:lang w:val="en-GB"/>
        </w:rPr>
        <w:t>-------------------------------------------</w:t>
      </w:r>
      <w:r w:rsidR="00247640">
        <w:rPr>
          <w:rFonts w:ascii="Times New Roman" w:hAnsi="Times New Roman" w:cs="Times New Roman"/>
          <w:sz w:val="24"/>
          <w:szCs w:val="24"/>
          <w:lang w:val="en-GB"/>
        </w:rPr>
        <w:t>9-11</w:t>
      </w:r>
    </w:p>
    <w:p w14:paraId="5AD5928D" w14:textId="2D945C77" w:rsidR="003B598B" w:rsidRPr="00247640" w:rsidRDefault="003B598B" w:rsidP="00E52C8C">
      <w:pPr>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 xml:space="preserve">2.6   Medicinal </w:t>
      </w:r>
      <w:proofErr w:type="spellStart"/>
      <w:r w:rsidRPr="003B598B">
        <w:rPr>
          <w:rFonts w:ascii="Times New Roman" w:hAnsi="Times New Roman" w:cs="Times New Roman"/>
          <w:sz w:val="24"/>
          <w:szCs w:val="24"/>
          <w:lang w:val="en-GB"/>
        </w:rPr>
        <w:t>iimportance</w:t>
      </w:r>
      <w:proofErr w:type="spellEnd"/>
      <w:r w:rsidRPr="003B598B">
        <w:rPr>
          <w:rFonts w:ascii="Times New Roman" w:hAnsi="Times New Roman" w:cs="Times New Roman"/>
          <w:sz w:val="24"/>
          <w:szCs w:val="24"/>
          <w:lang w:val="en-GB"/>
        </w:rPr>
        <w:t xml:space="preserve"> of </w:t>
      </w:r>
      <w:r w:rsidRPr="003B598B">
        <w:rPr>
          <w:rFonts w:ascii="Times New Roman" w:hAnsi="Times New Roman" w:cs="Times New Roman"/>
          <w:i/>
          <w:sz w:val="24"/>
          <w:szCs w:val="24"/>
          <w:lang w:val="en-GB"/>
        </w:rPr>
        <w:t>Jatropha</w:t>
      </w:r>
      <w:r w:rsidR="007647F9">
        <w:rPr>
          <w:rFonts w:ascii="Times New Roman" w:hAnsi="Times New Roman" w:cs="Times New Roman"/>
          <w:sz w:val="24"/>
          <w:szCs w:val="24"/>
          <w:lang w:val="en-GB"/>
        </w:rPr>
        <w:t>-----------------------------------------------------------</w:t>
      </w:r>
      <w:r w:rsidR="00D40B7A">
        <w:rPr>
          <w:rFonts w:ascii="Times New Roman" w:hAnsi="Times New Roman" w:cs="Times New Roman"/>
          <w:sz w:val="24"/>
          <w:szCs w:val="24"/>
          <w:lang w:val="en-GB"/>
        </w:rPr>
        <w:t>11</w:t>
      </w:r>
    </w:p>
    <w:p w14:paraId="4E6402AA" w14:textId="3B4441F0" w:rsidR="003B598B" w:rsidRPr="003B598B" w:rsidRDefault="003B598B" w:rsidP="00E52C8C">
      <w:pPr>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2.6.1   Roots</w:t>
      </w:r>
      <w:r w:rsidR="007647F9">
        <w:rPr>
          <w:rFonts w:ascii="Times New Roman" w:hAnsi="Times New Roman" w:cs="Times New Roman"/>
          <w:sz w:val="24"/>
          <w:szCs w:val="24"/>
          <w:lang w:val="en-GB"/>
        </w:rPr>
        <w:t>--------------------------------------------------------------------------------------------</w:t>
      </w:r>
      <w:r w:rsidR="00D40B7A">
        <w:rPr>
          <w:rFonts w:ascii="Times New Roman" w:hAnsi="Times New Roman" w:cs="Times New Roman"/>
          <w:sz w:val="24"/>
          <w:szCs w:val="24"/>
          <w:lang w:val="en-GB"/>
        </w:rPr>
        <w:t>11-12</w:t>
      </w:r>
    </w:p>
    <w:p w14:paraId="6DC70C9F" w14:textId="6891C9E7" w:rsidR="003B598B" w:rsidRPr="003B598B" w:rsidRDefault="003B598B" w:rsidP="00E52C8C">
      <w:pPr>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2.6.2   Latex</w:t>
      </w:r>
      <w:r w:rsidR="007647F9">
        <w:rPr>
          <w:rFonts w:ascii="Times New Roman" w:hAnsi="Times New Roman" w:cs="Times New Roman"/>
          <w:sz w:val="24"/>
          <w:szCs w:val="24"/>
          <w:lang w:val="en-GB"/>
        </w:rPr>
        <w:t>--------------------------------------------------------------------------------------------</w:t>
      </w:r>
      <w:r w:rsidR="00D40B7A">
        <w:rPr>
          <w:rFonts w:ascii="Times New Roman" w:hAnsi="Times New Roman" w:cs="Times New Roman"/>
          <w:sz w:val="24"/>
          <w:szCs w:val="24"/>
          <w:lang w:val="en-GB"/>
        </w:rPr>
        <w:t>12</w:t>
      </w:r>
    </w:p>
    <w:p w14:paraId="083C19F0" w14:textId="644406CE" w:rsidR="003B598B" w:rsidRPr="003B598B" w:rsidRDefault="003B598B" w:rsidP="00E52C8C">
      <w:pPr>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lastRenderedPageBreak/>
        <w:t>2.6.3   Stem</w:t>
      </w:r>
      <w:r w:rsidR="007647F9">
        <w:rPr>
          <w:rFonts w:ascii="Times New Roman" w:hAnsi="Times New Roman" w:cs="Times New Roman"/>
          <w:sz w:val="24"/>
          <w:szCs w:val="24"/>
          <w:lang w:val="en-GB"/>
        </w:rPr>
        <w:t>---------------------------------------------------------------------------------------------</w:t>
      </w:r>
      <w:r w:rsidR="00D40B7A">
        <w:rPr>
          <w:rFonts w:ascii="Times New Roman" w:hAnsi="Times New Roman" w:cs="Times New Roman"/>
          <w:sz w:val="24"/>
          <w:szCs w:val="24"/>
          <w:lang w:val="en-GB"/>
        </w:rPr>
        <w:t>12</w:t>
      </w:r>
    </w:p>
    <w:p w14:paraId="04BBCE81" w14:textId="009BC0B9" w:rsidR="003B598B" w:rsidRPr="003B598B" w:rsidRDefault="003B598B" w:rsidP="00E52C8C">
      <w:pPr>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2.6.4   Seed</w:t>
      </w:r>
      <w:r w:rsidR="007647F9">
        <w:rPr>
          <w:rFonts w:ascii="Times New Roman" w:hAnsi="Times New Roman" w:cs="Times New Roman"/>
          <w:sz w:val="24"/>
          <w:szCs w:val="24"/>
          <w:lang w:val="en-GB"/>
        </w:rPr>
        <w:t>---------------------------------------------------------------------------------------------</w:t>
      </w:r>
      <w:r w:rsidR="00D40B7A">
        <w:rPr>
          <w:rFonts w:ascii="Times New Roman" w:hAnsi="Times New Roman" w:cs="Times New Roman"/>
          <w:sz w:val="24"/>
          <w:szCs w:val="24"/>
          <w:lang w:val="en-GB"/>
        </w:rPr>
        <w:t>12</w:t>
      </w:r>
    </w:p>
    <w:p w14:paraId="33EDD4D3" w14:textId="40633CD7" w:rsidR="003B598B" w:rsidRPr="003B598B" w:rsidRDefault="003B598B" w:rsidP="00E52C8C">
      <w:pPr>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2.6.5   Plant bark</w:t>
      </w:r>
      <w:r w:rsidR="007647F9">
        <w:rPr>
          <w:rFonts w:ascii="Times New Roman" w:hAnsi="Times New Roman" w:cs="Times New Roman"/>
          <w:sz w:val="24"/>
          <w:szCs w:val="24"/>
          <w:lang w:val="en-GB"/>
        </w:rPr>
        <w:t>---------------------------------------------------------------------------------------</w:t>
      </w:r>
      <w:r w:rsidR="00D40B7A">
        <w:rPr>
          <w:rFonts w:ascii="Times New Roman" w:hAnsi="Times New Roman" w:cs="Times New Roman"/>
          <w:sz w:val="24"/>
          <w:szCs w:val="24"/>
          <w:lang w:val="en-GB"/>
        </w:rPr>
        <w:t>12-13</w:t>
      </w:r>
    </w:p>
    <w:p w14:paraId="460A71B4" w14:textId="1D9B9DF6" w:rsidR="003B598B" w:rsidRPr="00D40B7A" w:rsidRDefault="003B598B" w:rsidP="00E52C8C">
      <w:pPr>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 xml:space="preserve">2.7   Industrial Application of </w:t>
      </w:r>
      <w:r w:rsidRPr="003B598B">
        <w:rPr>
          <w:rFonts w:ascii="Times New Roman" w:hAnsi="Times New Roman" w:cs="Times New Roman"/>
          <w:i/>
          <w:sz w:val="24"/>
          <w:szCs w:val="24"/>
          <w:lang w:val="en-GB"/>
        </w:rPr>
        <w:t xml:space="preserve">Jatropha </w:t>
      </w:r>
      <w:proofErr w:type="spellStart"/>
      <w:r w:rsidRPr="003B598B">
        <w:rPr>
          <w:rFonts w:ascii="Times New Roman" w:hAnsi="Times New Roman" w:cs="Times New Roman"/>
          <w:i/>
          <w:sz w:val="24"/>
          <w:szCs w:val="24"/>
          <w:lang w:val="en-GB"/>
        </w:rPr>
        <w:t>curcas</w:t>
      </w:r>
      <w:proofErr w:type="spellEnd"/>
      <w:r w:rsidR="007647F9">
        <w:rPr>
          <w:rFonts w:ascii="Times New Roman" w:hAnsi="Times New Roman" w:cs="Times New Roman"/>
          <w:sz w:val="24"/>
          <w:szCs w:val="24"/>
          <w:lang w:val="en-GB"/>
        </w:rPr>
        <w:t>----------------------------------------------------</w:t>
      </w:r>
      <w:r w:rsidR="00D40B7A">
        <w:rPr>
          <w:rFonts w:ascii="Times New Roman" w:hAnsi="Times New Roman" w:cs="Times New Roman"/>
          <w:sz w:val="24"/>
          <w:szCs w:val="24"/>
          <w:lang w:val="en-GB"/>
        </w:rPr>
        <w:t>13</w:t>
      </w:r>
    </w:p>
    <w:p w14:paraId="19B8D212" w14:textId="1F96E342" w:rsidR="003B598B" w:rsidRPr="00D40B7A" w:rsidRDefault="003B598B" w:rsidP="00E52C8C">
      <w:pPr>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 xml:space="preserve">2.8   Social and </w:t>
      </w:r>
      <w:proofErr w:type="spellStart"/>
      <w:r w:rsidRPr="003B598B">
        <w:rPr>
          <w:rFonts w:ascii="Times New Roman" w:hAnsi="Times New Roman" w:cs="Times New Roman"/>
          <w:sz w:val="24"/>
          <w:szCs w:val="24"/>
          <w:lang w:val="en-GB"/>
        </w:rPr>
        <w:t>Enviromental</w:t>
      </w:r>
      <w:proofErr w:type="spellEnd"/>
      <w:r w:rsidRPr="003B598B">
        <w:rPr>
          <w:rFonts w:ascii="Times New Roman" w:hAnsi="Times New Roman" w:cs="Times New Roman"/>
          <w:sz w:val="24"/>
          <w:szCs w:val="24"/>
          <w:lang w:val="en-GB"/>
        </w:rPr>
        <w:t xml:space="preserve"> importance of </w:t>
      </w:r>
      <w:r w:rsidRPr="003B598B">
        <w:rPr>
          <w:rFonts w:ascii="Times New Roman" w:hAnsi="Times New Roman" w:cs="Times New Roman"/>
          <w:i/>
          <w:sz w:val="24"/>
          <w:szCs w:val="24"/>
          <w:lang w:val="en-GB"/>
        </w:rPr>
        <w:t xml:space="preserve">Jatropha </w:t>
      </w:r>
      <w:proofErr w:type="spellStart"/>
      <w:r w:rsidRPr="003B598B">
        <w:rPr>
          <w:rFonts w:ascii="Times New Roman" w:hAnsi="Times New Roman" w:cs="Times New Roman"/>
          <w:i/>
          <w:sz w:val="24"/>
          <w:szCs w:val="24"/>
          <w:lang w:val="en-GB"/>
        </w:rPr>
        <w:t>curcas</w:t>
      </w:r>
      <w:proofErr w:type="spellEnd"/>
      <w:r w:rsidR="007647F9">
        <w:rPr>
          <w:rFonts w:ascii="Times New Roman" w:hAnsi="Times New Roman" w:cs="Times New Roman"/>
          <w:sz w:val="24"/>
          <w:szCs w:val="24"/>
          <w:lang w:val="en-GB"/>
        </w:rPr>
        <w:t xml:space="preserve"> ----------------------------------</w:t>
      </w:r>
      <w:r w:rsidR="00D40B7A">
        <w:rPr>
          <w:rFonts w:ascii="Times New Roman" w:hAnsi="Times New Roman" w:cs="Times New Roman"/>
          <w:sz w:val="24"/>
          <w:szCs w:val="24"/>
          <w:lang w:val="en-GB"/>
        </w:rPr>
        <w:t>13</w:t>
      </w:r>
    </w:p>
    <w:p w14:paraId="625FC18C" w14:textId="3B0B3ADE" w:rsidR="003B598B" w:rsidRDefault="003B598B" w:rsidP="00E52C8C">
      <w:pPr>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2.9   Latex sample collection</w:t>
      </w:r>
      <w:r w:rsidR="007647F9">
        <w:rPr>
          <w:rFonts w:ascii="Times New Roman" w:hAnsi="Times New Roman" w:cs="Times New Roman"/>
          <w:sz w:val="24"/>
          <w:szCs w:val="24"/>
          <w:lang w:val="en-GB"/>
        </w:rPr>
        <w:t>--------------------------------------------------------------------------</w:t>
      </w:r>
      <w:r w:rsidR="00D40B7A">
        <w:rPr>
          <w:rFonts w:ascii="Times New Roman" w:hAnsi="Times New Roman" w:cs="Times New Roman"/>
          <w:sz w:val="24"/>
          <w:szCs w:val="24"/>
          <w:lang w:val="en-GB"/>
        </w:rPr>
        <w:t>14</w:t>
      </w:r>
    </w:p>
    <w:p w14:paraId="7A2179CB" w14:textId="77777777" w:rsidR="009660E7" w:rsidRPr="003B598B" w:rsidRDefault="009660E7" w:rsidP="00E52C8C">
      <w:pPr>
        <w:jc w:val="both"/>
        <w:rPr>
          <w:rFonts w:ascii="Times New Roman" w:hAnsi="Times New Roman" w:cs="Times New Roman"/>
          <w:sz w:val="24"/>
          <w:szCs w:val="24"/>
          <w:lang w:val="en-GB"/>
        </w:rPr>
      </w:pPr>
    </w:p>
    <w:p w14:paraId="0E90FCDE" w14:textId="4E73AA8A" w:rsidR="003B598B" w:rsidRPr="00D40B7A" w:rsidRDefault="003B598B" w:rsidP="00E52C8C">
      <w:pPr>
        <w:jc w:val="both"/>
        <w:rPr>
          <w:rFonts w:ascii="Times New Roman" w:hAnsi="Times New Roman" w:cs="Times New Roman"/>
          <w:sz w:val="24"/>
          <w:szCs w:val="24"/>
          <w:lang w:val="en-GB"/>
        </w:rPr>
      </w:pPr>
      <w:r w:rsidRPr="003B598B">
        <w:rPr>
          <w:rFonts w:ascii="Times New Roman" w:hAnsi="Times New Roman" w:cs="Times New Roman"/>
          <w:b/>
          <w:sz w:val="24"/>
          <w:szCs w:val="24"/>
          <w:lang w:val="en-GB"/>
        </w:rPr>
        <w:t>CHAPTER THREE</w:t>
      </w:r>
      <w:r w:rsidR="007647F9">
        <w:rPr>
          <w:rFonts w:ascii="Times New Roman" w:hAnsi="Times New Roman" w:cs="Times New Roman"/>
          <w:sz w:val="24"/>
          <w:szCs w:val="24"/>
          <w:lang w:val="en-GB"/>
        </w:rPr>
        <w:t>---------------------------------------------------</w:t>
      </w:r>
      <w:r w:rsidR="000D2D34">
        <w:rPr>
          <w:rFonts w:ascii="Times New Roman" w:hAnsi="Times New Roman" w:cs="Times New Roman"/>
          <w:sz w:val="24"/>
          <w:szCs w:val="24"/>
          <w:lang w:val="en-GB"/>
        </w:rPr>
        <w:t>--------------------------------</w:t>
      </w:r>
      <w:r w:rsidR="00D40B7A">
        <w:rPr>
          <w:rFonts w:ascii="Times New Roman" w:hAnsi="Times New Roman" w:cs="Times New Roman"/>
          <w:sz w:val="24"/>
          <w:szCs w:val="24"/>
          <w:lang w:val="en-GB"/>
        </w:rPr>
        <w:t>15</w:t>
      </w:r>
    </w:p>
    <w:p w14:paraId="6B417E6D" w14:textId="2F4C71B2" w:rsidR="003B598B" w:rsidRPr="003B598B" w:rsidRDefault="003B598B" w:rsidP="00E52C8C">
      <w:pPr>
        <w:numPr>
          <w:ilvl w:val="0"/>
          <w:numId w:val="10"/>
        </w:numPr>
        <w:contextualSpacing/>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MATERIALS AND METHOOLOGY</w:t>
      </w:r>
      <w:r w:rsidR="000D2D34">
        <w:rPr>
          <w:rFonts w:ascii="Times New Roman" w:hAnsi="Times New Roman" w:cs="Times New Roman"/>
          <w:sz w:val="24"/>
          <w:szCs w:val="24"/>
          <w:lang w:val="en-GB"/>
        </w:rPr>
        <w:t>---------------------------------------------------------</w:t>
      </w:r>
      <w:r w:rsidR="00D40B7A">
        <w:rPr>
          <w:rFonts w:ascii="Times New Roman" w:hAnsi="Times New Roman" w:cs="Times New Roman"/>
          <w:sz w:val="24"/>
          <w:szCs w:val="24"/>
          <w:lang w:val="en-GB"/>
        </w:rPr>
        <w:t>15</w:t>
      </w:r>
    </w:p>
    <w:p w14:paraId="4A9C1B20" w14:textId="074AA37C" w:rsidR="003B598B" w:rsidRPr="003B598B" w:rsidRDefault="003B598B" w:rsidP="00E52C8C">
      <w:pPr>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3.1   Materials</w:t>
      </w:r>
      <w:r w:rsidR="000D2D34">
        <w:rPr>
          <w:rFonts w:ascii="Times New Roman" w:hAnsi="Times New Roman" w:cs="Times New Roman"/>
          <w:sz w:val="24"/>
          <w:szCs w:val="24"/>
          <w:lang w:val="en-GB"/>
        </w:rPr>
        <w:t>--------------------------------------------------------------------------------------------</w:t>
      </w:r>
      <w:r w:rsidR="00D40B7A">
        <w:rPr>
          <w:rFonts w:ascii="Times New Roman" w:hAnsi="Times New Roman" w:cs="Times New Roman"/>
          <w:sz w:val="24"/>
          <w:szCs w:val="24"/>
          <w:lang w:val="en-GB"/>
        </w:rPr>
        <w:t>15</w:t>
      </w:r>
    </w:p>
    <w:p w14:paraId="61C97A75" w14:textId="44860EB1" w:rsidR="003B598B" w:rsidRPr="003B598B" w:rsidRDefault="003B598B" w:rsidP="00E52C8C">
      <w:pPr>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3.2   Experimental plant</w:t>
      </w:r>
      <w:r w:rsidR="000D2D34">
        <w:rPr>
          <w:rFonts w:ascii="Times New Roman" w:hAnsi="Times New Roman" w:cs="Times New Roman"/>
          <w:sz w:val="24"/>
          <w:szCs w:val="24"/>
          <w:lang w:val="en-GB"/>
        </w:rPr>
        <w:t>--------------------------------------------------------------------------------</w:t>
      </w:r>
      <w:r w:rsidR="00D40B7A">
        <w:rPr>
          <w:rFonts w:ascii="Times New Roman" w:hAnsi="Times New Roman" w:cs="Times New Roman"/>
          <w:sz w:val="24"/>
          <w:szCs w:val="24"/>
          <w:lang w:val="en-GB"/>
        </w:rPr>
        <w:t>15</w:t>
      </w:r>
    </w:p>
    <w:p w14:paraId="096BC08F" w14:textId="484F0296" w:rsidR="003B598B" w:rsidRPr="003B598B" w:rsidRDefault="003B598B" w:rsidP="00E52C8C">
      <w:pPr>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3.3   Methods</w:t>
      </w:r>
      <w:r w:rsidR="000D2D34">
        <w:rPr>
          <w:rFonts w:ascii="Times New Roman" w:hAnsi="Times New Roman" w:cs="Times New Roman"/>
          <w:sz w:val="24"/>
          <w:szCs w:val="24"/>
          <w:lang w:val="en-GB"/>
        </w:rPr>
        <w:t>---------------------------------------------------------------------------------------------</w:t>
      </w:r>
      <w:r w:rsidR="00D40B7A">
        <w:rPr>
          <w:rFonts w:ascii="Times New Roman" w:hAnsi="Times New Roman" w:cs="Times New Roman"/>
          <w:sz w:val="24"/>
          <w:szCs w:val="24"/>
          <w:lang w:val="en-GB"/>
        </w:rPr>
        <w:t>15</w:t>
      </w:r>
    </w:p>
    <w:p w14:paraId="05C6F090" w14:textId="01379ED8" w:rsidR="003B598B" w:rsidRPr="003B598B" w:rsidRDefault="003B598B" w:rsidP="00E52C8C">
      <w:pPr>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3.3.1   Phytochemical analysis</w:t>
      </w:r>
      <w:r w:rsidR="000D2D34">
        <w:rPr>
          <w:rFonts w:ascii="Times New Roman" w:hAnsi="Times New Roman" w:cs="Times New Roman"/>
          <w:sz w:val="24"/>
          <w:szCs w:val="24"/>
          <w:lang w:val="en-GB"/>
        </w:rPr>
        <w:t>-------------------------------------------------------------------------</w:t>
      </w:r>
      <w:r w:rsidR="00D40B7A">
        <w:rPr>
          <w:rFonts w:ascii="Times New Roman" w:hAnsi="Times New Roman" w:cs="Times New Roman"/>
          <w:sz w:val="24"/>
          <w:szCs w:val="24"/>
          <w:lang w:val="en-GB"/>
        </w:rPr>
        <w:t>15</w:t>
      </w:r>
    </w:p>
    <w:p w14:paraId="3C078A25" w14:textId="795F711D" w:rsidR="003B598B" w:rsidRPr="003B598B" w:rsidRDefault="003B598B" w:rsidP="00E52C8C">
      <w:pPr>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3.31.1   Test for Flavonoid</w:t>
      </w:r>
      <w:r w:rsidR="000D2D34">
        <w:rPr>
          <w:rFonts w:ascii="Times New Roman" w:hAnsi="Times New Roman" w:cs="Times New Roman"/>
          <w:sz w:val="24"/>
          <w:szCs w:val="24"/>
          <w:lang w:val="en-GB"/>
        </w:rPr>
        <w:t>-----------------------------------------------------------------------------</w:t>
      </w:r>
      <w:r w:rsidR="00D40B7A">
        <w:rPr>
          <w:rFonts w:ascii="Times New Roman" w:hAnsi="Times New Roman" w:cs="Times New Roman"/>
          <w:sz w:val="24"/>
          <w:szCs w:val="24"/>
          <w:lang w:val="en-GB"/>
        </w:rPr>
        <w:t>16</w:t>
      </w:r>
    </w:p>
    <w:p w14:paraId="084B9260" w14:textId="2BC3DC76" w:rsidR="003B598B" w:rsidRPr="003B598B" w:rsidRDefault="000D2D34" w:rsidP="00E52C8C">
      <w:pPr>
        <w:jc w:val="both"/>
        <w:rPr>
          <w:rFonts w:ascii="Times New Roman" w:hAnsi="Times New Roman" w:cs="Times New Roman"/>
          <w:sz w:val="24"/>
          <w:szCs w:val="24"/>
          <w:lang w:val="en-GB"/>
        </w:rPr>
      </w:pPr>
      <w:r>
        <w:rPr>
          <w:rFonts w:ascii="Times New Roman" w:hAnsi="Times New Roman" w:cs="Times New Roman"/>
          <w:sz w:val="24"/>
          <w:szCs w:val="24"/>
          <w:lang w:val="en-GB"/>
        </w:rPr>
        <w:t>3.31.2   Gum and Mucilage test-----------------------------------------------------------------------</w:t>
      </w:r>
      <w:r w:rsidR="00D40B7A">
        <w:rPr>
          <w:rFonts w:ascii="Times New Roman" w:hAnsi="Times New Roman" w:cs="Times New Roman"/>
          <w:sz w:val="24"/>
          <w:szCs w:val="24"/>
          <w:lang w:val="en-GB"/>
        </w:rPr>
        <w:t>16</w:t>
      </w:r>
    </w:p>
    <w:p w14:paraId="563B13B0" w14:textId="6CDEAD1C" w:rsidR="003B598B" w:rsidRPr="003B598B" w:rsidRDefault="003B598B" w:rsidP="00E52C8C">
      <w:pPr>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3.31.3   Test for Tannin</w:t>
      </w:r>
      <w:r w:rsidR="000D2D34">
        <w:rPr>
          <w:rFonts w:ascii="Times New Roman" w:hAnsi="Times New Roman" w:cs="Times New Roman"/>
          <w:sz w:val="24"/>
          <w:szCs w:val="24"/>
          <w:lang w:val="en-GB"/>
        </w:rPr>
        <w:t>---------------------------------------------------------------------------------</w:t>
      </w:r>
      <w:r w:rsidR="00D40B7A">
        <w:rPr>
          <w:rFonts w:ascii="Times New Roman" w:hAnsi="Times New Roman" w:cs="Times New Roman"/>
          <w:sz w:val="24"/>
          <w:szCs w:val="24"/>
          <w:lang w:val="en-GB"/>
        </w:rPr>
        <w:t>16</w:t>
      </w:r>
    </w:p>
    <w:p w14:paraId="336F2439" w14:textId="5DEA11E0" w:rsidR="003B598B" w:rsidRPr="003B598B" w:rsidRDefault="003B598B" w:rsidP="00E52C8C">
      <w:pPr>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3.31.4   Test for Alkaloid</w:t>
      </w:r>
      <w:r w:rsidR="000D2D34">
        <w:rPr>
          <w:rFonts w:ascii="Times New Roman" w:hAnsi="Times New Roman" w:cs="Times New Roman"/>
          <w:sz w:val="24"/>
          <w:szCs w:val="24"/>
          <w:lang w:val="en-GB"/>
        </w:rPr>
        <w:t>-------------------------------------------------------------------------------</w:t>
      </w:r>
      <w:r w:rsidR="00D40B7A">
        <w:rPr>
          <w:rFonts w:ascii="Times New Roman" w:hAnsi="Times New Roman" w:cs="Times New Roman"/>
          <w:sz w:val="24"/>
          <w:szCs w:val="24"/>
          <w:lang w:val="en-GB"/>
        </w:rPr>
        <w:t>16</w:t>
      </w:r>
    </w:p>
    <w:p w14:paraId="49CD7E04" w14:textId="5F8A5CD7" w:rsidR="003B598B" w:rsidRPr="003B598B" w:rsidRDefault="003B598B" w:rsidP="00E52C8C">
      <w:pPr>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3.31.5   Cardiac Glycoside test</w:t>
      </w:r>
      <w:r w:rsidR="000D2D34">
        <w:rPr>
          <w:rFonts w:ascii="Times New Roman" w:hAnsi="Times New Roman" w:cs="Times New Roman"/>
          <w:sz w:val="24"/>
          <w:szCs w:val="24"/>
          <w:lang w:val="en-GB"/>
        </w:rPr>
        <w:t>------------------------------------------------------------------------</w:t>
      </w:r>
      <w:r w:rsidR="00D40B7A">
        <w:rPr>
          <w:rFonts w:ascii="Times New Roman" w:hAnsi="Times New Roman" w:cs="Times New Roman"/>
          <w:sz w:val="24"/>
          <w:szCs w:val="24"/>
          <w:lang w:val="en-GB"/>
        </w:rPr>
        <w:t>16-17</w:t>
      </w:r>
    </w:p>
    <w:p w14:paraId="6B683B17" w14:textId="25B9E57F" w:rsidR="003B598B" w:rsidRPr="003B598B" w:rsidRDefault="003B598B" w:rsidP="00E52C8C">
      <w:pPr>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3.31.6   Test for Terpenoid</w:t>
      </w:r>
      <w:r w:rsidR="000D2D34">
        <w:rPr>
          <w:rFonts w:ascii="Times New Roman" w:hAnsi="Times New Roman" w:cs="Times New Roman"/>
          <w:sz w:val="24"/>
          <w:szCs w:val="24"/>
          <w:lang w:val="en-GB"/>
        </w:rPr>
        <w:t>-----------------------------------------------------------------------------</w:t>
      </w:r>
      <w:r w:rsidR="00D40B7A">
        <w:rPr>
          <w:rFonts w:ascii="Times New Roman" w:hAnsi="Times New Roman" w:cs="Times New Roman"/>
          <w:sz w:val="24"/>
          <w:szCs w:val="24"/>
          <w:lang w:val="en-GB"/>
        </w:rPr>
        <w:t>17</w:t>
      </w:r>
    </w:p>
    <w:p w14:paraId="18AFC0D1" w14:textId="3180FB5F" w:rsidR="003B598B" w:rsidRPr="003B598B" w:rsidRDefault="003B598B" w:rsidP="00E52C8C">
      <w:pPr>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3.31.7   Test for Phenol</w:t>
      </w:r>
      <w:r w:rsidR="000D2D34">
        <w:rPr>
          <w:rFonts w:ascii="Times New Roman" w:hAnsi="Times New Roman" w:cs="Times New Roman"/>
          <w:sz w:val="24"/>
          <w:szCs w:val="24"/>
          <w:lang w:val="en-GB"/>
        </w:rPr>
        <w:t>---------------------------------------------------------------------------------</w:t>
      </w:r>
      <w:r w:rsidR="00D40B7A">
        <w:rPr>
          <w:rFonts w:ascii="Times New Roman" w:hAnsi="Times New Roman" w:cs="Times New Roman"/>
          <w:sz w:val="24"/>
          <w:szCs w:val="24"/>
          <w:lang w:val="en-GB"/>
        </w:rPr>
        <w:t>17</w:t>
      </w:r>
    </w:p>
    <w:p w14:paraId="2984D54A" w14:textId="462EA14E" w:rsidR="003B598B" w:rsidRPr="003B598B" w:rsidRDefault="003B598B" w:rsidP="00E52C8C">
      <w:pPr>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3.31.8   Test for Steroid</w:t>
      </w:r>
      <w:r w:rsidR="000D2D34">
        <w:rPr>
          <w:rFonts w:ascii="Times New Roman" w:hAnsi="Times New Roman" w:cs="Times New Roman"/>
          <w:sz w:val="24"/>
          <w:szCs w:val="24"/>
          <w:lang w:val="en-GB"/>
        </w:rPr>
        <w:t>---------------------------------------------------------------------------------</w:t>
      </w:r>
      <w:r w:rsidR="00D40B7A">
        <w:rPr>
          <w:rFonts w:ascii="Times New Roman" w:hAnsi="Times New Roman" w:cs="Times New Roman"/>
          <w:sz w:val="24"/>
          <w:szCs w:val="24"/>
          <w:lang w:val="en-GB"/>
        </w:rPr>
        <w:t>17</w:t>
      </w:r>
    </w:p>
    <w:p w14:paraId="67F736AC" w14:textId="4557611D" w:rsidR="003B598B" w:rsidRPr="003B598B" w:rsidRDefault="003B598B" w:rsidP="00E52C8C">
      <w:pPr>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3.31.9   Test for Protein and Amino Acid</w:t>
      </w:r>
      <w:r w:rsidR="000D2D34">
        <w:rPr>
          <w:rFonts w:ascii="Times New Roman" w:hAnsi="Times New Roman" w:cs="Times New Roman"/>
          <w:sz w:val="24"/>
          <w:szCs w:val="24"/>
          <w:lang w:val="en-GB"/>
        </w:rPr>
        <w:t>------------------------------------------------------------</w:t>
      </w:r>
      <w:r w:rsidR="00D40B7A">
        <w:rPr>
          <w:rFonts w:ascii="Times New Roman" w:hAnsi="Times New Roman" w:cs="Times New Roman"/>
          <w:sz w:val="24"/>
          <w:szCs w:val="24"/>
          <w:lang w:val="en-GB"/>
        </w:rPr>
        <w:t>17</w:t>
      </w:r>
    </w:p>
    <w:p w14:paraId="11F94692" w14:textId="417E008B" w:rsidR="003B598B" w:rsidRPr="003B598B" w:rsidRDefault="003B598B" w:rsidP="00E52C8C">
      <w:pPr>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3.31.9.1   Carbohydrate test</w:t>
      </w:r>
      <w:r w:rsidR="000D2D34">
        <w:rPr>
          <w:rFonts w:ascii="Times New Roman" w:hAnsi="Times New Roman" w:cs="Times New Roman"/>
          <w:sz w:val="24"/>
          <w:szCs w:val="24"/>
          <w:lang w:val="en-GB"/>
        </w:rPr>
        <w:t>----------------------------------------------------------------------------</w:t>
      </w:r>
      <w:r w:rsidR="00D40B7A">
        <w:rPr>
          <w:rFonts w:ascii="Times New Roman" w:hAnsi="Times New Roman" w:cs="Times New Roman"/>
          <w:sz w:val="24"/>
          <w:szCs w:val="24"/>
          <w:lang w:val="en-GB"/>
        </w:rPr>
        <w:t>17</w:t>
      </w:r>
    </w:p>
    <w:p w14:paraId="2314F99A" w14:textId="623A0810" w:rsidR="003B598B" w:rsidRPr="003B598B" w:rsidRDefault="003B598B" w:rsidP="00E52C8C">
      <w:pPr>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3.31.9.2   Test for Fatty Acid</w:t>
      </w:r>
      <w:r w:rsidR="000D2D34">
        <w:rPr>
          <w:rFonts w:ascii="Times New Roman" w:hAnsi="Times New Roman" w:cs="Times New Roman"/>
          <w:sz w:val="24"/>
          <w:szCs w:val="24"/>
          <w:lang w:val="en-GB"/>
        </w:rPr>
        <w:t>---------------------------------------------------------------------------</w:t>
      </w:r>
      <w:r w:rsidR="00D40B7A">
        <w:rPr>
          <w:rFonts w:ascii="Times New Roman" w:hAnsi="Times New Roman" w:cs="Times New Roman"/>
          <w:sz w:val="24"/>
          <w:szCs w:val="24"/>
          <w:lang w:val="en-GB"/>
        </w:rPr>
        <w:t>18</w:t>
      </w:r>
    </w:p>
    <w:p w14:paraId="76B84303" w14:textId="0DE4AD60" w:rsidR="003B598B" w:rsidRPr="003B598B" w:rsidRDefault="003B598B" w:rsidP="00E52C8C">
      <w:pPr>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3.3.2   GC-MS Spectroscopy analysis</w:t>
      </w:r>
      <w:r w:rsidR="000D2D34">
        <w:rPr>
          <w:rFonts w:ascii="Times New Roman" w:hAnsi="Times New Roman" w:cs="Times New Roman"/>
          <w:sz w:val="24"/>
          <w:szCs w:val="24"/>
          <w:lang w:val="en-GB"/>
        </w:rPr>
        <w:t>----------------------------------------------------------------</w:t>
      </w:r>
      <w:r w:rsidR="00D40B7A">
        <w:rPr>
          <w:rFonts w:ascii="Times New Roman" w:hAnsi="Times New Roman" w:cs="Times New Roman"/>
          <w:sz w:val="24"/>
          <w:szCs w:val="24"/>
          <w:lang w:val="en-GB"/>
        </w:rPr>
        <w:t>18-19</w:t>
      </w:r>
    </w:p>
    <w:p w14:paraId="15EFC187" w14:textId="4F2D404B" w:rsidR="003B598B" w:rsidRDefault="003B598B" w:rsidP="00E52C8C">
      <w:pPr>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3.3.3   NMR analysis</w:t>
      </w:r>
      <w:r w:rsidR="000D2D34">
        <w:rPr>
          <w:rFonts w:ascii="Times New Roman" w:hAnsi="Times New Roman" w:cs="Times New Roman"/>
          <w:sz w:val="24"/>
          <w:szCs w:val="24"/>
          <w:lang w:val="en-GB"/>
        </w:rPr>
        <w:t>------------------------------------------------------------------------------------</w:t>
      </w:r>
      <w:r w:rsidR="00D40B7A">
        <w:rPr>
          <w:rFonts w:ascii="Times New Roman" w:hAnsi="Times New Roman" w:cs="Times New Roman"/>
          <w:sz w:val="24"/>
          <w:szCs w:val="24"/>
          <w:lang w:val="en-GB"/>
        </w:rPr>
        <w:t>19</w:t>
      </w:r>
    </w:p>
    <w:p w14:paraId="714A5EFF" w14:textId="77777777" w:rsidR="009660E7" w:rsidRPr="003B598B" w:rsidRDefault="009660E7" w:rsidP="00E52C8C">
      <w:pPr>
        <w:jc w:val="both"/>
        <w:rPr>
          <w:rFonts w:ascii="Times New Roman" w:hAnsi="Times New Roman" w:cs="Times New Roman"/>
          <w:sz w:val="24"/>
          <w:szCs w:val="24"/>
          <w:lang w:val="en-GB"/>
        </w:rPr>
      </w:pPr>
    </w:p>
    <w:p w14:paraId="29E02033" w14:textId="1AA7E8D9" w:rsidR="003B598B" w:rsidRPr="00D40B7A" w:rsidRDefault="003B598B" w:rsidP="00E52C8C">
      <w:pPr>
        <w:jc w:val="both"/>
        <w:rPr>
          <w:rFonts w:ascii="Times New Roman" w:hAnsi="Times New Roman" w:cs="Times New Roman"/>
          <w:sz w:val="24"/>
          <w:szCs w:val="24"/>
          <w:lang w:val="en-GB"/>
        </w:rPr>
      </w:pPr>
      <w:r w:rsidRPr="003B598B">
        <w:rPr>
          <w:rFonts w:ascii="Times New Roman" w:hAnsi="Times New Roman" w:cs="Times New Roman"/>
          <w:b/>
          <w:sz w:val="24"/>
          <w:szCs w:val="24"/>
          <w:lang w:val="en-GB"/>
        </w:rPr>
        <w:t>CHAPTER FOUR</w:t>
      </w:r>
      <w:r w:rsidR="000D2D34">
        <w:rPr>
          <w:rFonts w:ascii="Times New Roman" w:hAnsi="Times New Roman" w:cs="Times New Roman"/>
          <w:sz w:val="24"/>
          <w:szCs w:val="24"/>
          <w:lang w:val="en-GB"/>
        </w:rPr>
        <w:t>--------------------------------------------------------------------------------------</w:t>
      </w:r>
      <w:r w:rsidR="00D40B7A">
        <w:rPr>
          <w:rFonts w:ascii="Times New Roman" w:hAnsi="Times New Roman" w:cs="Times New Roman"/>
          <w:sz w:val="24"/>
          <w:szCs w:val="24"/>
          <w:lang w:val="en-GB"/>
        </w:rPr>
        <w:t>20</w:t>
      </w:r>
    </w:p>
    <w:p w14:paraId="16401B4C" w14:textId="673EC561" w:rsidR="003B598B" w:rsidRPr="003B598B" w:rsidRDefault="003B598B" w:rsidP="00E52C8C">
      <w:pPr>
        <w:numPr>
          <w:ilvl w:val="0"/>
          <w:numId w:val="10"/>
        </w:numPr>
        <w:contextualSpacing/>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RESULTS</w:t>
      </w:r>
      <w:r w:rsidR="000D2D34">
        <w:rPr>
          <w:rFonts w:ascii="Times New Roman" w:hAnsi="Times New Roman" w:cs="Times New Roman"/>
          <w:sz w:val="24"/>
          <w:szCs w:val="24"/>
          <w:lang w:val="en-GB"/>
        </w:rPr>
        <w:t>-------------------------------------------------------------------------------------------</w:t>
      </w:r>
      <w:r w:rsidR="00465C49">
        <w:rPr>
          <w:rFonts w:ascii="Times New Roman" w:hAnsi="Times New Roman" w:cs="Times New Roman"/>
          <w:sz w:val="24"/>
          <w:szCs w:val="24"/>
          <w:lang w:val="en-GB"/>
        </w:rPr>
        <w:t>20</w:t>
      </w:r>
    </w:p>
    <w:p w14:paraId="3463F320" w14:textId="5B7C537E" w:rsidR="003B598B" w:rsidRPr="003B598B" w:rsidRDefault="003B598B" w:rsidP="00E52C8C">
      <w:pPr>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lastRenderedPageBreak/>
        <w:t>4.1   Result of Phytochemical analysis</w:t>
      </w:r>
      <w:r w:rsidR="000D2D34">
        <w:rPr>
          <w:rFonts w:ascii="Times New Roman" w:hAnsi="Times New Roman" w:cs="Times New Roman"/>
          <w:sz w:val="24"/>
          <w:szCs w:val="24"/>
          <w:lang w:val="en-GB"/>
        </w:rPr>
        <w:t>---------------------------------------------------------------</w:t>
      </w:r>
      <w:r w:rsidR="00465C49">
        <w:rPr>
          <w:rFonts w:ascii="Times New Roman" w:hAnsi="Times New Roman" w:cs="Times New Roman"/>
          <w:sz w:val="24"/>
          <w:szCs w:val="24"/>
          <w:lang w:val="en-GB"/>
        </w:rPr>
        <w:t>20</w:t>
      </w:r>
    </w:p>
    <w:p w14:paraId="7972D528" w14:textId="6D0ED19B" w:rsidR="003B598B" w:rsidRPr="003B598B" w:rsidRDefault="003B598B" w:rsidP="00E52C8C">
      <w:pPr>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4.2   GC-MS Result</w:t>
      </w:r>
      <w:r w:rsidR="000D2D34">
        <w:rPr>
          <w:rFonts w:ascii="Times New Roman" w:hAnsi="Times New Roman" w:cs="Times New Roman"/>
          <w:sz w:val="24"/>
          <w:szCs w:val="24"/>
          <w:lang w:val="en-GB"/>
        </w:rPr>
        <w:t>-------------------------------------------------------------------------------------</w:t>
      </w:r>
      <w:r w:rsidR="00465C49">
        <w:rPr>
          <w:rFonts w:ascii="Times New Roman" w:hAnsi="Times New Roman" w:cs="Times New Roman"/>
          <w:sz w:val="24"/>
          <w:szCs w:val="24"/>
          <w:lang w:val="en-GB"/>
        </w:rPr>
        <w:t>21-24</w:t>
      </w:r>
    </w:p>
    <w:p w14:paraId="45686B1F" w14:textId="24A3DCE5" w:rsidR="003B598B" w:rsidRDefault="003B598B" w:rsidP="00E52C8C">
      <w:pPr>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4.3   NMR Result</w:t>
      </w:r>
      <w:r w:rsidR="000D2D34">
        <w:rPr>
          <w:rFonts w:ascii="Times New Roman" w:hAnsi="Times New Roman" w:cs="Times New Roman"/>
          <w:sz w:val="24"/>
          <w:szCs w:val="24"/>
          <w:lang w:val="en-GB"/>
        </w:rPr>
        <w:t>---------------------------------------------------------------------------------------</w:t>
      </w:r>
      <w:r w:rsidR="00465C49">
        <w:rPr>
          <w:rFonts w:ascii="Times New Roman" w:hAnsi="Times New Roman" w:cs="Times New Roman"/>
          <w:sz w:val="24"/>
          <w:szCs w:val="24"/>
          <w:lang w:val="en-GB"/>
        </w:rPr>
        <w:t>25-27</w:t>
      </w:r>
    </w:p>
    <w:p w14:paraId="4D2B5F63" w14:textId="77777777" w:rsidR="009660E7" w:rsidRPr="003B598B" w:rsidRDefault="009660E7" w:rsidP="00E52C8C">
      <w:pPr>
        <w:jc w:val="both"/>
        <w:rPr>
          <w:rFonts w:ascii="Times New Roman" w:hAnsi="Times New Roman" w:cs="Times New Roman"/>
          <w:sz w:val="24"/>
          <w:szCs w:val="24"/>
          <w:lang w:val="en-GB"/>
        </w:rPr>
      </w:pPr>
    </w:p>
    <w:p w14:paraId="51E26D63" w14:textId="2459E41F" w:rsidR="003B598B" w:rsidRPr="00465C49" w:rsidRDefault="00465C49" w:rsidP="00E52C8C">
      <w:pPr>
        <w:jc w:val="both"/>
        <w:rPr>
          <w:rFonts w:ascii="Times New Roman" w:hAnsi="Times New Roman" w:cs="Times New Roman"/>
          <w:sz w:val="24"/>
          <w:szCs w:val="24"/>
          <w:lang w:val="en-GB"/>
        </w:rPr>
      </w:pPr>
      <w:r>
        <w:rPr>
          <w:rFonts w:ascii="Times New Roman" w:hAnsi="Times New Roman" w:cs="Times New Roman"/>
          <w:b/>
          <w:sz w:val="24"/>
          <w:szCs w:val="24"/>
          <w:lang w:val="en-GB"/>
        </w:rPr>
        <w:t>CHAPTER FIVE</w:t>
      </w:r>
      <w:r w:rsidR="000D2D34">
        <w:rPr>
          <w:rFonts w:ascii="Times New Roman" w:hAnsi="Times New Roman" w:cs="Times New Roman"/>
          <w:sz w:val="24"/>
          <w:szCs w:val="24"/>
          <w:lang w:val="en-GB"/>
        </w:rPr>
        <w:t>--------------------------------------------------------------------------------------</w:t>
      </w:r>
      <w:r>
        <w:rPr>
          <w:rFonts w:ascii="Times New Roman" w:hAnsi="Times New Roman" w:cs="Times New Roman"/>
          <w:sz w:val="24"/>
          <w:szCs w:val="24"/>
          <w:lang w:val="en-GB"/>
        </w:rPr>
        <w:t>28-30</w:t>
      </w:r>
    </w:p>
    <w:p w14:paraId="768B42BB" w14:textId="0AA642FD" w:rsidR="003B598B" w:rsidRPr="003B598B" w:rsidRDefault="003B598B" w:rsidP="00E52C8C">
      <w:pPr>
        <w:numPr>
          <w:ilvl w:val="0"/>
          <w:numId w:val="10"/>
        </w:numPr>
        <w:contextualSpacing/>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DISCUSSION AND CONCLUSION</w:t>
      </w:r>
      <w:r w:rsidR="000D2D34">
        <w:rPr>
          <w:rFonts w:ascii="Times New Roman" w:hAnsi="Times New Roman" w:cs="Times New Roman"/>
          <w:sz w:val="24"/>
          <w:szCs w:val="24"/>
          <w:lang w:val="en-GB"/>
        </w:rPr>
        <w:t>----------------------------------------------------------</w:t>
      </w:r>
      <w:r w:rsidR="00465C49">
        <w:rPr>
          <w:rFonts w:ascii="Times New Roman" w:hAnsi="Times New Roman" w:cs="Times New Roman"/>
          <w:sz w:val="24"/>
          <w:szCs w:val="24"/>
          <w:lang w:val="en-GB"/>
        </w:rPr>
        <w:t>28-30</w:t>
      </w:r>
    </w:p>
    <w:p w14:paraId="578C02FB" w14:textId="714A4B12" w:rsidR="003B598B" w:rsidRPr="003B598B" w:rsidRDefault="003B598B" w:rsidP="00E52C8C">
      <w:pPr>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5.1   Discussion</w:t>
      </w:r>
      <w:r w:rsidR="000D2D34">
        <w:rPr>
          <w:rFonts w:ascii="Times New Roman" w:hAnsi="Times New Roman" w:cs="Times New Roman"/>
          <w:sz w:val="24"/>
          <w:szCs w:val="24"/>
          <w:lang w:val="en-GB"/>
        </w:rPr>
        <w:t>------------------------------------------------------------------------------------------</w:t>
      </w:r>
      <w:r w:rsidR="00465C49">
        <w:rPr>
          <w:rFonts w:ascii="Times New Roman" w:hAnsi="Times New Roman" w:cs="Times New Roman"/>
          <w:sz w:val="24"/>
          <w:szCs w:val="24"/>
          <w:lang w:val="en-GB"/>
        </w:rPr>
        <w:t>28-30</w:t>
      </w:r>
    </w:p>
    <w:p w14:paraId="43ED5CEC" w14:textId="32903817" w:rsidR="00AD3C21" w:rsidRDefault="003B598B" w:rsidP="00E52C8C">
      <w:pPr>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5.2   Conclusion</w:t>
      </w:r>
      <w:r w:rsidR="000D2D34">
        <w:rPr>
          <w:rFonts w:ascii="Times New Roman" w:hAnsi="Times New Roman" w:cs="Times New Roman"/>
          <w:sz w:val="24"/>
          <w:szCs w:val="24"/>
          <w:lang w:val="en-GB"/>
        </w:rPr>
        <w:t>-----------------------------------------------------------------------------------------</w:t>
      </w:r>
      <w:r w:rsidR="00465C49">
        <w:rPr>
          <w:rFonts w:ascii="Times New Roman" w:hAnsi="Times New Roman" w:cs="Times New Roman"/>
          <w:sz w:val="24"/>
          <w:szCs w:val="24"/>
          <w:lang w:val="en-GB"/>
        </w:rPr>
        <w:t>30</w:t>
      </w:r>
    </w:p>
    <w:p w14:paraId="166E1713" w14:textId="4171BC7C" w:rsidR="003B598B" w:rsidRPr="003B598B" w:rsidRDefault="003B598B" w:rsidP="00E52C8C">
      <w:pPr>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Reference</w:t>
      </w:r>
      <w:r w:rsidR="000D2D34">
        <w:rPr>
          <w:rFonts w:ascii="Times New Roman" w:hAnsi="Times New Roman" w:cs="Times New Roman"/>
          <w:sz w:val="24"/>
          <w:szCs w:val="24"/>
          <w:lang w:val="en-GB"/>
        </w:rPr>
        <w:t>-------------------------------------------------------------------------------------------------</w:t>
      </w:r>
      <w:r w:rsidR="00465C49">
        <w:rPr>
          <w:rFonts w:ascii="Times New Roman" w:hAnsi="Times New Roman" w:cs="Times New Roman"/>
          <w:sz w:val="24"/>
          <w:szCs w:val="24"/>
          <w:lang w:val="en-GB"/>
        </w:rPr>
        <w:t>31-46</w:t>
      </w:r>
    </w:p>
    <w:p w14:paraId="1877E5E2" w14:textId="77777777" w:rsidR="003B598B" w:rsidRPr="003B598B" w:rsidRDefault="003B598B" w:rsidP="003B598B">
      <w:pPr>
        <w:jc w:val="center"/>
        <w:rPr>
          <w:rFonts w:ascii="Times New Roman" w:hAnsi="Times New Roman" w:cs="Times New Roman"/>
          <w:b/>
          <w:sz w:val="28"/>
          <w:szCs w:val="28"/>
          <w:lang w:val="en-GB"/>
        </w:rPr>
      </w:pPr>
    </w:p>
    <w:p w14:paraId="4ABAC87F" w14:textId="77777777" w:rsidR="003B598B" w:rsidRPr="003B598B" w:rsidRDefault="003B598B" w:rsidP="003B598B">
      <w:pPr>
        <w:jc w:val="center"/>
        <w:rPr>
          <w:rFonts w:ascii="Times New Roman" w:hAnsi="Times New Roman" w:cs="Times New Roman"/>
          <w:b/>
          <w:sz w:val="28"/>
          <w:szCs w:val="28"/>
          <w:lang w:val="en-GB"/>
        </w:rPr>
      </w:pPr>
    </w:p>
    <w:p w14:paraId="7AAA8F38" w14:textId="77777777" w:rsidR="003B598B" w:rsidRPr="003B598B" w:rsidRDefault="003B598B" w:rsidP="003B598B">
      <w:pPr>
        <w:jc w:val="center"/>
        <w:rPr>
          <w:rFonts w:ascii="Times New Roman" w:hAnsi="Times New Roman" w:cs="Times New Roman"/>
          <w:b/>
          <w:sz w:val="28"/>
          <w:szCs w:val="28"/>
          <w:lang w:val="en-GB"/>
        </w:rPr>
      </w:pPr>
    </w:p>
    <w:p w14:paraId="7C454470" w14:textId="77777777" w:rsidR="003B598B" w:rsidRPr="003B598B" w:rsidRDefault="003B598B" w:rsidP="003B598B">
      <w:pPr>
        <w:jc w:val="center"/>
        <w:rPr>
          <w:rFonts w:ascii="Times New Roman" w:hAnsi="Times New Roman" w:cs="Times New Roman"/>
          <w:b/>
          <w:sz w:val="28"/>
          <w:szCs w:val="28"/>
          <w:lang w:val="en-GB"/>
        </w:rPr>
      </w:pPr>
    </w:p>
    <w:p w14:paraId="085F6883" w14:textId="77777777" w:rsidR="003B598B" w:rsidRPr="003B598B" w:rsidRDefault="003B598B" w:rsidP="003B598B">
      <w:pPr>
        <w:jc w:val="center"/>
        <w:rPr>
          <w:rFonts w:ascii="Times New Roman" w:hAnsi="Times New Roman" w:cs="Times New Roman"/>
          <w:b/>
          <w:sz w:val="28"/>
          <w:szCs w:val="28"/>
          <w:lang w:val="en-GB"/>
        </w:rPr>
      </w:pPr>
    </w:p>
    <w:p w14:paraId="4F392BC0" w14:textId="77777777" w:rsidR="003B598B" w:rsidRPr="003B598B" w:rsidRDefault="003B598B" w:rsidP="003B598B">
      <w:pPr>
        <w:jc w:val="center"/>
        <w:rPr>
          <w:rFonts w:ascii="Times New Roman" w:hAnsi="Times New Roman" w:cs="Times New Roman"/>
          <w:b/>
          <w:sz w:val="28"/>
          <w:szCs w:val="28"/>
          <w:lang w:val="en-GB"/>
        </w:rPr>
      </w:pPr>
    </w:p>
    <w:p w14:paraId="5F504D80" w14:textId="77777777" w:rsidR="003B598B" w:rsidRPr="003B598B" w:rsidRDefault="003B598B" w:rsidP="003B598B">
      <w:pPr>
        <w:jc w:val="center"/>
        <w:rPr>
          <w:rFonts w:ascii="Times New Roman" w:hAnsi="Times New Roman" w:cs="Times New Roman"/>
          <w:b/>
          <w:sz w:val="28"/>
          <w:szCs w:val="28"/>
          <w:lang w:val="en-GB"/>
        </w:rPr>
      </w:pPr>
    </w:p>
    <w:p w14:paraId="26B9FECB" w14:textId="77777777" w:rsidR="003B598B" w:rsidRPr="003B598B" w:rsidRDefault="003B598B" w:rsidP="003B598B">
      <w:pPr>
        <w:jc w:val="center"/>
        <w:rPr>
          <w:rFonts w:ascii="Times New Roman" w:hAnsi="Times New Roman" w:cs="Times New Roman"/>
          <w:b/>
          <w:sz w:val="28"/>
          <w:szCs w:val="28"/>
          <w:lang w:val="en-GB"/>
        </w:rPr>
      </w:pPr>
    </w:p>
    <w:p w14:paraId="48707CAD" w14:textId="77777777" w:rsidR="003B598B" w:rsidRPr="003B598B" w:rsidRDefault="003B598B" w:rsidP="003B598B">
      <w:pPr>
        <w:jc w:val="center"/>
        <w:rPr>
          <w:rFonts w:ascii="Times New Roman" w:hAnsi="Times New Roman" w:cs="Times New Roman"/>
          <w:b/>
          <w:sz w:val="28"/>
          <w:szCs w:val="28"/>
          <w:lang w:val="en-GB"/>
        </w:rPr>
      </w:pPr>
    </w:p>
    <w:p w14:paraId="1E6BC4E7" w14:textId="77777777" w:rsidR="003B598B" w:rsidRPr="003B598B" w:rsidRDefault="003B598B" w:rsidP="003B598B">
      <w:pPr>
        <w:jc w:val="center"/>
        <w:rPr>
          <w:rFonts w:ascii="Times New Roman" w:hAnsi="Times New Roman" w:cs="Times New Roman"/>
          <w:b/>
          <w:sz w:val="28"/>
          <w:szCs w:val="28"/>
          <w:lang w:val="en-GB"/>
        </w:rPr>
      </w:pPr>
    </w:p>
    <w:p w14:paraId="276D9368" w14:textId="77777777" w:rsidR="003B598B" w:rsidRPr="003B598B" w:rsidRDefault="003B598B" w:rsidP="003B598B">
      <w:pPr>
        <w:jc w:val="center"/>
        <w:rPr>
          <w:rFonts w:ascii="Times New Roman" w:hAnsi="Times New Roman" w:cs="Times New Roman"/>
          <w:b/>
          <w:sz w:val="28"/>
          <w:szCs w:val="28"/>
          <w:lang w:val="en-GB"/>
        </w:rPr>
      </w:pPr>
    </w:p>
    <w:p w14:paraId="31BCCD2E" w14:textId="77777777" w:rsidR="003B598B" w:rsidRPr="003B598B" w:rsidRDefault="003B598B" w:rsidP="003B598B">
      <w:pPr>
        <w:jc w:val="center"/>
        <w:rPr>
          <w:rFonts w:ascii="Times New Roman" w:hAnsi="Times New Roman" w:cs="Times New Roman"/>
          <w:b/>
          <w:sz w:val="28"/>
          <w:szCs w:val="28"/>
          <w:lang w:val="en-GB"/>
        </w:rPr>
      </w:pPr>
    </w:p>
    <w:p w14:paraId="331833BB" w14:textId="77777777" w:rsidR="003B598B" w:rsidRPr="003B598B" w:rsidRDefault="003B598B" w:rsidP="003B598B">
      <w:pPr>
        <w:jc w:val="center"/>
        <w:rPr>
          <w:rFonts w:ascii="Times New Roman" w:hAnsi="Times New Roman" w:cs="Times New Roman"/>
          <w:b/>
          <w:sz w:val="28"/>
          <w:szCs w:val="28"/>
          <w:lang w:val="en-GB"/>
        </w:rPr>
      </w:pPr>
    </w:p>
    <w:p w14:paraId="4285547E" w14:textId="77777777" w:rsidR="003B598B" w:rsidRPr="003B598B" w:rsidRDefault="003B598B" w:rsidP="003B598B">
      <w:pPr>
        <w:jc w:val="center"/>
        <w:rPr>
          <w:rFonts w:ascii="Times New Roman" w:hAnsi="Times New Roman" w:cs="Times New Roman"/>
          <w:b/>
          <w:sz w:val="28"/>
          <w:szCs w:val="28"/>
          <w:lang w:val="en-GB"/>
        </w:rPr>
      </w:pPr>
    </w:p>
    <w:p w14:paraId="10072B29" w14:textId="77777777" w:rsidR="003B598B" w:rsidRPr="003B598B" w:rsidRDefault="003B598B" w:rsidP="003B598B">
      <w:pPr>
        <w:jc w:val="center"/>
        <w:rPr>
          <w:rFonts w:ascii="Times New Roman" w:hAnsi="Times New Roman" w:cs="Times New Roman"/>
          <w:b/>
          <w:sz w:val="28"/>
          <w:szCs w:val="28"/>
          <w:lang w:val="en-GB"/>
        </w:rPr>
      </w:pPr>
    </w:p>
    <w:p w14:paraId="7E0F7F02" w14:textId="77777777" w:rsidR="003B598B" w:rsidRPr="003B598B" w:rsidRDefault="003B598B" w:rsidP="003B598B">
      <w:pPr>
        <w:jc w:val="center"/>
        <w:rPr>
          <w:rFonts w:ascii="Times New Roman" w:hAnsi="Times New Roman" w:cs="Times New Roman"/>
          <w:b/>
          <w:sz w:val="28"/>
          <w:szCs w:val="28"/>
          <w:lang w:val="en-GB"/>
        </w:rPr>
      </w:pPr>
    </w:p>
    <w:p w14:paraId="33887BFE" w14:textId="77777777" w:rsidR="003B598B" w:rsidRPr="003B598B" w:rsidRDefault="003B598B" w:rsidP="003B598B">
      <w:pPr>
        <w:jc w:val="center"/>
        <w:rPr>
          <w:rFonts w:ascii="Times New Roman" w:hAnsi="Times New Roman" w:cs="Times New Roman"/>
          <w:b/>
          <w:sz w:val="28"/>
          <w:szCs w:val="28"/>
          <w:lang w:val="en-GB"/>
        </w:rPr>
      </w:pPr>
    </w:p>
    <w:p w14:paraId="16099A50" w14:textId="77777777" w:rsidR="003B598B" w:rsidRPr="003B598B" w:rsidRDefault="003B598B" w:rsidP="003B598B">
      <w:pPr>
        <w:jc w:val="center"/>
        <w:rPr>
          <w:rFonts w:ascii="Times New Roman" w:hAnsi="Times New Roman" w:cs="Times New Roman"/>
          <w:b/>
          <w:sz w:val="28"/>
          <w:szCs w:val="28"/>
          <w:lang w:val="en-GB"/>
        </w:rPr>
      </w:pPr>
    </w:p>
    <w:p w14:paraId="03747E8F" w14:textId="77777777" w:rsidR="003B598B" w:rsidRPr="003B598B" w:rsidRDefault="003B598B" w:rsidP="00465C49">
      <w:pPr>
        <w:jc w:val="center"/>
        <w:rPr>
          <w:rFonts w:ascii="Times New Roman" w:hAnsi="Times New Roman" w:cs="Times New Roman"/>
          <w:b/>
          <w:sz w:val="28"/>
          <w:szCs w:val="28"/>
          <w:lang w:val="en-GB"/>
        </w:rPr>
      </w:pPr>
      <w:r w:rsidRPr="003B598B">
        <w:rPr>
          <w:rFonts w:ascii="Times New Roman" w:hAnsi="Times New Roman" w:cs="Times New Roman"/>
          <w:b/>
          <w:sz w:val="28"/>
          <w:szCs w:val="28"/>
          <w:lang w:val="en-GB"/>
        </w:rPr>
        <w:lastRenderedPageBreak/>
        <w:t>LIST OF FIGURES</w:t>
      </w:r>
    </w:p>
    <w:p w14:paraId="2727E46E" w14:textId="363B7F6A" w:rsidR="003B598B" w:rsidRPr="00E52C8C" w:rsidRDefault="00E52C8C" w:rsidP="00E52C8C">
      <w:pPr>
        <w:jc w:val="both"/>
        <w:rPr>
          <w:rFonts w:ascii="Times New Roman" w:hAnsi="Times New Roman" w:cs="Times New Roman"/>
          <w:sz w:val="24"/>
          <w:szCs w:val="24"/>
          <w:lang w:val="en-GB"/>
        </w:rPr>
      </w:pPr>
      <w:r>
        <w:rPr>
          <w:rFonts w:ascii="Times New Roman" w:hAnsi="Times New Roman" w:cs="Times New Roman"/>
          <w:b/>
          <w:sz w:val="24"/>
          <w:szCs w:val="24"/>
          <w:lang w:val="en-GB"/>
        </w:rPr>
        <w:t xml:space="preserve">Figure 2.0: </w:t>
      </w:r>
      <w:r>
        <w:rPr>
          <w:rFonts w:ascii="Times New Roman" w:hAnsi="Times New Roman" w:cs="Times New Roman"/>
          <w:sz w:val="24"/>
          <w:szCs w:val="24"/>
          <w:lang w:val="en-GB"/>
        </w:rPr>
        <w:t xml:space="preserve">Diagram of </w:t>
      </w:r>
      <w:proofErr w:type="spellStart"/>
      <w:r>
        <w:rPr>
          <w:rFonts w:ascii="Times New Roman" w:hAnsi="Times New Roman" w:cs="Times New Roman"/>
          <w:i/>
          <w:sz w:val="24"/>
          <w:szCs w:val="24"/>
          <w:lang w:val="en-GB"/>
        </w:rPr>
        <w:t>J.curcas</w:t>
      </w:r>
      <w:proofErr w:type="spellEnd"/>
      <w:r>
        <w:rPr>
          <w:rFonts w:ascii="Times New Roman" w:hAnsi="Times New Roman" w:cs="Times New Roman"/>
          <w:sz w:val="24"/>
          <w:szCs w:val="24"/>
          <w:lang w:val="en-GB"/>
        </w:rPr>
        <w:t xml:space="preserve"> and its uses</w:t>
      </w:r>
      <w:r w:rsidR="003C1EAF">
        <w:rPr>
          <w:rFonts w:ascii="Times New Roman" w:hAnsi="Times New Roman" w:cs="Times New Roman"/>
          <w:sz w:val="24"/>
          <w:szCs w:val="24"/>
          <w:lang w:val="en-GB"/>
        </w:rPr>
        <w:t>---------------------------------------------------------14</w:t>
      </w:r>
    </w:p>
    <w:p w14:paraId="40731771" w14:textId="5460A934" w:rsidR="003B598B" w:rsidRPr="003C1EAF" w:rsidRDefault="003B598B" w:rsidP="003B598B">
      <w:pPr>
        <w:jc w:val="both"/>
        <w:rPr>
          <w:rFonts w:ascii="Times New Roman" w:hAnsi="Times New Roman" w:cs="Times New Roman"/>
          <w:sz w:val="24"/>
          <w:szCs w:val="24"/>
          <w:lang w:val="en-GB"/>
        </w:rPr>
      </w:pPr>
      <w:r w:rsidRPr="003B598B">
        <w:rPr>
          <w:rFonts w:ascii="Times New Roman" w:hAnsi="Times New Roman" w:cs="Times New Roman"/>
          <w:b/>
          <w:sz w:val="24"/>
          <w:szCs w:val="24"/>
          <w:lang w:val="en-GB"/>
        </w:rPr>
        <w:t xml:space="preserve">Figure 4.2: </w:t>
      </w:r>
      <w:r w:rsidRPr="003B598B">
        <w:rPr>
          <w:rFonts w:ascii="Times New Roman" w:hAnsi="Times New Roman" w:cs="Times New Roman"/>
          <w:sz w:val="24"/>
          <w:szCs w:val="24"/>
          <w:lang w:val="en-GB"/>
        </w:rPr>
        <w:t xml:space="preserve">GC-MS graphical representation analysis on the sap of </w:t>
      </w:r>
      <w:r w:rsidRPr="003B598B">
        <w:rPr>
          <w:rFonts w:ascii="Times New Roman" w:hAnsi="Times New Roman" w:cs="Times New Roman"/>
          <w:i/>
          <w:sz w:val="24"/>
          <w:szCs w:val="24"/>
          <w:lang w:val="en-GB"/>
        </w:rPr>
        <w:t xml:space="preserve">J. </w:t>
      </w:r>
      <w:proofErr w:type="spellStart"/>
      <w:r w:rsidRPr="003B598B">
        <w:rPr>
          <w:rFonts w:ascii="Times New Roman" w:hAnsi="Times New Roman" w:cs="Times New Roman"/>
          <w:i/>
          <w:sz w:val="24"/>
          <w:szCs w:val="24"/>
          <w:lang w:val="en-GB"/>
        </w:rPr>
        <w:t>curcas</w:t>
      </w:r>
      <w:proofErr w:type="spellEnd"/>
      <w:r w:rsidR="003C1EAF">
        <w:rPr>
          <w:rFonts w:ascii="Times New Roman" w:hAnsi="Times New Roman" w:cs="Times New Roman"/>
          <w:sz w:val="24"/>
          <w:szCs w:val="24"/>
          <w:lang w:val="en-GB"/>
        </w:rPr>
        <w:t>-------------------24</w:t>
      </w:r>
    </w:p>
    <w:p w14:paraId="1A572ED5" w14:textId="2393D0E3" w:rsidR="003B598B" w:rsidRPr="003B598B" w:rsidRDefault="003B598B" w:rsidP="003B598B">
      <w:pPr>
        <w:jc w:val="both"/>
        <w:rPr>
          <w:rFonts w:ascii="Times New Roman" w:hAnsi="Times New Roman" w:cs="Times New Roman"/>
          <w:sz w:val="24"/>
          <w:szCs w:val="24"/>
          <w:lang w:val="en-GB"/>
        </w:rPr>
      </w:pPr>
      <w:r w:rsidRPr="003B598B">
        <w:rPr>
          <w:rFonts w:ascii="Times New Roman" w:hAnsi="Times New Roman" w:cs="Times New Roman"/>
          <w:b/>
          <w:sz w:val="24"/>
          <w:szCs w:val="24"/>
          <w:lang w:val="en-GB"/>
        </w:rPr>
        <w:t xml:space="preserve">Figure 4.3: </w:t>
      </w:r>
      <w:r w:rsidRPr="003B598B">
        <w:rPr>
          <w:rFonts w:ascii="Times New Roman" w:hAnsi="Times New Roman" w:cs="Times New Roman"/>
          <w:sz w:val="24"/>
          <w:szCs w:val="24"/>
          <w:lang w:val="en-GB"/>
        </w:rPr>
        <w:t>NMR chemical shift analysis</w:t>
      </w:r>
      <w:r w:rsidR="003C1EAF">
        <w:rPr>
          <w:rFonts w:ascii="Times New Roman" w:hAnsi="Times New Roman" w:cs="Times New Roman"/>
          <w:sz w:val="24"/>
          <w:szCs w:val="24"/>
          <w:lang w:val="en-GB"/>
        </w:rPr>
        <w:t>--------------------------------------------------------------27</w:t>
      </w:r>
    </w:p>
    <w:p w14:paraId="1DAC609F" w14:textId="77777777" w:rsidR="003B598B" w:rsidRPr="003B598B" w:rsidRDefault="003B598B" w:rsidP="003B598B">
      <w:pPr>
        <w:jc w:val="center"/>
        <w:rPr>
          <w:rFonts w:ascii="Times New Roman" w:hAnsi="Times New Roman" w:cs="Times New Roman"/>
          <w:b/>
          <w:sz w:val="28"/>
          <w:szCs w:val="28"/>
          <w:lang w:val="en-GB"/>
        </w:rPr>
      </w:pPr>
    </w:p>
    <w:p w14:paraId="790372EC" w14:textId="77777777" w:rsidR="003B598B" w:rsidRPr="003B598B" w:rsidRDefault="003B598B" w:rsidP="003B598B">
      <w:pPr>
        <w:jc w:val="center"/>
        <w:rPr>
          <w:rFonts w:ascii="Times New Roman" w:hAnsi="Times New Roman" w:cs="Times New Roman"/>
          <w:b/>
          <w:sz w:val="28"/>
          <w:szCs w:val="28"/>
          <w:lang w:val="en-GB"/>
        </w:rPr>
      </w:pPr>
    </w:p>
    <w:p w14:paraId="145CCCA9" w14:textId="77777777" w:rsidR="003B598B" w:rsidRPr="003B598B" w:rsidRDefault="003B598B" w:rsidP="003B598B">
      <w:pPr>
        <w:jc w:val="center"/>
        <w:rPr>
          <w:rFonts w:ascii="Times New Roman" w:hAnsi="Times New Roman" w:cs="Times New Roman"/>
          <w:b/>
          <w:sz w:val="28"/>
          <w:szCs w:val="28"/>
          <w:lang w:val="en-GB"/>
        </w:rPr>
      </w:pPr>
    </w:p>
    <w:p w14:paraId="47242BDD" w14:textId="77777777" w:rsidR="003B598B" w:rsidRPr="003B598B" w:rsidRDefault="003B598B" w:rsidP="003B598B">
      <w:pPr>
        <w:jc w:val="center"/>
        <w:rPr>
          <w:rFonts w:ascii="Times New Roman" w:hAnsi="Times New Roman" w:cs="Times New Roman"/>
          <w:b/>
          <w:sz w:val="28"/>
          <w:szCs w:val="28"/>
          <w:lang w:val="en-GB"/>
        </w:rPr>
      </w:pPr>
    </w:p>
    <w:p w14:paraId="51B3872A" w14:textId="77777777" w:rsidR="003B598B" w:rsidRPr="003B598B" w:rsidRDefault="003B598B" w:rsidP="003B598B">
      <w:pPr>
        <w:jc w:val="center"/>
        <w:rPr>
          <w:rFonts w:ascii="Times New Roman" w:hAnsi="Times New Roman" w:cs="Times New Roman"/>
          <w:b/>
          <w:sz w:val="28"/>
          <w:szCs w:val="28"/>
          <w:lang w:val="en-GB"/>
        </w:rPr>
      </w:pPr>
    </w:p>
    <w:p w14:paraId="6F5533D7" w14:textId="77777777" w:rsidR="003B598B" w:rsidRPr="003B598B" w:rsidRDefault="003B598B" w:rsidP="003B598B">
      <w:pPr>
        <w:jc w:val="center"/>
        <w:rPr>
          <w:rFonts w:ascii="Times New Roman" w:hAnsi="Times New Roman" w:cs="Times New Roman"/>
          <w:b/>
          <w:sz w:val="28"/>
          <w:szCs w:val="28"/>
          <w:lang w:val="en-GB"/>
        </w:rPr>
      </w:pPr>
    </w:p>
    <w:p w14:paraId="32B2BA4A" w14:textId="77777777" w:rsidR="003B598B" w:rsidRPr="003B598B" w:rsidRDefault="003B598B" w:rsidP="003B598B">
      <w:pPr>
        <w:jc w:val="center"/>
        <w:rPr>
          <w:rFonts w:ascii="Times New Roman" w:hAnsi="Times New Roman" w:cs="Times New Roman"/>
          <w:b/>
          <w:sz w:val="28"/>
          <w:szCs w:val="28"/>
          <w:lang w:val="en-GB"/>
        </w:rPr>
      </w:pPr>
    </w:p>
    <w:p w14:paraId="0DA1740A" w14:textId="77777777" w:rsidR="003B598B" w:rsidRPr="003B598B" w:rsidRDefault="003B598B" w:rsidP="003B598B">
      <w:pPr>
        <w:jc w:val="center"/>
        <w:rPr>
          <w:rFonts w:ascii="Times New Roman" w:hAnsi="Times New Roman" w:cs="Times New Roman"/>
          <w:b/>
          <w:sz w:val="28"/>
          <w:szCs w:val="28"/>
          <w:lang w:val="en-GB"/>
        </w:rPr>
      </w:pPr>
    </w:p>
    <w:p w14:paraId="05ED5E3B" w14:textId="77777777" w:rsidR="003B598B" w:rsidRPr="003B598B" w:rsidRDefault="003B598B" w:rsidP="003B598B">
      <w:pPr>
        <w:jc w:val="center"/>
        <w:rPr>
          <w:rFonts w:ascii="Times New Roman" w:hAnsi="Times New Roman" w:cs="Times New Roman"/>
          <w:b/>
          <w:sz w:val="28"/>
          <w:szCs w:val="28"/>
          <w:lang w:val="en-GB"/>
        </w:rPr>
      </w:pPr>
    </w:p>
    <w:p w14:paraId="7E44B28E" w14:textId="77777777" w:rsidR="003B598B" w:rsidRPr="003B598B" w:rsidRDefault="003B598B" w:rsidP="003B598B">
      <w:pPr>
        <w:jc w:val="center"/>
        <w:rPr>
          <w:rFonts w:ascii="Times New Roman" w:hAnsi="Times New Roman" w:cs="Times New Roman"/>
          <w:b/>
          <w:sz w:val="28"/>
          <w:szCs w:val="28"/>
          <w:lang w:val="en-GB"/>
        </w:rPr>
      </w:pPr>
    </w:p>
    <w:p w14:paraId="2C82E979" w14:textId="77777777" w:rsidR="003B598B" w:rsidRPr="003B598B" w:rsidRDefault="003B598B" w:rsidP="003B598B">
      <w:pPr>
        <w:jc w:val="center"/>
        <w:rPr>
          <w:rFonts w:ascii="Times New Roman" w:hAnsi="Times New Roman" w:cs="Times New Roman"/>
          <w:b/>
          <w:sz w:val="28"/>
          <w:szCs w:val="28"/>
          <w:lang w:val="en-GB"/>
        </w:rPr>
      </w:pPr>
    </w:p>
    <w:p w14:paraId="35439269" w14:textId="77777777" w:rsidR="003B598B" w:rsidRPr="003B598B" w:rsidRDefault="003B598B" w:rsidP="003B598B">
      <w:pPr>
        <w:jc w:val="center"/>
        <w:rPr>
          <w:rFonts w:ascii="Times New Roman" w:hAnsi="Times New Roman" w:cs="Times New Roman"/>
          <w:b/>
          <w:sz w:val="28"/>
          <w:szCs w:val="28"/>
          <w:lang w:val="en-GB"/>
        </w:rPr>
      </w:pPr>
    </w:p>
    <w:p w14:paraId="7C549C9C" w14:textId="77777777" w:rsidR="003B598B" w:rsidRPr="003B598B" w:rsidRDefault="003B598B" w:rsidP="003B598B">
      <w:pPr>
        <w:jc w:val="center"/>
        <w:rPr>
          <w:rFonts w:ascii="Times New Roman" w:hAnsi="Times New Roman" w:cs="Times New Roman"/>
          <w:b/>
          <w:sz w:val="28"/>
          <w:szCs w:val="28"/>
          <w:lang w:val="en-GB"/>
        </w:rPr>
      </w:pPr>
    </w:p>
    <w:p w14:paraId="5508FE0A" w14:textId="77777777" w:rsidR="003B598B" w:rsidRPr="003B598B" w:rsidRDefault="003B598B" w:rsidP="003B598B">
      <w:pPr>
        <w:jc w:val="center"/>
        <w:rPr>
          <w:rFonts w:ascii="Times New Roman" w:hAnsi="Times New Roman" w:cs="Times New Roman"/>
          <w:b/>
          <w:sz w:val="28"/>
          <w:szCs w:val="28"/>
          <w:lang w:val="en-GB"/>
        </w:rPr>
      </w:pPr>
    </w:p>
    <w:p w14:paraId="550698BA" w14:textId="77777777" w:rsidR="003B598B" w:rsidRPr="003B598B" w:rsidRDefault="003B598B" w:rsidP="003B598B">
      <w:pPr>
        <w:jc w:val="center"/>
        <w:rPr>
          <w:rFonts w:ascii="Times New Roman" w:hAnsi="Times New Roman" w:cs="Times New Roman"/>
          <w:b/>
          <w:sz w:val="28"/>
          <w:szCs w:val="28"/>
          <w:lang w:val="en-GB"/>
        </w:rPr>
      </w:pPr>
    </w:p>
    <w:p w14:paraId="791E0244" w14:textId="77777777" w:rsidR="003B598B" w:rsidRPr="003B598B" w:rsidRDefault="003B598B" w:rsidP="003B598B">
      <w:pPr>
        <w:jc w:val="center"/>
        <w:rPr>
          <w:rFonts w:ascii="Times New Roman" w:hAnsi="Times New Roman" w:cs="Times New Roman"/>
          <w:b/>
          <w:sz w:val="28"/>
          <w:szCs w:val="28"/>
          <w:lang w:val="en-GB"/>
        </w:rPr>
      </w:pPr>
    </w:p>
    <w:p w14:paraId="0F49DDB9" w14:textId="77777777" w:rsidR="003B598B" w:rsidRPr="003B598B" w:rsidRDefault="003B598B" w:rsidP="003B598B">
      <w:pPr>
        <w:jc w:val="center"/>
        <w:rPr>
          <w:rFonts w:ascii="Times New Roman" w:hAnsi="Times New Roman" w:cs="Times New Roman"/>
          <w:b/>
          <w:sz w:val="28"/>
          <w:szCs w:val="28"/>
          <w:lang w:val="en-GB"/>
        </w:rPr>
      </w:pPr>
    </w:p>
    <w:p w14:paraId="1FCBAECB" w14:textId="77777777" w:rsidR="003B598B" w:rsidRPr="003B598B" w:rsidRDefault="003B598B" w:rsidP="003B598B">
      <w:pPr>
        <w:jc w:val="center"/>
        <w:rPr>
          <w:rFonts w:ascii="Times New Roman" w:hAnsi="Times New Roman" w:cs="Times New Roman"/>
          <w:b/>
          <w:sz w:val="28"/>
          <w:szCs w:val="28"/>
          <w:lang w:val="en-GB"/>
        </w:rPr>
      </w:pPr>
    </w:p>
    <w:p w14:paraId="63FD5824" w14:textId="77777777" w:rsidR="003B598B" w:rsidRPr="003B598B" w:rsidRDefault="003B598B" w:rsidP="003B598B">
      <w:pPr>
        <w:jc w:val="center"/>
        <w:rPr>
          <w:rFonts w:ascii="Times New Roman" w:hAnsi="Times New Roman" w:cs="Times New Roman"/>
          <w:b/>
          <w:sz w:val="28"/>
          <w:szCs w:val="28"/>
          <w:lang w:val="en-GB"/>
        </w:rPr>
      </w:pPr>
    </w:p>
    <w:p w14:paraId="092B5857" w14:textId="77777777" w:rsidR="003B598B" w:rsidRPr="003B598B" w:rsidRDefault="003B598B" w:rsidP="003B598B">
      <w:pPr>
        <w:jc w:val="center"/>
        <w:rPr>
          <w:rFonts w:ascii="Times New Roman" w:hAnsi="Times New Roman" w:cs="Times New Roman"/>
          <w:b/>
          <w:sz w:val="28"/>
          <w:szCs w:val="28"/>
          <w:lang w:val="en-GB"/>
        </w:rPr>
      </w:pPr>
    </w:p>
    <w:p w14:paraId="5EE8AD5D" w14:textId="77777777" w:rsidR="003B598B" w:rsidRPr="003B598B" w:rsidRDefault="003B598B" w:rsidP="003B598B">
      <w:pPr>
        <w:jc w:val="center"/>
        <w:rPr>
          <w:rFonts w:ascii="Times New Roman" w:hAnsi="Times New Roman" w:cs="Times New Roman"/>
          <w:b/>
          <w:sz w:val="28"/>
          <w:szCs w:val="28"/>
          <w:lang w:val="en-GB"/>
        </w:rPr>
      </w:pPr>
    </w:p>
    <w:p w14:paraId="13F73175" w14:textId="77777777" w:rsidR="009660E7" w:rsidRDefault="009660E7" w:rsidP="009660E7">
      <w:pPr>
        <w:jc w:val="center"/>
        <w:rPr>
          <w:rFonts w:ascii="Times New Roman" w:hAnsi="Times New Roman" w:cs="Times New Roman"/>
          <w:b/>
          <w:sz w:val="28"/>
          <w:szCs w:val="28"/>
          <w:lang w:val="en-GB"/>
        </w:rPr>
      </w:pPr>
    </w:p>
    <w:p w14:paraId="4D91A0A0" w14:textId="77777777" w:rsidR="003B598B" w:rsidRPr="003B598B" w:rsidRDefault="003B598B" w:rsidP="009660E7">
      <w:pPr>
        <w:jc w:val="center"/>
        <w:rPr>
          <w:rFonts w:ascii="Times New Roman" w:hAnsi="Times New Roman" w:cs="Times New Roman"/>
          <w:b/>
          <w:sz w:val="28"/>
          <w:szCs w:val="28"/>
          <w:lang w:val="en-GB"/>
        </w:rPr>
      </w:pPr>
      <w:r w:rsidRPr="003B598B">
        <w:rPr>
          <w:rFonts w:ascii="Times New Roman" w:hAnsi="Times New Roman" w:cs="Times New Roman"/>
          <w:b/>
          <w:sz w:val="28"/>
          <w:szCs w:val="28"/>
          <w:lang w:val="en-GB"/>
        </w:rPr>
        <w:lastRenderedPageBreak/>
        <w:t>LIST OF TABLES</w:t>
      </w:r>
    </w:p>
    <w:p w14:paraId="66CBE820" w14:textId="6F9EC362" w:rsidR="003B598B" w:rsidRPr="00367B37" w:rsidRDefault="003B598B" w:rsidP="003B598B">
      <w:pPr>
        <w:spacing w:line="360" w:lineRule="auto"/>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 xml:space="preserve">Table 2.1: Taxonomy of </w:t>
      </w:r>
      <w:r w:rsidRPr="003B598B">
        <w:rPr>
          <w:rFonts w:ascii="Times New Roman" w:hAnsi="Times New Roman" w:cs="Times New Roman"/>
          <w:i/>
          <w:sz w:val="24"/>
          <w:szCs w:val="24"/>
          <w:lang w:val="en-GB"/>
        </w:rPr>
        <w:t xml:space="preserve">Jatropha </w:t>
      </w:r>
      <w:proofErr w:type="spellStart"/>
      <w:r w:rsidRPr="003B598B">
        <w:rPr>
          <w:rFonts w:ascii="Times New Roman" w:hAnsi="Times New Roman" w:cs="Times New Roman"/>
          <w:i/>
          <w:sz w:val="24"/>
          <w:szCs w:val="24"/>
          <w:lang w:val="en-GB"/>
        </w:rPr>
        <w:t>curcas</w:t>
      </w:r>
      <w:proofErr w:type="spellEnd"/>
      <w:r w:rsidR="00367B37">
        <w:rPr>
          <w:rFonts w:ascii="Times New Roman" w:hAnsi="Times New Roman" w:cs="Times New Roman"/>
          <w:sz w:val="24"/>
          <w:szCs w:val="24"/>
          <w:lang w:val="en-GB"/>
        </w:rPr>
        <w:t>--------------------------------------------------------------5</w:t>
      </w:r>
    </w:p>
    <w:p w14:paraId="3794F0D6" w14:textId="4746260E" w:rsidR="003B598B" w:rsidRPr="00367B37" w:rsidRDefault="003B598B" w:rsidP="003B598B">
      <w:pPr>
        <w:spacing w:line="360" w:lineRule="auto"/>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 xml:space="preserve">Table 2.2: Lists of constituents present in the sap of </w:t>
      </w:r>
      <w:r w:rsidRPr="003B598B">
        <w:rPr>
          <w:rFonts w:ascii="Times New Roman" w:hAnsi="Times New Roman" w:cs="Times New Roman"/>
          <w:i/>
          <w:sz w:val="24"/>
          <w:szCs w:val="24"/>
          <w:lang w:val="en-GB"/>
        </w:rPr>
        <w:t xml:space="preserve">Jatropha </w:t>
      </w:r>
      <w:proofErr w:type="spellStart"/>
      <w:r w:rsidRPr="003B598B">
        <w:rPr>
          <w:rFonts w:ascii="Times New Roman" w:hAnsi="Times New Roman" w:cs="Times New Roman"/>
          <w:i/>
          <w:sz w:val="24"/>
          <w:szCs w:val="24"/>
          <w:lang w:val="en-GB"/>
        </w:rPr>
        <w:t>curcas</w:t>
      </w:r>
      <w:proofErr w:type="spellEnd"/>
      <w:r w:rsidR="00367B37">
        <w:rPr>
          <w:rFonts w:ascii="Times New Roman" w:hAnsi="Times New Roman" w:cs="Times New Roman"/>
          <w:sz w:val="24"/>
          <w:szCs w:val="24"/>
          <w:lang w:val="en-GB"/>
        </w:rPr>
        <w:t>-----------------------------7-8</w:t>
      </w:r>
    </w:p>
    <w:p w14:paraId="67E81A15" w14:textId="54EF79A3" w:rsidR="003B598B" w:rsidRPr="003C1EAF" w:rsidRDefault="003B598B" w:rsidP="003B598B">
      <w:pPr>
        <w:spacing w:line="360" w:lineRule="auto"/>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 xml:space="preserve">Table 4.1: Phytochemicals analysis result of </w:t>
      </w:r>
      <w:r w:rsidRPr="003B598B">
        <w:rPr>
          <w:rFonts w:ascii="Times New Roman" w:hAnsi="Times New Roman" w:cs="Times New Roman"/>
          <w:i/>
          <w:sz w:val="24"/>
          <w:szCs w:val="24"/>
          <w:lang w:val="en-GB"/>
        </w:rPr>
        <w:t xml:space="preserve">Jatropha </w:t>
      </w:r>
      <w:proofErr w:type="spellStart"/>
      <w:r w:rsidRPr="003B598B">
        <w:rPr>
          <w:rFonts w:ascii="Times New Roman" w:hAnsi="Times New Roman" w:cs="Times New Roman"/>
          <w:i/>
          <w:sz w:val="24"/>
          <w:szCs w:val="24"/>
          <w:lang w:val="en-GB"/>
        </w:rPr>
        <w:t>curcas</w:t>
      </w:r>
      <w:proofErr w:type="spellEnd"/>
      <w:r w:rsidR="003C1EAF">
        <w:rPr>
          <w:rFonts w:ascii="Times New Roman" w:hAnsi="Times New Roman" w:cs="Times New Roman"/>
          <w:sz w:val="24"/>
          <w:szCs w:val="24"/>
          <w:lang w:val="en-GB"/>
        </w:rPr>
        <w:t>--------------------------------------20</w:t>
      </w:r>
    </w:p>
    <w:p w14:paraId="4E3D7763" w14:textId="7DF01308" w:rsidR="003B598B" w:rsidRPr="003C1EAF" w:rsidRDefault="003B598B" w:rsidP="003B598B">
      <w:pPr>
        <w:spacing w:line="360" w:lineRule="auto"/>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 xml:space="preserve">Table 4.2: Identification of compounds in the sap of </w:t>
      </w:r>
      <w:r w:rsidRPr="003B598B">
        <w:rPr>
          <w:rFonts w:ascii="Times New Roman" w:hAnsi="Times New Roman" w:cs="Times New Roman"/>
          <w:i/>
          <w:sz w:val="24"/>
          <w:szCs w:val="24"/>
          <w:lang w:val="en-GB"/>
        </w:rPr>
        <w:t xml:space="preserve">Jatropha </w:t>
      </w:r>
      <w:proofErr w:type="spellStart"/>
      <w:r w:rsidRPr="003B598B">
        <w:rPr>
          <w:rFonts w:ascii="Times New Roman" w:hAnsi="Times New Roman" w:cs="Times New Roman"/>
          <w:i/>
          <w:sz w:val="24"/>
          <w:szCs w:val="24"/>
          <w:lang w:val="en-GB"/>
        </w:rPr>
        <w:t>curcas</w:t>
      </w:r>
      <w:proofErr w:type="spellEnd"/>
      <w:r w:rsidR="003C1EAF">
        <w:rPr>
          <w:rFonts w:ascii="Times New Roman" w:hAnsi="Times New Roman" w:cs="Times New Roman"/>
          <w:sz w:val="24"/>
          <w:szCs w:val="24"/>
          <w:lang w:val="en-GB"/>
        </w:rPr>
        <w:t>---------------------------</w:t>
      </w:r>
      <w:r w:rsidR="00B66C40">
        <w:rPr>
          <w:rFonts w:ascii="Times New Roman" w:hAnsi="Times New Roman" w:cs="Times New Roman"/>
          <w:sz w:val="24"/>
          <w:szCs w:val="24"/>
          <w:lang w:val="en-GB"/>
        </w:rPr>
        <w:t>-</w:t>
      </w:r>
      <w:r w:rsidR="003C1EAF">
        <w:rPr>
          <w:rFonts w:ascii="Times New Roman" w:hAnsi="Times New Roman" w:cs="Times New Roman"/>
          <w:sz w:val="24"/>
          <w:szCs w:val="24"/>
          <w:lang w:val="en-GB"/>
        </w:rPr>
        <w:t>21-23</w:t>
      </w:r>
    </w:p>
    <w:p w14:paraId="2719F00D" w14:textId="3AE91F83" w:rsidR="003B598B" w:rsidRPr="00367B37" w:rsidRDefault="003B598B" w:rsidP="003B598B">
      <w:pPr>
        <w:spacing w:line="360" w:lineRule="auto"/>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 xml:space="preserve">Table 4.3: 1H NMR chemical shifts of </w:t>
      </w:r>
      <w:r w:rsidRPr="003B598B">
        <w:rPr>
          <w:rFonts w:ascii="Times New Roman" w:hAnsi="Times New Roman" w:cs="Times New Roman"/>
          <w:i/>
          <w:sz w:val="24"/>
          <w:szCs w:val="24"/>
          <w:lang w:val="en-GB"/>
        </w:rPr>
        <w:t xml:space="preserve">Jatropha </w:t>
      </w:r>
      <w:proofErr w:type="spellStart"/>
      <w:r w:rsidRPr="003B598B">
        <w:rPr>
          <w:rFonts w:ascii="Times New Roman" w:hAnsi="Times New Roman" w:cs="Times New Roman"/>
          <w:i/>
          <w:sz w:val="24"/>
          <w:szCs w:val="24"/>
          <w:lang w:val="en-GB"/>
        </w:rPr>
        <w:t>curcas</w:t>
      </w:r>
      <w:proofErr w:type="spellEnd"/>
      <w:r w:rsidR="00367B37">
        <w:rPr>
          <w:rFonts w:ascii="Times New Roman" w:hAnsi="Times New Roman" w:cs="Times New Roman"/>
          <w:sz w:val="24"/>
          <w:szCs w:val="24"/>
          <w:lang w:val="en-GB"/>
        </w:rPr>
        <w:t>--------------------------------------------25</w:t>
      </w:r>
    </w:p>
    <w:p w14:paraId="291AE975" w14:textId="79674E30" w:rsidR="003B598B" w:rsidRPr="00367B37" w:rsidRDefault="003B598B" w:rsidP="003B598B">
      <w:pPr>
        <w:spacing w:line="360" w:lineRule="auto"/>
        <w:jc w:val="both"/>
        <w:rPr>
          <w:rFonts w:ascii="Times New Roman" w:hAnsi="Times New Roman" w:cs="Times New Roman"/>
          <w:sz w:val="24"/>
          <w:szCs w:val="24"/>
          <w:lang w:val="en-GB"/>
        </w:rPr>
      </w:pPr>
      <w:r w:rsidRPr="003B598B">
        <w:rPr>
          <w:rFonts w:ascii="Times New Roman" w:hAnsi="Times New Roman" w:cs="Times New Roman"/>
          <w:sz w:val="24"/>
          <w:szCs w:val="24"/>
          <w:lang w:val="en-GB"/>
        </w:rPr>
        <w:t xml:space="preserve">Table 4.4: 1H NMR concentration of </w:t>
      </w:r>
      <w:r w:rsidRPr="003B598B">
        <w:rPr>
          <w:rFonts w:ascii="Times New Roman" w:hAnsi="Times New Roman" w:cs="Times New Roman"/>
          <w:i/>
          <w:sz w:val="24"/>
          <w:szCs w:val="24"/>
          <w:lang w:val="en-GB"/>
        </w:rPr>
        <w:t xml:space="preserve">Jatropha </w:t>
      </w:r>
      <w:proofErr w:type="spellStart"/>
      <w:r w:rsidRPr="003B598B">
        <w:rPr>
          <w:rFonts w:ascii="Times New Roman" w:hAnsi="Times New Roman" w:cs="Times New Roman"/>
          <w:i/>
          <w:sz w:val="24"/>
          <w:szCs w:val="24"/>
          <w:lang w:val="en-GB"/>
        </w:rPr>
        <w:t>curcas</w:t>
      </w:r>
      <w:proofErr w:type="spellEnd"/>
      <w:r w:rsidR="00367B37">
        <w:rPr>
          <w:rFonts w:ascii="Times New Roman" w:hAnsi="Times New Roman" w:cs="Times New Roman"/>
          <w:sz w:val="24"/>
          <w:szCs w:val="24"/>
          <w:lang w:val="en-GB"/>
        </w:rPr>
        <w:t>----------------------------------------------25-26</w:t>
      </w:r>
    </w:p>
    <w:p w14:paraId="087AF2F7" w14:textId="77777777" w:rsidR="003B598B" w:rsidRPr="003B598B" w:rsidRDefault="003B598B" w:rsidP="003B598B">
      <w:pPr>
        <w:jc w:val="center"/>
        <w:rPr>
          <w:rFonts w:ascii="Times New Roman" w:hAnsi="Times New Roman" w:cs="Times New Roman"/>
          <w:b/>
          <w:sz w:val="28"/>
          <w:szCs w:val="28"/>
          <w:lang w:val="en-GB"/>
        </w:rPr>
      </w:pPr>
    </w:p>
    <w:p w14:paraId="6FC7AFD1" w14:textId="77777777" w:rsidR="003B598B" w:rsidRPr="003B598B" w:rsidRDefault="003B598B" w:rsidP="003B598B">
      <w:pPr>
        <w:jc w:val="center"/>
        <w:rPr>
          <w:rFonts w:ascii="Times New Roman" w:hAnsi="Times New Roman" w:cs="Times New Roman"/>
          <w:b/>
          <w:sz w:val="28"/>
          <w:szCs w:val="28"/>
          <w:lang w:val="en-GB"/>
        </w:rPr>
      </w:pPr>
    </w:p>
    <w:p w14:paraId="5AB0C6B5" w14:textId="77777777" w:rsidR="003B598B" w:rsidRPr="003B598B" w:rsidRDefault="003B598B" w:rsidP="003B598B">
      <w:pPr>
        <w:jc w:val="center"/>
        <w:rPr>
          <w:rFonts w:ascii="Times New Roman" w:hAnsi="Times New Roman" w:cs="Times New Roman"/>
          <w:b/>
          <w:sz w:val="28"/>
          <w:szCs w:val="28"/>
          <w:lang w:val="en-GB"/>
        </w:rPr>
      </w:pPr>
    </w:p>
    <w:p w14:paraId="4AC3E93E" w14:textId="77777777" w:rsidR="003B598B" w:rsidRPr="003B598B" w:rsidRDefault="003B598B" w:rsidP="003B598B">
      <w:pPr>
        <w:jc w:val="center"/>
        <w:rPr>
          <w:rFonts w:ascii="Times New Roman" w:hAnsi="Times New Roman" w:cs="Times New Roman"/>
          <w:b/>
          <w:sz w:val="28"/>
          <w:szCs w:val="28"/>
          <w:lang w:val="en-GB"/>
        </w:rPr>
      </w:pPr>
    </w:p>
    <w:p w14:paraId="58D7C10B" w14:textId="77777777" w:rsidR="003B598B" w:rsidRPr="003B598B" w:rsidRDefault="003B598B" w:rsidP="003B598B">
      <w:pPr>
        <w:jc w:val="center"/>
        <w:rPr>
          <w:rFonts w:ascii="Times New Roman" w:hAnsi="Times New Roman" w:cs="Times New Roman"/>
          <w:b/>
          <w:sz w:val="28"/>
          <w:szCs w:val="28"/>
          <w:lang w:val="en-GB"/>
        </w:rPr>
      </w:pPr>
    </w:p>
    <w:p w14:paraId="6815B4CF" w14:textId="77777777" w:rsidR="003B598B" w:rsidRPr="003B598B" w:rsidRDefault="003B598B" w:rsidP="003B598B">
      <w:pPr>
        <w:jc w:val="center"/>
        <w:rPr>
          <w:rFonts w:ascii="Times New Roman" w:hAnsi="Times New Roman" w:cs="Times New Roman"/>
          <w:b/>
          <w:sz w:val="28"/>
          <w:szCs w:val="28"/>
          <w:lang w:val="en-GB"/>
        </w:rPr>
      </w:pPr>
    </w:p>
    <w:p w14:paraId="23C66608" w14:textId="77777777" w:rsidR="003B598B" w:rsidRPr="003B598B" w:rsidRDefault="003B598B" w:rsidP="003B598B">
      <w:pPr>
        <w:jc w:val="center"/>
        <w:rPr>
          <w:rFonts w:ascii="Times New Roman" w:hAnsi="Times New Roman" w:cs="Times New Roman"/>
          <w:b/>
          <w:sz w:val="28"/>
          <w:szCs w:val="28"/>
          <w:lang w:val="en-GB"/>
        </w:rPr>
      </w:pPr>
    </w:p>
    <w:p w14:paraId="0D450BEA" w14:textId="77777777" w:rsidR="003B598B" w:rsidRPr="003B598B" w:rsidRDefault="003B598B" w:rsidP="003B598B">
      <w:pPr>
        <w:jc w:val="center"/>
        <w:rPr>
          <w:rFonts w:ascii="Times New Roman" w:hAnsi="Times New Roman" w:cs="Times New Roman"/>
          <w:b/>
          <w:sz w:val="28"/>
          <w:szCs w:val="28"/>
          <w:lang w:val="en-GB"/>
        </w:rPr>
      </w:pPr>
    </w:p>
    <w:p w14:paraId="2CE6BCAB" w14:textId="77777777" w:rsidR="003B598B" w:rsidRPr="003B598B" w:rsidRDefault="003B598B" w:rsidP="003B598B">
      <w:pPr>
        <w:jc w:val="center"/>
        <w:rPr>
          <w:rFonts w:ascii="Times New Roman" w:hAnsi="Times New Roman" w:cs="Times New Roman"/>
          <w:b/>
          <w:sz w:val="28"/>
          <w:szCs w:val="28"/>
          <w:lang w:val="en-GB"/>
        </w:rPr>
      </w:pPr>
    </w:p>
    <w:p w14:paraId="2AE0A97D" w14:textId="77777777" w:rsidR="003B598B" w:rsidRPr="003B598B" w:rsidRDefault="003B598B" w:rsidP="003B598B">
      <w:pPr>
        <w:jc w:val="center"/>
        <w:rPr>
          <w:rFonts w:ascii="Times New Roman" w:hAnsi="Times New Roman" w:cs="Times New Roman"/>
          <w:b/>
          <w:sz w:val="28"/>
          <w:szCs w:val="28"/>
          <w:lang w:val="en-GB"/>
        </w:rPr>
      </w:pPr>
    </w:p>
    <w:p w14:paraId="07D2F130" w14:textId="77777777" w:rsidR="003B598B" w:rsidRPr="003B598B" w:rsidRDefault="003B598B" w:rsidP="003B598B">
      <w:pPr>
        <w:jc w:val="center"/>
        <w:rPr>
          <w:rFonts w:ascii="Times New Roman" w:hAnsi="Times New Roman" w:cs="Times New Roman"/>
          <w:b/>
          <w:sz w:val="28"/>
          <w:szCs w:val="28"/>
          <w:lang w:val="en-GB"/>
        </w:rPr>
      </w:pPr>
    </w:p>
    <w:p w14:paraId="427B6A92" w14:textId="77777777" w:rsidR="003B598B" w:rsidRPr="003B598B" w:rsidRDefault="003B598B" w:rsidP="003B598B">
      <w:pPr>
        <w:jc w:val="center"/>
        <w:rPr>
          <w:rFonts w:ascii="Times New Roman" w:hAnsi="Times New Roman" w:cs="Times New Roman"/>
          <w:b/>
          <w:sz w:val="28"/>
          <w:szCs w:val="28"/>
          <w:lang w:val="en-GB"/>
        </w:rPr>
      </w:pPr>
    </w:p>
    <w:p w14:paraId="13B43C5B" w14:textId="77777777" w:rsidR="003B598B" w:rsidRPr="003B598B" w:rsidRDefault="003B598B" w:rsidP="003B598B">
      <w:pPr>
        <w:jc w:val="center"/>
        <w:rPr>
          <w:rFonts w:ascii="Times New Roman" w:hAnsi="Times New Roman" w:cs="Times New Roman"/>
          <w:b/>
          <w:sz w:val="28"/>
          <w:szCs w:val="28"/>
          <w:lang w:val="en-GB"/>
        </w:rPr>
      </w:pPr>
    </w:p>
    <w:p w14:paraId="047C3652" w14:textId="77777777" w:rsidR="003B598B" w:rsidRPr="003B598B" w:rsidRDefault="003B598B" w:rsidP="003B598B">
      <w:pPr>
        <w:jc w:val="center"/>
        <w:rPr>
          <w:rFonts w:ascii="Times New Roman" w:hAnsi="Times New Roman" w:cs="Times New Roman"/>
          <w:b/>
          <w:sz w:val="28"/>
          <w:szCs w:val="28"/>
          <w:lang w:val="en-GB"/>
        </w:rPr>
      </w:pPr>
    </w:p>
    <w:p w14:paraId="2C3C914D" w14:textId="77777777" w:rsidR="003B598B" w:rsidRPr="003B598B" w:rsidRDefault="003B598B" w:rsidP="003B598B">
      <w:pPr>
        <w:jc w:val="center"/>
        <w:rPr>
          <w:rFonts w:ascii="Times New Roman" w:hAnsi="Times New Roman" w:cs="Times New Roman"/>
          <w:b/>
          <w:sz w:val="28"/>
          <w:szCs w:val="28"/>
          <w:lang w:val="en-GB"/>
        </w:rPr>
      </w:pPr>
    </w:p>
    <w:p w14:paraId="2A9F0294" w14:textId="77777777" w:rsidR="003B598B" w:rsidRPr="003B598B" w:rsidRDefault="003B598B" w:rsidP="003B598B">
      <w:pPr>
        <w:jc w:val="center"/>
        <w:rPr>
          <w:rFonts w:ascii="Times New Roman" w:hAnsi="Times New Roman" w:cs="Times New Roman"/>
          <w:b/>
          <w:sz w:val="28"/>
          <w:szCs w:val="28"/>
          <w:lang w:val="en-GB"/>
        </w:rPr>
      </w:pPr>
    </w:p>
    <w:p w14:paraId="3132A5CF" w14:textId="77777777" w:rsidR="003B598B" w:rsidRPr="003B598B" w:rsidRDefault="003B598B" w:rsidP="003B598B">
      <w:pPr>
        <w:jc w:val="center"/>
        <w:rPr>
          <w:rFonts w:ascii="Times New Roman" w:hAnsi="Times New Roman" w:cs="Times New Roman"/>
          <w:b/>
          <w:sz w:val="28"/>
          <w:szCs w:val="28"/>
          <w:lang w:val="en-GB"/>
        </w:rPr>
      </w:pPr>
    </w:p>
    <w:p w14:paraId="0D311CD7" w14:textId="77777777" w:rsidR="009660E7" w:rsidRDefault="009660E7" w:rsidP="009660E7">
      <w:pPr>
        <w:jc w:val="center"/>
        <w:rPr>
          <w:rFonts w:ascii="Times New Roman" w:hAnsi="Times New Roman" w:cs="Times New Roman"/>
          <w:b/>
          <w:sz w:val="28"/>
          <w:szCs w:val="28"/>
          <w:lang w:val="en-GB"/>
        </w:rPr>
      </w:pPr>
    </w:p>
    <w:p w14:paraId="19378924" w14:textId="77777777" w:rsidR="003B598B" w:rsidRPr="003B598B" w:rsidRDefault="003B598B" w:rsidP="009660E7">
      <w:pPr>
        <w:jc w:val="center"/>
        <w:rPr>
          <w:rFonts w:ascii="Times New Roman" w:hAnsi="Times New Roman" w:cs="Times New Roman"/>
          <w:b/>
          <w:sz w:val="28"/>
          <w:szCs w:val="28"/>
          <w:lang w:val="en-GB"/>
        </w:rPr>
      </w:pPr>
      <w:r w:rsidRPr="003B598B">
        <w:rPr>
          <w:rFonts w:ascii="Times New Roman" w:hAnsi="Times New Roman" w:cs="Times New Roman"/>
          <w:b/>
          <w:sz w:val="28"/>
          <w:szCs w:val="28"/>
          <w:lang w:val="en-GB"/>
        </w:rPr>
        <w:lastRenderedPageBreak/>
        <w:t>ABSTRACT</w:t>
      </w:r>
    </w:p>
    <w:p w14:paraId="0294E08E" w14:textId="018F6DBC" w:rsidR="003B598B" w:rsidRPr="003B598B" w:rsidRDefault="003B598B" w:rsidP="003B598B">
      <w:pPr>
        <w:spacing w:line="360" w:lineRule="auto"/>
        <w:jc w:val="both"/>
        <w:rPr>
          <w:rFonts w:ascii="Times New Roman" w:hAnsi="Times New Roman" w:cs="Times New Roman"/>
          <w:sz w:val="24"/>
          <w:szCs w:val="24"/>
          <w:lang w:val="en-GB"/>
        </w:rPr>
      </w:pPr>
      <w:r w:rsidRPr="003B598B">
        <w:rPr>
          <w:rFonts w:ascii="Times New Roman" w:hAnsi="Times New Roman" w:cs="Times New Roman"/>
          <w:i/>
          <w:sz w:val="24"/>
          <w:szCs w:val="24"/>
          <w:lang w:val="en-GB"/>
        </w:rPr>
        <w:t xml:space="preserve">Jatropha </w:t>
      </w:r>
      <w:proofErr w:type="spellStart"/>
      <w:r w:rsidRPr="003B598B">
        <w:rPr>
          <w:rFonts w:ascii="Times New Roman" w:hAnsi="Times New Roman" w:cs="Times New Roman"/>
          <w:i/>
          <w:sz w:val="24"/>
          <w:szCs w:val="24"/>
          <w:lang w:val="en-GB"/>
        </w:rPr>
        <w:t>Curcas</w:t>
      </w:r>
      <w:proofErr w:type="spellEnd"/>
      <w:r w:rsidRPr="003B598B">
        <w:rPr>
          <w:rFonts w:ascii="Times New Roman" w:hAnsi="Times New Roman" w:cs="Times New Roman"/>
          <w:sz w:val="24"/>
          <w:szCs w:val="24"/>
          <w:lang w:val="en-GB"/>
        </w:rPr>
        <w:t xml:space="preserve"> is a multipurpose drought resistance plant that belongs to the family </w:t>
      </w:r>
      <w:proofErr w:type="spellStart"/>
      <w:r w:rsidRPr="003B598B">
        <w:rPr>
          <w:rFonts w:ascii="Times New Roman" w:hAnsi="Times New Roman" w:cs="Times New Roman"/>
          <w:sz w:val="24"/>
          <w:szCs w:val="24"/>
          <w:lang w:val="en-GB"/>
        </w:rPr>
        <w:t>Euphorbiaceae</w:t>
      </w:r>
      <w:proofErr w:type="spellEnd"/>
      <w:r w:rsidRPr="003B598B">
        <w:rPr>
          <w:rFonts w:ascii="Times New Roman" w:hAnsi="Times New Roman" w:cs="Times New Roman"/>
          <w:sz w:val="24"/>
          <w:szCs w:val="24"/>
          <w:lang w:val="en-GB"/>
        </w:rPr>
        <w:t xml:space="preserve">. It has been known that this plants possesses phytochemicals and other chemical constituents which are used in traditional practices to treat various illness and disease; most of which hasn’t been yet identified; Before proper utilisation of the sap can be achieved, the components present must be known This study focused on analysing and evaluating the presence of phytochemicals and organic constituents in the sap of </w:t>
      </w:r>
      <w:r w:rsidRPr="003B598B">
        <w:rPr>
          <w:rFonts w:ascii="Times New Roman" w:hAnsi="Times New Roman" w:cs="Times New Roman"/>
          <w:i/>
          <w:sz w:val="24"/>
          <w:szCs w:val="24"/>
          <w:lang w:val="en-GB"/>
        </w:rPr>
        <w:t xml:space="preserve">J. </w:t>
      </w:r>
      <w:proofErr w:type="spellStart"/>
      <w:r w:rsidRPr="003B598B">
        <w:rPr>
          <w:rFonts w:ascii="Times New Roman" w:hAnsi="Times New Roman" w:cs="Times New Roman"/>
          <w:i/>
          <w:sz w:val="24"/>
          <w:szCs w:val="24"/>
          <w:lang w:val="en-GB"/>
        </w:rPr>
        <w:t>curcas</w:t>
      </w:r>
      <w:proofErr w:type="spellEnd"/>
      <w:r w:rsidRPr="003B598B">
        <w:rPr>
          <w:rFonts w:ascii="Times New Roman" w:hAnsi="Times New Roman" w:cs="Times New Roman"/>
          <w:sz w:val="24"/>
          <w:szCs w:val="24"/>
          <w:lang w:val="en-GB"/>
        </w:rPr>
        <w:t>. The sap was collected quickly from the plant and placed in an ice bath. The sample was subjected to phytochemical screening, which confirmed the presence of some phytochemicals</w:t>
      </w:r>
      <w:r w:rsidR="008800C1">
        <w:rPr>
          <w:rFonts w:ascii="Times New Roman" w:hAnsi="Times New Roman" w:cs="Times New Roman"/>
          <w:sz w:val="24"/>
          <w:szCs w:val="24"/>
          <w:lang w:val="en-GB"/>
        </w:rPr>
        <w:t xml:space="preserve"> which include: Tannin, steroid, flavonoids, saponin, alkaloids</w:t>
      </w:r>
      <w:r w:rsidR="00F83528">
        <w:rPr>
          <w:rFonts w:ascii="Times New Roman" w:hAnsi="Times New Roman" w:cs="Times New Roman"/>
          <w:sz w:val="24"/>
          <w:szCs w:val="24"/>
          <w:lang w:val="en-GB"/>
        </w:rPr>
        <w:t>, cardiac glycosides etc</w:t>
      </w:r>
      <w:r w:rsidRPr="003B598B">
        <w:rPr>
          <w:rFonts w:ascii="Times New Roman" w:hAnsi="Times New Roman" w:cs="Times New Roman"/>
          <w:sz w:val="24"/>
          <w:szCs w:val="24"/>
          <w:lang w:val="en-GB"/>
        </w:rPr>
        <w:t>. Gas Chromatography-Mass Spectroscopy (GC-MS), as well as Nuclear Magnetic Resonance (NMR) was also performed on the sap, which revealed different organic an</w:t>
      </w:r>
      <w:r w:rsidR="008800C1">
        <w:rPr>
          <w:rFonts w:ascii="Times New Roman" w:hAnsi="Times New Roman" w:cs="Times New Roman"/>
          <w:sz w:val="24"/>
          <w:szCs w:val="24"/>
          <w:lang w:val="en-GB"/>
        </w:rPr>
        <w:t xml:space="preserve">d chemical constituents present such as; 4-Ethylbenzamide, </w:t>
      </w:r>
      <w:proofErr w:type="spellStart"/>
      <w:r w:rsidR="008800C1">
        <w:rPr>
          <w:rFonts w:ascii="Times New Roman" w:hAnsi="Times New Roman" w:cs="Times New Roman"/>
          <w:sz w:val="24"/>
          <w:szCs w:val="24"/>
          <w:lang w:val="en-GB"/>
        </w:rPr>
        <w:t>Tetradecanoic</w:t>
      </w:r>
      <w:proofErr w:type="spellEnd"/>
      <w:r w:rsidR="008800C1">
        <w:rPr>
          <w:rFonts w:ascii="Times New Roman" w:hAnsi="Times New Roman" w:cs="Times New Roman"/>
          <w:sz w:val="24"/>
          <w:szCs w:val="24"/>
          <w:lang w:val="en-GB"/>
        </w:rPr>
        <w:t xml:space="preserve"> acid, 9-Octadecenamide (Z), 2-Furancarboxaldehyde 5-methyl.</w:t>
      </w:r>
    </w:p>
    <w:p w14:paraId="24775D16" w14:textId="77777777" w:rsidR="003B598B" w:rsidRPr="003B598B" w:rsidRDefault="003B598B" w:rsidP="003B598B">
      <w:pPr>
        <w:jc w:val="center"/>
        <w:rPr>
          <w:rFonts w:ascii="Times New Roman" w:hAnsi="Times New Roman" w:cs="Times New Roman"/>
          <w:b/>
          <w:sz w:val="28"/>
          <w:szCs w:val="28"/>
          <w:lang w:val="en-GB"/>
        </w:rPr>
      </w:pPr>
    </w:p>
    <w:p w14:paraId="123AE2FF" w14:textId="77777777" w:rsidR="003B598B" w:rsidRPr="003B598B" w:rsidRDefault="003B598B" w:rsidP="003B598B">
      <w:pPr>
        <w:jc w:val="center"/>
        <w:rPr>
          <w:rFonts w:ascii="Times New Roman" w:hAnsi="Times New Roman" w:cs="Times New Roman"/>
          <w:b/>
          <w:sz w:val="28"/>
          <w:szCs w:val="28"/>
          <w:lang w:val="en-GB"/>
        </w:rPr>
      </w:pPr>
    </w:p>
    <w:p w14:paraId="78231E7C" w14:textId="77777777" w:rsidR="003B598B" w:rsidRPr="003B598B" w:rsidRDefault="003B598B" w:rsidP="003B598B">
      <w:pPr>
        <w:jc w:val="center"/>
        <w:rPr>
          <w:rFonts w:ascii="Times New Roman" w:hAnsi="Times New Roman" w:cs="Times New Roman"/>
          <w:b/>
          <w:sz w:val="28"/>
          <w:szCs w:val="28"/>
          <w:lang w:val="en-GB"/>
        </w:rPr>
      </w:pPr>
    </w:p>
    <w:p w14:paraId="765570AE" w14:textId="77777777" w:rsidR="003B598B" w:rsidRPr="003B598B" w:rsidRDefault="003B598B" w:rsidP="003B598B">
      <w:pPr>
        <w:jc w:val="center"/>
        <w:rPr>
          <w:rFonts w:ascii="Times New Roman" w:hAnsi="Times New Roman" w:cs="Times New Roman"/>
          <w:b/>
          <w:sz w:val="28"/>
          <w:szCs w:val="28"/>
          <w:lang w:val="en-GB"/>
        </w:rPr>
      </w:pPr>
    </w:p>
    <w:p w14:paraId="46D0CA4E" w14:textId="77777777" w:rsidR="003B598B" w:rsidRPr="003B598B" w:rsidRDefault="003B598B" w:rsidP="003B598B">
      <w:pPr>
        <w:jc w:val="center"/>
        <w:rPr>
          <w:rFonts w:ascii="Times New Roman" w:hAnsi="Times New Roman" w:cs="Times New Roman"/>
          <w:b/>
          <w:sz w:val="28"/>
          <w:szCs w:val="28"/>
          <w:lang w:val="en-GB"/>
        </w:rPr>
      </w:pPr>
    </w:p>
    <w:p w14:paraId="52EDFF5B" w14:textId="77777777" w:rsidR="003B598B" w:rsidRPr="003B598B" w:rsidRDefault="003B598B" w:rsidP="003B598B">
      <w:pPr>
        <w:jc w:val="center"/>
        <w:rPr>
          <w:rFonts w:ascii="Times New Roman" w:hAnsi="Times New Roman" w:cs="Times New Roman"/>
          <w:b/>
          <w:sz w:val="28"/>
          <w:szCs w:val="28"/>
          <w:lang w:val="en-GB"/>
        </w:rPr>
      </w:pPr>
    </w:p>
    <w:p w14:paraId="0F6A2AEA" w14:textId="77777777" w:rsidR="003B598B" w:rsidRPr="003B598B" w:rsidRDefault="003B598B" w:rsidP="003B598B">
      <w:pPr>
        <w:jc w:val="center"/>
        <w:rPr>
          <w:rFonts w:ascii="Times New Roman" w:hAnsi="Times New Roman" w:cs="Times New Roman"/>
          <w:b/>
          <w:sz w:val="28"/>
          <w:szCs w:val="28"/>
          <w:lang w:val="en-GB"/>
        </w:rPr>
      </w:pPr>
    </w:p>
    <w:p w14:paraId="76FD1936" w14:textId="77777777" w:rsidR="003B598B" w:rsidRPr="003B598B" w:rsidRDefault="003B598B" w:rsidP="003B598B">
      <w:pPr>
        <w:jc w:val="center"/>
        <w:rPr>
          <w:rFonts w:ascii="Times New Roman" w:hAnsi="Times New Roman" w:cs="Times New Roman"/>
          <w:b/>
          <w:sz w:val="28"/>
          <w:szCs w:val="28"/>
          <w:lang w:val="en-GB"/>
        </w:rPr>
      </w:pPr>
    </w:p>
    <w:p w14:paraId="66BD3463" w14:textId="77777777" w:rsidR="003B598B" w:rsidRPr="003B598B" w:rsidRDefault="003B598B" w:rsidP="003B598B">
      <w:pPr>
        <w:jc w:val="center"/>
        <w:rPr>
          <w:rFonts w:ascii="Times New Roman" w:hAnsi="Times New Roman" w:cs="Times New Roman"/>
          <w:b/>
          <w:sz w:val="28"/>
          <w:szCs w:val="28"/>
          <w:lang w:val="en-GB"/>
        </w:rPr>
      </w:pPr>
    </w:p>
    <w:p w14:paraId="038F98E7" w14:textId="77777777" w:rsidR="003B598B" w:rsidRPr="003B598B" w:rsidRDefault="003B598B" w:rsidP="003B598B">
      <w:pPr>
        <w:jc w:val="center"/>
        <w:rPr>
          <w:rFonts w:ascii="Times New Roman" w:hAnsi="Times New Roman" w:cs="Times New Roman"/>
          <w:b/>
          <w:sz w:val="28"/>
          <w:szCs w:val="28"/>
          <w:lang w:val="en-GB"/>
        </w:rPr>
      </w:pPr>
    </w:p>
    <w:p w14:paraId="36E98EB7" w14:textId="77777777" w:rsidR="003B598B" w:rsidRPr="003B598B" w:rsidRDefault="003B598B" w:rsidP="003B598B">
      <w:pPr>
        <w:jc w:val="center"/>
        <w:rPr>
          <w:rFonts w:ascii="Times New Roman" w:hAnsi="Times New Roman" w:cs="Times New Roman"/>
          <w:b/>
          <w:sz w:val="28"/>
          <w:szCs w:val="28"/>
          <w:lang w:val="en-GB"/>
        </w:rPr>
      </w:pPr>
    </w:p>
    <w:p w14:paraId="3914D02F" w14:textId="77777777" w:rsidR="003B598B" w:rsidRPr="003B598B" w:rsidRDefault="003B598B" w:rsidP="003B598B">
      <w:pPr>
        <w:jc w:val="center"/>
        <w:rPr>
          <w:rFonts w:ascii="Times New Roman" w:hAnsi="Times New Roman" w:cs="Times New Roman"/>
          <w:b/>
          <w:sz w:val="28"/>
          <w:szCs w:val="28"/>
          <w:lang w:val="en-GB"/>
        </w:rPr>
      </w:pPr>
    </w:p>
    <w:p w14:paraId="6E835C69" w14:textId="7A045F90" w:rsidR="003B598B" w:rsidRDefault="003B598B" w:rsidP="003B598B">
      <w:pPr>
        <w:jc w:val="center"/>
        <w:rPr>
          <w:rFonts w:ascii="Times New Roman" w:hAnsi="Times New Roman" w:cs="Times New Roman"/>
          <w:b/>
          <w:sz w:val="28"/>
          <w:szCs w:val="28"/>
          <w:lang w:val="en-GB"/>
        </w:rPr>
      </w:pPr>
    </w:p>
    <w:p w14:paraId="14D32202" w14:textId="77777777" w:rsidR="00004966" w:rsidRPr="003B598B" w:rsidRDefault="00004966" w:rsidP="003B598B">
      <w:pPr>
        <w:jc w:val="center"/>
        <w:rPr>
          <w:rFonts w:ascii="Times New Roman" w:hAnsi="Times New Roman" w:cs="Times New Roman"/>
          <w:b/>
          <w:sz w:val="28"/>
          <w:szCs w:val="28"/>
          <w:lang w:val="en-GB"/>
        </w:rPr>
      </w:pPr>
    </w:p>
    <w:p w14:paraId="786FF484" w14:textId="77777777" w:rsidR="00004966" w:rsidRDefault="00004966" w:rsidP="00833546">
      <w:pPr>
        <w:rPr>
          <w:rFonts w:ascii="Times New Roman" w:hAnsi="Times New Roman" w:cs="Times New Roman"/>
          <w:b/>
          <w:sz w:val="24"/>
          <w:szCs w:val="24"/>
          <w:lang w:val="en-GB"/>
        </w:rPr>
        <w:sectPr w:rsidR="00004966" w:rsidSect="00004966">
          <w:footerReference w:type="default" r:id="rId9"/>
          <w:type w:val="continuous"/>
          <w:pgSz w:w="12240" w:h="15840"/>
          <w:pgMar w:top="1440" w:right="1440" w:bottom="1440" w:left="1440" w:header="709" w:footer="709" w:gutter="0"/>
          <w:pgNumType w:fmt="lowerRoman" w:start="2"/>
          <w:cols w:space="708"/>
          <w:docGrid w:linePitch="360"/>
        </w:sectPr>
      </w:pPr>
    </w:p>
    <w:p w14:paraId="36C437F8" w14:textId="434791DF" w:rsidR="00C46CE8" w:rsidRDefault="006A7D7B" w:rsidP="00F83528">
      <w:pPr>
        <w:jc w:val="cente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CHAPTER ONE</w:t>
      </w:r>
    </w:p>
    <w:p w14:paraId="20A3E370" w14:textId="77777777" w:rsidR="00C46CE8" w:rsidRPr="00AE1539" w:rsidRDefault="00C46CE8" w:rsidP="00AE1539">
      <w:pPr>
        <w:pStyle w:val="ListParagraph"/>
        <w:numPr>
          <w:ilvl w:val="0"/>
          <w:numId w:val="6"/>
        </w:numPr>
        <w:jc w:val="both"/>
        <w:rPr>
          <w:rFonts w:ascii="Times New Roman" w:hAnsi="Times New Roman" w:cs="Times New Roman"/>
          <w:b/>
          <w:sz w:val="24"/>
          <w:szCs w:val="24"/>
          <w:lang w:val="en-GB"/>
        </w:rPr>
      </w:pPr>
      <w:r w:rsidRPr="00AE1539">
        <w:rPr>
          <w:rFonts w:ascii="Times New Roman" w:hAnsi="Times New Roman" w:cs="Times New Roman"/>
          <w:b/>
          <w:sz w:val="24"/>
          <w:szCs w:val="24"/>
          <w:lang w:val="en-GB"/>
        </w:rPr>
        <w:t>INTRODUCTION</w:t>
      </w:r>
    </w:p>
    <w:p w14:paraId="4A58F7F5" w14:textId="77777777" w:rsidR="00AE1539" w:rsidRPr="00AE1539" w:rsidRDefault="003B598B" w:rsidP="003B598B">
      <w:pPr>
        <w:pStyle w:val="ListParagraph"/>
        <w:tabs>
          <w:tab w:val="left" w:pos="5940"/>
        </w:tabs>
        <w:ind w:left="480"/>
        <w:jc w:val="both"/>
        <w:rPr>
          <w:rFonts w:ascii="Times New Roman" w:hAnsi="Times New Roman" w:cs="Times New Roman"/>
          <w:b/>
          <w:sz w:val="24"/>
          <w:szCs w:val="24"/>
          <w:lang w:val="en-GB"/>
        </w:rPr>
      </w:pPr>
      <w:r>
        <w:rPr>
          <w:rFonts w:ascii="Times New Roman" w:hAnsi="Times New Roman" w:cs="Times New Roman"/>
          <w:b/>
          <w:sz w:val="24"/>
          <w:szCs w:val="24"/>
          <w:lang w:val="en-GB"/>
        </w:rPr>
        <w:tab/>
      </w:r>
    </w:p>
    <w:p w14:paraId="522D5BA7" w14:textId="77777777" w:rsidR="00AE1539" w:rsidRDefault="00AE1539" w:rsidP="00AE1539">
      <w:pPr>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1.1   </w:t>
      </w:r>
      <w:r w:rsidRPr="00AE1539">
        <w:rPr>
          <w:rFonts w:ascii="Times New Roman" w:hAnsi="Times New Roman" w:cs="Times New Roman"/>
          <w:b/>
          <w:sz w:val="24"/>
          <w:szCs w:val="24"/>
          <w:lang w:val="en-GB"/>
        </w:rPr>
        <w:t>BACKGROUNG OF STUDY</w:t>
      </w:r>
    </w:p>
    <w:p w14:paraId="3121F3DB" w14:textId="7BE111BD" w:rsidR="00C46CE8" w:rsidRPr="00AE1539" w:rsidRDefault="00AE1539"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br/>
      </w:r>
      <w:r w:rsidR="0057673B" w:rsidRPr="00AE1539">
        <w:rPr>
          <w:rFonts w:ascii="Times New Roman" w:hAnsi="Times New Roman" w:cs="Times New Roman"/>
          <w:sz w:val="24"/>
          <w:szCs w:val="24"/>
          <w:lang w:val="en-GB"/>
        </w:rPr>
        <w:t>Nature is always a golden sign to show the prominent phenomena of coexistence. Natural products from plants, animals, and minerals are the basi</w:t>
      </w:r>
      <w:r w:rsidR="00D2519C" w:rsidRPr="00AE1539">
        <w:rPr>
          <w:rFonts w:ascii="Times New Roman" w:hAnsi="Times New Roman" w:cs="Times New Roman"/>
          <w:sz w:val="24"/>
          <w:szCs w:val="24"/>
          <w:lang w:val="en-GB"/>
        </w:rPr>
        <w:t xml:space="preserve">s for treating human disease </w:t>
      </w:r>
      <w:r w:rsidR="00FD7A53" w:rsidRPr="00AE1539">
        <w:rPr>
          <w:rFonts w:ascii="Times New Roman" w:hAnsi="Times New Roman" w:cs="Times New Roman"/>
          <w:sz w:val="24"/>
          <w:szCs w:val="24"/>
          <w:lang w:val="en-GB"/>
        </w:rPr>
        <w:t>(</w:t>
      </w:r>
      <w:r w:rsidR="00B572EE" w:rsidRPr="00AE1539">
        <w:rPr>
          <w:rFonts w:ascii="Times New Roman" w:hAnsi="Times New Roman" w:cs="Times New Roman"/>
          <w:sz w:val="24"/>
          <w:szCs w:val="24"/>
          <w:lang w:val="en-GB"/>
        </w:rPr>
        <w:t xml:space="preserve">Ramana </w:t>
      </w:r>
      <w:r w:rsidR="00B572EE" w:rsidRPr="00206E98">
        <w:rPr>
          <w:rFonts w:ascii="Times New Roman" w:hAnsi="Times New Roman" w:cs="Times New Roman"/>
          <w:i/>
          <w:sz w:val="24"/>
          <w:szCs w:val="24"/>
          <w:lang w:val="en-GB"/>
        </w:rPr>
        <w:t>et al</w:t>
      </w:r>
      <w:r w:rsidR="00B572EE" w:rsidRPr="00AE1539">
        <w:rPr>
          <w:rFonts w:ascii="Times New Roman" w:hAnsi="Times New Roman" w:cs="Times New Roman"/>
          <w:sz w:val="24"/>
          <w:szCs w:val="24"/>
          <w:lang w:val="en-GB"/>
        </w:rPr>
        <w:t>, 2014</w:t>
      </w:r>
      <w:r w:rsidR="00FD7A53" w:rsidRPr="00AE1539">
        <w:rPr>
          <w:rFonts w:ascii="Times New Roman" w:hAnsi="Times New Roman" w:cs="Times New Roman"/>
          <w:sz w:val="24"/>
          <w:szCs w:val="24"/>
          <w:lang w:val="en-GB"/>
        </w:rPr>
        <w:t>)</w:t>
      </w:r>
      <w:r w:rsidR="00B91D79">
        <w:rPr>
          <w:rFonts w:ascii="Times New Roman" w:hAnsi="Times New Roman" w:cs="Times New Roman"/>
          <w:sz w:val="24"/>
          <w:szCs w:val="24"/>
          <w:lang w:val="en-GB"/>
        </w:rPr>
        <w:t xml:space="preserve">. Medicinal plants demand are </w:t>
      </w:r>
      <w:r w:rsidR="00B91D79" w:rsidRPr="00AE1539">
        <w:rPr>
          <w:rFonts w:ascii="Times New Roman" w:hAnsi="Times New Roman" w:cs="Times New Roman"/>
          <w:sz w:val="24"/>
          <w:szCs w:val="24"/>
          <w:lang w:val="en-GB"/>
        </w:rPr>
        <w:t>currently</w:t>
      </w:r>
      <w:r w:rsidR="00B91D79">
        <w:rPr>
          <w:rFonts w:ascii="Times New Roman" w:hAnsi="Times New Roman" w:cs="Times New Roman"/>
          <w:sz w:val="24"/>
          <w:szCs w:val="24"/>
          <w:lang w:val="en-GB"/>
        </w:rPr>
        <w:t xml:space="preserve"> high and there is great progression in the</w:t>
      </w:r>
      <w:r w:rsidR="0057673B" w:rsidRPr="00AE1539">
        <w:rPr>
          <w:rFonts w:ascii="Times New Roman" w:hAnsi="Times New Roman" w:cs="Times New Roman"/>
          <w:sz w:val="24"/>
          <w:szCs w:val="24"/>
          <w:lang w:val="en-GB"/>
        </w:rPr>
        <w:t xml:space="preserve"> </w:t>
      </w:r>
      <w:r w:rsidR="00B91D79">
        <w:rPr>
          <w:rFonts w:ascii="Times New Roman" w:hAnsi="Times New Roman" w:cs="Times New Roman"/>
          <w:sz w:val="24"/>
          <w:szCs w:val="24"/>
          <w:lang w:val="en-GB"/>
        </w:rPr>
        <w:t xml:space="preserve">rate of </w:t>
      </w:r>
      <w:r w:rsidR="0057673B" w:rsidRPr="00AE1539">
        <w:rPr>
          <w:rFonts w:ascii="Times New Roman" w:hAnsi="Times New Roman" w:cs="Times New Roman"/>
          <w:sz w:val="24"/>
          <w:szCs w:val="24"/>
          <w:lang w:val="en-GB"/>
        </w:rPr>
        <w:t>accept</w:t>
      </w:r>
      <w:r w:rsidR="00B91D79">
        <w:rPr>
          <w:rFonts w:ascii="Times New Roman" w:hAnsi="Times New Roman" w:cs="Times New Roman"/>
          <w:sz w:val="24"/>
          <w:szCs w:val="24"/>
          <w:lang w:val="en-GB"/>
        </w:rPr>
        <w:t>ance</w:t>
      </w:r>
      <w:r w:rsidR="0057673B" w:rsidRPr="00AE1539">
        <w:rPr>
          <w:rFonts w:ascii="Times New Roman" w:hAnsi="Times New Roman" w:cs="Times New Roman"/>
          <w:sz w:val="24"/>
          <w:szCs w:val="24"/>
          <w:lang w:val="en-GB"/>
        </w:rPr>
        <w:t xml:space="preserve">. </w:t>
      </w:r>
      <w:r w:rsidR="00B91D79" w:rsidRPr="00AE1539">
        <w:rPr>
          <w:rFonts w:ascii="Times New Roman" w:hAnsi="Times New Roman" w:cs="Times New Roman"/>
          <w:sz w:val="24"/>
          <w:szCs w:val="24"/>
          <w:lang w:val="en-GB"/>
        </w:rPr>
        <w:t>Undeniably</w:t>
      </w:r>
      <w:r w:rsidR="00B91D79">
        <w:rPr>
          <w:rFonts w:ascii="Times New Roman" w:hAnsi="Times New Roman" w:cs="Times New Roman"/>
          <w:sz w:val="24"/>
          <w:szCs w:val="24"/>
          <w:lang w:val="en-GB"/>
        </w:rPr>
        <w:t xml:space="preserve">, plants has </w:t>
      </w:r>
      <w:r w:rsidR="00B91D79" w:rsidRPr="00AE1539">
        <w:rPr>
          <w:rFonts w:ascii="Times New Roman" w:hAnsi="Times New Roman" w:cs="Times New Roman"/>
          <w:sz w:val="24"/>
          <w:szCs w:val="24"/>
          <w:lang w:val="en-GB"/>
        </w:rPr>
        <w:t>significant</w:t>
      </w:r>
      <w:r w:rsidR="00B91D79">
        <w:rPr>
          <w:rFonts w:ascii="Times New Roman" w:hAnsi="Times New Roman" w:cs="Times New Roman"/>
          <w:sz w:val="24"/>
          <w:szCs w:val="24"/>
          <w:lang w:val="en-GB"/>
        </w:rPr>
        <w:t xml:space="preserve"> role in the provision of</w:t>
      </w:r>
      <w:r w:rsidR="0057673B" w:rsidRPr="00AE1539">
        <w:rPr>
          <w:rFonts w:ascii="Times New Roman" w:hAnsi="Times New Roman" w:cs="Times New Roman"/>
          <w:sz w:val="24"/>
          <w:szCs w:val="24"/>
          <w:lang w:val="en-GB"/>
        </w:rPr>
        <w:t xml:space="preserve"> </w:t>
      </w:r>
      <w:r w:rsidR="00B91D79" w:rsidRPr="00AE1539">
        <w:rPr>
          <w:rFonts w:ascii="Times New Roman" w:hAnsi="Times New Roman" w:cs="Times New Roman"/>
          <w:sz w:val="24"/>
          <w:szCs w:val="24"/>
          <w:lang w:val="en-GB"/>
        </w:rPr>
        <w:t>important</w:t>
      </w:r>
      <w:r w:rsidR="00B91D79">
        <w:rPr>
          <w:rFonts w:ascii="Times New Roman" w:hAnsi="Times New Roman" w:cs="Times New Roman"/>
          <w:sz w:val="24"/>
          <w:szCs w:val="24"/>
          <w:lang w:val="en-GB"/>
        </w:rPr>
        <w:t xml:space="preserve"> services in ecosystems. L</w:t>
      </w:r>
      <w:r w:rsidR="0057673B" w:rsidRPr="00AE1539">
        <w:rPr>
          <w:rFonts w:ascii="Times New Roman" w:hAnsi="Times New Roman" w:cs="Times New Roman"/>
          <w:sz w:val="24"/>
          <w:szCs w:val="24"/>
          <w:lang w:val="en-GB"/>
        </w:rPr>
        <w:t xml:space="preserve">iving organisms </w:t>
      </w:r>
      <w:r w:rsidR="00B91D79">
        <w:rPr>
          <w:rFonts w:ascii="Times New Roman" w:hAnsi="Times New Roman" w:cs="Times New Roman"/>
          <w:sz w:val="24"/>
          <w:szCs w:val="24"/>
          <w:lang w:val="en-GB"/>
        </w:rPr>
        <w:t>including human could not live a normal life without plants</w:t>
      </w:r>
      <w:r w:rsidR="0057673B" w:rsidRPr="00AE1539">
        <w:rPr>
          <w:rFonts w:ascii="Times New Roman" w:hAnsi="Times New Roman" w:cs="Times New Roman"/>
          <w:sz w:val="24"/>
          <w:szCs w:val="24"/>
          <w:lang w:val="en-GB"/>
        </w:rPr>
        <w:t xml:space="preserve">. </w:t>
      </w:r>
      <w:r w:rsidR="0035090C" w:rsidRPr="00AE1539">
        <w:rPr>
          <w:rFonts w:ascii="Times New Roman" w:hAnsi="Times New Roman" w:cs="Times New Roman"/>
          <w:sz w:val="24"/>
          <w:szCs w:val="24"/>
          <w:lang w:val="en-GB"/>
        </w:rPr>
        <w:t>Nevertheless</w:t>
      </w:r>
      <w:r w:rsidR="0057673B" w:rsidRPr="00AE1539">
        <w:rPr>
          <w:rFonts w:ascii="Times New Roman" w:hAnsi="Times New Roman" w:cs="Times New Roman"/>
          <w:sz w:val="24"/>
          <w:szCs w:val="24"/>
          <w:lang w:val="en-GB"/>
        </w:rPr>
        <w:t xml:space="preserve">, herbals </w:t>
      </w:r>
      <w:r w:rsidR="0035090C" w:rsidRPr="00AE1539">
        <w:rPr>
          <w:rFonts w:ascii="Times New Roman" w:hAnsi="Times New Roman" w:cs="Times New Roman"/>
          <w:sz w:val="24"/>
          <w:szCs w:val="24"/>
          <w:lang w:val="en-GB"/>
        </w:rPr>
        <w:t>particularly</w:t>
      </w:r>
      <w:r w:rsidR="0035090C">
        <w:rPr>
          <w:rFonts w:ascii="Times New Roman" w:hAnsi="Times New Roman" w:cs="Times New Roman"/>
          <w:sz w:val="24"/>
          <w:szCs w:val="24"/>
          <w:lang w:val="en-GB"/>
        </w:rPr>
        <w:t xml:space="preserve"> medicinal herbs</w:t>
      </w:r>
      <w:r w:rsidR="0057673B" w:rsidRPr="00AE1539">
        <w:rPr>
          <w:rFonts w:ascii="Times New Roman" w:hAnsi="Times New Roman" w:cs="Times New Roman"/>
          <w:sz w:val="24"/>
          <w:szCs w:val="24"/>
          <w:lang w:val="en-GB"/>
        </w:rPr>
        <w:t xml:space="preserve"> </w:t>
      </w:r>
      <w:r w:rsidR="0035090C" w:rsidRPr="00AE1539">
        <w:rPr>
          <w:rFonts w:ascii="Times New Roman" w:hAnsi="Times New Roman" w:cs="Times New Roman"/>
          <w:sz w:val="24"/>
          <w:szCs w:val="24"/>
          <w:lang w:val="en-GB"/>
        </w:rPr>
        <w:t>continuously</w:t>
      </w:r>
      <w:r w:rsidR="0035090C">
        <w:rPr>
          <w:rFonts w:ascii="Times New Roman" w:hAnsi="Times New Roman" w:cs="Times New Roman"/>
          <w:sz w:val="24"/>
          <w:szCs w:val="24"/>
          <w:lang w:val="en-GB"/>
        </w:rPr>
        <w:t xml:space="preserve"> act as a</w:t>
      </w:r>
      <w:r w:rsidR="0057673B" w:rsidRPr="00AE1539">
        <w:rPr>
          <w:rFonts w:ascii="Times New Roman" w:hAnsi="Times New Roman" w:cs="Times New Roman"/>
          <w:sz w:val="24"/>
          <w:szCs w:val="24"/>
          <w:lang w:val="en-GB"/>
        </w:rPr>
        <w:t xml:space="preserve"> </w:t>
      </w:r>
      <w:r w:rsidR="0035090C" w:rsidRPr="00AE1539">
        <w:rPr>
          <w:rFonts w:ascii="Times New Roman" w:hAnsi="Times New Roman" w:cs="Times New Roman"/>
          <w:sz w:val="24"/>
          <w:szCs w:val="24"/>
          <w:lang w:val="en-GB"/>
        </w:rPr>
        <w:t>general</w:t>
      </w:r>
      <w:r w:rsidR="0057673B" w:rsidRPr="00AE1539">
        <w:rPr>
          <w:rFonts w:ascii="Times New Roman" w:hAnsi="Times New Roman" w:cs="Times New Roman"/>
          <w:sz w:val="24"/>
          <w:szCs w:val="24"/>
          <w:lang w:val="en-GB"/>
        </w:rPr>
        <w:t xml:space="preserve"> i</w:t>
      </w:r>
      <w:r w:rsidR="00D2519C" w:rsidRPr="00AE1539">
        <w:rPr>
          <w:rFonts w:ascii="Times New Roman" w:hAnsi="Times New Roman" w:cs="Times New Roman"/>
          <w:sz w:val="24"/>
          <w:szCs w:val="24"/>
          <w:lang w:val="en-GB"/>
        </w:rPr>
        <w:t xml:space="preserve">ndicator of ecosystem health </w:t>
      </w:r>
      <w:r w:rsidR="00FD7A53" w:rsidRPr="00AE1539">
        <w:rPr>
          <w:rFonts w:ascii="Times New Roman" w:hAnsi="Times New Roman" w:cs="Times New Roman"/>
          <w:sz w:val="24"/>
          <w:szCs w:val="24"/>
          <w:lang w:val="en-GB"/>
        </w:rPr>
        <w:t>(</w:t>
      </w:r>
      <w:proofErr w:type="spellStart"/>
      <w:r w:rsidR="00F70AF8" w:rsidRPr="00AE1539">
        <w:rPr>
          <w:rFonts w:ascii="Times New Roman" w:hAnsi="Times New Roman" w:cs="Times New Roman"/>
          <w:sz w:val="24"/>
          <w:szCs w:val="24"/>
          <w:lang w:val="en-GB"/>
        </w:rPr>
        <w:t>Perinchery</w:t>
      </w:r>
      <w:proofErr w:type="spellEnd"/>
      <w:r w:rsidR="00F70AF8" w:rsidRPr="00AE1539">
        <w:rPr>
          <w:rFonts w:ascii="Times New Roman" w:hAnsi="Times New Roman" w:cs="Times New Roman"/>
          <w:sz w:val="24"/>
          <w:szCs w:val="24"/>
          <w:lang w:val="en-GB"/>
        </w:rPr>
        <w:t>, 2020</w:t>
      </w:r>
      <w:r w:rsidR="00FD7A53" w:rsidRPr="00AE1539">
        <w:rPr>
          <w:rFonts w:ascii="Times New Roman" w:hAnsi="Times New Roman" w:cs="Times New Roman"/>
          <w:sz w:val="24"/>
          <w:szCs w:val="24"/>
          <w:lang w:val="en-GB"/>
        </w:rPr>
        <w:t>)</w:t>
      </w:r>
      <w:r w:rsidR="0057673B" w:rsidRPr="00AE1539">
        <w:rPr>
          <w:rFonts w:ascii="Times New Roman" w:hAnsi="Times New Roman" w:cs="Times New Roman"/>
          <w:sz w:val="24"/>
          <w:szCs w:val="24"/>
          <w:lang w:val="en-GB"/>
        </w:rPr>
        <w:t>. Medicinal plants have</w:t>
      </w:r>
      <w:r w:rsidR="00931BEA" w:rsidRPr="00AE1539">
        <w:rPr>
          <w:rFonts w:ascii="Times New Roman" w:hAnsi="Times New Roman" w:cs="Times New Roman"/>
          <w:sz w:val="24"/>
          <w:szCs w:val="24"/>
          <w:lang w:val="en-GB"/>
        </w:rPr>
        <w:t xml:space="preserve"> undoubtedly been considered by human beings since </w:t>
      </w:r>
      <w:r w:rsidR="00C30980">
        <w:rPr>
          <w:rFonts w:ascii="Times New Roman" w:hAnsi="Times New Roman" w:cs="Times New Roman"/>
          <w:sz w:val="24"/>
          <w:szCs w:val="24"/>
          <w:lang w:val="en-GB"/>
        </w:rPr>
        <w:t>ancient times. It has been noted in the past that</w:t>
      </w:r>
      <w:r w:rsidR="006C7F70" w:rsidRPr="00AE1539">
        <w:rPr>
          <w:rFonts w:ascii="Times New Roman" w:hAnsi="Times New Roman" w:cs="Times New Roman"/>
          <w:sz w:val="24"/>
          <w:szCs w:val="24"/>
          <w:lang w:val="en-GB"/>
        </w:rPr>
        <w:t xml:space="preserve"> humans recognised and exploit</w:t>
      </w:r>
      <w:r w:rsidR="000C2FD4" w:rsidRPr="00AE1539">
        <w:rPr>
          <w:rFonts w:ascii="Times New Roman" w:hAnsi="Times New Roman" w:cs="Times New Roman"/>
          <w:sz w:val="24"/>
          <w:szCs w:val="24"/>
          <w:lang w:val="en-GB"/>
        </w:rPr>
        <w:t>ed</w:t>
      </w:r>
      <w:r w:rsidR="00931BEA" w:rsidRPr="00AE1539">
        <w:rPr>
          <w:rFonts w:ascii="Times New Roman" w:hAnsi="Times New Roman" w:cs="Times New Roman"/>
          <w:sz w:val="24"/>
          <w:szCs w:val="24"/>
          <w:lang w:val="en-GB"/>
        </w:rPr>
        <w:t xml:space="preserve"> th</w:t>
      </w:r>
      <w:r w:rsidR="00C30980">
        <w:rPr>
          <w:rFonts w:ascii="Times New Roman" w:hAnsi="Times New Roman" w:cs="Times New Roman"/>
          <w:sz w:val="24"/>
          <w:szCs w:val="24"/>
          <w:lang w:val="en-GB"/>
        </w:rPr>
        <w:t>e plants around them and use</w:t>
      </w:r>
      <w:r w:rsidR="004234FF">
        <w:rPr>
          <w:rFonts w:ascii="Times New Roman" w:hAnsi="Times New Roman" w:cs="Times New Roman"/>
          <w:sz w:val="24"/>
          <w:szCs w:val="24"/>
          <w:lang w:val="en-GB"/>
        </w:rPr>
        <w:t>d</w:t>
      </w:r>
      <w:r w:rsidR="00C30980">
        <w:rPr>
          <w:rFonts w:ascii="Times New Roman" w:hAnsi="Times New Roman" w:cs="Times New Roman"/>
          <w:sz w:val="24"/>
          <w:szCs w:val="24"/>
          <w:lang w:val="en-GB"/>
        </w:rPr>
        <w:t xml:space="preserve"> them for food, clothing, shelter and fuel, in so doing they</w:t>
      </w:r>
      <w:r w:rsidR="00931BEA" w:rsidRPr="00AE1539">
        <w:rPr>
          <w:rFonts w:ascii="Times New Roman" w:hAnsi="Times New Roman" w:cs="Times New Roman"/>
          <w:sz w:val="24"/>
          <w:szCs w:val="24"/>
          <w:lang w:val="en-GB"/>
        </w:rPr>
        <w:t xml:space="preserve"> became </w:t>
      </w:r>
      <w:r w:rsidR="00C30980">
        <w:rPr>
          <w:rFonts w:ascii="Times New Roman" w:hAnsi="Times New Roman" w:cs="Times New Roman"/>
          <w:sz w:val="24"/>
          <w:szCs w:val="24"/>
          <w:lang w:val="en-GB"/>
        </w:rPr>
        <w:t xml:space="preserve">more </w:t>
      </w:r>
      <w:r w:rsidR="00C30980" w:rsidRPr="00AE1539">
        <w:rPr>
          <w:rFonts w:ascii="Times New Roman" w:hAnsi="Times New Roman" w:cs="Times New Roman"/>
          <w:sz w:val="24"/>
          <w:szCs w:val="24"/>
          <w:lang w:val="en-GB"/>
        </w:rPr>
        <w:t>cognisant</w:t>
      </w:r>
      <w:r w:rsidR="00931BEA" w:rsidRPr="00AE1539">
        <w:rPr>
          <w:rFonts w:ascii="Times New Roman" w:hAnsi="Times New Roman" w:cs="Times New Roman"/>
          <w:sz w:val="24"/>
          <w:szCs w:val="24"/>
          <w:lang w:val="en-GB"/>
        </w:rPr>
        <w:t xml:space="preserve"> </w:t>
      </w:r>
      <w:r w:rsidR="00354BE0">
        <w:rPr>
          <w:rFonts w:ascii="Times New Roman" w:hAnsi="Times New Roman" w:cs="Times New Roman"/>
          <w:sz w:val="24"/>
          <w:szCs w:val="24"/>
          <w:lang w:val="en-GB"/>
        </w:rPr>
        <w:t>of the</w:t>
      </w:r>
      <w:r w:rsidR="00C30980">
        <w:rPr>
          <w:rFonts w:ascii="Times New Roman" w:hAnsi="Times New Roman" w:cs="Times New Roman"/>
          <w:sz w:val="24"/>
          <w:szCs w:val="24"/>
          <w:lang w:val="en-GB"/>
        </w:rPr>
        <w:t xml:space="preserve"> properties</w:t>
      </w:r>
      <w:r w:rsidR="00284E71" w:rsidRPr="00AE1539">
        <w:rPr>
          <w:rFonts w:ascii="Times New Roman" w:hAnsi="Times New Roman" w:cs="Times New Roman"/>
          <w:sz w:val="24"/>
          <w:szCs w:val="24"/>
          <w:lang w:val="en-GB"/>
        </w:rPr>
        <w:t xml:space="preserve">. </w:t>
      </w:r>
    </w:p>
    <w:p w14:paraId="7E94D865" w14:textId="5B733E79" w:rsidR="0083074A" w:rsidRDefault="0083074A" w:rsidP="00AB0D0B">
      <w:pPr>
        <w:spacing w:line="360" w:lineRule="auto"/>
        <w:jc w:val="both"/>
        <w:rPr>
          <w:rFonts w:ascii="Times New Roman" w:hAnsi="Times New Roman" w:cs="Times New Roman"/>
          <w:sz w:val="24"/>
          <w:szCs w:val="24"/>
          <w:lang w:val="en-GB"/>
        </w:rPr>
      </w:pPr>
      <w:r w:rsidRPr="004234FF">
        <w:rPr>
          <w:rFonts w:ascii="Times New Roman" w:hAnsi="Times New Roman" w:cs="Times New Roman"/>
          <w:i/>
          <w:sz w:val="24"/>
          <w:szCs w:val="24"/>
          <w:lang w:val="en-GB"/>
        </w:rPr>
        <w:t xml:space="preserve">Jatropha </w:t>
      </w:r>
      <w:proofErr w:type="spellStart"/>
      <w:r w:rsidRPr="004234FF">
        <w:rPr>
          <w:rFonts w:ascii="Times New Roman" w:hAnsi="Times New Roman" w:cs="Times New Roman"/>
          <w:i/>
          <w:sz w:val="24"/>
          <w:szCs w:val="24"/>
          <w:lang w:val="en-GB"/>
        </w:rPr>
        <w:t>curcas</w:t>
      </w:r>
      <w:proofErr w:type="spellEnd"/>
      <w:r>
        <w:rPr>
          <w:rFonts w:ascii="Times New Roman" w:hAnsi="Times New Roman" w:cs="Times New Roman"/>
          <w:sz w:val="24"/>
          <w:szCs w:val="24"/>
          <w:lang w:val="en-GB"/>
        </w:rPr>
        <w:t xml:space="preserve"> according to Prasad (2012) is a </w:t>
      </w:r>
      <w:r w:rsidR="00444524">
        <w:rPr>
          <w:rFonts w:ascii="Times New Roman" w:hAnsi="Times New Roman" w:cs="Times New Roman"/>
          <w:sz w:val="24"/>
          <w:szCs w:val="24"/>
          <w:lang w:val="en-GB"/>
        </w:rPr>
        <w:t>“</w:t>
      </w:r>
      <w:r>
        <w:rPr>
          <w:rFonts w:ascii="Times New Roman" w:hAnsi="Times New Roman" w:cs="Times New Roman"/>
          <w:sz w:val="24"/>
          <w:szCs w:val="24"/>
          <w:lang w:val="en-GB"/>
        </w:rPr>
        <w:t>multipurpose, drought resistant, perennial plant</w:t>
      </w:r>
      <w:r w:rsidR="00444524">
        <w:rPr>
          <w:rFonts w:ascii="Times New Roman" w:hAnsi="Times New Roman" w:cs="Times New Roman"/>
          <w:sz w:val="24"/>
          <w:szCs w:val="24"/>
          <w:lang w:val="en-GB"/>
        </w:rPr>
        <w:t>”</w:t>
      </w:r>
      <w:r>
        <w:rPr>
          <w:rFonts w:ascii="Times New Roman" w:hAnsi="Times New Roman" w:cs="Times New Roman"/>
          <w:sz w:val="24"/>
          <w:szCs w:val="24"/>
          <w:lang w:val="en-GB"/>
        </w:rPr>
        <w:t xml:space="preserve"> that belongs to the family </w:t>
      </w:r>
      <w:proofErr w:type="spellStart"/>
      <w:r>
        <w:rPr>
          <w:rFonts w:ascii="Times New Roman" w:hAnsi="Times New Roman" w:cs="Times New Roman"/>
          <w:sz w:val="24"/>
          <w:szCs w:val="24"/>
          <w:lang w:val="en-GB"/>
        </w:rPr>
        <w:t>Euphorbiaceae</w:t>
      </w:r>
      <w:proofErr w:type="spellEnd"/>
      <w:r w:rsidR="00444524">
        <w:rPr>
          <w:rFonts w:ascii="Times New Roman" w:hAnsi="Times New Roman" w:cs="Times New Roman"/>
          <w:sz w:val="24"/>
          <w:szCs w:val="24"/>
          <w:lang w:val="en-GB"/>
        </w:rPr>
        <w:t>. It has attained</w:t>
      </w:r>
      <w:r>
        <w:rPr>
          <w:rFonts w:ascii="Times New Roman" w:hAnsi="Times New Roman" w:cs="Times New Roman"/>
          <w:sz w:val="24"/>
          <w:szCs w:val="24"/>
          <w:lang w:val="en-GB"/>
        </w:rPr>
        <w:t xml:space="preserve"> lot</w:t>
      </w:r>
      <w:r w:rsidR="00444524">
        <w:rPr>
          <w:rFonts w:ascii="Times New Roman" w:hAnsi="Times New Roman" w:cs="Times New Roman"/>
          <w:sz w:val="24"/>
          <w:szCs w:val="24"/>
          <w:lang w:val="en-GB"/>
        </w:rPr>
        <w:t>s of</w:t>
      </w:r>
      <w:r>
        <w:rPr>
          <w:rFonts w:ascii="Times New Roman" w:hAnsi="Times New Roman" w:cs="Times New Roman"/>
          <w:sz w:val="24"/>
          <w:szCs w:val="24"/>
          <w:lang w:val="en-GB"/>
        </w:rPr>
        <w:t xml:space="preserve"> economic importance due to its utilisation in industry and medicine. </w:t>
      </w:r>
      <w:r w:rsidRPr="004234FF">
        <w:rPr>
          <w:rFonts w:ascii="Times New Roman" w:hAnsi="Times New Roman" w:cs="Times New Roman"/>
          <w:i/>
          <w:sz w:val="24"/>
          <w:szCs w:val="24"/>
          <w:lang w:val="en-GB"/>
        </w:rPr>
        <w:t xml:space="preserve">J. </w:t>
      </w:r>
      <w:proofErr w:type="spellStart"/>
      <w:r w:rsidRPr="004234FF">
        <w:rPr>
          <w:rFonts w:ascii="Times New Roman" w:hAnsi="Times New Roman" w:cs="Times New Roman"/>
          <w:i/>
          <w:sz w:val="24"/>
          <w:szCs w:val="24"/>
          <w:lang w:val="en-GB"/>
        </w:rPr>
        <w:t>curcas</w:t>
      </w:r>
      <w:proofErr w:type="spellEnd"/>
      <w:r>
        <w:rPr>
          <w:rFonts w:ascii="Times New Roman" w:hAnsi="Times New Roman" w:cs="Times New Roman"/>
          <w:sz w:val="24"/>
          <w:szCs w:val="24"/>
          <w:lang w:val="en-GB"/>
        </w:rPr>
        <w:t xml:space="preserve"> has been applied in folklore medicine to treat </w:t>
      </w:r>
      <w:r w:rsidR="00444524">
        <w:rPr>
          <w:rFonts w:ascii="Times New Roman" w:hAnsi="Times New Roman" w:cs="Times New Roman"/>
          <w:sz w:val="24"/>
          <w:szCs w:val="24"/>
          <w:lang w:val="en-GB"/>
        </w:rPr>
        <w:t>different types</w:t>
      </w:r>
      <w:r>
        <w:rPr>
          <w:rFonts w:ascii="Times New Roman" w:hAnsi="Times New Roman" w:cs="Times New Roman"/>
          <w:sz w:val="24"/>
          <w:szCs w:val="24"/>
          <w:lang w:val="en-GB"/>
        </w:rPr>
        <w:t xml:space="preserve"> of infections and disease</w:t>
      </w:r>
      <w:r w:rsidR="00444524">
        <w:rPr>
          <w:rFonts w:ascii="Times New Roman" w:hAnsi="Times New Roman" w:cs="Times New Roman"/>
          <w:sz w:val="24"/>
          <w:szCs w:val="24"/>
          <w:lang w:val="en-GB"/>
        </w:rPr>
        <w:t>s</w:t>
      </w:r>
      <w:r>
        <w:rPr>
          <w:rFonts w:ascii="Times New Roman" w:hAnsi="Times New Roman" w:cs="Times New Roman"/>
          <w:sz w:val="24"/>
          <w:szCs w:val="24"/>
          <w:lang w:val="en-GB"/>
        </w:rPr>
        <w:t>.</w:t>
      </w:r>
      <w:r w:rsidR="00BE3E19">
        <w:rPr>
          <w:rFonts w:ascii="Times New Roman" w:hAnsi="Times New Roman" w:cs="Times New Roman"/>
          <w:sz w:val="24"/>
          <w:szCs w:val="24"/>
          <w:lang w:val="en-GB"/>
        </w:rPr>
        <w:t xml:space="preserve"> </w:t>
      </w:r>
      <w:r w:rsidR="00444524">
        <w:rPr>
          <w:rFonts w:ascii="Times New Roman" w:hAnsi="Times New Roman" w:cs="Times New Roman"/>
          <w:sz w:val="24"/>
          <w:szCs w:val="24"/>
          <w:lang w:val="en-GB"/>
        </w:rPr>
        <w:t xml:space="preserve">Several active biological </w:t>
      </w:r>
      <w:r w:rsidR="00BE3E19">
        <w:rPr>
          <w:rFonts w:ascii="Times New Roman" w:hAnsi="Times New Roman" w:cs="Times New Roman"/>
          <w:sz w:val="24"/>
          <w:szCs w:val="24"/>
          <w:lang w:val="en-GB"/>
        </w:rPr>
        <w:t>compounds have been isolated and categorised by different scientists.</w:t>
      </w:r>
      <w:r w:rsidR="00DE7596">
        <w:rPr>
          <w:rFonts w:ascii="Times New Roman" w:hAnsi="Times New Roman" w:cs="Times New Roman"/>
          <w:sz w:val="24"/>
          <w:szCs w:val="24"/>
          <w:lang w:val="en-GB"/>
        </w:rPr>
        <w:t xml:space="preserve"> It is been utilised for different purposes, hence considered as a multi</w:t>
      </w:r>
      <w:r w:rsidR="00444524">
        <w:rPr>
          <w:rFonts w:ascii="Times New Roman" w:hAnsi="Times New Roman" w:cs="Times New Roman"/>
          <w:sz w:val="24"/>
          <w:szCs w:val="24"/>
          <w:lang w:val="en-GB"/>
        </w:rPr>
        <w:t>purpose plant, useful</w:t>
      </w:r>
      <w:r w:rsidR="00DE7596">
        <w:rPr>
          <w:rFonts w:ascii="Times New Roman" w:hAnsi="Times New Roman" w:cs="Times New Roman"/>
          <w:sz w:val="24"/>
          <w:szCs w:val="24"/>
          <w:lang w:val="en-GB"/>
        </w:rPr>
        <w:t xml:space="preserve"> for both veterinary and traditional medicine practises (</w:t>
      </w:r>
      <w:proofErr w:type="spellStart"/>
      <w:r w:rsidR="00DE7596">
        <w:rPr>
          <w:rFonts w:ascii="Times New Roman" w:hAnsi="Times New Roman" w:cs="Times New Roman"/>
          <w:sz w:val="24"/>
          <w:szCs w:val="24"/>
          <w:lang w:val="en-GB"/>
        </w:rPr>
        <w:t>Abobatta</w:t>
      </w:r>
      <w:proofErr w:type="spellEnd"/>
      <w:r w:rsidR="00DE7596">
        <w:rPr>
          <w:rFonts w:ascii="Times New Roman" w:hAnsi="Times New Roman" w:cs="Times New Roman"/>
          <w:sz w:val="24"/>
          <w:szCs w:val="24"/>
          <w:lang w:val="en-GB"/>
        </w:rPr>
        <w:t>, 2019).</w:t>
      </w:r>
      <w:r w:rsidR="001A52A8">
        <w:rPr>
          <w:rFonts w:ascii="Times New Roman" w:hAnsi="Times New Roman" w:cs="Times New Roman"/>
          <w:sz w:val="24"/>
          <w:szCs w:val="24"/>
          <w:lang w:val="en-GB"/>
        </w:rPr>
        <w:t xml:space="preserve"> It is commonly grown for hedges and fences, and has been used by traditional doctors</w:t>
      </w:r>
      <w:r w:rsidR="00F73EA2">
        <w:rPr>
          <w:rFonts w:ascii="Times New Roman" w:hAnsi="Times New Roman" w:cs="Times New Roman"/>
          <w:sz w:val="24"/>
          <w:szCs w:val="24"/>
          <w:lang w:val="en-GB"/>
        </w:rPr>
        <w:t xml:space="preserve"> to cure series of illnesses and diseases, which include yellow fever, syphilis, rheumatic pains</w:t>
      </w:r>
      <w:r w:rsidR="005349A3">
        <w:rPr>
          <w:rFonts w:ascii="Times New Roman" w:hAnsi="Times New Roman" w:cs="Times New Roman"/>
          <w:sz w:val="24"/>
          <w:szCs w:val="24"/>
          <w:lang w:val="en-GB"/>
        </w:rPr>
        <w:t>, incontinence</w:t>
      </w:r>
      <w:r w:rsidR="00F73EA2">
        <w:rPr>
          <w:rFonts w:ascii="Times New Roman" w:hAnsi="Times New Roman" w:cs="Times New Roman"/>
          <w:sz w:val="24"/>
          <w:szCs w:val="24"/>
          <w:lang w:val="en-GB"/>
        </w:rPr>
        <w:t>, dysentery, gonorrhoea, spasms of infantile tetanus, carious teeth and to cuts and wounds as an antiseptic agent. The</w:t>
      </w:r>
      <w:r w:rsidR="005349A3">
        <w:rPr>
          <w:rFonts w:ascii="Times New Roman" w:hAnsi="Times New Roman" w:cs="Times New Roman"/>
          <w:sz w:val="24"/>
          <w:szCs w:val="24"/>
          <w:lang w:val="en-GB"/>
        </w:rPr>
        <w:t xml:space="preserve"> sap is produced abundantly, which</w:t>
      </w:r>
      <w:r w:rsidR="00F73EA2">
        <w:rPr>
          <w:rFonts w:ascii="Times New Roman" w:hAnsi="Times New Roman" w:cs="Times New Roman"/>
          <w:sz w:val="24"/>
          <w:szCs w:val="24"/>
          <w:lang w:val="en-GB"/>
        </w:rPr>
        <w:t xml:space="preserve"> is cloudy in appearance and soapy to t</w:t>
      </w:r>
      <w:r w:rsidR="005349A3">
        <w:rPr>
          <w:rFonts w:ascii="Times New Roman" w:hAnsi="Times New Roman" w:cs="Times New Roman"/>
          <w:sz w:val="24"/>
          <w:szCs w:val="24"/>
          <w:lang w:val="en-GB"/>
        </w:rPr>
        <w:t>ouc</w:t>
      </w:r>
      <w:r w:rsidR="00723843">
        <w:rPr>
          <w:rFonts w:ascii="Times New Roman" w:hAnsi="Times New Roman" w:cs="Times New Roman"/>
          <w:sz w:val="24"/>
          <w:szCs w:val="24"/>
          <w:lang w:val="en-GB"/>
        </w:rPr>
        <w:t>h. The chemical components pres</w:t>
      </w:r>
      <w:r w:rsidR="005349A3">
        <w:rPr>
          <w:rFonts w:ascii="Times New Roman" w:hAnsi="Times New Roman" w:cs="Times New Roman"/>
          <w:sz w:val="24"/>
          <w:szCs w:val="24"/>
          <w:lang w:val="en-GB"/>
        </w:rPr>
        <w:t>ent</w:t>
      </w:r>
      <w:r w:rsidR="00174E16">
        <w:rPr>
          <w:rFonts w:ascii="Times New Roman" w:hAnsi="Times New Roman" w:cs="Times New Roman"/>
          <w:sz w:val="24"/>
          <w:szCs w:val="24"/>
          <w:lang w:val="en-GB"/>
        </w:rPr>
        <w:t xml:space="preserve"> in </w:t>
      </w:r>
      <w:r w:rsidR="005349A3">
        <w:rPr>
          <w:rFonts w:ascii="Times New Roman" w:hAnsi="Times New Roman" w:cs="Times New Roman"/>
          <w:i/>
          <w:sz w:val="24"/>
          <w:szCs w:val="24"/>
          <w:lang w:val="en-GB"/>
        </w:rPr>
        <w:t xml:space="preserve">Jatropha </w:t>
      </w:r>
      <w:proofErr w:type="spellStart"/>
      <w:r w:rsidR="005349A3">
        <w:rPr>
          <w:rFonts w:ascii="Times New Roman" w:hAnsi="Times New Roman" w:cs="Times New Roman"/>
          <w:i/>
          <w:sz w:val="24"/>
          <w:szCs w:val="24"/>
          <w:lang w:val="en-GB"/>
        </w:rPr>
        <w:t>curcas</w:t>
      </w:r>
      <w:proofErr w:type="spellEnd"/>
      <w:r w:rsidR="00174E16">
        <w:rPr>
          <w:rFonts w:ascii="Times New Roman" w:hAnsi="Times New Roman" w:cs="Times New Roman"/>
          <w:i/>
          <w:sz w:val="24"/>
          <w:szCs w:val="24"/>
          <w:lang w:val="en-GB"/>
        </w:rPr>
        <w:t xml:space="preserve"> </w:t>
      </w:r>
      <w:r w:rsidR="00174E16">
        <w:rPr>
          <w:rFonts w:ascii="Times New Roman" w:hAnsi="Times New Roman" w:cs="Times New Roman"/>
          <w:sz w:val="24"/>
          <w:szCs w:val="24"/>
          <w:lang w:val="en-GB"/>
        </w:rPr>
        <w:t>seeds</w:t>
      </w:r>
      <w:r w:rsidR="005349A3">
        <w:rPr>
          <w:rFonts w:ascii="Times New Roman" w:hAnsi="Times New Roman" w:cs="Times New Roman"/>
          <w:sz w:val="24"/>
          <w:szCs w:val="24"/>
          <w:lang w:val="en-GB"/>
        </w:rPr>
        <w:t xml:space="preserve"> are </w:t>
      </w:r>
      <w:proofErr w:type="spellStart"/>
      <w:r w:rsidR="005349A3">
        <w:rPr>
          <w:rFonts w:ascii="Times New Roman" w:hAnsi="Times New Roman" w:cs="Times New Roman"/>
          <w:sz w:val="24"/>
          <w:szCs w:val="24"/>
          <w:lang w:val="en-GB"/>
        </w:rPr>
        <w:t>pinhoen</w:t>
      </w:r>
      <w:proofErr w:type="spellEnd"/>
      <w:r w:rsidR="005349A3">
        <w:rPr>
          <w:rFonts w:ascii="Times New Roman" w:hAnsi="Times New Roman" w:cs="Times New Roman"/>
          <w:sz w:val="24"/>
          <w:szCs w:val="24"/>
          <w:lang w:val="en-GB"/>
        </w:rPr>
        <w:t xml:space="preserve"> oil, resins, toxalbumin, and </w:t>
      </w:r>
      <w:proofErr w:type="spellStart"/>
      <w:r w:rsidR="005349A3">
        <w:rPr>
          <w:rFonts w:ascii="Times New Roman" w:hAnsi="Times New Roman" w:cs="Times New Roman"/>
          <w:sz w:val="24"/>
          <w:szCs w:val="24"/>
          <w:lang w:val="en-GB"/>
        </w:rPr>
        <w:t>curcin</w:t>
      </w:r>
      <w:proofErr w:type="spellEnd"/>
      <w:r w:rsidR="005349A3">
        <w:rPr>
          <w:rFonts w:ascii="Times New Roman" w:hAnsi="Times New Roman" w:cs="Times New Roman"/>
          <w:sz w:val="24"/>
          <w:szCs w:val="24"/>
          <w:lang w:val="en-GB"/>
        </w:rPr>
        <w:t xml:space="preserve">, and the leaves and latex contains sulphur oil and </w:t>
      </w:r>
      <w:proofErr w:type="spellStart"/>
      <w:r w:rsidR="005349A3">
        <w:rPr>
          <w:rFonts w:ascii="Times New Roman" w:hAnsi="Times New Roman" w:cs="Times New Roman"/>
          <w:sz w:val="24"/>
          <w:szCs w:val="24"/>
          <w:lang w:val="en-GB"/>
        </w:rPr>
        <w:t>ricinoleic</w:t>
      </w:r>
      <w:proofErr w:type="spellEnd"/>
      <w:r w:rsidR="005349A3">
        <w:rPr>
          <w:rFonts w:ascii="Times New Roman" w:hAnsi="Times New Roman" w:cs="Times New Roman"/>
          <w:sz w:val="24"/>
          <w:szCs w:val="24"/>
          <w:lang w:val="en-GB"/>
        </w:rPr>
        <w:t xml:space="preserve"> acid. However, the mechanism of action of the plant extracts is unknown (Akinwande </w:t>
      </w:r>
      <w:r w:rsidR="005349A3" w:rsidRPr="00206E98">
        <w:rPr>
          <w:rFonts w:ascii="Times New Roman" w:hAnsi="Times New Roman" w:cs="Times New Roman"/>
          <w:i/>
          <w:sz w:val="24"/>
          <w:szCs w:val="24"/>
          <w:lang w:val="en-GB"/>
        </w:rPr>
        <w:t>et al</w:t>
      </w:r>
      <w:r w:rsidR="005349A3">
        <w:rPr>
          <w:rFonts w:ascii="Times New Roman" w:hAnsi="Times New Roman" w:cs="Times New Roman"/>
          <w:sz w:val="24"/>
          <w:szCs w:val="24"/>
          <w:lang w:val="en-GB"/>
        </w:rPr>
        <w:t>, 1998).</w:t>
      </w:r>
    </w:p>
    <w:p w14:paraId="2F3E919B" w14:textId="77777777" w:rsidR="00F63914" w:rsidRDefault="00174E16" w:rsidP="00AB0D0B">
      <w:pPr>
        <w:spacing w:line="36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w:t>
      </w:r>
      <w:r w:rsidR="00906589">
        <w:rPr>
          <w:rFonts w:ascii="Times New Roman" w:hAnsi="Times New Roman" w:cs="Times New Roman"/>
          <w:i/>
          <w:sz w:val="24"/>
          <w:szCs w:val="24"/>
          <w:lang w:val="en-GB"/>
        </w:rPr>
        <w:t xml:space="preserve">Jatropha </w:t>
      </w:r>
      <w:proofErr w:type="spellStart"/>
      <w:r w:rsidR="00906589">
        <w:rPr>
          <w:rFonts w:ascii="Times New Roman" w:hAnsi="Times New Roman" w:cs="Times New Roman"/>
          <w:i/>
          <w:sz w:val="24"/>
          <w:szCs w:val="24"/>
          <w:lang w:val="en-GB"/>
        </w:rPr>
        <w:t>curcas</w:t>
      </w:r>
      <w:proofErr w:type="spellEnd"/>
      <w:r w:rsidR="00906589">
        <w:rPr>
          <w:rFonts w:ascii="Times New Roman" w:hAnsi="Times New Roman" w:cs="Times New Roman"/>
          <w:sz w:val="24"/>
          <w:szCs w:val="24"/>
          <w:lang w:val="en-GB"/>
        </w:rPr>
        <w:t xml:space="preserve"> latex is stored in the laticifer tissue of approximately 10% of all angiosperms and is typically exuded as a white sticky sap upon physical tissue damage to the plants</w:t>
      </w:r>
      <w:r w:rsidR="0025316B">
        <w:rPr>
          <w:rFonts w:ascii="Times New Roman" w:hAnsi="Times New Roman" w:cs="Times New Roman"/>
          <w:sz w:val="24"/>
          <w:szCs w:val="24"/>
          <w:lang w:val="en-GB"/>
        </w:rPr>
        <w:t>”</w:t>
      </w:r>
      <w:r w:rsidR="00906589">
        <w:rPr>
          <w:rFonts w:ascii="Times New Roman" w:hAnsi="Times New Roman" w:cs="Times New Roman"/>
          <w:sz w:val="24"/>
          <w:szCs w:val="24"/>
          <w:lang w:val="en-GB"/>
        </w:rPr>
        <w:t xml:space="preserve"> </w:t>
      </w:r>
      <w:r w:rsidR="0044509F">
        <w:rPr>
          <w:rFonts w:ascii="Times New Roman" w:hAnsi="Times New Roman" w:cs="Times New Roman"/>
          <w:sz w:val="24"/>
          <w:szCs w:val="24"/>
          <w:lang w:val="en-GB"/>
        </w:rPr>
        <w:t xml:space="preserve">(Konno, </w:t>
      </w:r>
      <w:r w:rsidR="0044509F">
        <w:rPr>
          <w:rFonts w:ascii="Times New Roman" w:hAnsi="Times New Roman" w:cs="Times New Roman"/>
          <w:sz w:val="24"/>
          <w:szCs w:val="24"/>
          <w:lang w:val="en-GB"/>
        </w:rPr>
        <w:lastRenderedPageBreak/>
        <w:t>2011</w:t>
      </w:r>
      <w:r w:rsidR="00906589">
        <w:rPr>
          <w:rFonts w:ascii="Times New Roman" w:hAnsi="Times New Roman" w:cs="Times New Roman"/>
          <w:sz w:val="24"/>
          <w:szCs w:val="24"/>
          <w:lang w:val="en-GB"/>
        </w:rPr>
        <w:t>).</w:t>
      </w:r>
      <w:r w:rsidR="00916F6F">
        <w:rPr>
          <w:rFonts w:ascii="Times New Roman" w:hAnsi="Times New Roman" w:cs="Times New Roman"/>
          <w:sz w:val="24"/>
          <w:szCs w:val="24"/>
          <w:lang w:val="en-GB"/>
        </w:rPr>
        <w:t xml:space="preserve"> The latex contains numero</w:t>
      </w:r>
      <w:r w:rsidR="0025316B">
        <w:rPr>
          <w:rFonts w:ascii="Times New Roman" w:hAnsi="Times New Roman" w:cs="Times New Roman"/>
          <w:sz w:val="24"/>
          <w:szCs w:val="24"/>
          <w:lang w:val="en-GB"/>
        </w:rPr>
        <w:t xml:space="preserve">us metabolites which are secondary like isoprenoids </w:t>
      </w:r>
      <w:proofErr w:type="gramStart"/>
      <w:r w:rsidR="0025316B">
        <w:rPr>
          <w:rFonts w:ascii="Times New Roman" w:hAnsi="Times New Roman" w:cs="Times New Roman"/>
          <w:sz w:val="24"/>
          <w:szCs w:val="24"/>
          <w:lang w:val="en-GB"/>
        </w:rPr>
        <w:t>(</w:t>
      </w:r>
      <w:r w:rsidR="00916F6F">
        <w:rPr>
          <w:rFonts w:ascii="Times New Roman" w:hAnsi="Times New Roman" w:cs="Times New Roman"/>
          <w:sz w:val="24"/>
          <w:szCs w:val="24"/>
          <w:lang w:val="en-GB"/>
        </w:rPr>
        <w:t xml:space="preserve"> terpenoids</w:t>
      </w:r>
      <w:proofErr w:type="gramEnd"/>
      <w:r w:rsidR="00916F6F">
        <w:rPr>
          <w:rFonts w:ascii="Times New Roman" w:hAnsi="Times New Roman" w:cs="Times New Roman"/>
          <w:sz w:val="24"/>
          <w:szCs w:val="24"/>
          <w:lang w:val="en-GB"/>
        </w:rPr>
        <w:t xml:space="preserve">, </w:t>
      </w:r>
      <w:r w:rsidR="0025316B">
        <w:rPr>
          <w:rFonts w:ascii="Times New Roman" w:hAnsi="Times New Roman" w:cs="Times New Roman"/>
          <w:sz w:val="24"/>
          <w:szCs w:val="24"/>
          <w:lang w:val="en-GB"/>
        </w:rPr>
        <w:t xml:space="preserve">rubber, </w:t>
      </w:r>
      <w:r w:rsidR="00916F6F">
        <w:rPr>
          <w:rFonts w:ascii="Times New Roman" w:hAnsi="Times New Roman" w:cs="Times New Roman"/>
          <w:sz w:val="24"/>
          <w:szCs w:val="24"/>
          <w:lang w:val="en-GB"/>
        </w:rPr>
        <w:t>car</w:t>
      </w:r>
      <w:r w:rsidR="00201DA4">
        <w:rPr>
          <w:rFonts w:ascii="Times New Roman" w:hAnsi="Times New Roman" w:cs="Times New Roman"/>
          <w:sz w:val="24"/>
          <w:szCs w:val="24"/>
          <w:lang w:val="en-GB"/>
        </w:rPr>
        <w:t>denolides, etc.) (</w:t>
      </w:r>
      <w:proofErr w:type="spellStart"/>
      <w:r w:rsidR="00201DA4">
        <w:rPr>
          <w:rFonts w:ascii="Times New Roman" w:hAnsi="Times New Roman" w:cs="Times New Roman"/>
          <w:sz w:val="24"/>
          <w:szCs w:val="24"/>
          <w:lang w:val="en-GB"/>
        </w:rPr>
        <w:t>Heldt</w:t>
      </w:r>
      <w:proofErr w:type="spellEnd"/>
      <w:r w:rsidR="00201DA4">
        <w:rPr>
          <w:rFonts w:ascii="Times New Roman" w:hAnsi="Times New Roman" w:cs="Times New Roman"/>
          <w:sz w:val="24"/>
          <w:szCs w:val="24"/>
          <w:lang w:val="en-GB"/>
        </w:rPr>
        <w:t xml:space="preserve"> </w:t>
      </w:r>
      <w:r w:rsidR="00201DA4">
        <w:rPr>
          <w:rFonts w:ascii="Times New Roman" w:hAnsi="Times New Roman" w:cs="Times New Roman"/>
          <w:i/>
          <w:sz w:val="24"/>
          <w:szCs w:val="24"/>
          <w:lang w:val="en-GB"/>
        </w:rPr>
        <w:t>et al</w:t>
      </w:r>
      <w:r w:rsidR="00201DA4">
        <w:rPr>
          <w:rFonts w:ascii="Times New Roman" w:hAnsi="Times New Roman" w:cs="Times New Roman"/>
          <w:sz w:val="24"/>
          <w:szCs w:val="24"/>
          <w:lang w:val="en-GB"/>
        </w:rPr>
        <w:t>., 2011</w:t>
      </w:r>
      <w:r w:rsidR="0025316B">
        <w:rPr>
          <w:rFonts w:ascii="Times New Roman" w:hAnsi="Times New Roman" w:cs="Times New Roman"/>
          <w:sz w:val="24"/>
          <w:szCs w:val="24"/>
          <w:lang w:val="en-GB"/>
        </w:rPr>
        <w:t xml:space="preserve">), </w:t>
      </w:r>
      <w:r w:rsidR="00916F6F">
        <w:rPr>
          <w:rFonts w:ascii="Times New Roman" w:hAnsi="Times New Roman" w:cs="Times New Roman"/>
          <w:sz w:val="24"/>
          <w:szCs w:val="24"/>
          <w:lang w:val="en-GB"/>
        </w:rPr>
        <w:t xml:space="preserve">phenolics </w:t>
      </w:r>
      <w:r w:rsidR="0025316B">
        <w:rPr>
          <w:rFonts w:ascii="Times New Roman" w:hAnsi="Times New Roman" w:cs="Times New Roman"/>
          <w:sz w:val="24"/>
          <w:szCs w:val="24"/>
          <w:lang w:val="en-GB"/>
        </w:rPr>
        <w:t xml:space="preserve">alkaloids </w:t>
      </w:r>
      <w:r w:rsidR="00916F6F">
        <w:rPr>
          <w:rFonts w:ascii="Times New Roman" w:hAnsi="Times New Roman" w:cs="Times New Roman"/>
          <w:sz w:val="24"/>
          <w:szCs w:val="24"/>
          <w:lang w:val="en-GB"/>
        </w:rPr>
        <w:t>and proteins such as peptides, proteases, protease inhibitors, lectins, chitinases, and oxidases. Knowledge derived from studying these proteins, enzymes, peptides and hydrocarbons (products of enzyme) is the first step to pharmaceutical developments from the plant latex</w:t>
      </w:r>
      <w:r w:rsidR="00F63914">
        <w:rPr>
          <w:rFonts w:ascii="Times New Roman" w:hAnsi="Times New Roman" w:cs="Times New Roman"/>
          <w:sz w:val="24"/>
          <w:szCs w:val="24"/>
          <w:lang w:val="en-GB"/>
        </w:rPr>
        <w:t xml:space="preserve"> and a better understanding of the latex’s biological function (</w:t>
      </w:r>
      <w:r w:rsidR="00201DA4">
        <w:rPr>
          <w:rFonts w:ascii="Times New Roman" w:hAnsi="Times New Roman" w:cs="Times New Roman"/>
          <w:sz w:val="24"/>
          <w:szCs w:val="24"/>
          <w:lang w:val="en-GB"/>
        </w:rPr>
        <w:t xml:space="preserve">Cho </w:t>
      </w:r>
      <w:r w:rsidR="00201DA4">
        <w:rPr>
          <w:rFonts w:ascii="Times New Roman" w:hAnsi="Times New Roman" w:cs="Times New Roman"/>
          <w:i/>
          <w:sz w:val="24"/>
          <w:szCs w:val="24"/>
          <w:lang w:val="en-GB"/>
        </w:rPr>
        <w:t>et al</w:t>
      </w:r>
      <w:r w:rsidR="00201DA4">
        <w:rPr>
          <w:rFonts w:ascii="Times New Roman" w:hAnsi="Times New Roman" w:cs="Times New Roman"/>
          <w:sz w:val="24"/>
          <w:szCs w:val="24"/>
          <w:lang w:val="en-GB"/>
        </w:rPr>
        <w:t>., 2009</w:t>
      </w:r>
      <w:r w:rsidR="00F63914">
        <w:rPr>
          <w:rFonts w:ascii="Times New Roman" w:hAnsi="Times New Roman" w:cs="Times New Roman"/>
          <w:sz w:val="24"/>
          <w:szCs w:val="24"/>
          <w:lang w:val="en-GB"/>
        </w:rPr>
        <w:t xml:space="preserve">). </w:t>
      </w:r>
    </w:p>
    <w:p w14:paraId="0E64A4FA" w14:textId="77777777" w:rsidR="00906589" w:rsidRPr="00906589" w:rsidRDefault="00F63914"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latex-rich shrub </w:t>
      </w:r>
      <w:r>
        <w:rPr>
          <w:rFonts w:ascii="Times New Roman" w:hAnsi="Times New Roman" w:cs="Times New Roman"/>
          <w:i/>
          <w:sz w:val="24"/>
          <w:szCs w:val="24"/>
          <w:lang w:val="en-GB"/>
        </w:rPr>
        <w:t xml:space="preserve">Jatropha </w:t>
      </w:r>
      <w:proofErr w:type="spellStart"/>
      <w:r>
        <w:rPr>
          <w:rFonts w:ascii="Times New Roman" w:hAnsi="Times New Roman" w:cs="Times New Roman"/>
          <w:i/>
          <w:sz w:val="24"/>
          <w:szCs w:val="24"/>
          <w:lang w:val="en-GB"/>
        </w:rPr>
        <w:t>curcas</w:t>
      </w:r>
      <w:proofErr w:type="spellEnd"/>
      <w:r w:rsidR="00201DA4">
        <w:rPr>
          <w:rFonts w:ascii="Times New Roman" w:hAnsi="Times New Roman" w:cs="Times New Roman"/>
          <w:sz w:val="24"/>
          <w:szCs w:val="24"/>
          <w:lang w:val="en-GB"/>
        </w:rPr>
        <w:t xml:space="preserve"> is fast</w:t>
      </w:r>
      <w:r>
        <w:rPr>
          <w:rFonts w:ascii="Times New Roman" w:hAnsi="Times New Roman" w:cs="Times New Roman"/>
          <w:sz w:val="24"/>
          <w:szCs w:val="24"/>
          <w:lang w:val="en-GB"/>
        </w:rPr>
        <w:t xml:space="preserve"> becoming a prevalent</w:t>
      </w:r>
      <w:r w:rsidR="00906589">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biodiesel crop because of its easy propagation, </w:t>
      </w:r>
      <w:r w:rsidR="00201DA4">
        <w:rPr>
          <w:rFonts w:ascii="Times New Roman" w:hAnsi="Times New Roman" w:cs="Times New Roman"/>
          <w:sz w:val="24"/>
          <w:szCs w:val="24"/>
          <w:lang w:val="en-GB"/>
        </w:rPr>
        <w:t xml:space="preserve">marginal land adaptation, rapid </w:t>
      </w:r>
      <w:r>
        <w:rPr>
          <w:rFonts w:ascii="Times New Roman" w:hAnsi="Times New Roman" w:cs="Times New Roman"/>
          <w:sz w:val="24"/>
          <w:szCs w:val="24"/>
          <w:lang w:val="en-GB"/>
        </w:rPr>
        <w:t xml:space="preserve">growth, short gestation period, drought resistance and endurance and avoidance by herbivores </w:t>
      </w:r>
      <w:r w:rsidR="00D33999">
        <w:rPr>
          <w:rFonts w:ascii="Times New Roman" w:hAnsi="Times New Roman" w:cs="Times New Roman"/>
          <w:sz w:val="24"/>
          <w:szCs w:val="24"/>
          <w:lang w:val="en-GB"/>
        </w:rPr>
        <w:t>(</w:t>
      </w:r>
      <w:proofErr w:type="spellStart"/>
      <w:r w:rsidR="00D33999">
        <w:rPr>
          <w:rFonts w:ascii="Times New Roman" w:hAnsi="Times New Roman" w:cs="Times New Roman"/>
          <w:sz w:val="24"/>
          <w:szCs w:val="24"/>
          <w:lang w:val="en-GB"/>
        </w:rPr>
        <w:t>Moniruzzaman</w:t>
      </w:r>
      <w:proofErr w:type="spellEnd"/>
      <w:r w:rsidR="00D33999">
        <w:rPr>
          <w:rFonts w:ascii="Times New Roman" w:hAnsi="Times New Roman" w:cs="Times New Roman"/>
          <w:sz w:val="24"/>
          <w:szCs w:val="24"/>
          <w:lang w:val="en-GB"/>
        </w:rPr>
        <w:t xml:space="preserve"> </w:t>
      </w:r>
      <w:r w:rsidR="00D33999">
        <w:rPr>
          <w:rFonts w:ascii="Times New Roman" w:hAnsi="Times New Roman" w:cs="Times New Roman"/>
          <w:i/>
          <w:sz w:val="24"/>
          <w:szCs w:val="24"/>
          <w:lang w:val="en-GB"/>
        </w:rPr>
        <w:t>et al</w:t>
      </w:r>
      <w:r w:rsidR="00D33999">
        <w:rPr>
          <w:rFonts w:ascii="Times New Roman" w:hAnsi="Times New Roman" w:cs="Times New Roman"/>
          <w:sz w:val="24"/>
          <w:szCs w:val="24"/>
          <w:lang w:val="en-GB"/>
        </w:rPr>
        <w:t>., 2016</w:t>
      </w:r>
      <w:r>
        <w:rPr>
          <w:rFonts w:ascii="Times New Roman" w:hAnsi="Times New Roman" w:cs="Times New Roman"/>
          <w:sz w:val="24"/>
          <w:szCs w:val="24"/>
          <w:lang w:val="en-GB"/>
        </w:rPr>
        <w:t>).</w:t>
      </w:r>
      <w:r w:rsidR="0025316B">
        <w:rPr>
          <w:rFonts w:ascii="Times New Roman" w:hAnsi="Times New Roman" w:cs="Times New Roman"/>
          <w:sz w:val="24"/>
          <w:szCs w:val="24"/>
          <w:lang w:val="en-GB"/>
        </w:rPr>
        <w:t xml:space="preserve"> The two prevalent</w:t>
      </w:r>
      <w:r w:rsidR="00643B47">
        <w:rPr>
          <w:rFonts w:ascii="Times New Roman" w:hAnsi="Times New Roman" w:cs="Times New Roman"/>
          <w:sz w:val="24"/>
          <w:szCs w:val="24"/>
          <w:lang w:val="en-GB"/>
        </w:rPr>
        <w:t xml:space="preserve"> </w:t>
      </w:r>
      <w:r w:rsidR="0025316B">
        <w:rPr>
          <w:rFonts w:ascii="Times New Roman" w:hAnsi="Times New Roman" w:cs="Times New Roman"/>
          <w:sz w:val="24"/>
          <w:szCs w:val="24"/>
          <w:lang w:val="en-GB"/>
        </w:rPr>
        <w:t>means of</w:t>
      </w:r>
      <w:r w:rsidR="00643B47">
        <w:rPr>
          <w:rFonts w:ascii="Times New Roman" w:hAnsi="Times New Roman" w:cs="Times New Roman"/>
          <w:sz w:val="24"/>
          <w:szCs w:val="24"/>
          <w:lang w:val="en-GB"/>
        </w:rPr>
        <w:t xml:space="preserve"> extract</w:t>
      </w:r>
      <w:r w:rsidR="0025316B">
        <w:rPr>
          <w:rFonts w:ascii="Times New Roman" w:hAnsi="Times New Roman" w:cs="Times New Roman"/>
          <w:sz w:val="24"/>
          <w:szCs w:val="24"/>
          <w:lang w:val="en-GB"/>
        </w:rPr>
        <w:t>ing</w:t>
      </w:r>
      <w:r w:rsidR="00643B47">
        <w:rPr>
          <w:rFonts w:ascii="Times New Roman" w:hAnsi="Times New Roman" w:cs="Times New Roman"/>
          <w:sz w:val="24"/>
          <w:szCs w:val="24"/>
          <w:lang w:val="en-GB"/>
        </w:rPr>
        <w:t xml:space="preserve"> </w:t>
      </w:r>
      <w:r w:rsidR="0025316B">
        <w:rPr>
          <w:rFonts w:ascii="Times New Roman" w:hAnsi="Times New Roman" w:cs="Times New Roman"/>
          <w:sz w:val="24"/>
          <w:szCs w:val="24"/>
          <w:lang w:val="en-GB"/>
        </w:rPr>
        <w:t>broad</w:t>
      </w:r>
      <w:r w:rsidR="00643B47">
        <w:rPr>
          <w:rFonts w:ascii="Times New Roman" w:hAnsi="Times New Roman" w:cs="Times New Roman"/>
          <w:sz w:val="24"/>
          <w:szCs w:val="24"/>
          <w:lang w:val="en-GB"/>
        </w:rPr>
        <w:t xml:space="preserve"> and representative populations with </w:t>
      </w:r>
      <w:r w:rsidR="0025316B">
        <w:rPr>
          <w:rFonts w:ascii="Times New Roman" w:hAnsi="Times New Roman" w:cs="Times New Roman"/>
          <w:sz w:val="24"/>
          <w:szCs w:val="24"/>
          <w:lang w:val="en-GB"/>
        </w:rPr>
        <w:t>fewer</w:t>
      </w:r>
      <w:r w:rsidR="00643B47">
        <w:rPr>
          <w:rFonts w:ascii="Times New Roman" w:hAnsi="Times New Roman" w:cs="Times New Roman"/>
          <w:sz w:val="24"/>
          <w:szCs w:val="24"/>
          <w:lang w:val="en-GB"/>
        </w:rPr>
        <w:t xml:space="preserve"> contaminants from plant samples are phenol extraction and TCA/acetone ex</w:t>
      </w:r>
      <w:r w:rsidR="002638FD">
        <w:rPr>
          <w:rFonts w:ascii="Times New Roman" w:hAnsi="Times New Roman" w:cs="Times New Roman"/>
          <w:sz w:val="24"/>
          <w:szCs w:val="24"/>
          <w:lang w:val="en-GB"/>
        </w:rPr>
        <w:t xml:space="preserve">traction; </w:t>
      </w:r>
      <w:r w:rsidR="00643B47">
        <w:rPr>
          <w:rFonts w:ascii="Times New Roman" w:hAnsi="Times New Roman" w:cs="Times New Roman"/>
          <w:sz w:val="24"/>
          <w:szCs w:val="24"/>
          <w:lang w:val="en-GB"/>
        </w:rPr>
        <w:t xml:space="preserve">samples </w:t>
      </w:r>
      <w:r w:rsidR="002638FD">
        <w:rPr>
          <w:rFonts w:ascii="Times New Roman" w:hAnsi="Times New Roman" w:cs="Times New Roman"/>
          <w:sz w:val="24"/>
          <w:szCs w:val="24"/>
          <w:lang w:val="en-GB"/>
        </w:rPr>
        <w:t xml:space="preserve">from plant have low proteins and high </w:t>
      </w:r>
      <w:r w:rsidR="00643B47">
        <w:rPr>
          <w:rFonts w:ascii="Times New Roman" w:hAnsi="Times New Roman" w:cs="Times New Roman"/>
          <w:sz w:val="24"/>
          <w:szCs w:val="24"/>
          <w:lang w:val="en-GB"/>
        </w:rPr>
        <w:t xml:space="preserve">proteases, oxidative enzymes, saccharides, and </w:t>
      </w:r>
      <w:r w:rsidR="002638FD">
        <w:rPr>
          <w:rFonts w:ascii="Times New Roman" w:hAnsi="Times New Roman" w:cs="Times New Roman"/>
          <w:sz w:val="24"/>
          <w:szCs w:val="24"/>
          <w:lang w:val="en-GB"/>
        </w:rPr>
        <w:t xml:space="preserve">commonly contaminants are the </w:t>
      </w:r>
      <w:r w:rsidR="00643B47">
        <w:rPr>
          <w:rFonts w:ascii="Times New Roman" w:hAnsi="Times New Roman" w:cs="Times New Roman"/>
          <w:sz w:val="24"/>
          <w:szCs w:val="24"/>
          <w:lang w:val="en-GB"/>
        </w:rPr>
        <w:t>secondary</w:t>
      </w:r>
      <w:r w:rsidR="002638FD">
        <w:rPr>
          <w:rFonts w:ascii="Times New Roman" w:hAnsi="Times New Roman" w:cs="Times New Roman"/>
          <w:sz w:val="24"/>
          <w:szCs w:val="24"/>
          <w:lang w:val="en-GB"/>
        </w:rPr>
        <w:t xml:space="preserve"> metabolites</w:t>
      </w:r>
      <w:r w:rsidR="005E4D26">
        <w:rPr>
          <w:rFonts w:ascii="Times New Roman" w:hAnsi="Times New Roman" w:cs="Times New Roman"/>
          <w:sz w:val="24"/>
          <w:szCs w:val="24"/>
          <w:lang w:val="en-GB"/>
        </w:rPr>
        <w:t xml:space="preserve"> (Isaacson </w:t>
      </w:r>
      <w:r w:rsidR="005E4D26">
        <w:rPr>
          <w:rFonts w:ascii="Times New Roman" w:hAnsi="Times New Roman" w:cs="Times New Roman"/>
          <w:i/>
          <w:sz w:val="24"/>
          <w:szCs w:val="24"/>
          <w:lang w:val="en-GB"/>
        </w:rPr>
        <w:t>et al</w:t>
      </w:r>
      <w:r w:rsidR="005E4D26">
        <w:rPr>
          <w:rFonts w:ascii="Times New Roman" w:hAnsi="Times New Roman" w:cs="Times New Roman"/>
          <w:sz w:val="24"/>
          <w:szCs w:val="24"/>
          <w:lang w:val="en-GB"/>
        </w:rPr>
        <w:t>., 2006),</w:t>
      </w:r>
      <w:r w:rsidR="00643B47">
        <w:rPr>
          <w:rFonts w:ascii="Times New Roman" w:hAnsi="Times New Roman" w:cs="Times New Roman"/>
          <w:sz w:val="24"/>
          <w:szCs w:val="24"/>
          <w:lang w:val="en-GB"/>
        </w:rPr>
        <w:t xml:space="preserve">which may greatly </w:t>
      </w:r>
      <w:r w:rsidR="00875A05">
        <w:rPr>
          <w:rFonts w:ascii="Times New Roman" w:hAnsi="Times New Roman" w:cs="Times New Roman"/>
          <w:sz w:val="24"/>
          <w:szCs w:val="24"/>
          <w:lang w:val="en-GB"/>
        </w:rPr>
        <w:t>hinder the isolation of high quality proteomic samples.</w:t>
      </w:r>
    </w:p>
    <w:p w14:paraId="4619D11A" w14:textId="77777777" w:rsidR="00087E8C" w:rsidRPr="00087E8C" w:rsidRDefault="00087E8C"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According to K</w:t>
      </w:r>
      <w:r w:rsidR="002638FD">
        <w:rPr>
          <w:rFonts w:ascii="Times New Roman" w:hAnsi="Times New Roman" w:cs="Times New Roman"/>
          <w:sz w:val="24"/>
          <w:szCs w:val="24"/>
          <w:lang w:val="en-GB"/>
        </w:rPr>
        <w:t>umar and Tewari (2015), the origin of ‘Jatropha’ is from G</w:t>
      </w:r>
      <w:r>
        <w:rPr>
          <w:rFonts w:ascii="Times New Roman" w:hAnsi="Times New Roman" w:cs="Times New Roman"/>
          <w:sz w:val="24"/>
          <w:szCs w:val="24"/>
          <w:lang w:val="en-GB"/>
        </w:rPr>
        <w:t>reek wo</w:t>
      </w:r>
      <w:r w:rsidR="002638FD">
        <w:rPr>
          <w:rFonts w:ascii="Times New Roman" w:hAnsi="Times New Roman" w:cs="Times New Roman"/>
          <w:sz w:val="24"/>
          <w:szCs w:val="24"/>
          <w:lang w:val="en-GB"/>
        </w:rPr>
        <w:t>rds ‘</w:t>
      </w:r>
      <w:proofErr w:type="spellStart"/>
      <w:r w:rsidR="002638FD">
        <w:rPr>
          <w:rFonts w:ascii="Times New Roman" w:hAnsi="Times New Roman" w:cs="Times New Roman"/>
          <w:sz w:val="24"/>
          <w:szCs w:val="24"/>
          <w:lang w:val="en-GB"/>
        </w:rPr>
        <w:t>jatros</w:t>
      </w:r>
      <w:proofErr w:type="spellEnd"/>
      <w:r w:rsidR="002638FD">
        <w:rPr>
          <w:rFonts w:ascii="Times New Roman" w:hAnsi="Times New Roman" w:cs="Times New Roman"/>
          <w:sz w:val="24"/>
          <w:szCs w:val="24"/>
          <w:lang w:val="en-GB"/>
        </w:rPr>
        <w:t>’ and ‘tropes’ (</w:t>
      </w:r>
      <w:r>
        <w:rPr>
          <w:rFonts w:ascii="Times New Roman" w:hAnsi="Times New Roman" w:cs="Times New Roman"/>
          <w:sz w:val="24"/>
          <w:szCs w:val="24"/>
          <w:lang w:val="en-GB"/>
        </w:rPr>
        <w:t xml:space="preserve">nutrition) which implies medicinal uses. It is commonly known as physic nut, purging nut, Barbados nut and nutmeg plant in English. Other vernacular names of </w:t>
      </w:r>
      <w:r>
        <w:rPr>
          <w:rFonts w:ascii="Times New Roman" w:hAnsi="Times New Roman" w:cs="Times New Roman"/>
          <w:i/>
          <w:sz w:val="24"/>
          <w:szCs w:val="24"/>
          <w:lang w:val="en-GB"/>
        </w:rPr>
        <w:t xml:space="preserve">J. </w:t>
      </w:r>
      <w:proofErr w:type="spellStart"/>
      <w:r>
        <w:rPr>
          <w:rFonts w:ascii="Times New Roman" w:hAnsi="Times New Roman" w:cs="Times New Roman"/>
          <w:i/>
          <w:sz w:val="24"/>
          <w:szCs w:val="24"/>
          <w:lang w:val="en-GB"/>
        </w:rPr>
        <w:t>curcas</w:t>
      </w:r>
      <w:proofErr w:type="spellEnd"/>
      <w:r>
        <w:rPr>
          <w:rFonts w:ascii="Times New Roman" w:hAnsi="Times New Roman" w:cs="Times New Roman"/>
          <w:sz w:val="24"/>
          <w:szCs w:val="24"/>
          <w:lang w:val="en-GB"/>
        </w:rPr>
        <w:t xml:space="preserve"> are </w:t>
      </w:r>
      <w:proofErr w:type="spellStart"/>
      <w:r>
        <w:rPr>
          <w:rFonts w:ascii="Times New Roman" w:hAnsi="Times New Roman" w:cs="Times New Roman"/>
          <w:sz w:val="24"/>
          <w:szCs w:val="24"/>
          <w:lang w:val="en-GB"/>
        </w:rPr>
        <w:t>pourghere</w:t>
      </w:r>
      <w:proofErr w:type="spellEnd"/>
      <w:r>
        <w:rPr>
          <w:rFonts w:ascii="Times New Roman" w:hAnsi="Times New Roman" w:cs="Times New Roman"/>
          <w:sz w:val="24"/>
          <w:szCs w:val="24"/>
          <w:lang w:val="en-GB"/>
        </w:rPr>
        <w:t xml:space="preserve"> (French), </w:t>
      </w:r>
    </w:p>
    <w:p w14:paraId="6777BAD1" w14:textId="6F309127" w:rsidR="00454887" w:rsidRDefault="00454887"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parts of </w:t>
      </w:r>
      <w:r w:rsidR="00723843">
        <w:rPr>
          <w:rFonts w:ascii="Times New Roman" w:hAnsi="Times New Roman" w:cs="Times New Roman"/>
          <w:sz w:val="24"/>
          <w:szCs w:val="24"/>
          <w:lang w:val="en-GB"/>
        </w:rPr>
        <w:t xml:space="preserve">the </w:t>
      </w:r>
      <w:r>
        <w:rPr>
          <w:rFonts w:ascii="Times New Roman" w:hAnsi="Times New Roman" w:cs="Times New Roman"/>
          <w:sz w:val="24"/>
          <w:szCs w:val="24"/>
          <w:lang w:val="en-GB"/>
        </w:rPr>
        <w:t>medicinal plants that may be used are different types of seeds, root, leaf, fruit, skin, flowers or even the whole plant. The active compounds in most par</w:t>
      </w:r>
      <w:r w:rsidR="00C63589">
        <w:rPr>
          <w:rFonts w:ascii="Times New Roman" w:hAnsi="Times New Roman" w:cs="Times New Roman"/>
          <w:sz w:val="24"/>
          <w:szCs w:val="24"/>
          <w:lang w:val="en-GB"/>
        </w:rPr>
        <w:t xml:space="preserve">ts of medicinal plants like </w:t>
      </w:r>
      <w:r w:rsidR="00A74A39">
        <w:rPr>
          <w:rFonts w:ascii="Times New Roman" w:hAnsi="Times New Roman" w:cs="Times New Roman"/>
          <w:i/>
          <w:sz w:val="24"/>
          <w:szCs w:val="24"/>
          <w:lang w:val="en-GB"/>
        </w:rPr>
        <w:t xml:space="preserve">Jatropha </w:t>
      </w:r>
      <w:proofErr w:type="spellStart"/>
      <w:r w:rsidR="00A74A39">
        <w:rPr>
          <w:rFonts w:ascii="Times New Roman" w:hAnsi="Times New Roman" w:cs="Times New Roman"/>
          <w:i/>
          <w:sz w:val="24"/>
          <w:szCs w:val="24"/>
          <w:lang w:val="en-GB"/>
        </w:rPr>
        <w:t>Curcas</w:t>
      </w:r>
      <w:proofErr w:type="spellEnd"/>
      <w:r w:rsidR="00A74A39">
        <w:rPr>
          <w:rFonts w:ascii="Times New Roman" w:hAnsi="Times New Roman" w:cs="Times New Roman"/>
          <w:sz w:val="24"/>
          <w:szCs w:val="24"/>
          <w:lang w:val="en-GB"/>
        </w:rPr>
        <w:t xml:space="preserve">, </w:t>
      </w:r>
      <w:r w:rsidR="00A74A39">
        <w:rPr>
          <w:rFonts w:ascii="Times New Roman" w:hAnsi="Times New Roman" w:cs="Times New Roman"/>
          <w:i/>
          <w:sz w:val="24"/>
          <w:szCs w:val="24"/>
          <w:lang w:val="en-GB"/>
        </w:rPr>
        <w:t>Eugenia</w:t>
      </w:r>
      <w:r w:rsidR="00C63589">
        <w:rPr>
          <w:rFonts w:ascii="Times New Roman" w:hAnsi="Times New Roman" w:cs="Times New Roman"/>
          <w:i/>
          <w:sz w:val="24"/>
          <w:szCs w:val="24"/>
          <w:lang w:val="en-GB"/>
        </w:rPr>
        <w:t xml:space="preserve"> </w:t>
      </w:r>
      <w:proofErr w:type="spellStart"/>
      <w:r w:rsidR="00C63589">
        <w:rPr>
          <w:rFonts w:ascii="Times New Roman" w:hAnsi="Times New Roman" w:cs="Times New Roman"/>
          <w:i/>
          <w:sz w:val="24"/>
          <w:szCs w:val="24"/>
          <w:lang w:val="en-GB"/>
        </w:rPr>
        <w:t>Caryophyllus</w:t>
      </w:r>
      <w:proofErr w:type="spellEnd"/>
      <w:r>
        <w:rPr>
          <w:rFonts w:ascii="Times New Roman" w:hAnsi="Times New Roman" w:cs="Times New Roman"/>
          <w:sz w:val="24"/>
          <w:szCs w:val="24"/>
          <w:lang w:val="en-GB"/>
        </w:rPr>
        <w:t xml:space="preserve"> etc have direct or indirect therapeutic effects and are used as medicinal agents</w:t>
      </w:r>
      <w:r w:rsidR="00DE3FB1">
        <w:rPr>
          <w:rFonts w:ascii="Times New Roman" w:hAnsi="Times New Roman" w:cs="Times New Roman"/>
          <w:sz w:val="24"/>
          <w:szCs w:val="24"/>
          <w:lang w:val="en-GB"/>
        </w:rPr>
        <w:t>. In the body of these plants, certain materials are produced and stored that are referred to as active compounds (substances), which have physiological eff</w:t>
      </w:r>
      <w:r w:rsidR="00D2519C">
        <w:rPr>
          <w:rFonts w:ascii="Times New Roman" w:hAnsi="Times New Roman" w:cs="Times New Roman"/>
          <w:sz w:val="24"/>
          <w:szCs w:val="24"/>
          <w:lang w:val="en-GB"/>
        </w:rPr>
        <w:t xml:space="preserve">ects on the living organisms </w:t>
      </w:r>
      <w:r w:rsidR="00FD7A53">
        <w:rPr>
          <w:rFonts w:ascii="Times New Roman" w:hAnsi="Times New Roman" w:cs="Times New Roman"/>
          <w:sz w:val="24"/>
          <w:szCs w:val="24"/>
          <w:lang w:val="en-GB"/>
        </w:rPr>
        <w:t>(</w:t>
      </w:r>
      <w:proofErr w:type="spellStart"/>
      <w:r w:rsidR="005F2830">
        <w:rPr>
          <w:rFonts w:ascii="Times New Roman" w:hAnsi="Times New Roman" w:cs="Times New Roman"/>
          <w:sz w:val="24"/>
          <w:szCs w:val="24"/>
          <w:lang w:val="en-GB"/>
        </w:rPr>
        <w:t>Oskoueian</w:t>
      </w:r>
      <w:proofErr w:type="spellEnd"/>
      <w:r w:rsidR="005F2830">
        <w:rPr>
          <w:rFonts w:ascii="Times New Roman" w:hAnsi="Times New Roman" w:cs="Times New Roman"/>
          <w:sz w:val="24"/>
          <w:szCs w:val="24"/>
          <w:lang w:val="en-GB"/>
        </w:rPr>
        <w:t xml:space="preserve">, </w:t>
      </w:r>
      <w:r w:rsidR="005F2830" w:rsidRPr="00206E98">
        <w:rPr>
          <w:rFonts w:ascii="Times New Roman" w:hAnsi="Times New Roman" w:cs="Times New Roman"/>
          <w:i/>
          <w:sz w:val="24"/>
          <w:szCs w:val="24"/>
          <w:lang w:val="en-GB"/>
        </w:rPr>
        <w:t>et al</w:t>
      </w:r>
      <w:r w:rsidR="00FD7A53">
        <w:rPr>
          <w:rFonts w:ascii="Times New Roman" w:hAnsi="Times New Roman" w:cs="Times New Roman"/>
          <w:sz w:val="24"/>
          <w:szCs w:val="24"/>
          <w:lang w:val="en-GB"/>
        </w:rPr>
        <w:t>,</w:t>
      </w:r>
      <w:r w:rsidR="005F2830">
        <w:rPr>
          <w:rFonts w:ascii="Times New Roman" w:hAnsi="Times New Roman" w:cs="Times New Roman"/>
          <w:sz w:val="24"/>
          <w:szCs w:val="24"/>
          <w:lang w:val="en-GB"/>
        </w:rPr>
        <w:t xml:space="preserve"> 201</w:t>
      </w:r>
      <w:r w:rsidR="00D2519C">
        <w:rPr>
          <w:rFonts w:ascii="Times New Roman" w:hAnsi="Times New Roman" w:cs="Times New Roman"/>
          <w:sz w:val="24"/>
          <w:szCs w:val="24"/>
          <w:lang w:val="en-GB"/>
        </w:rPr>
        <w:t>1</w:t>
      </w:r>
      <w:r w:rsidR="00FD7A53">
        <w:rPr>
          <w:rFonts w:ascii="Times New Roman" w:hAnsi="Times New Roman" w:cs="Times New Roman"/>
          <w:sz w:val="24"/>
          <w:szCs w:val="24"/>
          <w:lang w:val="en-GB"/>
        </w:rPr>
        <w:t>)</w:t>
      </w:r>
      <w:r w:rsidR="00DE3FB1">
        <w:rPr>
          <w:rFonts w:ascii="Times New Roman" w:hAnsi="Times New Roman" w:cs="Times New Roman"/>
          <w:sz w:val="24"/>
          <w:szCs w:val="24"/>
          <w:lang w:val="en-GB"/>
        </w:rPr>
        <w:t xml:space="preserve">. </w:t>
      </w:r>
      <w:r w:rsidR="00246337">
        <w:rPr>
          <w:rFonts w:ascii="Times New Roman" w:hAnsi="Times New Roman" w:cs="Times New Roman"/>
          <w:sz w:val="24"/>
          <w:szCs w:val="24"/>
          <w:lang w:val="en-GB"/>
        </w:rPr>
        <w:t>The use of plant raw materials by humans is mainly utilised as medicinal herbs, needed to maintain health and cure diseases</w:t>
      </w:r>
      <w:r w:rsidR="00350E95">
        <w:rPr>
          <w:rFonts w:ascii="Times New Roman" w:hAnsi="Times New Roman" w:cs="Times New Roman"/>
          <w:sz w:val="24"/>
          <w:szCs w:val="24"/>
          <w:lang w:val="en-GB"/>
        </w:rPr>
        <w:t xml:space="preserve"> </w:t>
      </w:r>
      <w:r w:rsidR="002D5D0D">
        <w:rPr>
          <w:rFonts w:ascii="Times New Roman" w:hAnsi="Times New Roman" w:cs="Times New Roman"/>
          <w:sz w:val="24"/>
          <w:szCs w:val="24"/>
          <w:lang w:val="en-GB"/>
        </w:rPr>
        <w:t>(Djordjevic, 2017)</w:t>
      </w:r>
      <w:r w:rsidR="00246337">
        <w:rPr>
          <w:rFonts w:ascii="Times New Roman" w:hAnsi="Times New Roman" w:cs="Times New Roman"/>
          <w:sz w:val="24"/>
          <w:szCs w:val="24"/>
          <w:lang w:val="en-GB"/>
        </w:rPr>
        <w:t xml:space="preserve">. </w:t>
      </w:r>
      <w:r w:rsidR="00FF1433">
        <w:rPr>
          <w:rFonts w:ascii="Times New Roman" w:hAnsi="Times New Roman" w:cs="Times New Roman"/>
          <w:sz w:val="24"/>
          <w:szCs w:val="24"/>
          <w:lang w:val="en-GB"/>
        </w:rPr>
        <w:t>P</w:t>
      </w:r>
      <w:r w:rsidR="00DE3FB1">
        <w:rPr>
          <w:rFonts w:ascii="Times New Roman" w:hAnsi="Times New Roman" w:cs="Times New Roman"/>
          <w:sz w:val="24"/>
          <w:szCs w:val="24"/>
          <w:lang w:val="en-GB"/>
        </w:rPr>
        <w:t xml:space="preserve">lants </w:t>
      </w:r>
      <w:r w:rsidR="00FF1433">
        <w:rPr>
          <w:rFonts w:ascii="Times New Roman" w:hAnsi="Times New Roman" w:cs="Times New Roman"/>
          <w:sz w:val="24"/>
          <w:szCs w:val="24"/>
          <w:lang w:val="en-GB"/>
        </w:rPr>
        <w:t xml:space="preserve">that have medicinal benefits </w:t>
      </w:r>
      <w:r w:rsidR="00DE3FB1">
        <w:rPr>
          <w:rFonts w:ascii="Times New Roman" w:hAnsi="Times New Roman" w:cs="Times New Roman"/>
          <w:sz w:val="24"/>
          <w:szCs w:val="24"/>
          <w:lang w:val="en-GB"/>
        </w:rPr>
        <w:t>are used for treatment because they have certain properties, including synergistic actions</w:t>
      </w:r>
      <w:r w:rsidR="00E336AF">
        <w:rPr>
          <w:rFonts w:ascii="Times New Roman" w:hAnsi="Times New Roman" w:cs="Times New Roman"/>
          <w:sz w:val="24"/>
          <w:szCs w:val="24"/>
          <w:lang w:val="en-GB"/>
        </w:rPr>
        <w:t>. The</w:t>
      </w:r>
      <w:r w:rsidR="00B64F38">
        <w:rPr>
          <w:rFonts w:ascii="Times New Roman" w:hAnsi="Times New Roman" w:cs="Times New Roman"/>
          <w:sz w:val="24"/>
          <w:szCs w:val="24"/>
          <w:lang w:val="en-GB"/>
        </w:rPr>
        <w:t>re might be possible interaction</w:t>
      </w:r>
      <w:r w:rsidR="00E336AF">
        <w:rPr>
          <w:rFonts w:ascii="Times New Roman" w:hAnsi="Times New Roman" w:cs="Times New Roman"/>
          <w:sz w:val="24"/>
          <w:szCs w:val="24"/>
          <w:lang w:val="en-GB"/>
        </w:rPr>
        <w:t xml:space="preserve"> </w:t>
      </w:r>
      <w:r w:rsidR="00B64F38">
        <w:rPr>
          <w:rFonts w:ascii="Times New Roman" w:hAnsi="Times New Roman" w:cs="Times New Roman"/>
          <w:sz w:val="24"/>
          <w:szCs w:val="24"/>
          <w:lang w:val="en-GB"/>
        </w:rPr>
        <w:t xml:space="preserve">between the </w:t>
      </w:r>
      <w:r w:rsidR="00FF1433">
        <w:rPr>
          <w:rFonts w:ascii="Times New Roman" w:hAnsi="Times New Roman" w:cs="Times New Roman"/>
          <w:sz w:val="24"/>
          <w:szCs w:val="24"/>
          <w:lang w:val="en-GB"/>
        </w:rPr>
        <w:t>components</w:t>
      </w:r>
      <w:r w:rsidR="00E336AF">
        <w:rPr>
          <w:rFonts w:ascii="Times New Roman" w:hAnsi="Times New Roman" w:cs="Times New Roman"/>
          <w:sz w:val="24"/>
          <w:szCs w:val="24"/>
          <w:lang w:val="en-GB"/>
        </w:rPr>
        <w:t xml:space="preserve"> of t</w:t>
      </w:r>
      <w:r w:rsidR="00B64F38">
        <w:rPr>
          <w:rFonts w:ascii="Times New Roman" w:hAnsi="Times New Roman" w:cs="Times New Roman"/>
          <w:sz w:val="24"/>
          <w:szCs w:val="24"/>
          <w:lang w:val="en-GB"/>
        </w:rPr>
        <w:t xml:space="preserve">he plant with potential beneficial </w:t>
      </w:r>
      <w:r w:rsidR="00E336AF">
        <w:rPr>
          <w:rFonts w:ascii="Times New Roman" w:hAnsi="Times New Roman" w:cs="Times New Roman"/>
          <w:sz w:val="24"/>
          <w:szCs w:val="24"/>
          <w:lang w:val="en-GB"/>
        </w:rPr>
        <w:t xml:space="preserve">or adverse </w:t>
      </w:r>
      <w:r w:rsidR="00B64F38">
        <w:rPr>
          <w:rFonts w:ascii="Times New Roman" w:hAnsi="Times New Roman" w:cs="Times New Roman"/>
          <w:sz w:val="24"/>
          <w:szCs w:val="24"/>
          <w:lang w:val="en-GB"/>
        </w:rPr>
        <w:t xml:space="preserve">effect to each </w:t>
      </w:r>
      <w:r w:rsidR="00E336AF">
        <w:rPr>
          <w:rFonts w:ascii="Times New Roman" w:hAnsi="Times New Roman" w:cs="Times New Roman"/>
          <w:sz w:val="24"/>
          <w:szCs w:val="24"/>
          <w:lang w:val="en-GB"/>
        </w:rPr>
        <w:t xml:space="preserve">or </w:t>
      </w:r>
      <w:r w:rsidR="00B64F38">
        <w:rPr>
          <w:rFonts w:ascii="Times New Roman" w:hAnsi="Times New Roman" w:cs="Times New Roman"/>
          <w:sz w:val="24"/>
          <w:szCs w:val="24"/>
          <w:lang w:val="en-GB"/>
        </w:rPr>
        <w:t>eradication of</w:t>
      </w:r>
      <w:r w:rsidR="00E336AF">
        <w:rPr>
          <w:rFonts w:ascii="Times New Roman" w:hAnsi="Times New Roman" w:cs="Times New Roman"/>
          <w:sz w:val="24"/>
          <w:szCs w:val="24"/>
          <w:lang w:val="en-GB"/>
        </w:rPr>
        <w:t xml:space="preserve"> the </w:t>
      </w:r>
      <w:r w:rsidR="00B64F38">
        <w:rPr>
          <w:rFonts w:ascii="Times New Roman" w:hAnsi="Times New Roman" w:cs="Times New Roman"/>
          <w:sz w:val="24"/>
          <w:szCs w:val="24"/>
          <w:lang w:val="en-GB"/>
        </w:rPr>
        <w:t>unsafe effects to</w:t>
      </w:r>
      <w:r w:rsidR="00346872">
        <w:rPr>
          <w:rFonts w:ascii="Times New Roman" w:hAnsi="Times New Roman" w:cs="Times New Roman"/>
          <w:sz w:val="24"/>
          <w:szCs w:val="24"/>
          <w:lang w:val="en-GB"/>
        </w:rPr>
        <w:t xml:space="preserve"> both. C</w:t>
      </w:r>
      <w:r w:rsidR="00E336AF">
        <w:rPr>
          <w:rFonts w:ascii="Times New Roman" w:hAnsi="Times New Roman" w:cs="Times New Roman"/>
          <w:sz w:val="24"/>
          <w:szCs w:val="24"/>
          <w:lang w:val="en-GB"/>
        </w:rPr>
        <w:t>ompounds</w:t>
      </w:r>
      <w:r w:rsidR="00346872">
        <w:rPr>
          <w:rFonts w:ascii="Times New Roman" w:hAnsi="Times New Roman" w:cs="Times New Roman"/>
          <w:sz w:val="24"/>
          <w:szCs w:val="24"/>
          <w:lang w:val="en-GB"/>
        </w:rPr>
        <w:t xml:space="preserve"> derived from plants</w:t>
      </w:r>
      <w:r w:rsidR="006F1FF3">
        <w:rPr>
          <w:rFonts w:ascii="Times New Roman" w:hAnsi="Times New Roman" w:cs="Times New Roman"/>
          <w:sz w:val="24"/>
          <w:szCs w:val="24"/>
          <w:lang w:val="en-GB"/>
        </w:rPr>
        <w:t xml:space="preserve"> may </w:t>
      </w:r>
      <w:r w:rsidR="00E336AF">
        <w:rPr>
          <w:rFonts w:ascii="Times New Roman" w:hAnsi="Times New Roman" w:cs="Times New Roman"/>
          <w:sz w:val="24"/>
          <w:szCs w:val="24"/>
          <w:lang w:val="en-GB"/>
        </w:rPr>
        <w:t xml:space="preserve">improve </w:t>
      </w:r>
      <w:r w:rsidR="006F1FF3">
        <w:rPr>
          <w:rFonts w:ascii="Times New Roman" w:hAnsi="Times New Roman" w:cs="Times New Roman"/>
          <w:sz w:val="24"/>
          <w:szCs w:val="24"/>
          <w:lang w:val="en-GB"/>
        </w:rPr>
        <w:t>radically difficult illnesses</w:t>
      </w:r>
      <w:r w:rsidR="00E336AF">
        <w:rPr>
          <w:rFonts w:ascii="Times New Roman" w:hAnsi="Times New Roman" w:cs="Times New Roman"/>
          <w:sz w:val="24"/>
          <w:szCs w:val="24"/>
          <w:lang w:val="en-GB"/>
        </w:rPr>
        <w:t xml:space="preserve"> </w:t>
      </w:r>
      <w:r w:rsidR="006F1FF3">
        <w:rPr>
          <w:rFonts w:ascii="Times New Roman" w:hAnsi="Times New Roman" w:cs="Times New Roman"/>
          <w:sz w:val="24"/>
          <w:szCs w:val="24"/>
          <w:lang w:val="en-GB"/>
        </w:rPr>
        <w:t xml:space="preserve">such as </w:t>
      </w:r>
      <w:r w:rsidR="00E336AF">
        <w:rPr>
          <w:rFonts w:ascii="Times New Roman" w:hAnsi="Times New Roman" w:cs="Times New Roman"/>
          <w:sz w:val="24"/>
          <w:szCs w:val="24"/>
          <w:lang w:val="en-GB"/>
        </w:rPr>
        <w:t>can</w:t>
      </w:r>
      <w:r w:rsidR="006F1FF3">
        <w:rPr>
          <w:rFonts w:ascii="Times New Roman" w:hAnsi="Times New Roman" w:cs="Times New Roman"/>
          <w:sz w:val="24"/>
          <w:szCs w:val="24"/>
          <w:lang w:val="en-GB"/>
        </w:rPr>
        <w:t xml:space="preserve">cer. Another characteristic of plant constitutes is that they have the capacity </w:t>
      </w:r>
      <w:r w:rsidR="00E336AF">
        <w:rPr>
          <w:rFonts w:ascii="Times New Roman" w:hAnsi="Times New Roman" w:cs="Times New Roman"/>
          <w:sz w:val="24"/>
          <w:szCs w:val="24"/>
          <w:lang w:val="en-GB"/>
        </w:rPr>
        <w:t xml:space="preserve">to </w:t>
      </w:r>
      <w:r w:rsidR="006F1FF3">
        <w:rPr>
          <w:rFonts w:ascii="Times New Roman" w:hAnsi="Times New Roman" w:cs="Times New Roman"/>
          <w:sz w:val="24"/>
          <w:szCs w:val="24"/>
          <w:lang w:val="en-GB"/>
        </w:rPr>
        <w:t>avert progression of some</w:t>
      </w:r>
      <w:r w:rsidR="00E336AF">
        <w:rPr>
          <w:rFonts w:ascii="Times New Roman" w:hAnsi="Times New Roman" w:cs="Times New Roman"/>
          <w:sz w:val="24"/>
          <w:szCs w:val="24"/>
          <w:lang w:val="en-GB"/>
        </w:rPr>
        <w:t xml:space="preserve"> </w:t>
      </w:r>
      <w:r w:rsidR="006F1FF3">
        <w:rPr>
          <w:rFonts w:ascii="Times New Roman" w:hAnsi="Times New Roman" w:cs="Times New Roman"/>
          <w:sz w:val="24"/>
          <w:szCs w:val="24"/>
          <w:lang w:val="en-GB"/>
        </w:rPr>
        <w:lastRenderedPageBreak/>
        <w:t>illnesses</w:t>
      </w:r>
      <w:r w:rsidR="00FE77DF">
        <w:rPr>
          <w:rFonts w:ascii="Times New Roman" w:hAnsi="Times New Roman" w:cs="Times New Roman"/>
          <w:sz w:val="24"/>
          <w:szCs w:val="24"/>
          <w:lang w:val="en-GB"/>
        </w:rPr>
        <w:t xml:space="preserve">. </w:t>
      </w:r>
      <w:r w:rsidR="00535CB7">
        <w:rPr>
          <w:rFonts w:ascii="Times New Roman" w:hAnsi="Times New Roman" w:cs="Times New Roman"/>
          <w:sz w:val="24"/>
          <w:szCs w:val="24"/>
          <w:lang w:val="en-GB"/>
        </w:rPr>
        <w:t>Orthodox</w:t>
      </w:r>
      <w:r w:rsidR="00E336AF">
        <w:rPr>
          <w:rFonts w:ascii="Times New Roman" w:hAnsi="Times New Roman" w:cs="Times New Roman"/>
          <w:sz w:val="24"/>
          <w:szCs w:val="24"/>
          <w:lang w:val="en-GB"/>
        </w:rPr>
        <w:t xml:space="preserve"> and </w:t>
      </w:r>
      <w:proofErr w:type="spellStart"/>
      <w:r w:rsidR="00E336AF">
        <w:rPr>
          <w:rFonts w:ascii="Times New Roman" w:hAnsi="Times New Roman" w:cs="Times New Roman"/>
          <w:sz w:val="24"/>
          <w:szCs w:val="24"/>
          <w:lang w:val="en-GB"/>
        </w:rPr>
        <w:t>allophatic</w:t>
      </w:r>
      <w:proofErr w:type="spellEnd"/>
      <w:r w:rsidR="00E336AF">
        <w:rPr>
          <w:rFonts w:ascii="Times New Roman" w:hAnsi="Times New Roman" w:cs="Times New Roman"/>
          <w:sz w:val="24"/>
          <w:szCs w:val="24"/>
          <w:lang w:val="en-GB"/>
        </w:rPr>
        <w:t xml:space="preserve"> medicines </w:t>
      </w:r>
      <w:r w:rsidR="00535CB7">
        <w:rPr>
          <w:rFonts w:ascii="Times New Roman" w:hAnsi="Times New Roman" w:cs="Times New Roman"/>
          <w:sz w:val="24"/>
          <w:szCs w:val="24"/>
          <w:lang w:val="en-GB"/>
        </w:rPr>
        <w:t xml:space="preserve">toxicity and side effects </w:t>
      </w:r>
      <w:r w:rsidR="00FE77DF">
        <w:rPr>
          <w:rFonts w:ascii="Times New Roman" w:hAnsi="Times New Roman" w:cs="Times New Roman"/>
          <w:sz w:val="24"/>
          <w:szCs w:val="24"/>
          <w:lang w:val="en-GB"/>
        </w:rPr>
        <w:t>plays a significant role</w:t>
      </w:r>
      <w:r w:rsidR="00E336AF">
        <w:rPr>
          <w:rFonts w:ascii="Times New Roman" w:hAnsi="Times New Roman" w:cs="Times New Roman"/>
          <w:sz w:val="24"/>
          <w:szCs w:val="24"/>
          <w:lang w:val="en-GB"/>
        </w:rPr>
        <w:t xml:space="preserve"> in the </w:t>
      </w:r>
      <w:r w:rsidR="00FE77DF">
        <w:rPr>
          <w:rFonts w:ascii="Times New Roman" w:hAnsi="Times New Roman" w:cs="Times New Roman"/>
          <w:sz w:val="24"/>
          <w:szCs w:val="24"/>
          <w:lang w:val="en-GB"/>
        </w:rPr>
        <w:t>speedy</w:t>
      </w:r>
      <w:r w:rsidR="00E336AF">
        <w:rPr>
          <w:rFonts w:ascii="Times New Roman" w:hAnsi="Times New Roman" w:cs="Times New Roman"/>
          <w:sz w:val="24"/>
          <w:szCs w:val="24"/>
          <w:lang w:val="en-GB"/>
        </w:rPr>
        <w:t xml:space="preserve"> </w:t>
      </w:r>
      <w:r w:rsidR="00FE77DF">
        <w:rPr>
          <w:rFonts w:ascii="Times New Roman" w:hAnsi="Times New Roman" w:cs="Times New Roman"/>
          <w:sz w:val="24"/>
          <w:szCs w:val="24"/>
          <w:lang w:val="en-GB"/>
        </w:rPr>
        <w:t xml:space="preserve">rise in the demands and number of </w:t>
      </w:r>
      <w:r w:rsidR="00E336AF">
        <w:rPr>
          <w:rFonts w:ascii="Times New Roman" w:hAnsi="Times New Roman" w:cs="Times New Roman"/>
          <w:sz w:val="24"/>
          <w:szCs w:val="24"/>
          <w:lang w:val="en-GB"/>
        </w:rPr>
        <w:t xml:space="preserve">manufactures </w:t>
      </w:r>
      <w:r w:rsidR="00FE77DF">
        <w:rPr>
          <w:rFonts w:ascii="Times New Roman" w:hAnsi="Times New Roman" w:cs="Times New Roman"/>
          <w:sz w:val="24"/>
          <w:szCs w:val="24"/>
          <w:lang w:val="en-GB"/>
        </w:rPr>
        <w:t xml:space="preserve">of herbal drugs and also decrease in the use of </w:t>
      </w:r>
      <w:r w:rsidR="00D2519C">
        <w:rPr>
          <w:rFonts w:ascii="Times New Roman" w:hAnsi="Times New Roman" w:cs="Times New Roman"/>
          <w:sz w:val="24"/>
          <w:szCs w:val="24"/>
          <w:lang w:val="en-GB"/>
        </w:rPr>
        <w:t xml:space="preserve">chemical drugs </w:t>
      </w:r>
      <w:r w:rsidR="00FD7A53">
        <w:rPr>
          <w:rFonts w:ascii="Times New Roman" w:hAnsi="Times New Roman" w:cs="Times New Roman"/>
          <w:sz w:val="24"/>
          <w:szCs w:val="24"/>
          <w:lang w:val="en-GB"/>
        </w:rPr>
        <w:t>(</w:t>
      </w:r>
      <w:r w:rsidR="00D2519C">
        <w:rPr>
          <w:rFonts w:ascii="Times New Roman" w:hAnsi="Times New Roman" w:cs="Times New Roman"/>
          <w:sz w:val="24"/>
          <w:szCs w:val="24"/>
          <w:lang w:val="en-GB"/>
        </w:rPr>
        <w:t>Rasool Hassan</w:t>
      </w:r>
      <w:r w:rsidR="00FD7A53">
        <w:rPr>
          <w:rFonts w:ascii="Times New Roman" w:hAnsi="Times New Roman" w:cs="Times New Roman"/>
          <w:sz w:val="24"/>
          <w:szCs w:val="24"/>
          <w:lang w:val="en-GB"/>
        </w:rPr>
        <w:t>,</w:t>
      </w:r>
      <w:r w:rsidR="00D2519C">
        <w:rPr>
          <w:rFonts w:ascii="Times New Roman" w:hAnsi="Times New Roman" w:cs="Times New Roman"/>
          <w:sz w:val="24"/>
          <w:szCs w:val="24"/>
          <w:lang w:val="en-GB"/>
        </w:rPr>
        <w:t xml:space="preserve"> 2012</w:t>
      </w:r>
      <w:r w:rsidR="00FD7A53">
        <w:rPr>
          <w:rFonts w:ascii="Times New Roman" w:hAnsi="Times New Roman" w:cs="Times New Roman"/>
          <w:sz w:val="24"/>
          <w:szCs w:val="24"/>
          <w:lang w:val="en-GB"/>
        </w:rPr>
        <w:t>)</w:t>
      </w:r>
      <w:r w:rsidR="00E336AF">
        <w:rPr>
          <w:rFonts w:ascii="Times New Roman" w:hAnsi="Times New Roman" w:cs="Times New Roman"/>
          <w:sz w:val="24"/>
          <w:szCs w:val="24"/>
          <w:lang w:val="en-GB"/>
        </w:rPr>
        <w:t>.</w:t>
      </w:r>
      <w:r w:rsidR="00E35913">
        <w:rPr>
          <w:rFonts w:ascii="Times New Roman" w:hAnsi="Times New Roman" w:cs="Times New Roman"/>
          <w:sz w:val="24"/>
          <w:szCs w:val="24"/>
          <w:lang w:val="en-GB"/>
        </w:rPr>
        <w:t xml:space="preserve"> As </w:t>
      </w:r>
      <w:r w:rsidR="00135243">
        <w:rPr>
          <w:rFonts w:ascii="Times New Roman" w:hAnsi="Times New Roman" w:cs="Times New Roman"/>
          <w:sz w:val="24"/>
          <w:szCs w:val="24"/>
          <w:lang w:val="en-GB"/>
        </w:rPr>
        <w:t>time</w:t>
      </w:r>
      <w:r w:rsidR="00E35913">
        <w:rPr>
          <w:rFonts w:ascii="Times New Roman" w:hAnsi="Times New Roman" w:cs="Times New Roman"/>
          <w:sz w:val="24"/>
          <w:szCs w:val="24"/>
          <w:lang w:val="en-GB"/>
        </w:rPr>
        <w:t xml:space="preserve"> goes on there was important discoveries regarding the use of some medicinal plants for treatment of some illnesses, therefore</w:t>
      </w:r>
      <w:r w:rsidR="002F11B3">
        <w:rPr>
          <w:rFonts w:ascii="Times New Roman" w:hAnsi="Times New Roman" w:cs="Times New Roman"/>
          <w:sz w:val="24"/>
          <w:szCs w:val="24"/>
          <w:lang w:val="en-GB"/>
        </w:rPr>
        <w:t xml:space="preserve">, facts become accepted and </w:t>
      </w:r>
      <w:r w:rsidR="00135243">
        <w:rPr>
          <w:rFonts w:ascii="Times New Roman" w:hAnsi="Times New Roman" w:cs="Times New Roman"/>
          <w:sz w:val="24"/>
          <w:szCs w:val="24"/>
          <w:lang w:val="en-GB"/>
        </w:rPr>
        <w:t>the empirical framework</w:t>
      </w:r>
      <w:r w:rsidR="00E35913">
        <w:rPr>
          <w:rFonts w:ascii="Times New Roman" w:hAnsi="Times New Roman" w:cs="Times New Roman"/>
          <w:sz w:val="24"/>
          <w:szCs w:val="24"/>
          <w:lang w:val="en-GB"/>
        </w:rPr>
        <w:t xml:space="preserve"> concerni</w:t>
      </w:r>
      <w:r w:rsidR="002F11B3">
        <w:rPr>
          <w:rFonts w:ascii="Times New Roman" w:hAnsi="Times New Roman" w:cs="Times New Roman"/>
          <w:sz w:val="24"/>
          <w:szCs w:val="24"/>
          <w:lang w:val="en-GB"/>
        </w:rPr>
        <w:t>ng usage of these plant</w:t>
      </w:r>
      <w:r w:rsidR="00E35913">
        <w:rPr>
          <w:rFonts w:ascii="Times New Roman" w:hAnsi="Times New Roman" w:cs="Times New Roman"/>
          <w:sz w:val="24"/>
          <w:szCs w:val="24"/>
          <w:lang w:val="en-GB"/>
        </w:rPr>
        <w:t xml:space="preserve"> was</w:t>
      </w:r>
      <w:r w:rsidR="00135243">
        <w:rPr>
          <w:rFonts w:ascii="Times New Roman" w:hAnsi="Times New Roman" w:cs="Times New Roman"/>
          <w:sz w:val="24"/>
          <w:szCs w:val="24"/>
          <w:lang w:val="en-GB"/>
        </w:rPr>
        <w:t xml:space="preserve"> </w:t>
      </w:r>
      <w:r w:rsidR="002F11B3">
        <w:rPr>
          <w:rFonts w:ascii="Times New Roman" w:hAnsi="Times New Roman" w:cs="Times New Roman"/>
          <w:sz w:val="24"/>
          <w:szCs w:val="24"/>
          <w:lang w:val="en-GB"/>
        </w:rPr>
        <w:t>slowly withdraw</w:t>
      </w:r>
      <w:r w:rsidR="00135243">
        <w:rPr>
          <w:rFonts w:ascii="Times New Roman" w:hAnsi="Times New Roman" w:cs="Times New Roman"/>
          <w:sz w:val="24"/>
          <w:szCs w:val="24"/>
          <w:lang w:val="en-GB"/>
        </w:rPr>
        <w:t xml:space="preserve">. The </w:t>
      </w:r>
      <w:r w:rsidR="002F11B3">
        <w:rPr>
          <w:rFonts w:ascii="Times New Roman" w:hAnsi="Times New Roman" w:cs="Times New Roman"/>
          <w:sz w:val="24"/>
          <w:szCs w:val="24"/>
          <w:lang w:val="en-GB"/>
        </w:rPr>
        <w:t xml:space="preserve">first written evidence regarding usage of </w:t>
      </w:r>
      <w:r w:rsidR="00135243">
        <w:rPr>
          <w:rFonts w:ascii="Times New Roman" w:hAnsi="Times New Roman" w:cs="Times New Roman"/>
          <w:sz w:val="24"/>
          <w:szCs w:val="24"/>
          <w:lang w:val="en-GB"/>
        </w:rPr>
        <w:t xml:space="preserve">medicinal plants for </w:t>
      </w:r>
      <w:r w:rsidR="002F11B3">
        <w:rPr>
          <w:rFonts w:ascii="Times New Roman" w:hAnsi="Times New Roman" w:cs="Times New Roman"/>
          <w:sz w:val="24"/>
          <w:szCs w:val="24"/>
          <w:lang w:val="en-GB"/>
        </w:rPr>
        <w:t>drug preparation was discovered</w:t>
      </w:r>
      <w:r w:rsidR="00135243">
        <w:rPr>
          <w:rFonts w:ascii="Times New Roman" w:hAnsi="Times New Roman" w:cs="Times New Roman"/>
          <w:sz w:val="24"/>
          <w:szCs w:val="24"/>
          <w:lang w:val="en-GB"/>
        </w:rPr>
        <w:t xml:space="preserve"> on a Sumerian</w:t>
      </w:r>
      <w:r w:rsidR="002F11B3">
        <w:rPr>
          <w:rFonts w:ascii="Times New Roman" w:hAnsi="Times New Roman" w:cs="Times New Roman"/>
          <w:sz w:val="24"/>
          <w:szCs w:val="24"/>
          <w:lang w:val="en-GB"/>
        </w:rPr>
        <w:t xml:space="preserve"> clay slab from Nagpur dated over</w:t>
      </w:r>
      <w:r w:rsidR="00D2519C">
        <w:rPr>
          <w:rFonts w:ascii="Times New Roman" w:hAnsi="Times New Roman" w:cs="Times New Roman"/>
          <w:sz w:val="24"/>
          <w:szCs w:val="24"/>
          <w:lang w:val="en-GB"/>
        </w:rPr>
        <w:t xml:space="preserve"> 5000 years ago </w:t>
      </w:r>
      <w:r w:rsidR="00FD7A53">
        <w:rPr>
          <w:rFonts w:ascii="Times New Roman" w:hAnsi="Times New Roman" w:cs="Times New Roman"/>
          <w:sz w:val="24"/>
          <w:szCs w:val="24"/>
          <w:lang w:val="en-GB"/>
        </w:rPr>
        <w:t>(</w:t>
      </w:r>
      <w:proofErr w:type="spellStart"/>
      <w:r w:rsidR="00751EC0">
        <w:rPr>
          <w:rFonts w:ascii="Times New Roman" w:hAnsi="Times New Roman" w:cs="Times New Roman"/>
          <w:sz w:val="24"/>
          <w:szCs w:val="24"/>
          <w:lang w:val="en-GB"/>
        </w:rPr>
        <w:t>Qiu</w:t>
      </w:r>
      <w:proofErr w:type="spellEnd"/>
      <w:r w:rsidR="00FD7A53">
        <w:rPr>
          <w:rFonts w:ascii="Times New Roman" w:hAnsi="Times New Roman" w:cs="Times New Roman"/>
          <w:sz w:val="24"/>
          <w:szCs w:val="24"/>
          <w:lang w:val="en-GB"/>
        </w:rPr>
        <w:t>,</w:t>
      </w:r>
      <w:r w:rsidR="00D2519C">
        <w:rPr>
          <w:rFonts w:ascii="Times New Roman" w:hAnsi="Times New Roman" w:cs="Times New Roman"/>
          <w:sz w:val="24"/>
          <w:szCs w:val="24"/>
          <w:lang w:val="en-GB"/>
        </w:rPr>
        <w:t xml:space="preserve"> 2007</w:t>
      </w:r>
      <w:r w:rsidR="00FD7A53">
        <w:rPr>
          <w:rFonts w:ascii="Times New Roman" w:hAnsi="Times New Roman" w:cs="Times New Roman"/>
          <w:sz w:val="24"/>
          <w:szCs w:val="24"/>
          <w:lang w:val="en-GB"/>
        </w:rPr>
        <w:t>)</w:t>
      </w:r>
      <w:r w:rsidR="00135243">
        <w:rPr>
          <w:rFonts w:ascii="Times New Roman" w:hAnsi="Times New Roman" w:cs="Times New Roman"/>
          <w:sz w:val="24"/>
          <w:szCs w:val="24"/>
          <w:lang w:val="en-GB"/>
        </w:rPr>
        <w:t xml:space="preserve">. </w:t>
      </w:r>
      <w:proofErr w:type="spellStart"/>
      <w:r w:rsidR="002F11B3">
        <w:rPr>
          <w:rFonts w:ascii="Times New Roman" w:hAnsi="Times New Roman" w:cs="Times New Roman"/>
          <w:sz w:val="24"/>
          <w:szCs w:val="24"/>
          <w:lang w:val="en-GB"/>
        </w:rPr>
        <w:t>Schippmann</w:t>
      </w:r>
      <w:proofErr w:type="spellEnd"/>
      <w:r w:rsidR="002F11B3">
        <w:rPr>
          <w:rFonts w:ascii="Times New Roman" w:hAnsi="Times New Roman" w:cs="Times New Roman"/>
          <w:sz w:val="24"/>
          <w:szCs w:val="24"/>
          <w:lang w:val="en-GB"/>
        </w:rPr>
        <w:t xml:space="preserve"> et al</w:t>
      </w:r>
      <w:r w:rsidR="002F11B3" w:rsidRPr="002F11B3">
        <w:rPr>
          <w:rFonts w:ascii="Times New Roman" w:hAnsi="Times New Roman" w:cs="Times New Roman"/>
          <w:sz w:val="24"/>
          <w:szCs w:val="24"/>
          <w:lang w:val="en-GB"/>
        </w:rPr>
        <w:t xml:space="preserve"> </w:t>
      </w:r>
      <w:r w:rsidR="002F11B3">
        <w:rPr>
          <w:rFonts w:ascii="Times New Roman" w:hAnsi="Times New Roman" w:cs="Times New Roman"/>
          <w:sz w:val="24"/>
          <w:szCs w:val="24"/>
          <w:lang w:val="en-GB"/>
        </w:rPr>
        <w:t>(2006) indicated that</w:t>
      </w:r>
      <w:r w:rsidR="00D221A4">
        <w:rPr>
          <w:rFonts w:ascii="Times New Roman" w:hAnsi="Times New Roman" w:cs="Times New Roman"/>
          <w:sz w:val="24"/>
          <w:szCs w:val="24"/>
          <w:lang w:val="en-GB"/>
        </w:rPr>
        <w:t xml:space="preserve"> </w:t>
      </w:r>
      <w:r w:rsidR="0045469C">
        <w:rPr>
          <w:rFonts w:ascii="Times New Roman" w:hAnsi="Times New Roman" w:cs="Times New Roman"/>
          <w:sz w:val="24"/>
          <w:szCs w:val="24"/>
          <w:lang w:val="en-GB"/>
        </w:rPr>
        <w:t xml:space="preserve">the first human to use </w:t>
      </w:r>
      <w:r w:rsidR="002F11B3">
        <w:rPr>
          <w:rFonts w:ascii="Times New Roman" w:hAnsi="Times New Roman" w:cs="Times New Roman"/>
          <w:sz w:val="24"/>
          <w:szCs w:val="24"/>
          <w:lang w:val="en-GB"/>
        </w:rPr>
        <w:t xml:space="preserve">plants as medicine </w:t>
      </w:r>
      <w:r w:rsidR="0045469C">
        <w:rPr>
          <w:rFonts w:ascii="Times New Roman" w:hAnsi="Times New Roman" w:cs="Times New Roman"/>
          <w:sz w:val="24"/>
          <w:szCs w:val="24"/>
          <w:lang w:val="en-GB"/>
        </w:rPr>
        <w:t xml:space="preserve">before 27BC </w:t>
      </w:r>
      <w:r w:rsidR="002F11B3">
        <w:rPr>
          <w:rFonts w:ascii="Times New Roman" w:hAnsi="Times New Roman" w:cs="Times New Roman"/>
          <w:sz w:val="24"/>
          <w:szCs w:val="24"/>
          <w:lang w:val="en-GB"/>
        </w:rPr>
        <w:t xml:space="preserve">are the </w:t>
      </w:r>
      <w:r w:rsidR="00D221A4">
        <w:rPr>
          <w:rFonts w:ascii="Times New Roman" w:hAnsi="Times New Roman" w:cs="Times New Roman"/>
          <w:sz w:val="24"/>
          <w:szCs w:val="24"/>
          <w:lang w:val="en-GB"/>
        </w:rPr>
        <w:t>Egypti</w:t>
      </w:r>
      <w:r w:rsidR="0045469C">
        <w:rPr>
          <w:rFonts w:ascii="Times New Roman" w:hAnsi="Times New Roman" w:cs="Times New Roman"/>
          <w:sz w:val="24"/>
          <w:szCs w:val="24"/>
          <w:lang w:val="en-GB"/>
        </w:rPr>
        <w:t>ans and Chinese</w:t>
      </w:r>
      <w:r w:rsidR="002F11B3">
        <w:rPr>
          <w:rFonts w:ascii="Times New Roman" w:hAnsi="Times New Roman" w:cs="Times New Roman"/>
          <w:sz w:val="24"/>
          <w:szCs w:val="24"/>
          <w:lang w:val="en-GB"/>
        </w:rPr>
        <w:t>.</w:t>
      </w:r>
      <w:r w:rsidR="00FD7A53">
        <w:rPr>
          <w:rFonts w:ascii="Times New Roman" w:hAnsi="Times New Roman" w:cs="Times New Roman"/>
          <w:sz w:val="24"/>
          <w:szCs w:val="24"/>
          <w:lang w:val="en-GB"/>
        </w:rPr>
        <w:t xml:space="preserve"> </w:t>
      </w:r>
      <w:r w:rsidR="00D221A4">
        <w:rPr>
          <w:rFonts w:ascii="Times New Roman" w:hAnsi="Times New Roman" w:cs="Times New Roman"/>
          <w:sz w:val="24"/>
          <w:szCs w:val="24"/>
          <w:lang w:val="en-GB"/>
        </w:rPr>
        <w:t>A</w:t>
      </w:r>
      <w:r w:rsidR="0045469C">
        <w:rPr>
          <w:rFonts w:ascii="Times New Roman" w:hAnsi="Times New Roman" w:cs="Times New Roman"/>
          <w:sz w:val="24"/>
          <w:szCs w:val="24"/>
          <w:lang w:val="en-GB"/>
        </w:rPr>
        <w:t>dditionally the Greek are</w:t>
      </w:r>
      <w:r w:rsidR="00D221A4">
        <w:rPr>
          <w:rFonts w:ascii="Times New Roman" w:hAnsi="Times New Roman" w:cs="Times New Roman"/>
          <w:sz w:val="24"/>
          <w:szCs w:val="24"/>
          <w:lang w:val="en-GB"/>
        </w:rPr>
        <w:t xml:space="preserve"> familiar with the medicina</w:t>
      </w:r>
      <w:r w:rsidR="0045469C">
        <w:rPr>
          <w:rFonts w:ascii="Times New Roman" w:hAnsi="Times New Roman" w:cs="Times New Roman"/>
          <w:sz w:val="24"/>
          <w:szCs w:val="24"/>
          <w:lang w:val="en-GB"/>
        </w:rPr>
        <w:t xml:space="preserve">l properties of some plants hence, Hippocrates, founder of </w:t>
      </w:r>
      <w:r w:rsidR="00D221A4">
        <w:rPr>
          <w:rFonts w:ascii="Times New Roman" w:hAnsi="Times New Roman" w:cs="Times New Roman"/>
          <w:sz w:val="24"/>
          <w:szCs w:val="24"/>
          <w:lang w:val="en-GB"/>
        </w:rPr>
        <w:t xml:space="preserve">medicine and </w:t>
      </w:r>
      <w:r w:rsidR="0045469C">
        <w:rPr>
          <w:rFonts w:ascii="Times New Roman" w:hAnsi="Times New Roman" w:cs="Times New Roman"/>
          <w:sz w:val="24"/>
          <w:szCs w:val="24"/>
          <w:lang w:val="en-GB"/>
        </w:rPr>
        <w:t>Aristotle used medicinal plants for treatment of illnesses.</w:t>
      </w:r>
    </w:p>
    <w:p w14:paraId="7746E519" w14:textId="77777777" w:rsidR="00E83F51" w:rsidRPr="008C6ED8" w:rsidRDefault="00996C73"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last couple of years have brought about numerous uses of </w:t>
      </w:r>
      <w:r>
        <w:rPr>
          <w:rFonts w:ascii="Times New Roman" w:hAnsi="Times New Roman" w:cs="Times New Roman"/>
          <w:i/>
          <w:sz w:val="24"/>
          <w:szCs w:val="24"/>
          <w:lang w:val="en-GB"/>
        </w:rPr>
        <w:t xml:space="preserve">J. </w:t>
      </w:r>
      <w:proofErr w:type="spellStart"/>
      <w:r>
        <w:rPr>
          <w:rFonts w:ascii="Times New Roman" w:hAnsi="Times New Roman" w:cs="Times New Roman"/>
          <w:i/>
          <w:sz w:val="24"/>
          <w:szCs w:val="24"/>
          <w:lang w:val="en-GB"/>
        </w:rPr>
        <w:t>curcas</w:t>
      </w:r>
      <w:proofErr w:type="spellEnd"/>
      <w:r>
        <w:rPr>
          <w:rFonts w:ascii="Times New Roman" w:hAnsi="Times New Roman" w:cs="Times New Roman"/>
          <w:sz w:val="24"/>
          <w:szCs w:val="24"/>
          <w:lang w:val="en-GB"/>
        </w:rPr>
        <w:t xml:space="preserve"> such as utilisation of the oil of the plant for biodiesel production </w:t>
      </w:r>
      <w:r w:rsidR="00067D24">
        <w:rPr>
          <w:rFonts w:ascii="Times New Roman" w:hAnsi="Times New Roman" w:cs="Times New Roman"/>
          <w:sz w:val="24"/>
          <w:szCs w:val="24"/>
          <w:lang w:val="en-GB"/>
        </w:rPr>
        <w:t>rather than using edible crops (Henning, 2004)</w:t>
      </w:r>
      <w:r>
        <w:rPr>
          <w:rFonts w:ascii="Times New Roman" w:hAnsi="Times New Roman" w:cs="Times New Roman"/>
          <w:sz w:val="24"/>
          <w:szCs w:val="24"/>
          <w:lang w:val="en-GB"/>
        </w:rPr>
        <w:t>. It is also relevant in reducing soil erosion in arid regions</w:t>
      </w:r>
      <w:r w:rsidR="008C6ED8">
        <w:rPr>
          <w:rFonts w:ascii="Times New Roman" w:hAnsi="Times New Roman" w:cs="Times New Roman"/>
          <w:sz w:val="24"/>
          <w:szCs w:val="24"/>
          <w:lang w:val="en-GB"/>
        </w:rPr>
        <w:t xml:space="preserve">, and also thought to be drought resistant, possessing great yield potential, hence enabling it to thrive well under salinity and on marginal lands. Farmers has integrated </w:t>
      </w:r>
      <w:r w:rsidR="008C6ED8">
        <w:rPr>
          <w:rFonts w:ascii="Times New Roman" w:hAnsi="Times New Roman" w:cs="Times New Roman"/>
          <w:i/>
          <w:sz w:val="24"/>
          <w:szCs w:val="24"/>
          <w:lang w:val="en-GB"/>
        </w:rPr>
        <w:t>Jatropha</w:t>
      </w:r>
      <w:r w:rsidR="008C6ED8">
        <w:rPr>
          <w:rFonts w:ascii="Times New Roman" w:hAnsi="Times New Roman" w:cs="Times New Roman"/>
          <w:sz w:val="24"/>
          <w:szCs w:val="24"/>
          <w:lang w:val="en-GB"/>
        </w:rPr>
        <w:t xml:space="preserve"> into </w:t>
      </w:r>
      <w:r w:rsidR="00160C23">
        <w:rPr>
          <w:rFonts w:ascii="Times New Roman" w:hAnsi="Times New Roman" w:cs="Times New Roman"/>
          <w:sz w:val="24"/>
          <w:szCs w:val="24"/>
          <w:lang w:val="en-GB"/>
        </w:rPr>
        <w:t>unfertile areas</w:t>
      </w:r>
      <w:r w:rsidR="008661FD">
        <w:rPr>
          <w:rFonts w:ascii="Times New Roman" w:hAnsi="Times New Roman" w:cs="Times New Roman"/>
          <w:sz w:val="24"/>
          <w:szCs w:val="24"/>
          <w:lang w:val="en-GB"/>
        </w:rPr>
        <w:t xml:space="preserve"> as a </w:t>
      </w:r>
      <w:r w:rsidR="00160C23">
        <w:rPr>
          <w:rFonts w:ascii="Times New Roman" w:hAnsi="Times New Roman" w:cs="Times New Roman"/>
          <w:sz w:val="24"/>
          <w:szCs w:val="24"/>
          <w:lang w:val="en-GB"/>
        </w:rPr>
        <w:t>favourable</w:t>
      </w:r>
      <w:r w:rsidR="008661FD">
        <w:rPr>
          <w:rFonts w:ascii="Times New Roman" w:hAnsi="Times New Roman" w:cs="Times New Roman"/>
          <w:sz w:val="24"/>
          <w:szCs w:val="24"/>
          <w:lang w:val="en-GB"/>
        </w:rPr>
        <w:t xml:space="preserve"> renewable energy crop.</w:t>
      </w:r>
    </w:p>
    <w:p w14:paraId="461C6870" w14:textId="33EEA20A" w:rsidR="00357FA2" w:rsidRPr="0098491D" w:rsidRDefault="0098491D" w:rsidP="0098491D">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1.2</w:t>
      </w:r>
      <w:r w:rsidR="00B73B38" w:rsidRPr="0098491D">
        <w:rPr>
          <w:rFonts w:ascii="Times New Roman" w:hAnsi="Times New Roman" w:cs="Times New Roman"/>
          <w:b/>
          <w:sz w:val="24"/>
          <w:szCs w:val="24"/>
          <w:lang w:val="en-GB"/>
        </w:rPr>
        <w:t xml:space="preserve">        </w:t>
      </w:r>
      <w:r w:rsidR="001233C2" w:rsidRPr="0098491D">
        <w:rPr>
          <w:rFonts w:ascii="Times New Roman" w:hAnsi="Times New Roman" w:cs="Times New Roman"/>
          <w:b/>
          <w:sz w:val="24"/>
          <w:szCs w:val="24"/>
          <w:lang w:val="en-GB"/>
        </w:rPr>
        <w:t>STATEMENT OF THE PROBLEM</w:t>
      </w:r>
    </w:p>
    <w:p w14:paraId="78120E32" w14:textId="64CB23E3" w:rsidR="00357FA2" w:rsidRDefault="00B94289" w:rsidP="00AB0D0B">
      <w:pPr>
        <w:spacing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 xml:space="preserve"> </w:t>
      </w:r>
      <w:r w:rsidRPr="00B94289">
        <w:rPr>
          <w:rFonts w:ascii="Times New Roman" w:hAnsi="Times New Roman" w:cs="Times New Roman"/>
          <w:sz w:val="24"/>
          <w:szCs w:val="24"/>
          <w:lang w:val="en-GB"/>
        </w:rPr>
        <w:t>T</w:t>
      </w:r>
      <w:r w:rsidR="005F3B7C">
        <w:rPr>
          <w:rFonts w:ascii="Times New Roman" w:hAnsi="Times New Roman" w:cs="Times New Roman"/>
          <w:sz w:val="24"/>
          <w:szCs w:val="24"/>
          <w:lang w:val="en-GB"/>
        </w:rPr>
        <w:t xml:space="preserve">he objectives of the work is to explore the different </w:t>
      </w:r>
      <w:proofErr w:type="spellStart"/>
      <w:r w:rsidR="005F3B7C">
        <w:rPr>
          <w:rFonts w:ascii="Times New Roman" w:hAnsi="Times New Roman" w:cs="Times New Roman"/>
          <w:sz w:val="24"/>
          <w:szCs w:val="24"/>
          <w:lang w:val="en-GB"/>
        </w:rPr>
        <w:t>phyto</w:t>
      </w:r>
      <w:proofErr w:type="spellEnd"/>
      <w:r w:rsidR="005F3B7C">
        <w:rPr>
          <w:rFonts w:ascii="Times New Roman" w:hAnsi="Times New Roman" w:cs="Times New Roman"/>
          <w:sz w:val="24"/>
          <w:szCs w:val="24"/>
          <w:lang w:val="en-GB"/>
        </w:rPr>
        <w:t xml:space="preserve">-chemical properties of the sap of </w:t>
      </w:r>
      <w:r w:rsidR="005F3B7C">
        <w:rPr>
          <w:rFonts w:ascii="Times New Roman" w:hAnsi="Times New Roman" w:cs="Times New Roman"/>
          <w:i/>
          <w:sz w:val="24"/>
          <w:szCs w:val="24"/>
          <w:lang w:val="en-GB"/>
        </w:rPr>
        <w:t xml:space="preserve">Jatropha </w:t>
      </w:r>
      <w:proofErr w:type="spellStart"/>
      <w:r w:rsidR="005F3B7C">
        <w:rPr>
          <w:rFonts w:ascii="Times New Roman" w:hAnsi="Times New Roman" w:cs="Times New Roman"/>
          <w:i/>
          <w:sz w:val="24"/>
          <w:szCs w:val="24"/>
          <w:lang w:val="en-GB"/>
        </w:rPr>
        <w:t>curcas</w:t>
      </w:r>
      <w:proofErr w:type="spellEnd"/>
      <w:r w:rsidR="005F3B7C">
        <w:rPr>
          <w:rFonts w:ascii="Times New Roman" w:hAnsi="Times New Roman" w:cs="Times New Roman"/>
          <w:i/>
          <w:sz w:val="24"/>
          <w:szCs w:val="24"/>
          <w:lang w:val="en-GB"/>
        </w:rPr>
        <w:t xml:space="preserve"> </w:t>
      </w:r>
      <w:r w:rsidR="005F3B7C">
        <w:rPr>
          <w:rFonts w:ascii="Times New Roman" w:hAnsi="Times New Roman" w:cs="Times New Roman"/>
          <w:sz w:val="24"/>
          <w:szCs w:val="24"/>
          <w:lang w:val="en-GB"/>
        </w:rPr>
        <w:t xml:space="preserve">at the site of collection. </w:t>
      </w:r>
      <w:r w:rsidR="00E35401">
        <w:rPr>
          <w:rFonts w:ascii="Times New Roman" w:hAnsi="Times New Roman" w:cs="Times New Roman"/>
          <w:sz w:val="24"/>
          <w:szCs w:val="24"/>
          <w:lang w:val="en-GB"/>
        </w:rPr>
        <w:t>This can</w:t>
      </w:r>
      <w:r w:rsidR="005F3B7C">
        <w:rPr>
          <w:rFonts w:ascii="Times New Roman" w:hAnsi="Times New Roman" w:cs="Times New Roman"/>
          <w:sz w:val="24"/>
          <w:szCs w:val="24"/>
          <w:lang w:val="en-GB"/>
        </w:rPr>
        <w:t xml:space="preserve"> be divided into the following sub-problems:</w:t>
      </w:r>
    </w:p>
    <w:p w14:paraId="67B7836E" w14:textId="77777777" w:rsidR="005F3B7C" w:rsidRDefault="006E7838"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  Description of plant (</w:t>
      </w:r>
      <w:r>
        <w:rPr>
          <w:rFonts w:ascii="Times New Roman" w:hAnsi="Times New Roman" w:cs="Times New Roman"/>
          <w:i/>
          <w:sz w:val="24"/>
          <w:szCs w:val="24"/>
          <w:lang w:val="en-GB"/>
        </w:rPr>
        <w:t xml:space="preserve">Jatropha </w:t>
      </w:r>
      <w:proofErr w:type="spellStart"/>
      <w:r>
        <w:rPr>
          <w:rFonts w:ascii="Times New Roman" w:hAnsi="Times New Roman" w:cs="Times New Roman"/>
          <w:i/>
          <w:sz w:val="24"/>
          <w:szCs w:val="24"/>
          <w:lang w:val="en-GB"/>
        </w:rPr>
        <w:t>curcas</w:t>
      </w:r>
      <w:proofErr w:type="spellEnd"/>
      <w:r>
        <w:rPr>
          <w:rFonts w:ascii="Times New Roman" w:hAnsi="Times New Roman" w:cs="Times New Roman"/>
          <w:sz w:val="24"/>
          <w:szCs w:val="24"/>
          <w:lang w:val="en-GB"/>
        </w:rPr>
        <w:t>) and its importance for economic de</w:t>
      </w:r>
      <w:r w:rsidR="0041361D">
        <w:rPr>
          <w:rFonts w:ascii="Times New Roman" w:hAnsi="Times New Roman" w:cs="Times New Roman"/>
          <w:sz w:val="24"/>
          <w:szCs w:val="24"/>
          <w:lang w:val="en-GB"/>
        </w:rPr>
        <w:t>velopment and its uses in medical practises.</w:t>
      </w:r>
    </w:p>
    <w:p w14:paraId="063A0920" w14:textId="77777777" w:rsidR="006E7838" w:rsidRPr="0041361D" w:rsidRDefault="0041361D"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2.  To analyse the phytochemicals present in the sap of </w:t>
      </w:r>
      <w:r>
        <w:rPr>
          <w:rFonts w:ascii="Times New Roman" w:hAnsi="Times New Roman" w:cs="Times New Roman"/>
          <w:i/>
          <w:sz w:val="24"/>
          <w:szCs w:val="24"/>
          <w:lang w:val="en-GB"/>
        </w:rPr>
        <w:t xml:space="preserve">Jatropha </w:t>
      </w:r>
      <w:proofErr w:type="spellStart"/>
      <w:r>
        <w:rPr>
          <w:rFonts w:ascii="Times New Roman" w:hAnsi="Times New Roman" w:cs="Times New Roman"/>
          <w:i/>
          <w:sz w:val="24"/>
          <w:szCs w:val="24"/>
          <w:lang w:val="en-GB"/>
        </w:rPr>
        <w:t>Curcas</w:t>
      </w:r>
      <w:proofErr w:type="spellEnd"/>
      <w:r>
        <w:rPr>
          <w:rFonts w:ascii="Times New Roman" w:hAnsi="Times New Roman" w:cs="Times New Roman"/>
          <w:sz w:val="24"/>
          <w:szCs w:val="24"/>
          <w:lang w:val="en-GB"/>
        </w:rPr>
        <w:t>.</w:t>
      </w:r>
    </w:p>
    <w:p w14:paraId="7B7CD542" w14:textId="77777777" w:rsidR="006E7838" w:rsidRDefault="0041361D" w:rsidP="00AB0D0B">
      <w:pPr>
        <w:spacing w:line="360" w:lineRule="auto"/>
        <w:jc w:val="both"/>
        <w:rPr>
          <w:rFonts w:ascii="Times New Roman" w:hAnsi="Times New Roman" w:cs="Times New Roman"/>
          <w:i/>
          <w:sz w:val="24"/>
          <w:szCs w:val="24"/>
          <w:lang w:val="en-GB"/>
        </w:rPr>
      </w:pPr>
      <w:r>
        <w:rPr>
          <w:rFonts w:ascii="Times New Roman" w:hAnsi="Times New Roman" w:cs="Times New Roman"/>
          <w:sz w:val="24"/>
          <w:szCs w:val="24"/>
          <w:lang w:val="en-GB"/>
        </w:rPr>
        <w:t>3.  Determination of the organic constituent present in the sap.</w:t>
      </w:r>
    </w:p>
    <w:p w14:paraId="7F0E2D7F" w14:textId="77777777" w:rsidR="00F72109" w:rsidRDefault="0041361D"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4.  To understand the chemical structure of some compounds present in the sap.</w:t>
      </w:r>
    </w:p>
    <w:p w14:paraId="2CFD3176" w14:textId="77777777" w:rsidR="008249BA" w:rsidRDefault="008249BA"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1.3        AIM OF STUDY</w:t>
      </w:r>
    </w:p>
    <w:p w14:paraId="5DF47053" w14:textId="6F0DCDAE" w:rsidR="00B82838" w:rsidRDefault="008249BA"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To identify the phytochemicals and organic constituents present in the sap of </w:t>
      </w:r>
      <w:proofErr w:type="spellStart"/>
      <w:r>
        <w:rPr>
          <w:rFonts w:ascii="Times New Roman" w:hAnsi="Times New Roman" w:cs="Times New Roman"/>
          <w:i/>
          <w:sz w:val="24"/>
          <w:szCs w:val="24"/>
          <w:lang w:val="en-GB"/>
        </w:rPr>
        <w:t>J.curcas</w:t>
      </w:r>
      <w:proofErr w:type="spellEnd"/>
      <w:r>
        <w:rPr>
          <w:rFonts w:ascii="Times New Roman" w:hAnsi="Times New Roman" w:cs="Times New Roman"/>
          <w:sz w:val="24"/>
          <w:szCs w:val="24"/>
          <w:lang w:val="en-GB"/>
        </w:rPr>
        <w:t>, using different methods.</w:t>
      </w:r>
      <w:r w:rsidR="00F72109">
        <w:rPr>
          <w:rFonts w:ascii="Times New Roman" w:hAnsi="Times New Roman" w:cs="Times New Roman"/>
          <w:sz w:val="24"/>
          <w:szCs w:val="24"/>
          <w:lang w:val="en-GB"/>
        </w:rPr>
        <w:t xml:space="preserve">                                                       </w:t>
      </w:r>
    </w:p>
    <w:p w14:paraId="261E85FA" w14:textId="77777777" w:rsidR="009660E7" w:rsidRDefault="00B82838"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F72109">
        <w:rPr>
          <w:rFonts w:ascii="Times New Roman" w:hAnsi="Times New Roman" w:cs="Times New Roman"/>
          <w:sz w:val="24"/>
          <w:szCs w:val="24"/>
          <w:lang w:val="en-GB"/>
        </w:rPr>
        <w:t xml:space="preserve"> </w:t>
      </w:r>
    </w:p>
    <w:p w14:paraId="0585FE7E" w14:textId="7C06863B" w:rsidR="00910F60" w:rsidRPr="00F72109" w:rsidRDefault="00910F60" w:rsidP="009660E7">
      <w:pPr>
        <w:spacing w:line="360" w:lineRule="auto"/>
        <w:jc w:val="center"/>
        <w:rPr>
          <w:rFonts w:ascii="Times New Roman" w:hAnsi="Times New Roman" w:cs="Times New Roman"/>
          <w:sz w:val="24"/>
          <w:szCs w:val="24"/>
          <w:lang w:val="en-GB"/>
        </w:rPr>
      </w:pPr>
      <w:r>
        <w:rPr>
          <w:rFonts w:ascii="Times New Roman" w:hAnsi="Times New Roman" w:cs="Times New Roman"/>
          <w:b/>
          <w:sz w:val="28"/>
          <w:szCs w:val="28"/>
          <w:lang w:val="en-GB"/>
        </w:rPr>
        <w:lastRenderedPageBreak/>
        <w:t>CHAPTER TWO</w:t>
      </w:r>
    </w:p>
    <w:p w14:paraId="0080CF31" w14:textId="77777777" w:rsidR="00454868" w:rsidRDefault="000E2F26"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2.0       </w:t>
      </w:r>
      <w:r w:rsidR="00454868">
        <w:rPr>
          <w:rFonts w:ascii="Times New Roman" w:hAnsi="Times New Roman" w:cs="Times New Roman"/>
          <w:b/>
          <w:sz w:val="24"/>
          <w:szCs w:val="24"/>
          <w:lang w:val="en-GB"/>
        </w:rPr>
        <w:t>LITERATURE REVIEW</w:t>
      </w:r>
    </w:p>
    <w:p w14:paraId="68992CBE" w14:textId="77777777" w:rsidR="00910F60" w:rsidRPr="00454868" w:rsidRDefault="00454868" w:rsidP="00AB0D0B">
      <w:pPr>
        <w:spacing w:line="360" w:lineRule="auto"/>
        <w:jc w:val="both"/>
        <w:rPr>
          <w:rFonts w:ascii="Times New Roman" w:hAnsi="Times New Roman" w:cs="Times New Roman"/>
          <w:b/>
          <w:i/>
          <w:sz w:val="24"/>
          <w:szCs w:val="24"/>
          <w:lang w:val="en-GB"/>
        </w:rPr>
      </w:pPr>
      <w:r>
        <w:rPr>
          <w:rFonts w:ascii="Times New Roman" w:hAnsi="Times New Roman" w:cs="Times New Roman"/>
          <w:b/>
          <w:sz w:val="24"/>
          <w:szCs w:val="24"/>
          <w:lang w:val="en-GB"/>
        </w:rPr>
        <w:t>2.</w:t>
      </w:r>
      <w:r w:rsidRPr="00454868">
        <w:rPr>
          <w:rFonts w:ascii="Times New Roman" w:hAnsi="Times New Roman" w:cs="Times New Roman"/>
          <w:b/>
          <w:sz w:val="24"/>
          <w:szCs w:val="24"/>
          <w:lang w:val="en-GB"/>
        </w:rPr>
        <w:t xml:space="preserve">1       </w:t>
      </w:r>
      <w:r w:rsidR="0037772A">
        <w:rPr>
          <w:rFonts w:ascii="Times New Roman" w:hAnsi="Times New Roman" w:cs="Times New Roman"/>
          <w:b/>
          <w:sz w:val="24"/>
          <w:szCs w:val="24"/>
          <w:lang w:val="en-GB"/>
        </w:rPr>
        <w:t>OVERVIEW OF</w:t>
      </w:r>
      <w:r>
        <w:rPr>
          <w:rFonts w:ascii="Times New Roman" w:hAnsi="Times New Roman" w:cs="Times New Roman"/>
          <w:b/>
          <w:sz w:val="24"/>
          <w:szCs w:val="24"/>
          <w:lang w:val="en-GB"/>
        </w:rPr>
        <w:t xml:space="preserve"> </w:t>
      </w:r>
      <w:r w:rsidRPr="0037772A">
        <w:rPr>
          <w:rFonts w:ascii="Times New Roman" w:hAnsi="Times New Roman" w:cs="Times New Roman"/>
          <w:i/>
          <w:sz w:val="24"/>
          <w:szCs w:val="24"/>
          <w:lang w:val="en-GB"/>
        </w:rPr>
        <w:t xml:space="preserve">Jatropha </w:t>
      </w:r>
      <w:proofErr w:type="spellStart"/>
      <w:r w:rsidRPr="0037772A">
        <w:rPr>
          <w:rFonts w:ascii="Times New Roman" w:hAnsi="Times New Roman" w:cs="Times New Roman"/>
          <w:i/>
          <w:sz w:val="24"/>
          <w:szCs w:val="24"/>
          <w:lang w:val="en-GB"/>
        </w:rPr>
        <w:t>curcas</w:t>
      </w:r>
      <w:proofErr w:type="spellEnd"/>
    </w:p>
    <w:p w14:paraId="575659BA" w14:textId="77777777" w:rsidR="001C19A8" w:rsidRDefault="00E27C86" w:rsidP="00AB0D0B">
      <w:pPr>
        <w:spacing w:line="36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 xml:space="preserve">Jatropha </w:t>
      </w:r>
      <w:proofErr w:type="spellStart"/>
      <w:r>
        <w:rPr>
          <w:rFonts w:ascii="Times New Roman" w:hAnsi="Times New Roman" w:cs="Times New Roman"/>
          <w:i/>
          <w:sz w:val="24"/>
          <w:szCs w:val="24"/>
          <w:lang w:val="en-GB"/>
        </w:rPr>
        <w:t>curcas</w:t>
      </w:r>
      <w:proofErr w:type="spellEnd"/>
      <w:r>
        <w:rPr>
          <w:rFonts w:ascii="Times New Roman" w:hAnsi="Times New Roman" w:cs="Times New Roman"/>
          <w:i/>
          <w:sz w:val="24"/>
          <w:szCs w:val="24"/>
          <w:lang w:val="en-GB"/>
        </w:rPr>
        <w:t xml:space="preserve"> </w:t>
      </w:r>
      <w:r w:rsidR="00736AE7">
        <w:rPr>
          <w:rFonts w:ascii="Times New Roman" w:hAnsi="Times New Roman" w:cs="Times New Roman"/>
          <w:sz w:val="24"/>
          <w:szCs w:val="24"/>
          <w:lang w:val="en-GB"/>
        </w:rPr>
        <w:t xml:space="preserve">according to </w:t>
      </w:r>
      <w:proofErr w:type="spellStart"/>
      <w:r w:rsidR="00736AE7">
        <w:rPr>
          <w:rFonts w:ascii="Times New Roman" w:hAnsi="Times New Roman" w:cs="Times New Roman"/>
          <w:sz w:val="24"/>
          <w:szCs w:val="24"/>
          <w:lang w:val="en-GB"/>
        </w:rPr>
        <w:t>Abdelgadir</w:t>
      </w:r>
      <w:proofErr w:type="spellEnd"/>
      <w:r w:rsidR="00736AE7">
        <w:rPr>
          <w:rFonts w:ascii="Times New Roman" w:hAnsi="Times New Roman" w:cs="Times New Roman"/>
          <w:sz w:val="24"/>
          <w:szCs w:val="24"/>
          <w:lang w:val="en-GB"/>
        </w:rPr>
        <w:t xml:space="preserve"> and Van </w:t>
      </w:r>
      <w:proofErr w:type="spellStart"/>
      <w:r w:rsidR="00736AE7">
        <w:rPr>
          <w:rFonts w:ascii="Times New Roman" w:hAnsi="Times New Roman" w:cs="Times New Roman"/>
          <w:sz w:val="24"/>
          <w:szCs w:val="24"/>
          <w:lang w:val="en-GB"/>
        </w:rPr>
        <w:t>Staden</w:t>
      </w:r>
      <w:proofErr w:type="spellEnd"/>
      <w:r w:rsidR="00736AE7">
        <w:rPr>
          <w:rFonts w:ascii="Times New Roman" w:hAnsi="Times New Roman" w:cs="Times New Roman"/>
          <w:sz w:val="24"/>
          <w:szCs w:val="24"/>
          <w:lang w:val="en-GB"/>
        </w:rPr>
        <w:t xml:space="preserve"> (2013) </w:t>
      </w:r>
      <w:r>
        <w:rPr>
          <w:rFonts w:ascii="Times New Roman" w:hAnsi="Times New Roman" w:cs="Times New Roman"/>
          <w:sz w:val="24"/>
          <w:szCs w:val="24"/>
          <w:lang w:val="en-GB"/>
        </w:rPr>
        <w:t xml:space="preserve">is a </w:t>
      </w:r>
      <w:r w:rsidR="00452C56">
        <w:rPr>
          <w:rFonts w:ascii="Times New Roman" w:hAnsi="Times New Roman" w:cs="Times New Roman"/>
          <w:sz w:val="24"/>
          <w:szCs w:val="24"/>
          <w:lang w:val="en-GB"/>
        </w:rPr>
        <w:t xml:space="preserve">plant with multiple purpose that have the </w:t>
      </w:r>
      <w:r>
        <w:rPr>
          <w:rFonts w:ascii="Times New Roman" w:hAnsi="Times New Roman" w:cs="Times New Roman"/>
          <w:sz w:val="24"/>
          <w:szCs w:val="24"/>
          <w:lang w:val="en-GB"/>
        </w:rPr>
        <w:t xml:space="preserve">potential for </w:t>
      </w:r>
      <w:r w:rsidR="00452C56">
        <w:rPr>
          <w:rFonts w:ascii="Times New Roman" w:hAnsi="Times New Roman" w:cs="Times New Roman"/>
          <w:sz w:val="24"/>
          <w:szCs w:val="24"/>
          <w:lang w:val="en-GB"/>
        </w:rPr>
        <w:t xml:space="preserve">production of biodiesel and medicines. Recently, a lot of </w:t>
      </w:r>
      <w:r>
        <w:rPr>
          <w:rFonts w:ascii="Times New Roman" w:hAnsi="Times New Roman" w:cs="Times New Roman"/>
          <w:sz w:val="24"/>
          <w:szCs w:val="24"/>
          <w:lang w:val="en-GB"/>
        </w:rPr>
        <w:t>interest</w:t>
      </w:r>
      <w:r>
        <w:rPr>
          <w:rFonts w:ascii="Times New Roman" w:hAnsi="Times New Roman" w:cs="Times New Roman"/>
          <w:i/>
          <w:sz w:val="24"/>
          <w:szCs w:val="24"/>
          <w:lang w:val="en-GB"/>
        </w:rPr>
        <w:t xml:space="preserve"> </w:t>
      </w:r>
      <w:r w:rsidR="00452C56">
        <w:rPr>
          <w:rFonts w:ascii="Times New Roman" w:hAnsi="Times New Roman" w:cs="Times New Roman"/>
          <w:sz w:val="24"/>
          <w:szCs w:val="24"/>
          <w:lang w:val="en-GB"/>
        </w:rPr>
        <w:t>has been shown on the</w:t>
      </w:r>
      <w:r>
        <w:rPr>
          <w:rFonts w:ascii="Times New Roman" w:hAnsi="Times New Roman" w:cs="Times New Roman"/>
          <w:sz w:val="24"/>
          <w:szCs w:val="24"/>
          <w:lang w:val="en-GB"/>
        </w:rPr>
        <w:t xml:space="preserve"> seed oil for biodiesel production </w:t>
      </w:r>
      <w:r w:rsidR="00452C56">
        <w:rPr>
          <w:rFonts w:ascii="Times New Roman" w:hAnsi="Times New Roman" w:cs="Times New Roman"/>
          <w:sz w:val="24"/>
          <w:szCs w:val="24"/>
          <w:lang w:val="en-GB"/>
        </w:rPr>
        <w:t xml:space="preserve">and this </w:t>
      </w:r>
      <w:r>
        <w:rPr>
          <w:rFonts w:ascii="Times New Roman" w:hAnsi="Times New Roman" w:cs="Times New Roman"/>
          <w:sz w:val="24"/>
          <w:szCs w:val="24"/>
          <w:lang w:val="en-GB"/>
        </w:rPr>
        <w:t xml:space="preserve">has encouraged cultivation of the plant on </w:t>
      </w:r>
      <w:r w:rsidR="00736AE7">
        <w:rPr>
          <w:rFonts w:ascii="Times New Roman" w:hAnsi="Times New Roman" w:cs="Times New Roman"/>
          <w:sz w:val="24"/>
          <w:szCs w:val="24"/>
          <w:lang w:val="en-GB"/>
        </w:rPr>
        <w:t xml:space="preserve">a </w:t>
      </w:r>
      <w:r>
        <w:rPr>
          <w:rFonts w:ascii="Times New Roman" w:hAnsi="Times New Roman" w:cs="Times New Roman"/>
          <w:sz w:val="24"/>
          <w:szCs w:val="24"/>
          <w:lang w:val="en-GB"/>
        </w:rPr>
        <w:t>l</w:t>
      </w:r>
      <w:r w:rsidR="004A1221">
        <w:rPr>
          <w:rFonts w:ascii="Times New Roman" w:hAnsi="Times New Roman" w:cs="Times New Roman"/>
          <w:sz w:val="24"/>
          <w:szCs w:val="24"/>
          <w:lang w:val="en-GB"/>
        </w:rPr>
        <w:t>arge scale. It has been forecasted</w:t>
      </w:r>
      <w:r>
        <w:rPr>
          <w:rFonts w:ascii="Times New Roman" w:hAnsi="Times New Roman" w:cs="Times New Roman"/>
          <w:sz w:val="24"/>
          <w:szCs w:val="24"/>
          <w:lang w:val="en-GB"/>
        </w:rPr>
        <w:t xml:space="preserve"> that mill</w:t>
      </w:r>
      <w:r w:rsidR="00736AE7">
        <w:rPr>
          <w:rFonts w:ascii="Times New Roman" w:hAnsi="Times New Roman" w:cs="Times New Roman"/>
          <w:sz w:val="24"/>
          <w:szCs w:val="24"/>
          <w:lang w:val="en-GB"/>
        </w:rPr>
        <w:t>ions of hectares will be used for</w:t>
      </w:r>
      <w:r>
        <w:rPr>
          <w:rFonts w:ascii="Times New Roman" w:hAnsi="Times New Roman" w:cs="Times New Roman"/>
          <w:sz w:val="24"/>
          <w:szCs w:val="24"/>
          <w:lang w:val="en-GB"/>
        </w:rPr>
        <w:t xml:space="preserve"> </w:t>
      </w:r>
      <w:r>
        <w:rPr>
          <w:rFonts w:ascii="Times New Roman" w:hAnsi="Times New Roman" w:cs="Times New Roman"/>
          <w:i/>
          <w:sz w:val="24"/>
          <w:szCs w:val="24"/>
          <w:lang w:val="en-GB"/>
        </w:rPr>
        <w:t xml:space="preserve">J. </w:t>
      </w:r>
      <w:proofErr w:type="spellStart"/>
      <w:r>
        <w:rPr>
          <w:rFonts w:ascii="Times New Roman" w:hAnsi="Times New Roman" w:cs="Times New Roman"/>
          <w:i/>
          <w:sz w:val="24"/>
          <w:szCs w:val="24"/>
          <w:lang w:val="en-GB"/>
        </w:rPr>
        <w:t>curcas</w:t>
      </w:r>
      <w:proofErr w:type="spellEnd"/>
      <w:r>
        <w:rPr>
          <w:rFonts w:ascii="Times New Roman" w:hAnsi="Times New Roman" w:cs="Times New Roman"/>
          <w:i/>
          <w:sz w:val="24"/>
          <w:szCs w:val="24"/>
          <w:lang w:val="en-GB"/>
        </w:rPr>
        <w:t xml:space="preserve"> </w:t>
      </w:r>
      <w:r>
        <w:rPr>
          <w:rFonts w:ascii="Times New Roman" w:hAnsi="Times New Roman" w:cs="Times New Roman"/>
          <w:sz w:val="24"/>
          <w:szCs w:val="24"/>
          <w:lang w:val="en-GB"/>
        </w:rPr>
        <w:t>cultivation (</w:t>
      </w:r>
      <w:proofErr w:type="spellStart"/>
      <w:r>
        <w:rPr>
          <w:rFonts w:ascii="Times New Roman" w:hAnsi="Times New Roman" w:cs="Times New Roman"/>
          <w:sz w:val="24"/>
          <w:szCs w:val="24"/>
          <w:lang w:val="en-GB"/>
        </w:rPr>
        <w:t>Devappa</w:t>
      </w:r>
      <w:proofErr w:type="spellEnd"/>
      <w:r>
        <w:rPr>
          <w:rFonts w:ascii="Times New Roman" w:hAnsi="Times New Roman" w:cs="Times New Roman"/>
          <w:sz w:val="24"/>
          <w:szCs w:val="24"/>
          <w:lang w:val="en-GB"/>
        </w:rPr>
        <w:t xml:space="preserve"> </w:t>
      </w:r>
      <w:r>
        <w:rPr>
          <w:rFonts w:ascii="Times New Roman" w:hAnsi="Times New Roman" w:cs="Times New Roman"/>
          <w:i/>
          <w:sz w:val="24"/>
          <w:szCs w:val="24"/>
          <w:lang w:val="en-GB"/>
        </w:rPr>
        <w:t>et al.</w:t>
      </w:r>
      <w:r w:rsidR="00454868">
        <w:rPr>
          <w:rFonts w:ascii="Times New Roman" w:hAnsi="Times New Roman" w:cs="Times New Roman"/>
          <w:i/>
          <w:sz w:val="24"/>
          <w:szCs w:val="24"/>
          <w:lang w:val="en-GB"/>
        </w:rPr>
        <w:t>,</w:t>
      </w:r>
      <w:r w:rsidR="00802ECB">
        <w:rPr>
          <w:rFonts w:ascii="Times New Roman" w:hAnsi="Times New Roman" w:cs="Times New Roman"/>
          <w:sz w:val="24"/>
          <w:szCs w:val="24"/>
          <w:lang w:val="en-GB"/>
        </w:rPr>
        <w:t xml:space="preserve"> 2010</w:t>
      </w:r>
      <w:r w:rsidR="00B82838">
        <w:rPr>
          <w:rFonts w:ascii="Times New Roman" w:hAnsi="Times New Roman" w:cs="Times New Roman"/>
          <w:sz w:val="24"/>
          <w:szCs w:val="24"/>
          <w:lang w:val="en-GB"/>
        </w:rPr>
        <w:t>). Different studies has demonstrated the effectiveness of</w:t>
      </w:r>
      <w:r>
        <w:rPr>
          <w:rFonts w:ascii="Times New Roman" w:hAnsi="Times New Roman" w:cs="Times New Roman"/>
          <w:sz w:val="24"/>
          <w:szCs w:val="24"/>
          <w:lang w:val="en-GB"/>
        </w:rPr>
        <w:t xml:space="preserve"> </w:t>
      </w:r>
      <w:r>
        <w:rPr>
          <w:rFonts w:ascii="Times New Roman" w:hAnsi="Times New Roman" w:cs="Times New Roman"/>
          <w:i/>
          <w:sz w:val="24"/>
          <w:szCs w:val="24"/>
          <w:lang w:val="en-GB"/>
        </w:rPr>
        <w:t xml:space="preserve">Jatropha </w:t>
      </w:r>
      <w:r>
        <w:rPr>
          <w:rFonts w:ascii="Times New Roman" w:hAnsi="Times New Roman" w:cs="Times New Roman"/>
          <w:sz w:val="24"/>
          <w:szCs w:val="24"/>
          <w:lang w:val="en-GB"/>
        </w:rPr>
        <w:t xml:space="preserve">covering various aspects for example, </w:t>
      </w:r>
      <w:r w:rsidR="00B82838">
        <w:rPr>
          <w:rFonts w:ascii="Times New Roman" w:hAnsi="Times New Roman" w:cs="Times New Roman"/>
          <w:sz w:val="24"/>
          <w:szCs w:val="24"/>
          <w:lang w:val="en-GB"/>
        </w:rPr>
        <w:t xml:space="preserve">phytochemistry, medicinal properties, </w:t>
      </w:r>
      <w:r w:rsidR="00751EC0">
        <w:rPr>
          <w:rFonts w:ascii="Times New Roman" w:hAnsi="Times New Roman" w:cs="Times New Roman"/>
          <w:sz w:val="24"/>
          <w:szCs w:val="24"/>
          <w:lang w:val="en-GB"/>
        </w:rPr>
        <w:t>and pharmacology (</w:t>
      </w:r>
      <w:r>
        <w:rPr>
          <w:rFonts w:ascii="Times New Roman" w:hAnsi="Times New Roman" w:cs="Times New Roman"/>
          <w:sz w:val="24"/>
          <w:szCs w:val="24"/>
          <w:lang w:val="en-GB"/>
        </w:rPr>
        <w:t>Sharma and Singh, 2012)</w:t>
      </w:r>
      <w:r w:rsidR="00CD1143">
        <w:rPr>
          <w:rFonts w:ascii="Times New Roman" w:hAnsi="Times New Roman" w:cs="Times New Roman"/>
          <w:sz w:val="24"/>
          <w:szCs w:val="24"/>
          <w:lang w:val="en-GB"/>
        </w:rPr>
        <w:t>. T</w:t>
      </w:r>
      <w:r w:rsidR="00BC597A">
        <w:rPr>
          <w:rFonts w:ascii="Times New Roman" w:hAnsi="Times New Roman" w:cs="Times New Roman"/>
          <w:sz w:val="24"/>
          <w:szCs w:val="24"/>
          <w:lang w:val="en-GB"/>
        </w:rPr>
        <w:t>aproot and four sha</w:t>
      </w:r>
      <w:r w:rsidR="009E424F">
        <w:rPr>
          <w:rFonts w:ascii="Times New Roman" w:hAnsi="Times New Roman" w:cs="Times New Roman"/>
          <w:sz w:val="24"/>
          <w:szCs w:val="24"/>
          <w:lang w:val="en-GB"/>
        </w:rPr>
        <w:t xml:space="preserve">llow lateral roots </w:t>
      </w:r>
      <w:r w:rsidR="00CD1143">
        <w:rPr>
          <w:rFonts w:ascii="Times New Roman" w:hAnsi="Times New Roman" w:cs="Times New Roman"/>
          <w:sz w:val="24"/>
          <w:szCs w:val="24"/>
          <w:lang w:val="en-GB"/>
        </w:rPr>
        <w:t xml:space="preserve">makes up the root system </w:t>
      </w:r>
      <w:r w:rsidR="009E424F">
        <w:rPr>
          <w:rFonts w:ascii="Times New Roman" w:hAnsi="Times New Roman" w:cs="Times New Roman"/>
          <w:sz w:val="24"/>
          <w:szCs w:val="24"/>
          <w:lang w:val="en-GB"/>
        </w:rPr>
        <w:t xml:space="preserve">(Rodriguez </w:t>
      </w:r>
      <w:r w:rsidR="009E424F" w:rsidRPr="00206E98">
        <w:rPr>
          <w:rFonts w:ascii="Times New Roman" w:hAnsi="Times New Roman" w:cs="Times New Roman"/>
          <w:i/>
          <w:sz w:val="24"/>
          <w:szCs w:val="24"/>
          <w:lang w:val="en-GB"/>
        </w:rPr>
        <w:t>et al</w:t>
      </w:r>
      <w:r w:rsidR="009E424F">
        <w:rPr>
          <w:rFonts w:ascii="Times New Roman" w:hAnsi="Times New Roman" w:cs="Times New Roman"/>
          <w:sz w:val="24"/>
          <w:szCs w:val="24"/>
          <w:lang w:val="en-GB"/>
        </w:rPr>
        <w:t>., 2013</w:t>
      </w:r>
      <w:r w:rsidR="00BC597A">
        <w:rPr>
          <w:rFonts w:ascii="Times New Roman" w:hAnsi="Times New Roman" w:cs="Times New Roman"/>
          <w:sz w:val="24"/>
          <w:szCs w:val="24"/>
          <w:lang w:val="en-GB"/>
        </w:rPr>
        <w:t>).</w:t>
      </w:r>
      <w:r w:rsidR="00677FA8">
        <w:rPr>
          <w:rFonts w:ascii="Times New Roman" w:hAnsi="Times New Roman" w:cs="Times New Roman"/>
          <w:sz w:val="24"/>
          <w:szCs w:val="24"/>
          <w:lang w:val="en-GB"/>
        </w:rPr>
        <w:t xml:space="preserve"> The flowers are in axillary clusters w</w:t>
      </w:r>
      <w:r w:rsidR="00AA10B5">
        <w:rPr>
          <w:rFonts w:ascii="Times New Roman" w:hAnsi="Times New Roman" w:cs="Times New Roman"/>
          <w:sz w:val="24"/>
          <w:szCs w:val="24"/>
          <w:lang w:val="en-GB"/>
        </w:rPr>
        <w:t>ith a stalk of 3-5 cm long, thickly</w:t>
      </w:r>
      <w:r w:rsidR="00677FA8">
        <w:rPr>
          <w:rFonts w:ascii="Times New Roman" w:hAnsi="Times New Roman" w:cs="Times New Roman"/>
          <w:sz w:val="24"/>
          <w:szCs w:val="24"/>
          <w:lang w:val="en-GB"/>
        </w:rPr>
        <w:t xml:space="preserve"> pubescent, yellowish-green, with prominen</w:t>
      </w:r>
      <w:r w:rsidR="00AA10B5">
        <w:rPr>
          <w:rFonts w:ascii="Times New Roman" w:hAnsi="Times New Roman" w:cs="Times New Roman"/>
          <w:sz w:val="24"/>
          <w:szCs w:val="24"/>
          <w:lang w:val="en-GB"/>
        </w:rPr>
        <w:t>t glandular discs. Male flowers have</w:t>
      </w:r>
      <w:r w:rsidR="00677FA8">
        <w:rPr>
          <w:rFonts w:ascii="Times New Roman" w:hAnsi="Times New Roman" w:cs="Times New Roman"/>
          <w:sz w:val="24"/>
          <w:szCs w:val="24"/>
          <w:lang w:val="en-GB"/>
        </w:rPr>
        <w:t xml:space="preserve"> 5 ovate-elliptic sepals, less than 4 mm long an</w:t>
      </w:r>
      <w:r w:rsidR="0083059C">
        <w:rPr>
          <w:rFonts w:ascii="Times New Roman" w:hAnsi="Times New Roman" w:cs="Times New Roman"/>
          <w:sz w:val="24"/>
          <w:szCs w:val="24"/>
          <w:lang w:val="en-GB"/>
        </w:rPr>
        <w:t>d 5-oblong-obovate petals u</w:t>
      </w:r>
      <w:r w:rsidR="00AA10B5">
        <w:rPr>
          <w:rFonts w:ascii="Times New Roman" w:hAnsi="Times New Roman" w:cs="Times New Roman"/>
          <w:sz w:val="24"/>
          <w:szCs w:val="24"/>
          <w:lang w:val="en-GB"/>
        </w:rPr>
        <w:t>nited in the lower half and</w:t>
      </w:r>
      <w:r w:rsidR="0083059C">
        <w:rPr>
          <w:rFonts w:ascii="Times New Roman" w:hAnsi="Times New Roman" w:cs="Times New Roman"/>
          <w:sz w:val="24"/>
          <w:szCs w:val="24"/>
          <w:lang w:val="en-GB"/>
        </w:rPr>
        <w:t xml:space="preserve"> hairy inside, 6-7 mm long</w:t>
      </w:r>
      <w:r w:rsidR="00BE7551">
        <w:rPr>
          <w:rFonts w:ascii="Times New Roman" w:hAnsi="Times New Roman" w:cs="Times New Roman"/>
          <w:sz w:val="24"/>
          <w:szCs w:val="24"/>
          <w:lang w:val="en-GB"/>
        </w:rPr>
        <w:t xml:space="preserve">, 8 stamens. Female flowers has oblong petals, large </w:t>
      </w:r>
      <w:r w:rsidR="0083059C">
        <w:rPr>
          <w:rFonts w:ascii="Times New Roman" w:hAnsi="Times New Roman" w:cs="Times New Roman"/>
          <w:sz w:val="24"/>
          <w:szCs w:val="24"/>
          <w:lang w:val="en-GB"/>
        </w:rPr>
        <w:t>sepals</w:t>
      </w:r>
      <w:r w:rsidR="00BE7551">
        <w:rPr>
          <w:rFonts w:ascii="Times New Roman" w:hAnsi="Times New Roman" w:cs="Times New Roman"/>
          <w:sz w:val="24"/>
          <w:szCs w:val="24"/>
          <w:lang w:val="en-GB"/>
        </w:rPr>
        <w:t xml:space="preserve"> and </w:t>
      </w:r>
      <w:r w:rsidR="0083059C">
        <w:rPr>
          <w:rFonts w:ascii="Times New Roman" w:hAnsi="Times New Roman" w:cs="Times New Roman"/>
          <w:sz w:val="24"/>
          <w:szCs w:val="24"/>
          <w:lang w:val="en-GB"/>
        </w:rPr>
        <w:t>4 mm long (</w:t>
      </w:r>
      <w:proofErr w:type="spellStart"/>
      <w:r w:rsidR="0083059C">
        <w:rPr>
          <w:rFonts w:ascii="Times New Roman" w:hAnsi="Times New Roman" w:cs="Times New Roman"/>
          <w:sz w:val="24"/>
          <w:szCs w:val="24"/>
          <w:lang w:val="en-GB"/>
        </w:rPr>
        <w:t>Abdelgadir</w:t>
      </w:r>
      <w:proofErr w:type="spellEnd"/>
      <w:r w:rsidR="0083059C">
        <w:rPr>
          <w:rFonts w:ascii="Times New Roman" w:hAnsi="Times New Roman" w:cs="Times New Roman"/>
          <w:sz w:val="24"/>
          <w:szCs w:val="24"/>
          <w:lang w:val="en-GB"/>
        </w:rPr>
        <w:t xml:space="preserve"> </w:t>
      </w:r>
      <w:r w:rsidR="0083059C">
        <w:rPr>
          <w:rFonts w:ascii="Times New Roman" w:hAnsi="Times New Roman" w:cs="Times New Roman"/>
          <w:i/>
          <w:sz w:val="24"/>
          <w:szCs w:val="24"/>
          <w:lang w:val="en-GB"/>
        </w:rPr>
        <w:t>et a</w:t>
      </w:r>
      <w:r w:rsidR="000C48E1">
        <w:rPr>
          <w:rFonts w:ascii="Times New Roman" w:hAnsi="Times New Roman" w:cs="Times New Roman"/>
          <w:i/>
          <w:sz w:val="24"/>
          <w:szCs w:val="24"/>
          <w:lang w:val="en-GB"/>
        </w:rPr>
        <w:t>l</w:t>
      </w:r>
      <w:r w:rsidR="0083059C">
        <w:rPr>
          <w:rFonts w:ascii="Times New Roman" w:hAnsi="Times New Roman" w:cs="Times New Roman"/>
          <w:i/>
          <w:sz w:val="24"/>
          <w:szCs w:val="24"/>
          <w:lang w:val="en-GB"/>
        </w:rPr>
        <w:t>., 2009</w:t>
      </w:r>
      <w:r w:rsidR="0083059C">
        <w:rPr>
          <w:rFonts w:ascii="Times New Roman" w:hAnsi="Times New Roman" w:cs="Times New Roman"/>
          <w:sz w:val="24"/>
          <w:szCs w:val="24"/>
          <w:lang w:val="en-GB"/>
        </w:rPr>
        <w:t>). Fruits are ovoid capsules 3-4 cm long, slightly trilobite, splitting into three cells. The seeds are three per fruit, large, oblong, 2 cm long</w:t>
      </w:r>
      <w:r w:rsidR="00624992">
        <w:rPr>
          <w:rFonts w:ascii="Times New Roman" w:hAnsi="Times New Roman" w:cs="Times New Roman"/>
          <w:sz w:val="24"/>
          <w:szCs w:val="24"/>
          <w:lang w:val="en-GB"/>
        </w:rPr>
        <w:t xml:space="preserve"> and sweet tasting (Kochhar </w:t>
      </w:r>
      <w:r w:rsidR="00624992">
        <w:rPr>
          <w:rFonts w:ascii="Times New Roman" w:hAnsi="Times New Roman" w:cs="Times New Roman"/>
          <w:i/>
          <w:sz w:val="24"/>
          <w:szCs w:val="24"/>
          <w:lang w:val="en-GB"/>
        </w:rPr>
        <w:t xml:space="preserve">et al., </w:t>
      </w:r>
      <w:r w:rsidR="00624992">
        <w:rPr>
          <w:rFonts w:ascii="Times New Roman" w:hAnsi="Times New Roman" w:cs="Times New Roman"/>
          <w:sz w:val="24"/>
          <w:szCs w:val="24"/>
          <w:lang w:val="en-GB"/>
        </w:rPr>
        <w:t>2008)</w:t>
      </w:r>
      <w:r w:rsidR="000C48E1">
        <w:rPr>
          <w:rFonts w:ascii="Times New Roman" w:hAnsi="Times New Roman" w:cs="Times New Roman"/>
          <w:sz w:val="24"/>
          <w:szCs w:val="24"/>
          <w:lang w:val="en-GB"/>
        </w:rPr>
        <w:t>.</w:t>
      </w:r>
    </w:p>
    <w:p w14:paraId="26BD1EAC" w14:textId="77777777" w:rsidR="001A52A8" w:rsidRDefault="001A52A8" w:rsidP="00AB0D0B">
      <w:pPr>
        <w:spacing w:line="360" w:lineRule="auto"/>
        <w:jc w:val="both"/>
        <w:rPr>
          <w:rFonts w:ascii="Times New Roman" w:hAnsi="Times New Roman" w:cs="Times New Roman"/>
          <w:sz w:val="24"/>
          <w:szCs w:val="24"/>
          <w:lang w:val="en-GB"/>
        </w:rPr>
      </w:pPr>
    </w:p>
    <w:p w14:paraId="404E67C1" w14:textId="77777777" w:rsidR="00DA68D4" w:rsidRDefault="000E2F26" w:rsidP="00AB0D0B">
      <w:pPr>
        <w:spacing w:line="360" w:lineRule="auto"/>
        <w:jc w:val="both"/>
        <w:rPr>
          <w:rFonts w:ascii="Times New Roman" w:hAnsi="Times New Roman" w:cs="Times New Roman"/>
          <w:i/>
          <w:sz w:val="24"/>
          <w:szCs w:val="24"/>
          <w:lang w:val="en-GB"/>
        </w:rPr>
      </w:pPr>
      <w:r>
        <w:rPr>
          <w:rFonts w:ascii="Times New Roman" w:hAnsi="Times New Roman" w:cs="Times New Roman"/>
          <w:b/>
          <w:sz w:val="24"/>
          <w:szCs w:val="24"/>
          <w:lang w:val="en-GB"/>
        </w:rPr>
        <w:t xml:space="preserve">2.1.1        </w:t>
      </w:r>
      <w:r w:rsidR="00DA68D4" w:rsidRPr="00B535B9">
        <w:rPr>
          <w:rFonts w:ascii="Times New Roman" w:hAnsi="Times New Roman" w:cs="Times New Roman"/>
          <w:b/>
          <w:sz w:val="24"/>
          <w:szCs w:val="24"/>
          <w:lang w:val="en-GB"/>
        </w:rPr>
        <w:t>TAXONOMY</w:t>
      </w:r>
      <w:r w:rsidR="00DA68D4">
        <w:rPr>
          <w:rFonts w:ascii="Times New Roman" w:hAnsi="Times New Roman" w:cs="Times New Roman"/>
          <w:b/>
          <w:sz w:val="24"/>
          <w:szCs w:val="24"/>
          <w:lang w:val="en-GB"/>
        </w:rPr>
        <w:t xml:space="preserve"> OF </w:t>
      </w:r>
      <w:r w:rsidR="00DA68D4">
        <w:rPr>
          <w:rFonts w:ascii="Times New Roman" w:hAnsi="Times New Roman" w:cs="Times New Roman"/>
          <w:i/>
          <w:sz w:val="24"/>
          <w:szCs w:val="24"/>
          <w:lang w:val="en-GB"/>
        </w:rPr>
        <w:t xml:space="preserve">Jatropha </w:t>
      </w:r>
      <w:proofErr w:type="spellStart"/>
      <w:r w:rsidR="00DA68D4">
        <w:rPr>
          <w:rFonts w:ascii="Times New Roman" w:hAnsi="Times New Roman" w:cs="Times New Roman"/>
          <w:i/>
          <w:sz w:val="24"/>
          <w:szCs w:val="24"/>
          <w:lang w:val="en-GB"/>
        </w:rPr>
        <w:t>curcas</w:t>
      </w:r>
      <w:proofErr w:type="spellEnd"/>
    </w:p>
    <w:p w14:paraId="1AEF2497" w14:textId="77777777" w:rsidR="00B535B9" w:rsidRPr="00F3278D" w:rsidRDefault="00B535B9"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According to ITIS standard report, the taxonomy of </w:t>
      </w:r>
      <w:r>
        <w:rPr>
          <w:rFonts w:ascii="Times New Roman" w:hAnsi="Times New Roman" w:cs="Times New Roman"/>
          <w:i/>
          <w:sz w:val="24"/>
          <w:szCs w:val="24"/>
          <w:lang w:val="en-GB"/>
        </w:rPr>
        <w:t xml:space="preserve">Jatropha </w:t>
      </w:r>
      <w:proofErr w:type="spellStart"/>
      <w:r>
        <w:rPr>
          <w:rFonts w:ascii="Times New Roman" w:hAnsi="Times New Roman" w:cs="Times New Roman"/>
          <w:i/>
          <w:sz w:val="24"/>
          <w:szCs w:val="24"/>
          <w:lang w:val="en-GB"/>
        </w:rPr>
        <w:t>curcas</w:t>
      </w:r>
      <w:proofErr w:type="spellEnd"/>
      <w:r>
        <w:rPr>
          <w:rFonts w:ascii="Times New Roman" w:hAnsi="Times New Roman" w:cs="Times New Roman"/>
          <w:i/>
          <w:sz w:val="24"/>
          <w:szCs w:val="24"/>
          <w:lang w:val="en-GB"/>
        </w:rPr>
        <w:t xml:space="preserve"> </w:t>
      </w:r>
      <w:r w:rsidR="000E2F26">
        <w:rPr>
          <w:rFonts w:ascii="Times New Roman" w:hAnsi="Times New Roman" w:cs="Times New Roman"/>
          <w:sz w:val="24"/>
          <w:szCs w:val="24"/>
          <w:lang w:val="en-GB"/>
        </w:rPr>
        <w:t>is shown in the T</w:t>
      </w:r>
      <w:r>
        <w:rPr>
          <w:rFonts w:ascii="Times New Roman" w:hAnsi="Times New Roman" w:cs="Times New Roman"/>
          <w:sz w:val="24"/>
          <w:szCs w:val="24"/>
          <w:lang w:val="en-GB"/>
        </w:rPr>
        <w:t>able</w:t>
      </w:r>
      <w:r w:rsidR="000E2F26">
        <w:rPr>
          <w:rFonts w:ascii="Times New Roman" w:hAnsi="Times New Roman" w:cs="Times New Roman"/>
          <w:sz w:val="24"/>
          <w:szCs w:val="24"/>
          <w:lang w:val="en-GB"/>
        </w:rPr>
        <w:t xml:space="preserve"> 2.1</w:t>
      </w:r>
      <w:r>
        <w:rPr>
          <w:rFonts w:ascii="Times New Roman" w:hAnsi="Times New Roman" w:cs="Times New Roman"/>
          <w:sz w:val="24"/>
          <w:szCs w:val="24"/>
          <w:lang w:val="en-GB"/>
        </w:rPr>
        <w:t xml:space="preserve"> below</w:t>
      </w:r>
      <w:r w:rsidR="000E2F26">
        <w:rPr>
          <w:rFonts w:ascii="Times New Roman" w:hAnsi="Times New Roman" w:cs="Times New Roman"/>
          <w:sz w:val="24"/>
          <w:szCs w:val="24"/>
          <w:lang w:val="en-GB"/>
        </w:rPr>
        <w:t>:</w:t>
      </w:r>
    </w:p>
    <w:tbl>
      <w:tblPr>
        <w:tblStyle w:val="TableGrid"/>
        <w:tblW w:w="0" w:type="auto"/>
        <w:tblLook w:val="04A0" w:firstRow="1" w:lastRow="0" w:firstColumn="1" w:lastColumn="0" w:noHBand="0" w:noVBand="1"/>
      </w:tblPr>
      <w:tblGrid>
        <w:gridCol w:w="4675"/>
        <w:gridCol w:w="4675"/>
      </w:tblGrid>
      <w:tr w:rsidR="00F3278D" w14:paraId="64041EE8" w14:textId="77777777" w:rsidTr="00F3278D">
        <w:tc>
          <w:tcPr>
            <w:tcW w:w="4675" w:type="dxa"/>
          </w:tcPr>
          <w:p w14:paraId="635B87A6" w14:textId="77777777" w:rsidR="00F3278D" w:rsidRDefault="00F3278D"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Kingdom</w:t>
            </w:r>
          </w:p>
        </w:tc>
        <w:tc>
          <w:tcPr>
            <w:tcW w:w="4675" w:type="dxa"/>
          </w:tcPr>
          <w:p w14:paraId="496FE07E" w14:textId="77777777" w:rsidR="00F3278D" w:rsidRPr="00F3278D" w:rsidRDefault="00F3278D"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Plantae</w:t>
            </w:r>
          </w:p>
        </w:tc>
      </w:tr>
      <w:tr w:rsidR="00F3278D" w14:paraId="2F593697" w14:textId="77777777" w:rsidTr="00F3278D">
        <w:tc>
          <w:tcPr>
            <w:tcW w:w="4675" w:type="dxa"/>
          </w:tcPr>
          <w:p w14:paraId="0D22A205" w14:textId="77777777" w:rsidR="00F3278D" w:rsidRDefault="00F3278D"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Division</w:t>
            </w:r>
          </w:p>
        </w:tc>
        <w:tc>
          <w:tcPr>
            <w:tcW w:w="4675" w:type="dxa"/>
          </w:tcPr>
          <w:p w14:paraId="04AE5756" w14:textId="77777777" w:rsidR="00F3278D" w:rsidRPr="00F3278D" w:rsidRDefault="00F3278D" w:rsidP="00AB0D0B">
            <w:pPr>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Tracheophyta</w:t>
            </w:r>
            <w:proofErr w:type="spellEnd"/>
          </w:p>
        </w:tc>
      </w:tr>
      <w:tr w:rsidR="00F3278D" w14:paraId="62CB515F" w14:textId="77777777" w:rsidTr="00F3278D">
        <w:tc>
          <w:tcPr>
            <w:tcW w:w="4675" w:type="dxa"/>
          </w:tcPr>
          <w:p w14:paraId="0C90091D" w14:textId="77777777" w:rsidR="00F3278D" w:rsidRDefault="00F3278D"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Class</w:t>
            </w:r>
          </w:p>
        </w:tc>
        <w:tc>
          <w:tcPr>
            <w:tcW w:w="4675" w:type="dxa"/>
          </w:tcPr>
          <w:p w14:paraId="0CBA513D" w14:textId="77777777" w:rsidR="00F3278D" w:rsidRPr="00F3278D" w:rsidRDefault="00F3278D"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Magnoliopsida</w:t>
            </w:r>
          </w:p>
        </w:tc>
      </w:tr>
      <w:tr w:rsidR="00F3278D" w14:paraId="78CB2D40" w14:textId="77777777" w:rsidTr="00F3278D">
        <w:tc>
          <w:tcPr>
            <w:tcW w:w="4675" w:type="dxa"/>
          </w:tcPr>
          <w:p w14:paraId="2CFD9CE7" w14:textId="77777777" w:rsidR="00F3278D" w:rsidRDefault="00F3278D"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Order</w:t>
            </w:r>
          </w:p>
        </w:tc>
        <w:tc>
          <w:tcPr>
            <w:tcW w:w="4675" w:type="dxa"/>
          </w:tcPr>
          <w:p w14:paraId="18791945" w14:textId="77777777" w:rsidR="00F3278D" w:rsidRPr="00F3278D" w:rsidRDefault="00F3278D" w:rsidP="00AB0D0B">
            <w:pPr>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Rosanae</w:t>
            </w:r>
            <w:proofErr w:type="spellEnd"/>
          </w:p>
        </w:tc>
      </w:tr>
      <w:tr w:rsidR="00F3278D" w14:paraId="41EAA64B" w14:textId="77777777" w:rsidTr="00F3278D">
        <w:tc>
          <w:tcPr>
            <w:tcW w:w="4675" w:type="dxa"/>
          </w:tcPr>
          <w:p w14:paraId="2593F181" w14:textId="77777777" w:rsidR="00F3278D" w:rsidRDefault="00F3278D"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Family</w:t>
            </w:r>
          </w:p>
        </w:tc>
        <w:tc>
          <w:tcPr>
            <w:tcW w:w="4675" w:type="dxa"/>
          </w:tcPr>
          <w:p w14:paraId="37A4A214" w14:textId="77777777" w:rsidR="00F3278D" w:rsidRPr="00F3278D" w:rsidRDefault="00F3278D" w:rsidP="00AB0D0B">
            <w:pPr>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Euphorbiaceae</w:t>
            </w:r>
            <w:proofErr w:type="spellEnd"/>
          </w:p>
        </w:tc>
      </w:tr>
      <w:tr w:rsidR="00F3278D" w14:paraId="2AF74075" w14:textId="77777777" w:rsidTr="00F3278D">
        <w:tc>
          <w:tcPr>
            <w:tcW w:w="4675" w:type="dxa"/>
          </w:tcPr>
          <w:p w14:paraId="61FA5A98" w14:textId="77777777" w:rsidR="00F3278D" w:rsidRDefault="00F3278D"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Genus</w:t>
            </w:r>
          </w:p>
        </w:tc>
        <w:tc>
          <w:tcPr>
            <w:tcW w:w="4675" w:type="dxa"/>
          </w:tcPr>
          <w:p w14:paraId="5C7260C5" w14:textId="77777777" w:rsidR="00F3278D" w:rsidRPr="00F3278D" w:rsidRDefault="00F3278D"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Jatropha</w:t>
            </w:r>
          </w:p>
        </w:tc>
      </w:tr>
      <w:tr w:rsidR="00F3278D" w14:paraId="276F1B79" w14:textId="77777777" w:rsidTr="00F3278D">
        <w:tc>
          <w:tcPr>
            <w:tcW w:w="4675" w:type="dxa"/>
          </w:tcPr>
          <w:p w14:paraId="6A7088A4" w14:textId="77777777" w:rsidR="00F3278D" w:rsidRDefault="00F3278D"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Species</w:t>
            </w:r>
          </w:p>
        </w:tc>
        <w:tc>
          <w:tcPr>
            <w:tcW w:w="4675" w:type="dxa"/>
          </w:tcPr>
          <w:p w14:paraId="7A36E7FF" w14:textId="77777777" w:rsidR="00F3278D" w:rsidRPr="00F3278D" w:rsidRDefault="00F3278D" w:rsidP="00AB0D0B">
            <w:pPr>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Curcas</w:t>
            </w:r>
            <w:proofErr w:type="spellEnd"/>
          </w:p>
        </w:tc>
      </w:tr>
    </w:tbl>
    <w:p w14:paraId="6C7DB1EB" w14:textId="36360CE0" w:rsidR="00624992" w:rsidRPr="00875A05" w:rsidRDefault="000E2F26" w:rsidP="00AB0D0B">
      <w:pPr>
        <w:spacing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lastRenderedPageBreak/>
        <w:t>2.1.2</w:t>
      </w:r>
      <w:r w:rsidR="00624992">
        <w:rPr>
          <w:rFonts w:ascii="Times New Roman" w:hAnsi="Times New Roman" w:cs="Times New Roman"/>
          <w:b/>
          <w:sz w:val="24"/>
          <w:szCs w:val="24"/>
          <w:lang w:val="en-GB"/>
        </w:rPr>
        <w:t xml:space="preserve">       </w:t>
      </w:r>
      <w:r w:rsidR="00875A05">
        <w:rPr>
          <w:rFonts w:ascii="Times New Roman" w:hAnsi="Times New Roman" w:cs="Times New Roman"/>
          <w:b/>
          <w:sz w:val="24"/>
          <w:szCs w:val="24"/>
          <w:lang w:val="en-GB"/>
        </w:rPr>
        <w:t>ECOLOGY</w:t>
      </w:r>
      <w:r w:rsidR="00992313">
        <w:rPr>
          <w:rFonts w:ascii="Times New Roman" w:hAnsi="Times New Roman" w:cs="Times New Roman"/>
          <w:b/>
          <w:sz w:val="24"/>
          <w:szCs w:val="24"/>
          <w:lang w:val="en-GB"/>
        </w:rPr>
        <w:t>, DISTRIBUTION AND HABITAT</w:t>
      </w:r>
      <w:r w:rsidR="00875A05">
        <w:rPr>
          <w:rFonts w:ascii="Times New Roman" w:hAnsi="Times New Roman" w:cs="Times New Roman"/>
          <w:b/>
          <w:sz w:val="24"/>
          <w:szCs w:val="24"/>
          <w:lang w:val="en-GB"/>
        </w:rPr>
        <w:t xml:space="preserve"> of </w:t>
      </w:r>
      <w:r w:rsidR="00875A05">
        <w:rPr>
          <w:rFonts w:ascii="Times New Roman" w:hAnsi="Times New Roman" w:cs="Times New Roman"/>
          <w:b/>
          <w:i/>
          <w:sz w:val="24"/>
          <w:szCs w:val="24"/>
          <w:lang w:val="en-GB"/>
        </w:rPr>
        <w:t xml:space="preserve">jatropha </w:t>
      </w:r>
      <w:proofErr w:type="spellStart"/>
      <w:r w:rsidR="00875A05">
        <w:rPr>
          <w:rFonts w:ascii="Times New Roman" w:hAnsi="Times New Roman" w:cs="Times New Roman"/>
          <w:b/>
          <w:i/>
          <w:sz w:val="24"/>
          <w:szCs w:val="24"/>
          <w:lang w:val="en-GB"/>
        </w:rPr>
        <w:t>curcas</w:t>
      </w:r>
      <w:proofErr w:type="spellEnd"/>
    </w:p>
    <w:p w14:paraId="2D1F70B8" w14:textId="731348E0" w:rsidR="00624992" w:rsidRDefault="00624992"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w:t>
      </w:r>
      <w:r w:rsidR="007A571A">
        <w:rPr>
          <w:rFonts w:ascii="Times New Roman" w:hAnsi="Times New Roman" w:cs="Times New Roman"/>
          <w:sz w:val="24"/>
          <w:szCs w:val="24"/>
          <w:lang w:val="en-GB"/>
        </w:rPr>
        <w:t xml:space="preserve"> origin of </w:t>
      </w:r>
      <w:r w:rsidR="007A571A">
        <w:rPr>
          <w:rFonts w:ascii="Times New Roman" w:hAnsi="Times New Roman" w:cs="Times New Roman"/>
          <w:i/>
          <w:sz w:val="24"/>
          <w:szCs w:val="24"/>
          <w:lang w:val="en-GB"/>
        </w:rPr>
        <w:t xml:space="preserve">J. </w:t>
      </w:r>
      <w:proofErr w:type="spellStart"/>
      <w:r w:rsidR="007A571A">
        <w:rPr>
          <w:rFonts w:ascii="Times New Roman" w:hAnsi="Times New Roman" w:cs="Times New Roman"/>
          <w:i/>
          <w:sz w:val="24"/>
          <w:szCs w:val="24"/>
          <w:lang w:val="en-GB"/>
        </w:rPr>
        <w:t>curcas</w:t>
      </w:r>
      <w:proofErr w:type="spellEnd"/>
      <w:r w:rsidR="007A571A">
        <w:rPr>
          <w:rFonts w:ascii="Times New Roman" w:hAnsi="Times New Roman" w:cs="Times New Roman"/>
          <w:sz w:val="24"/>
          <w:szCs w:val="24"/>
          <w:lang w:val="en-GB"/>
        </w:rPr>
        <w:t xml:space="preserve"> is </w:t>
      </w:r>
      <w:r w:rsidR="00957357">
        <w:rPr>
          <w:rFonts w:ascii="Times New Roman" w:hAnsi="Times New Roman" w:cs="Times New Roman"/>
          <w:sz w:val="24"/>
          <w:szCs w:val="24"/>
          <w:lang w:val="en-GB"/>
        </w:rPr>
        <w:t>centred</w:t>
      </w:r>
      <w:r w:rsidR="007A571A">
        <w:rPr>
          <w:rFonts w:ascii="Times New Roman" w:hAnsi="Times New Roman" w:cs="Times New Roman"/>
          <w:sz w:val="24"/>
          <w:szCs w:val="24"/>
          <w:lang w:val="en-GB"/>
        </w:rPr>
        <w:t xml:space="preserve"> around</w:t>
      </w:r>
      <w:r>
        <w:rPr>
          <w:rFonts w:ascii="Times New Roman" w:hAnsi="Times New Roman" w:cs="Times New Roman"/>
          <w:sz w:val="24"/>
          <w:szCs w:val="24"/>
          <w:lang w:val="en-GB"/>
        </w:rPr>
        <w:t xml:space="preserve"> the </w:t>
      </w:r>
      <w:r w:rsidR="00957357">
        <w:rPr>
          <w:rFonts w:ascii="Times New Roman" w:hAnsi="Times New Roman" w:cs="Times New Roman"/>
          <w:sz w:val="24"/>
          <w:szCs w:val="24"/>
          <w:lang w:val="en-GB"/>
        </w:rPr>
        <w:t>North-eastern</w:t>
      </w:r>
      <w:r>
        <w:rPr>
          <w:rFonts w:ascii="Times New Roman" w:hAnsi="Times New Roman" w:cs="Times New Roman"/>
          <w:sz w:val="24"/>
          <w:szCs w:val="24"/>
          <w:lang w:val="en-GB"/>
        </w:rPr>
        <w:t xml:space="preserve"> part of South America and </w:t>
      </w:r>
      <w:r w:rsidR="00957357">
        <w:rPr>
          <w:rFonts w:ascii="Times New Roman" w:hAnsi="Times New Roman" w:cs="Times New Roman"/>
          <w:sz w:val="24"/>
          <w:szCs w:val="24"/>
          <w:lang w:val="en-GB"/>
        </w:rPr>
        <w:t>desiccated</w:t>
      </w:r>
      <w:r>
        <w:rPr>
          <w:rFonts w:ascii="Times New Roman" w:hAnsi="Times New Roman" w:cs="Times New Roman"/>
          <w:sz w:val="24"/>
          <w:szCs w:val="24"/>
          <w:lang w:val="en-GB"/>
        </w:rPr>
        <w:t xml:space="preserve"> </w:t>
      </w:r>
      <w:r w:rsidR="00957357">
        <w:rPr>
          <w:rFonts w:ascii="Times New Roman" w:hAnsi="Times New Roman" w:cs="Times New Roman"/>
          <w:sz w:val="24"/>
          <w:szCs w:val="24"/>
          <w:lang w:val="en-GB"/>
        </w:rPr>
        <w:t>regions</w:t>
      </w:r>
      <w:r>
        <w:rPr>
          <w:rFonts w:ascii="Times New Roman" w:hAnsi="Times New Roman" w:cs="Times New Roman"/>
          <w:sz w:val="24"/>
          <w:szCs w:val="24"/>
          <w:lang w:val="en-GB"/>
        </w:rPr>
        <w:t xml:space="preserve"> of Mexico (</w:t>
      </w:r>
      <w:proofErr w:type="spellStart"/>
      <w:r>
        <w:rPr>
          <w:rFonts w:ascii="Times New Roman" w:hAnsi="Times New Roman" w:cs="Times New Roman"/>
          <w:sz w:val="24"/>
          <w:szCs w:val="24"/>
          <w:lang w:val="en-GB"/>
        </w:rPr>
        <w:t>Makkar</w:t>
      </w:r>
      <w:proofErr w:type="spellEnd"/>
      <w:r>
        <w:rPr>
          <w:rFonts w:ascii="Times New Roman" w:hAnsi="Times New Roman" w:cs="Times New Roman"/>
          <w:sz w:val="24"/>
          <w:szCs w:val="24"/>
          <w:lang w:val="en-GB"/>
        </w:rPr>
        <w:t xml:space="preserve"> </w:t>
      </w:r>
      <w:r>
        <w:rPr>
          <w:rFonts w:ascii="Times New Roman" w:hAnsi="Times New Roman" w:cs="Times New Roman"/>
          <w:i/>
          <w:sz w:val="24"/>
          <w:szCs w:val="24"/>
          <w:lang w:val="en-GB"/>
        </w:rPr>
        <w:t>et al., 2009</w:t>
      </w:r>
      <w:r>
        <w:rPr>
          <w:rFonts w:ascii="Times New Roman" w:hAnsi="Times New Roman" w:cs="Times New Roman"/>
          <w:sz w:val="24"/>
          <w:szCs w:val="24"/>
          <w:lang w:val="en-GB"/>
        </w:rPr>
        <w:t xml:space="preserve">). </w:t>
      </w:r>
      <w:r w:rsidR="007A571A">
        <w:rPr>
          <w:rFonts w:ascii="Times New Roman" w:hAnsi="Times New Roman" w:cs="Times New Roman"/>
          <w:sz w:val="24"/>
          <w:szCs w:val="24"/>
          <w:lang w:val="en-GB"/>
        </w:rPr>
        <w:t xml:space="preserve">It is cultivated presently in abundance </w:t>
      </w:r>
      <w:r>
        <w:rPr>
          <w:rFonts w:ascii="Times New Roman" w:hAnsi="Times New Roman" w:cs="Times New Roman"/>
          <w:sz w:val="24"/>
          <w:szCs w:val="24"/>
          <w:lang w:val="en-GB"/>
        </w:rPr>
        <w:t xml:space="preserve">in many </w:t>
      </w:r>
      <w:r w:rsidR="00957357">
        <w:rPr>
          <w:rFonts w:ascii="Times New Roman" w:hAnsi="Times New Roman" w:cs="Times New Roman"/>
          <w:sz w:val="24"/>
          <w:szCs w:val="24"/>
          <w:lang w:val="en-GB"/>
        </w:rPr>
        <w:t>humid</w:t>
      </w:r>
      <w:r>
        <w:rPr>
          <w:rFonts w:ascii="Times New Roman" w:hAnsi="Times New Roman" w:cs="Times New Roman"/>
          <w:sz w:val="24"/>
          <w:szCs w:val="24"/>
          <w:lang w:val="en-GB"/>
        </w:rPr>
        <w:t xml:space="preserve"> and sub-tropical Africa and Asia (</w:t>
      </w:r>
      <w:proofErr w:type="spellStart"/>
      <w:r w:rsidR="00AD50C0">
        <w:rPr>
          <w:rFonts w:ascii="Times New Roman" w:hAnsi="Times New Roman" w:cs="Times New Roman"/>
          <w:sz w:val="24"/>
          <w:szCs w:val="24"/>
          <w:lang w:val="en-GB"/>
        </w:rPr>
        <w:t>Schmook</w:t>
      </w:r>
      <w:proofErr w:type="spellEnd"/>
      <w:r w:rsidR="00AD50C0">
        <w:rPr>
          <w:rFonts w:ascii="Times New Roman" w:hAnsi="Times New Roman" w:cs="Times New Roman"/>
          <w:sz w:val="24"/>
          <w:szCs w:val="24"/>
          <w:lang w:val="en-GB"/>
        </w:rPr>
        <w:t xml:space="preserve"> </w:t>
      </w:r>
      <w:r w:rsidR="00AD50C0">
        <w:rPr>
          <w:rFonts w:ascii="Times New Roman" w:hAnsi="Times New Roman" w:cs="Times New Roman"/>
          <w:i/>
          <w:sz w:val="24"/>
          <w:szCs w:val="24"/>
          <w:lang w:val="en-GB"/>
        </w:rPr>
        <w:t>et al.,</w:t>
      </w:r>
      <w:r w:rsidR="00AD50C0">
        <w:rPr>
          <w:rFonts w:ascii="Times New Roman" w:hAnsi="Times New Roman" w:cs="Times New Roman"/>
          <w:sz w:val="24"/>
          <w:szCs w:val="24"/>
          <w:lang w:val="en-GB"/>
        </w:rPr>
        <w:t xml:space="preserve">1997). </w:t>
      </w:r>
      <w:r w:rsidR="00AD50C0">
        <w:rPr>
          <w:rFonts w:ascii="Times New Roman" w:hAnsi="Times New Roman" w:cs="Times New Roman"/>
          <w:i/>
          <w:sz w:val="24"/>
          <w:szCs w:val="24"/>
          <w:lang w:val="en-GB"/>
        </w:rPr>
        <w:t xml:space="preserve">J. </w:t>
      </w:r>
      <w:proofErr w:type="spellStart"/>
      <w:r w:rsidR="00AD50C0">
        <w:rPr>
          <w:rFonts w:ascii="Times New Roman" w:hAnsi="Times New Roman" w:cs="Times New Roman"/>
          <w:i/>
          <w:sz w:val="24"/>
          <w:szCs w:val="24"/>
          <w:lang w:val="en-GB"/>
        </w:rPr>
        <w:t>curcas</w:t>
      </w:r>
      <w:proofErr w:type="spellEnd"/>
      <w:r w:rsidR="00AD50C0">
        <w:rPr>
          <w:rFonts w:ascii="Times New Roman" w:hAnsi="Times New Roman" w:cs="Times New Roman"/>
          <w:i/>
          <w:sz w:val="24"/>
          <w:szCs w:val="24"/>
          <w:lang w:val="en-GB"/>
        </w:rPr>
        <w:t xml:space="preserve"> </w:t>
      </w:r>
      <w:r w:rsidR="00AD50C0">
        <w:rPr>
          <w:rFonts w:ascii="Times New Roman" w:hAnsi="Times New Roman" w:cs="Times New Roman"/>
          <w:sz w:val="24"/>
          <w:szCs w:val="24"/>
          <w:lang w:val="en-GB"/>
        </w:rPr>
        <w:t xml:space="preserve">grows under </w:t>
      </w:r>
      <w:proofErr w:type="spellStart"/>
      <w:r w:rsidR="007A571A">
        <w:rPr>
          <w:rFonts w:ascii="Times New Roman" w:hAnsi="Times New Roman" w:cs="Times New Roman"/>
          <w:sz w:val="24"/>
          <w:szCs w:val="24"/>
          <w:lang w:val="en-GB"/>
        </w:rPr>
        <w:t>hash</w:t>
      </w:r>
      <w:proofErr w:type="spellEnd"/>
      <w:r w:rsidR="007A571A">
        <w:rPr>
          <w:rFonts w:ascii="Times New Roman" w:hAnsi="Times New Roman" w:cs="Times New Roman"/>
          <w:sz w:val="24"/>
          <w:szCs w:val="24"/>
          <w:lang w:val="en-GB"/>
        </w:rPr>
        <w:t xml:space="preserve"> </w:t>
      </w:r>
      <w:r w:rsidR="00AD50C0">
        <w:rPr>
          <w:rFonts w:ascii="Times New Roman" w:hAnsi="Times New Roman" w:cs="Times New Roman"/>
          <w:sz w:val="24"/>
          <w:szCs w:val="24"/>
          <w:lang w:val="en-GB"/>
        </w:rPr>
        <w:t xml:space="preserve">conditions where the temperature ranges between 15 and 40℃ (Kumar and </w:t>
      </w:r>
      <w:r w:rsidR="00454868">
        <w:rPr>
          <w:rFonts w:ascii="Times New Roman" w:hAnsi="Times New Roman" w:cs="Times New Roman"/>
          <w:sz w:val="24"/>
          <w:szCs w:val="24"/>
          <w:lang w:val="en-GB"/>
        </w:rPr>
        <w:t>Sharma.</w:t>
      </w:r>
      <w:r w:rsidR="00AD50C0">
        <w:rPr>
          <w:rFonts w:ascii="Times New Roman" w:hAnsi="Times New Roman" w:cs="Times New Roman"/>
          <w:sz w:val="24"/>
          <w:szCs w:val="24"/>
          <w:lang w:val="en-GB"/>
        </w:rPr>
        <w:t xml:space="preserve"> 2008).</w:t>
      </w:r>
      <w:r w:rsidR="001C19A8">
        <w:rPr>
          <w:rFonts w:ascii="Times New Roman" w:hAnsi="Times New Roman" w:cs="Times New Roman"/>
          <w:sz w:val="24"/>
          <w:szCs w:val="24"/>
          <w:lang w:val="en-GB"/>
        </w:rPr>
        <w:t>The plant grows well in well drained soils with good aeration and is well adapted to marginal soils with low nutrient content (Openshaw, 2000).</w:t>
      </w:r>
    </w:p>
    <w:p w14:paraId="2A340F7F" w14:textId="5DCEDB95" w:rsidR="008661FD" w:rsidRDefault="008661FD" w:rsidP="00AB0D0B">
      <w:pPr>
        <w:tabs>
          <w:tab w:val="left" w:pos="6499"/>
        </w:tabs>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br/>
      </w:r>
      <w:r w:rsidR="009660E7">
        <w:rPr>
          <w:rFonts w:ascii="Times New Roman" w:hAnsi="Times New Roman" w:cs="Times New Roman"/>
          <w:b/>
          <w:sz w:val="24"/>
          <w:szCs w:val="24"/>
          <w:lang w:val="en-GB"/>
        </w:rPr>
        <w:t>2.1.3</w:t>
      </w:r>
      <w:r w:rsidR="007F7A28">
        <w:rPr>
          <w:rFonts w:ascii="Times New Roman" w:hAnsi="Times New Roman" w:cs="Times New Roman"/>
          <w:b/>
          <w:sz w:val="24"/>
          <w:szCs w:val="24"/>
          <w:lang w:val="en-GB"/>
        </w:rPr>
        <w:t>DESCRIPTION</w:t>
      </w:r>
      <w:r w:rsidR="007F7A28">
        <w:rPr>
          <w:rFonts w:ascii="Times New Roman" w:hAnsi="Times New Roman" w:cs="Times New Roman"/>
          <w:b/>
          <w:sz w:val="24"/>
          <w:szCs w:val="24"/>
          <w:lang w:val="en-GB"/>
        </w:rPr>
        <w:br/>
      </w:r>
      <w:r>
        <w:rPr>
          <w:rFonts w:ascii="Times New Roman" w:hAnsi="Times New Roman" w:cs="Times New Roman"/>
          <w:b/>
          <w:sz w:val="24"/>
          <w:szCs w:val="24"/>
          <w:lang w:val="en-GB"/>
        </w:rPr>
        <w:br/>
      </w:r>
      <w:r w:rsidR="00F10BFC">
        <w:rPr>
          <w:rFonts w:ascii="Times New Roman" w:hAnsi="Times New Roman" w:cs="Times New Roman"/>
          <w:i/>
          <w:sz w:val="24"/>
          <w:szCs w:val="24"/>
          <w:lang w:val="en-GB"/>
        </w:rPr>
        <w:t xml:space="preserve">J. </w:t>
      </w:r>
      <w:proofErr w:type="spellStart"/>
      <w:r w:rsidR="00F10BFC">
        <w:rPr>
          <w:rFonts w:ascii="Times New Roman" w:hAnsi="Times New Roman" w:cs="Times New Roman"/>
          <w:i/>
          <w:sz w:val="24"/>
          <w:szCs w:val="24"/>
          <w:lang w:val="en-GB"/>
        </w:rPr>
        <w:t>curcas</w:t>
      </w:r>
      <w:proofErr w:type="spellEnd"/>
      <w:r w:rsidR="00F10BFC">
        <w:rPr>
          <w:rFonts w:ascii="Times New Roman" w:hAnsi="Times New Roman" w:cs="Times New Roman"/>
          <w:i/>
          <w:sz w:val="24"/>
          <w:szCs w:val="24"/>
          <w:lang w:val="en-GB"/>
        </w:rPr>
        <w:t xml:space="preserve"> </w:t>
      </w:r>
      <w:r w:rsidR="00F10BFC">
        <w:rPr>
          <w:rFonts w:ascii="Times New Roman" w:hAnsi="Times New Roman" w:cs="Times New Roman"/>
          <w:sz w:val="24"/>
          <w:szCs w:val="24"/>
          <w:lang w:val="en-GB"/>
        </w:rPr>
        <w:t xml:space="preserve">is a </w:t>
      </w:r>
      <w:proofErr w:type="spellStart"/>
      <w:r w:rsidR="00F10BFC">
        <w:rPr>
          <w:rFonts w:ascii="Times New Roman" w:hAnsi="Times New Roman" w:cs="Times New Roman"/>
          <w:sz w:val="24"/>
          <w:szCs w:val="24"/>
          <w:lang w:val="en-GB"/>
        </w:rPr>
        <w:t>dedicious</w:t>
      </w:r>
      <w:proofErr w:type="spellEnd"/>
      <w:r w:rsidR="00F10BFC">
        <w:rPr>
          <w:rFonts w:ascii="Times New Roman" w:hAnsi="Times New Roman" w:cs="Times New Roman"/>
          <w:sz w:val="24"/>
          <w:szCs w:val="24"/>
          <w:lang w:val="en-GB"/>
        </w:rPr>
        <w:t xml:space="preserve"> oilseed shrub. Its genus is of the tribe </w:t>
      </w:r>
      <w:proofErr w:type="spellStart"/>
      <w:r w:rsidR="00F10BFC">
        <w:rPr>
          <w:rFonts w:ascii="Times New Roman" w:hAnsi="Times New Roman" w:cs="Times New Roman"/>
          <w:i/>
          <w:sz w:val="24"/>
          <w:szCs w:val="24"/>
          <w:lang w:val="en-GB"/>
        </w:rPr>
        <w:t>Joannesieae</w:t>
      </w:r>
      <w:proofErr w:type="spellEnd"/>
      <w:r w:rsidR="00F10BFC">
        <w:rPr>
          <w:rFonts w:ascii="Times New Roman" w:hAnsi="Times New Roman" w:cs="Times New Roman"/>
          <w:sz w:val="24"/>
          <w:szCs w:val="24"/>
          <w:lang w:val="en-GB"/>
        </w:rPr>
        <w:t xml:space="preserve">, as a member of </w:t>
      </w:r>
      <w:proofErr w:type="spellStart"/>
      <w:r w:rsidR="00F10BFC">
        <w:rPr>
          <w:rFonts w:ascii="Times New Roman" w:hAnsi="Times New Roman" w:cs="Times New Roman"/>
          <w:i/>
          <w:sz w:val="24"/>
          <w:szCs w:val="24"/>
          <w:lang w:val="en-GB"/>
        </w:rPr>
        <w:t>Crotonoideae</w:t>
      </w:r>
      <w:proofErr w:type="spellEnd"/>
      <w:r w:rsidR="005A7017">
        <w:rPr>
          <w:rFonts w:ascii="Times New Roman" w:hAnsi="Times New Roman" w:cs="Times New Roman"/>
          <w:sz w:val="24"/>
          <w:szCs w:val="24"/>
          <w:lang w:val="en-GB"/>
        </w:rPr>
        <w:t>, it</w:t>
      </w:r>
      <w:r w:rsidR="00F10BFC">
        <w:rPr>
          <w:rFonts w:ascii="Times New Roman" w:hAnsi="Times New Roman" w:cs="Times New Roman"/>
          <w:i/>
          <w:sz w:val="24"/>
          <w:szCs w:val="24"/>
          <w:lang w:val="en-GB"/>
        </w:rPr>
        <w:t xml:space="preserve"> </w:t>
      </w:r>
      <w:r w:rsidR="00F10BFC">
        <w:rPr>
          <w:rFonts w:ascii="Times New Roman" w:hAnsi="Times New Roman" w:cs="Times New Roman"/>
          <w:sz w:val="24"/>
          <w:szCs w:val="24"/>
          <w:lang w:val="en-GB"/>
        </w:rPr>
        <w:t>belong</w:t>
      </w:r>
      <w:r w:rsidR="005A7017">
        <w:rPr>
          <w:rFonts w:ascii="Times New Roman" w:hAnsi="Times New Roman" w:cs="Times New Roman"/>
          <w:sz w:val="24"/>
          <w:szCs w:val="24"/>
          <w:lang w:val="en-GB"/>
        </w:rPr>
        <w:t>s</w:t>
      </w:r>
      <w:r w:rsidR="00F10BFC">
        <w:rPr>
          <w:rFonts w:ascii="Times New Roman" w:hAnsi="Times New Roman" w:cs="Times New Roman"/>
          <w:sz w:val="24"/>
          <w:szCs w:val="24"/>
          <w:lang w:val="en-GB"/>
        </w:rPr>
        <w:t xml:space="preserve"> to the family </w:t>
      </w:r>
      <w:proofErr w:type="spellStart"/>
      <w:r w:rsidR="00F10BFC">
        <w:rPr>
          <w:rFonts w:ascii="Times New Roman" w:hAnsi="Times New Roman" w:cs="Times New Roman"/>
          <w:sz w:val="24"/>
          <w:szCs w:val="24"/>
          <w:lang w:val="en-GB"/>
        </w:rPr>
        <w:t>Euphorbiaceae</w:t>
      </w:r>
      <w:proofErr w:type="spellEnd"/>
      <w:r w:rsidR="00957800">
        <w:rPr>
          <w:rFonts w:ascii="Times New Roman" w:hAnsi="Times New Roman" w:cs="Times New Roman"/>
          <w:sz w:val="24"/>
          <w:szCs w:val="24"/>
          <w:lang w:val="en-GB"/>
        </w:rPr>
        <w:t xml:space="preserve"> (</w:t>
      </w:r>
      <w:proofErr w:type="spellStart"/>
      <w:r w:rsidR="00957800">
        <w:rPr>
          <w:rFonts w:ascii="Times New Roman" w:hAnsi="Times New Roman" w:cs="Times New Roman"/>
          <w:sz w:val="24"/>
          <w:szCs w:val="24"/>
          <w:lang w:val="en-GB"/>
        </w:rPr>
        <w:t>Divakara</w:t>
      </w:r>
      <w:proofErr w:type="spellEnd"/>
      <w:r w:rsidR="00957800">
        <w:rPr>
          <w:rFonts w:ascii="Times New Roman" w:hAnsi="Times New Roman" w:cs="Times New Roman"/>
          <w:sz w:val="24"/>
          <w:szCs w:val="24"/>
          <w:lang w:val="en-GB"/>
        </w:rPr>
        <w:t xml:space="preserve"> </w:t>
      </w:r>
      <w:r w:rsidR="00957800">
        <w:rPr>
          <w:rFonts w:ascii="Times New Roman" w:hAnsi="Times New Roman" w:cs="Times New Roman"/>
          <w:i/>
          <w:sz w:val="24"/>
          <w:szCs w:val="24"/>
          <w:lang w:val="en-GB"/>
        </w:rPr>
        <w:t>et al.,2010</w:t>
      </w:r>
      <w:r w:rsidR="00957800">
        <w:rPr>
          <w:rFonts w:ascii="Times New Roman" w:hAnsi="Times New Roman" w:cs="Times New Roman"/>
          <w:sz w:val="24"/>
          <w:szCs w:val="24"/>
          <w:lang w:val="en-GB"/>
        </w:rPr>
        <w:t>)</w:t>
      </w:r>
      <w:r w:rsidR="00F10BFC">
        <w:rPr>
          <w:rFonts w:ascii="Times New Roman" w:hAnsi="Times New Roman" w:cs="Times New Roman"/>
          <w:sz w:val="24"/>
          <w:szCs w:val="24"/>
          <w:lang w:val="en-GB"/>
        </w:rPr>
        <w:t>. The leaves are green, thick, and it has a length of about 8.55cm, with a width of about 5cm</w:t>
      </w:r>
      <w:r w:rsidR="005A7017">
        <w:rPr>
          <w:rFonts w:ascii="Times New Roman" w:hAnsi="Times New Roman" w:cs="Times New Roman"/>
          <w:sz w:val="24"/>
          <w:szCs w:val="24"/>
          <w:lang w:val="en-GB"/>
        </w:rPr>
        <w:t>, with heart shaped and</w:t>
      </w:r>
      <w:r w:rsidR="00F10BFC">
        <w:rPr>
          <w:rFonts w:ascii="Times New Roman" w:hAnsi="Times New Roman" w:cs="Times New Roman"/>
          <w:sz w:val="24"/>
          <w:szCs w:val="24"/>
          <w:lang w:val="en-GB"/>
        </w:rPr>
        <w:t xml:space="preserve"> long neck that reaches up to 11cm long</w:t>
      </w:r>
      <w:r w:rsidR="005A7017">
        <w:rPr>
          <w:rFonts w:ascii="Times New Roman" w:hAnsi="Times New Roman" w:cs="Times New Roman"/>
          <w:sz w:val="24"/>
          <w:szCs w:val="24"/>
          <w:lang w:val="en-GB"/>
        </w:rPr>
        <w:t xml:space="preserve">. </w:t>
      </w:r>
      <w:proofErr w:type="spellStart"/>
      <w:r w:rsidR="005A7017">
        <w:rPr>
          <w:rFonts w:ascii="Times New Roman" w:hAnsi="Times New Roman" w:cs="Times New Roman"/>
          <w:i/>
          <w:sz w:val="24"/>
          <w:szCs w:val="24"/>
          <w:lang w:val="en-GB"/>
        </w:rPr>
        <w:t>J.curcas</w:t>
      </w:r>
      <w:proofErr w:type="spellEnd"/>
      <w:r w:rsidR="005A7017">
        <w:rPr>
          <w:rFonts w:ascii="Times New Roman" w:hAnsi="Times New Roman" w:cs="Times New Roman"/>
          <w:sz w:val="24"/>
          <w:szCs w:val="24"/>
          <w:lang w:val="en-GB"/>
        </w:rPr>
        <w:t xml:space="preserve"> possesses small greenish yellow flowers, and the fruits at ripening gives a yellow brown coloration, while at f</w:t>
      </w:r>
      <w:r w:rsidR="0037772A">
        <w:rPr>
          <w:rFonts w:ascii="Times New Roman" w:hAnsi="Times New Roman" w:cs="Times New Roman"/>
          <w:sz w:val="24"/>
          <w:szCs w:val="24"/>
          <w:lang w:val="en-GB"/>
        </w:rPr>
        <w:t>irst stage the fruits are green;</w:t>
      </w:r>
      <w:r w:rsidR="005A7017">
        <w:rPr>
          <w:rFonts w:ascii="Times New Roman" w:hAnsi="Times New Roman" w:cs="Times New Roman"/>
          <w:sz w:val="24"/>
          <w:szCs w:val="24"/>
          <w:lang w:val="en-GB"/>
        </w:rPr>
        <w:t xml:space="preserve"> 2-3 oval black seeds are found in the fruits of </w:t>
      </w:r>
      <w:proofErr w:type="spellStart"/>
      <w:r w:rsidR="005A7017">
        <w:rPr>
          <w:rFonts w:ascii="Times New Roman" w:hAnsi="Times New Roman" w:cs="Times New Roman"/>
          <w:i/>
          <w:sz w:val="24"/>
          <w:szCs w:val="24"/>
          <w:lang w:val="en-GB"/>
        </w:rPr>
        <w:t>J.curcas</w:t>
      </w:r>
      <w:proofErr w:type="spellEnd"/>
      <w:r w:rsidR="007068C7">
        <w:rPr>
          <w:rFonts w:ascii="Times New Roman" w:hAnsi="Times New Roman" w:cs="Times New Roman"/>
          <w:sz w:val="24"/>
          <w:szCs w:val="24"/>
          <w:lang w:val="en-GB"/>
        </w:rPr>
        <w:t>, that possesses a high oil content (about 32% - 40%) depending on the growi</w:t>
      </w:r>
      <w:r w:rsidR="001615B0">
        <w:rPr>
          <w:rFonts w:ascii="Times New Roman" w:hAnsi="Times New Roman" w:cs="Times New Roman"/>
          <w:sz w:val="24"/>
          <w:szCs w:val="24"/>
          <w:lang w:val="en-GB"/>
        </w:rPr>
        <w:t>ng conditions and genotype (Kaushik, 2003).</w:t>
      </w:r>
    </w:p>
    <w:p w14:paraId="2A434E02" w14:textId="77777777" w:rsidR="007068C7" w:rsidRDefault="00380514" w:rsidP="00AB0D0B">
      <w:pPr>
        <w:tabs>
          <w:tab w:val="left" w:pos="5850"/>
        </w:tabs>
        <w:spacing w:line="36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tab/>
      </w:r>
      <w:r w:rsidR="007068C7">
        <w:rPr>
          <w:rFonts w:ascii="Times New Roman" w:hAnsi="Times New Roman" w:cs="Times New Roman"/>
          <w:sz w:val="24"/>
          <w:szCs w:val="24"/>
          <w:lang w:val="en-GB"/>
        </w:rPr>
        <w:br/>
      </w:r>
      <w:r w:rsidR="000E2F26">
        <w:rPr>
          <w:rFonts w:ascii="Times New Roman" w:hAnsi="Times New Roman" w:cs="Times New Roman"/>
          <w:b/>
          <w:sz w:val="24"/>
          <w:szCs w:val="24"/>
          <w:lang w:val="en-GB"/>
        </w:rPr>
        <w:t xml:space="preserve">2.1.4        </w:t>
      </w:r>
      <w:r w:rsidR="007068C7">
        <w:rPr>
          <w:rFonts w:ascii="Times New Roman" w:hAnsi="Times New Roman" w:cs="Times New Roman"/>
          <w:b/>
          <w:sz w:val="24"/>
          <w:szCs w:val="24"/>
          <w:lang w:val="en-GB"/>
        </w:rPr>
        <w:t>FLOWERING AND POLLINATION</w:t>
      </w:r>
    </w:p>
    <w:p w14:paraId="73147884" w14:textId="1903B080" w:rsidR="007068C7" w:rsidRPr="00516379" w:rsidRDefault="007068C7" w:rsidP="00AB0D0B">
      <w:pPr>
        <w:spacing w:line="36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 xml:space="preserve">Jatropha </w:t>
      </w:r>
      <w:proofErr w:type="spellStart"/>
      <w:r>
        <w:rPr>
          <w:rFonts w:ascii="Times New Roman" w:hAnsi="Times New Roman" w:cs="Times New Roman"/>
          <w:i/>
          <w:sz w:val="24"/>
          <w:szCs w:val="24"/>
          <w:lang w:val="en-GB"/>
        </w:rPr>
        <w:t>curcas</w:t>
      </w:r>
      <w:proofErr w:type="spellEnd"/>
      <w:r w:rsidR="00957357">
        <w:rPr>
          <w:rFonts w:ascii="Times New Roman" w:hAnsi="Times New Roman" w:cs="Times New Roman"/>
          <w:sz w:val="24"/>
          <w:szCs w:val="24"/>
          <w:lang w:val="en-GB"/>
        </w:rPr>
        <w:t xml:space="preserve"> is a hermaphroditic</w:t>
      </w:r>
      <w:r>
        <w:rPr>
          <w:rFonts w:ascii="Times New Roman" w:hAnsi="Times New Roman" w:cs="Times New Roman"/>
          <w:sz w:val="24"/>
          <w:szCs w:val="24"/>
          <w:lang w:val="en-GB"/>
        </w:rPr>
        <w:t xml:space="preserve"> plant that contains both the male and female flowers, in which the</w:t>
      </w:r>
      <w:r w:rsidR="00F176BB">
        <w:rPr>
          <w:rFonts w:ascii="Times New Roman" w:hAnsi="Times New Roman" w:cs="Times New Roman"/>
          <w:sz w:val="24"/>
          <w:szCs w:val="24"/>
          <w:lang w:val="en-GB"/>
        </w:rPr>
        <w:t xml:space="preserve"> male flower surrounds the central female flower. It produces small greenish yellow flower usually bisexual, except a few male flowers</w:t>
      </w:r>
      <w:r w:rsidR="002551BA">
        <w:rPr>
          <w:rFonts w:ascii="Times New Roman" w:hAnsi="Times New Roman" w:cs="Times New Roman"/>
          <w:sz w:val="24"/>
          <w:szCs w:val="24"/>
          <w:lang w:val="en-GB"/>
        </w:rPr>
        <w:t xml:space="preserve">. All the flowers can be opened at the same time, therefore cross-pollination can occur between flowers of the same plant or from other plants. Weather and temperature varies from country to country; In Egypt, </w:t>
      </w:r>
      <w:r w:rsidR="002551BA">
        <w:rPr>
          <w:rFonts w:ascii="Times New Roman" w:hAnsi="Times New Roman" w:cs="Times New Roman"/>
          <w:i/>
          <w:sz w:val="24"/>
          <w:szCs w:val="24"/>
          <w:lang w:val="en-GB"/>
        </w:rPr>
        <w:t xml:space="preserve">Jatropha </w:t>
      </w:r>
      <w:proofErr w:type="spellStart"/>
      <w:r w:rsidR="002551BA">
        <w:rPr>
          <w:rFonts w:ascii="Times New Roman" w:hAnsi="Times New Roman" w:cs="Times New Roman"/>
          <w:i/>
          <w:sz w:val="24"/>
          <w:szCs w:val="24"/>
          <w:lang w:val="en-GB"/>
        </w:rPr>
        <w:t>curcas</w:t>
      </w:r>
      <w:proofErr w:type="spellEnd"/>
      <w:r w:rsidR="002551BA">
        <w:rPr>
          <w:rFonts w:ascii="Times New Roman" w:hAnsi="Times New Roman" w:cs="Times New Roman"/>
          <w:i/>
          <w:sz w:val="24"/>
          <w:szCs w:val="24"/>
          <w:lang w:val="en-GB"/>
        </w:rPr>
        <w:t xml:space="preserve"> </w:t>
      </w:r>
      <w:r w:rsidR="002551BA">
        <w:rPr>
          <w:rFonts w:ascii="Times New Roman" w:hAnsi="Times New Roman" w:cs="Times New Roman"/>
          <w:sz w:val="24"/>
          <w:szCs w:val="24"/>
          <w:lang w:val="en-GB"/>
        </w:rPr>
        <w:t>flowering time is twice a year, firstly in April and secondly in D</w:t>
      </w:r>
      <w:r w:rsidR="00EE498D">
        <w:rPr>
          <w:rFonts w:ascii="Times New Roman" w:hAnsi="Times New Roman" w:cs="Times New Roman"/>
          <w:sz w:val="24"/>
          <w:szCs w:val="24"/>
          <w:lang w:val="en-GB"/>
        </w:rPr>
        <w:t>e</w:t>
      </w:r>
      <w:r w:rsidR="00516379">
        <w:rPr>
          <w:rFonts w:ascii="Times New Roman" w:hAnsi="Times New Roman" w:cs="Times New Roman"/>
          <w:sz w:val="24"/>
          <w:szCs w:val="24"/>
          <w:lang w:val="en-GB"/>
        </w:rPr>
        <w:t xml:space="preserve">cember (Soliman </w:t>
      </w:r>
      <w:r w:rsidR="00516379">
        <w:rPr>
          <w:rFonts w:ascii="Times New Roman" w:hAnsi="Times New Roman" w:cs="Times New Roman"/>
          <w:i/>
          <w:sz w:val="24"/>
          <w:szCs w:val="24"/>
          <w:lang w:val="en-GB"/>
        </w:rPr>
        <w:t xml:space="preserve">et al., </w:t>
      </w:r>
      <w:r w:rsidR="00516379">
        <w:rPr>
          <w:rFonts w:ascii="Times New Roman" w:hAnsi="Times New Roman" w:cs="Times New Roman"/>
          <w:sz w:val="24"/>
          <w:szCs w:val="24"/>
          <w:lang w:val="en-GB"/>
        </w:rPr>
        <w:t>2015).</w:t>
      </w:r>
    </w:p>
    <w:p w14:paraId="73605F54" w14:textId="77777777" w:rsidR="002551BA" w:rsidRDefault="002551BA" w:rsidP="00AB0D0B">
      <w:pPr>
        <w:spacing w:line="36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br/>
      </w:r>
      <w:r w:rsidR="000E2F26">
        <w:rPr>
          <w:rFonts w:ascii="Times New Roman" w:hAnsi="Times New Roman" w:cs="Times New Roman"/>
          <w:b/>
          <w:sz w:val="24"/>
          <w:szCs w:val="24"/>
          <w:lang w:val="en-GB"/>
        </w:rPr>
        <w:t xml:space="preserve">2.1.5        </w:t>
      </w:r>
      <w:r>
        <w:rPr>
          <w:rFonts w:ascii="Times New Roman" w:hAnsi="Times New Roman" w:cs="Times New Roman"/>
          <w:b/>
          <w:sz w:val="24"/>
          <w:szCs w:val="24"/>
          <w:lang w:val="en-GB"/>
        </w:rPr>
        <w:t>FRUITING AND SEED MATURITY</w:t>
      </w:r>
    </w:p>
    <w:p w14:paraId="533611A0" w14:textId="257B65E8" w:rsidR="00361C99" w:rsidRDefault="005D4CDC" w:rsidP="00AB0D0B">
      <w:pPr>
        <w:spacing w:line="36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 xml:space="preserve">Jatropha </w:t>
      </w:r>
      <w:proofErr w:type="spellStart"/>
      <w:r>
        <w:rPr>
          <w:rFonts w:ascii="Times New Roman" w:hAnsi="Times New Roman" w:cs="Times New Roman"/>
          <w:i/>
          <w:sz w:val="24"/>
          <w:szCs w:val="24"/>
          <w:lang w:val="en-GB"/>
        </w:rPr>
        <w:t>curcas</w:t>
      </w:r>
      <w:proofErr w:type="spellEnd"/>
      <w:r>
        <w:rPr>
          <w:rFonts w:ascii="Times New Roman" w:hAnsi="Times New Roman" w:cs="Times New Roman"/>
          <w:i/>
          <w:sz w:val="24"/>
          <w:szCs w:val="24"/>
          <w:lang w:val="en-GB"/>
        </w:rPr>
        <w:t xml:space="preserve"> </w:t>
      </w:r>
      <w:r>
        <w:rPr>
          <w:rFonts w:ascii="Times New Roman" w:hAnsi="Times New Roman" w:cs="Times New Roman"/>
          <w:sz w:val="24"/>
          <w:szCs w:val="24"/>
          <w:lang w:val="en-GB"/>
        </w:rPr>
        <w:t xml:space="preserve">according to </w:t>
      </w:r>
      <w:proofErr w:type="spellStart"/>
      <w:r>
        <w:rPr>
          <w:rFonts w:ascii="Times New Roman" w:hAnsi="Times New Roman" w:cs="Times New Roman"/>
          <w:sz w:val="24"/>
          <w:szCs w:val="24"/>
          <w:lang w:val="en-GB"/>
        </w:rPr>
        <w:t>Abobatta</w:t>
      </w:r>
      <w:proofErr w:type="spellEnd"/>
      <w:r>
        <w:rPr>
          <w:rFonts w:ascii="Times New Roman" w:hAnsi="Times New Roman" w:cs="Times New Roman"/>
          <w:sz w:val="24"/>
          <w:szCs w:val="24"/>
          <w:lang w:val="en-GB"/>
        </w:rPr>
        <w:t xml:space="preserve"> (2019) produces fruit that are approximately 2.5cm long and contain three black seeds. It reaches full size after the completion of 90 days from pollination </w:t>
      </w:r>
      <w:r w:rsidR="006739F4">
        <w:rPr>
          <w:rFonts w:ascii="Times New Roman" w:hAnsi="Times New Roman" w:cs="Times New Roman"/>
          <w:sz w:val="24"/>
          <w:szCs w:val="24"/>
          <w:lang w:val="en-GB"/>
        </w:rPr>
        <w:lastRenderedPageBreak/>
        <w:t xml:space="preserve">date approximately. After </w:t>
      </w:r>
      <w:proofErr w:type="spellStart"/>
      <w:r w:rsidR="006739F4">
        <w:rPr>
          <w:rFonts w:ascii="Times New Roman" w:hAnsi="Times New Roman" w:cs="Times New Roman"/>
          <w:sz w:val="24"/>
          <w:szCs w:val="24"/>
          <w:lang w:val="en-GB"/>
        </w:rPr>
        <w:t>poliination</w:t>
      </w:r>
      <w:proofErr w:type="spellEnd"/>
      <w:r w:rsidR="006739F4">
        <w:rPr>
          <w:rFonts w:ascii="Times New Roman" w:hAnsi="Times New Roman" w:cs="Times New Roman"/>
          <w:sz w:val="24"/>
          <w:szCs w:val="24"/>
          <w:lang w:val="en-GB"/>
        </w:rPr>
        <w:t xml:space="preserve"> the total periods can be divided into 30-45 days</w:t>
      </w:r>
      <w:r>
        <w:rPr>
          <w:rFonts w:ascii="Times New Roman" w:hAnsi="Times New Roman" w:cs="Times New Roman"/>
          <w:sz w:val="24"/>
          <w:szCs w:val="24"/>
          <w:lang w:val="en-GB"/>
        </w:rPr>
        <w:t xml:space="preserve">. Maturing of </w:t>
      </w:r>
      <w:r w:rsidR="00F53D55">
        <w:rPr>
          <w:rFonts w:ascii="Times New Roman" w:hAnsi="Times New Roman" w:cs="Times New Roman"/>
          <w:sz w:val="24"/>
          <w:szCs w:val="24"/>
          <w:lang w:val="en-GB"/>
        </w:rPr>
        <w:t xml:space="preserve">yellow </w:t>
      </w:r>
      <w:r>
        <w:rPr>
          <w:rFonts w:ascii="Times New Roman" w:hAnsi="Times New Roman" w:cs="Times New Roman"/>
          <w:sz w:val="24"/>
          <w:szCs w:val="24"/>
          <w:lang w:val="en-GB"/>
        </w:rPr>
        <w:t>fruits starts between 45-60 days</w:t>
      </w:r>
      <w:r w:rsidR="00F53D55">
        <w:rPr>
          <w:rFonts w:ascii="Times New Roman" w:hAnsi="Times New Roman" w:cs="Times New Roman"/>
          <w:sz w:val="24"/>
          <w:szCs w:val="24"/>
          <w:lang w:val="en-GB"/>
        </w:rPr>
        <w:t xml:space="preserve"> however, ripening of the fruits begins a</w:t>
      </w:r>
      <w:r w:rsidR="00E850DC">
        <w:rPr>
          <w:rFonts w:ascii="Times New Roman" w:hAnsi="Times New Roman" w:cs="Times New Roman"/>
          <w:sz w:val="24"/>
          <w:szCs w:val="24"/>
          <w:lang w:val="en-GB"/>
        </w:rPr>
        <w:t xml:space="preserve">fter 60 days approximately. </w:t>
      </w:r>
    </w:p>
    <w:p w14:paraId="5C4F078E" w14:textId="0BD044ED" w:rsidR="00520216" w:rsidRPr="006739F4" w:rsidRDefault="00520216"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br/>
      </w:r>
      <w:r w:rsidR="000E2F26">
        <w:rPr>
          <w:rFonts w:ascii="Times New Roman" w:hAnsi="Times New Roman" w:cs="Times New Roman"/>
          <w:b/>
          <w:sz w:val="24"/>
          <w:szCs w:val="24"/>
          <w:lang w:val="en-GB"/>
        </w:rPr>
        <w:t xml:space="preserve">2.2        </w:t>
      </w:r>
      <w:r w:rsidR="006739F4">
        <w:rPr>
          <w:rFonts w:ascii="Times New Roman" w:hAnsi="Times New Roman" w:cs="Times New Roman"/>
          <w:b/>
          <w:i/>
          <w:sz w:val="24"/>
          <w:szCs w:val="24"/>
          <w:lang w:val="en-GB"/>
        </w:rPr>
        <w:t>JATROPHA CURCAS</w:t>
      </w:r>
      <w:r w:rsidR="006739F4">
        <w:rPr>
          <w:rFonts w:ascii="Times New Roman" w:hAnsi="Times New Roman" w:cs="Times New Roman"/>
          <w:b/>
          <w:sz w:val="24"/>
          <w:szCs w:val="24"/>
          <w:lang w:val="en-GB"/>
        </w:rPr>
        <w:t xml:space="preserve"> SEX TYPES</w:t>
      </w:r>
    </w:p>
    <w:p w14:paraId="5EE1CA05" w14:textId="47C25BEA" w:rsidR="00520216" w:rsidRPr="00520216" w:rsidRDefault="006739F4" w:rsidP="00AB0D0B">
      <w:pPr>
        <w:spacing w:line="36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 xml:space="preserve">J. </w:t>
      </w:r>
      <w:proofErr w:type="spellStart"/>
      <w:r>
        <w:rPr>
          <w:rFonts w:ascii="Times New Roman" w:hAnsi="Times New Roman" w:cs="Times New Roman"/>
          <w:i/>
          <w:sz w:val="24"/>
          <w:szCs w:val="24"/>
          <w:lang w:val="en-GB"/>
        </w:rPr>
        <w:t>curcas</w:t>
      </w:r>
      <w:proofErr w:type="spellEnd"/>
      <w:r>
        <w:rPr>
          <w:rFonts w:ascii="Times New Roman" w:hAnsi="Times New Roman" w:cs="Times New Roman"/>
          <w:sz w:val="24"/>
          <w:szCs w:val="24"/>
          <w:lang w:val="en-GB"/>
        </w:rPr>
        <w:t xml:space="preserve"> possess</w:t>
      </w:r>
      <w:r w:rsidR="00520216">
        <w:rPr>
          <w:rFonts w:ascii="Times New Roman" w:hAnsi="Times New Roman" w:cs="Times New Roman"/>
          <w:sz w:val="24"/>
          <w:szCs w:val="24"/>
          <w:lang w:val="en-GB"/>
        </w:rPr>
        <w:t xml:space="preserve"> three sex types</w:t>
      </w:r>
      <w:r w:rsidR="008630C1">
        <w:rPr>
          <w:rFonts w:ascii="Times New Roman" w:hAnsi="Times New Roman" w:cs="Times New Roman"/>
          <w:sz w:val="24"/>
          <w:szCs w:val="24"/>
          <w:lang w:val="en-GB"/>
        </w:rPr>
        <w:t xml:space="preserve"> </w:t>
      </w:r>
      <w:r>
        <w:rPr>
          <w:rFonts w:ascii="Times New Roman" w:hAnsi="Times New Roman" w:cs="Times New Roman"/>
          <w:sz w:val="24"/>
          <w:szCs w:val="24"/>
          <w:lang w:val="en-GB"/>
        </w:rPr>
        <w:t>of flowers which can be produced by similar or unlike</w:t>
      </w:r>
      <w:r w:rsidR="008630C1">
        <w:rPr>
          <w:rFonts w:ascii="Times New Roman" w:hAnsi="Times New Roman" w:cs="Times New Roman"/>
          <w:sz w:val="24"/>
          <w:szCs w:val="24"/>
          <w:lang w:val="en-GB"/>
        </w:rPr>
        <w:t xml:space="preserve"> plant, i.e., male, femal</w:t>
      </w:r>
      <w:r>
        <w:rPr>
          <w:rFonts w:ascii="Times New Roman" w:hAnsi="Times New Roman" w:cs="Times New Roman"/>
          <w:sz w:val="24"/>
          <w:szCs w:val="24"/>
          <w:lang w:val="en-GB"/>
        </w:rPr>
        <w:t>e and hermaphrodite. Hence, every</w:t>
      </w:r>
      <w:r w:rsidR="008630C1">
        <w:rPr>
          <w:rFonts w:ascii="Times New Roman" w:hAnsi="Times New Roman" w:cs="Times New Roman"/>
          <w:sz w:val="24"/>
          <w:szCs w:val="24"/>
          <w:lang w:val="en-GB"/>
        </w:rPr>
        <w:t xml:space="preserve"> </w:t>
      </w:r>
      <w:r w:rsidR="008630C1">
        <w:rPr>
          <w:rFonts w:ascii="Times New Roman" w:hAnsi="Times New Roman" w:cs="Times New Roman"/>
          <w:i/>
          <w:sz w:val="24"/>
          <w:szCs w:val="24"/>
          <w:lang w:val="en-GB"/>
        </w:rPr>
        <w:t>jatropha</w:t>
      </w:r>
      <w:r>
        <w:rPr>
          <w:rFonts w:ascii="Times New Roman" w:hAnsi="Times New Roman" w:cs="Times New Roman"/>
          <w:sz w:val="24"/>
          <w:szCs w:val="24"/>
          <w:lang w:val="en-GB"/>
        </w:rPr>
        <w:t xml:space="preserve"> plant probably possess a unique sex type which could be </w:t>
      </w:r>
      <w:r w:rsidR="008630C1">
        <w:rPr>
          <w:rFonts w:ascii="Times New Roman" w:hAnsi="Times New Roman" w:cs="Times New Roman"/>
          <w:sz w:val="24"/>
          <w:szCs w:val="24"/>
          <w:lang w:val="en-GB"/>
        </w:rPr>
        <w:t>dioecious,</w:t>
      </w:r>
      <w:r>
        <w:rPr>
          <w:rFonts w:ascii="Times New Roman" w:hAnsi="Times New Roman" w:cs="Times New Roman"/>
          <w:sz w:val="24"/>
          <w:szCs w:val="24"/>
          <w:lang w:val="en-GB"/>
        </w:rPr>
        <w:t xml:space="preserve"> hermaphrodite,</w:t>
      </w:r>
      <w:r w:rsidR="008630C1">
        <w:rPr>
          <w:rFonts w:ascii="Times New Roman" w:hAnsi="Times New Roman" w:cs="Times New Roman"/>
          <w:sz w:val="24"/>
          <w:szCs w:val="24"/>
          <w:lang w:val="en-GB"/>
        </w:rPr>
        <w:t xml:space="preserve"> monoecious, </w:t>
      </w:r>
      <w:proofErr w:type="spellStart"/>
      <w:r w:rsidR="008630C1">
        <w:rPr>
          <w:rFonts w:ascii="Times New Roman" w:hAnsi="Times New Roman" w:cs="Times New Roman"/>
          <w:sz w:val="24"/>
          <w:szCs w:val="24"/>
          <w:lang w:val="en-GB"/>
        </w:rPr>
        <w:t>gynoecious</w:t>
      </w:r>
      <w:proofErr w:type="spellEnd"/>
      <w:r w:rsidR="008630C1">
        <w:rPr>
          <w:rFonts w:ascii="Times New Roman" w:hAnsi="Times New Roman" w:cs="Times New Roman"/>
          <w:sz w:val="24"/>
          <w:szCs w:val="24"/>
          <w:lang w:val="en-GB"/>
        </w:rPr>
        <w:t xml:space="preserve">, </w:t>
      </w:r>
      <w:proofErr w:type="spellStart"/>
      <w:r w:rsidR="008630C1">
        <w:rPr>
          <w:rFonts w:ascii="Times New Roman" w:hAnsi="Times New Roman" w:cs="Times New Roman"/>
          <w:sz w:val="24"/>
          <w:szCs w:val="24"/>
          <w:lang w:val="en-GB"/>
        </w:rPr>
        <w:t>gynomonoecious</w:t>
      </w:r>
      <w:proofErr w:type="spellEnd"/>
      <w:r w:rsidR="008630C1">
        <w:rPr>
          <w:rFonts w:ascii="Times New Roman" w:hAnsi="Times New Roman" w:cs="Times New Roman"/>
          <w:sz w:val="24"/>
          <w:szCs w:val="24"/>
          <w:lang w:val="en-GB"/>
        </w:rPr>
        <w:t xml:space="preserve">, </w:t>
      </w:r>
      <w:proofErr w:type="spellStart"/>
      <w:r w:rsidR="008630C1">
        <w:rPr>
          <w:rFonts w:ascii="Times New Roman" w:hAnsi="Times New Roman" w:cs="Times New Roman"/>
          <w:sz w:val="24"/>
          <w:szCs w:val="24"/>
          <w:lang w:val="en-GB"/>
        </w:rPr>
        <w:t>androecious</w:t>
      </w:r>
      <w:proofErr w:type="spellEnd"/>
      <w:r w:rsidR="008630C1">
        <w:rPr>
          <w:rFonts w:ascii="Times New Roman" w:hAnsi="Times New Roman" w:cs="Times New Roman"/>
          <w:sz w:val="24"/>
          <w:szCs w:val="24"/>
          <w:lang w:val="en-GB"/>
        </w:rPr>
        <w:t>, a</w:t>
      </w:r>
      <w:r>
        <w:rPr>
          <w:rFonts w:ascii="Times New Roman" w:hAnsi="Times New Roman" w:cs="Times New Roman"/>
          <w:sz w:val="24"/>
          <w:szCs w:val="24"/>
          <w:lang w:val="en-GB"/>
        </w:rPr>
        <w:t xml:space="preserve">ndromonoecious, or </w:t>
      </w:r>
      <w:proofErr w:type="spellStart"/>
      <w:r>
        <w:rPr>
          <w:rFonts w:ascii="Times New Roman" w:hAnsi="Times New Roman" w:cs="Times New Roman"/>
          <w:sz w:val="24"/>
          <w:szCs w:val="24"/>
          <w:lang w:val="en-GB"/>
        </w:rPr>
        <w:t>heteroicous</w:t>
      </w:r>
      <w:proofErr w:type="spellEnd"/>
      <w:r>
        <w:rPr>
          <w:rFonts w:ascii="Times New Roman" w:hAnsi="Times New Roman" w:cs="Times New Roman"/>
          <w:sz w:val="24"/>
          <w:szCs w:val="24"/>
          <w:lang w:val="en-GB"/>
        </w:rPr>
        <w:t xml:space="preserve">. Plants that have both male and female sex organ </w:t>
      </w:r>
      <w:r w:rsidR="002808CB">
        <w:rPr>
          <w:rFonts w:ascii="Times New Roman" w:hAnsi="Times New Roman" w:cs="Times New Roman"/>
          <w:sz w:val="24"/>
          <w:szCs w:val="24"/>
          <w:lang w:val="en-GB"/>
        </w:rPr>
        <w:t>produces alike plants with both male and female sex types in flower. Hermaphroditic</w:t>
      </w:r>
      <w:r w:rsidR="008630C1">
        <w:rPr>
          <w:rFonts w:ascii="Times New Roman" w:hAnsi="Times New Roman" w:cs="Times New Roman"/>
          <w:sz w:val="24"/>
          <w:szCs w:val="24"/>
          <w:lang w:val="en-GB"/>
        </w:rPr>
        <w:t xml:space="preserve"> plants produces male and female flowers, while dioecious plants produces male and female flowers on separate plants</w:t>
      </w:r>
      <w:r w:rsidR="00B274E7">
        <w:rPr>
          <w:rFonts w:ascii="Times New Roman" w:hAnsi="Times New Roman" w:cs="Times New Roman"/>
          <w:sz w:val="24"/>
          <w:szCs w:val="24"/>
          <w:lang w:val="en-GB"/>
        </w:rPr>
        <w:t xml:space="preserve"> (Miller and Diggle, 2007). Sex-types discovered on </w:t>
      </w:r>
      <w:r w:rsidR="00B274E7">
        <w:rPr>
          <w:rFonts w:ascii="Times New Roman" w:hAnsi="Times New Roman" w:cs="Times New Roman"/>
          <w:i/>
          <w:sz w:val="24"/>
          <w:szCs w:val="24"/>
          <w:lang w:val="en-GB"/>
        </w:rPr>
        <w:t>jatropha</w:t>
      </w:r>
      <w:r w:rsidR="002808CB">
        <w:rPr>
          <w:rFonts w:ascii="Times New Roman" w:hAnsi="Times New Roman" w:cs="Times New Roman"/>
          <w:sz w:val="24"/>
          <w:szCs w:val="24"/>
          <w:lang w:val="en-GB"/>
        </w:rPr>
        <w:t xml:space="preserve"> are monoecious, </w:t>
      </w:r>
      <w:proofErr w:type="spellStart"/>
      <w:r w:rsidR="002808CB">
        <w:rPr>
          <w:rFonts w:ascii="Times New Roman" w:hAnsi="Times New Roman" w:cs="Times New Roman"/>
          <w:sz w:val="24"/>
          <w:szCs w:val="24"/>
          <w:lang w:val="en-GB"/>
        </w:rPr>
        <w:t>heteroicous</w:t>
      </w:r>
      <w:proofErr w:type="spellEnd"/>
      <w:r w:rsidR="002808CB">
        <w:rPr>
          <w:rFonts w:ascii="Times New Roman" w:hAnsi="Times New Roman" w:cs="Times New Roman"/>
          <w:sz w:val="24"/>
          <w:szCs w:val="24"/>
          <w:lang w:val="en-GB"/>
        </w:rPr>
        <w:t>, and andromonoecious. Flowers containing each sex type</w:t>
      </w:r>
      <w:r w:rsidR="00B274E7">
        <w:rPr>
          <w:rFonts w:ascii="Times New Roman" w:hAnsi="Times New Roman" w:cs="Times New Roman"/>
          <w:sz w:val="24"/>
          <w:szCs w:val="24"/>
          <w:lang w:val="en-GB"/>
        </w:rPr>
        <w:t xml:space="preserve"> affects pollination and also </w:t>
      </w:r>
      <w:r w:rsidR="002808CB">
        <w:rPr>
          <w:rFonts w:ascii="Times New Roman" w:hAnsi="Times New Roman" w:cs="Times New Roman"/>
          <w:sz w:val="24"/>
          <w:szCs w:val="24"/>
          <w:lang w:val="en-GB"/>
        </w:rPr>
        <w:t>ramblingly</w:t>
      </w:r>
      <w:r w:rsidR="00B274E7">
        <w:rPr>
          <w:rFonts w:ascii="Times New Roman" w:hAnsi="Times New Roman" w:cs="Times New Roman"/>
          <w:sz w:val="24"/>
          <w:szCs w:val="24"/>
          <w:lang w:val="en-GB"/>
        </w:rPr>
        <w:t xml:space="preserve"> </w:t>
      </w:r>
      <w:r w:rsidR="002808CB">
        <w:rPr>
          <w:rFonts w:ascii="Times New Roman" w:hAnsi="Times New Roman" w:cs="Times New Roman"/>
          <w:sz w:val="24"/>
          <w:szCs w:val="24"/>
          <w:lang w:val="en-GB"/>
        </w:rPr>
        <w:t>upsets</w:t>
      </w:r>
      <w:r w:rsidR="00B274E7">
        <w:rPr>
          <w:rFonts w:ascii="Times New Roman" w:hAnsi="Times New Roman" w:cs="Times New Roman"/>
          <w:sz w:val="24"/>
          <w:szCs w:val="24"/>
          <w:lang w:val="en-GB"/>
        </w:rPr>
        <w:t xml:space="preserve"> the </w:t>
      </w:r>
      <w:r w:rsidR="002808CB">
        <w:rPr>
          <w:rFonts w:ascii="Times New Roman" w:hAnsi="Times New Roman" w:cs="Times New Roman"/>
          <w:sz w:val="24"/>
          <w:szCs w:val="24"/>
          <w:lang w:val="en-GB"/>
        </w:rPr>
        <w:t>construction</w:t>
      </w:r>
      <w:r w:rsidR="00B274E7">
        <w:rPr>
          <w:rFonts w:ascii="Times New Roman" w:hAnsi="Times New Roman" w:cs="Times New Roman"/>
          <w:sz w:val="24"/>
          <w:szCs w:val="24"/>
          <w:lang w:val="en-GB"/>
        </w:rPr>
        <w:t xml:space="preserve"> of the seed of </w:t>
      </w:r>
      <w:r w:rsidR="00B274E7">
        <w:rPr>
          <w:rFonts w:ascii="Times New Roman" w:hAnsi="Times New Roman" w:cs="Times New Roman"/>
          <w:i/>
          <w:sz w:val="24"/>
          <w:szCs w:val="24"/>
          <w:lang w:val="en-GB"/>
        </w:rPr>
        <w:t>jatropha</w:t>
      </w:r>
      <w:r w:rsidR="00B274E7">
        <w:rPr>
          <w:rFonts w:ascii="Times New Roman" w:hAnsi="Times New Roman" w:cs="Times New Roman"/>
          <w:sz w:val="24"/>
          <w:szCs w:val="24"/>
          <w:lang w:val="en-GB"/>
        </w:rPr>
        <w:t>. The ones that possesses hermaphrodite flowers are favourable to yield, because they are capable of</w:t>
      </w:r>
      <w:r w:rsidR="001B53C1">
        <w:rPr>
          <w:rFonts w:ascii="Times New Roman" w:hAnsi="Times New Roman" w:cs="Times New Roman"/>
          <w:sz w:val="24"/>
          <w:szCs w:val="24"/>
          <w:lang w:val="en-GB"/>
        </w:rPr>
        <w:t xml:space="preserve"> undergoing</w:t>
      </w:r>
      <w:r w:rsidR="00B274E7">
        <w:rPr>
          <w:rFonts w:ascii="Times New Roman" w:hAnsi="Times New Roman" w:cs="Times New Roman"/>
          <w:sz w:val="24"/>
          <w:szCs w:val="24"/>
          <w:lang w:val="en-GB"/>
        </w:rPr>
        <w:t xml:space="preserve"> self-pollination (</w:t>
      </w:r>
      <w:proofErr w:type="spellStart"/>
      <w:r w:rsidR="00B274E7">
        <w:rPr>
          <w:rFonts w:ascii="Times New Roman" w:hAnsi="Times New Roman" w:cs="Times New Roman"/>
          <w:sz w:val="24"/>
          <w:szCs w:val="24"/>
          <w:lang w:val="en-GB"/>
        </w:rPr>
        <w:t>Hartati</w:t>
      </w:r>
      <w:proofErr w:type="spellEnd"/>
      <w:r w:rsidR="00B274E7">
        <w:rPr>
          <w:rFonts w:ascii="Times New Roman" w:hAnsi="Times New Roman" w:cs="Times New Roman"/>
          <w:sz w:val="24"/>
          <w:szCs w:val="24"/>
          <w:lang w:val="en-GB"/>
        </w:rPr>
        <w:t xml:space="preserve"> 2009).</w:t>
      </w:r>
    </w:p>
    <w:p w14:paraId="17101030" w14:textId="77777777" w:rsidR="007F7A28" w:rsidRDefault="007F7A28" w:rsidP="00AB0D0B">
      <w:pPr>
        <w:spacing w:line="36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br/>
      </w:r>
      <w:r w:rsidR="000E2F26">
        <w:rPr>
          <w:rFonts w:ascii="Times New Roman" w:hAnsi="Times New Roman" w:cs="Times New Roman"/>
          <w:b/>
          <w:sz w:val="24"/>
          <w:szCs w:val="24"/>
          <w:lang w:val="en-GB"/>
        </w:rPr>
        <w:t xml:space="preserve">2.3        </w:t>
      </w:r>
      <w:r>
        <w:rPr>
          <w:rFonts w:ascii="Times New Roman" w:hAnsi="Times New Roman" w:cs="Times New Roman"/>
          <w:b/>
          <w:sz w:val="24"/>
          <w:szCs w:val="24"/>
          <w:lang w:val="en-GB"/>
        </w:rPr>
        <w:t xml:space="preserve">CONSTITUENTS OF </w:t>
      </w:r>
      <w:r>
        <w:rPr>
          <w:rFonts w:ascii="Times New Roman" w:hAnsi="Times New Roman" w:cs="Times New Roman"/>
          <w:b/>
          <w:i/>
          <w:sz w:val="24"/>
          <w:szCs w:val="24"/>
          <w:lang w:val="en-GB"/>
        </w:rPr>
        <w:t>JATROPHA CURCAS</w:t>
      </w:r>
    </w:p>
    <w:p w14:paraId="5E49CA44" w14:textId="5E8A9FDB" w:rsidR="007F7A28" w:rsidRDefault="006F74A4" w:rsidP="00AB0D0B">
      <w:pPr>
        <w:spacing w:line="36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 xml:space="preserve">Jatropha </w:t>
      </w:r>
      <w:r>
        <w:rPr>
          <w:rFonts w:ascii="Times New Roman" w:hAnsi="Times New Roman" w:cs="Times New Roman"/>
          <w:sz w:val="24"/>
          <w:szCs w:val="24"/>
          <w:lang w:val="en-GB"/>
        </w:rPr>
        <w:t>species are rich source of phytochemicals such as lignans and cyclic peptides alkaloids. A</w:t>
      </w:r>
      <w:r w:rsidR="007F7A28">
        <w:rPr>
          <w:rFonts w:ascii="Times New Roman" w:hAnsi="Times New Roman" w:cs="Times New Roman"/>
          <w:sz w:val="24"/>
          <w:szCs w:val="24"/>
          <w:lang w:val="en-GB"/>
        </w:rPr>
        <w:t xml:space="preserve">lkaloids and proteins are present in appreciable amount in </w:t>
      </w:r>
      <w:r>
        <w:rPr>
          <w:rFonts w:ascii="Times New Roman" w:hAnsi="Times New Roman" w:cs="Times New Roman"/>
          <w:i/>
          <w:sz w:val="24"/>
          <w:szCs w:val="24"/>
          <w:lang w:val="en-GB"/>
        </w:rPr>
        <w:t xml:space="preserve">J. </w:t>
      </w:r>
      <w:proofErr w:type="spellStart"/>
      <w:r>
        <w:rPr>
          <w:rFonts w:ascii="Times New Roman" w:hAnsi="Times New Roman" w:cs="Times New Roman"/>
          <w:i/>
          <w:sz w:val="24"/>
          <w:szCs w:val="24"/>
          <w:lang w:val="en-GB"/>
        </w:rPr>
        <w:t>curcas</w:t>
      </w:r>
      <w:proofErr w:type="spellEnd"/>
      <w:r>
        <w:rPr>
          <w:rFonts w:ascii="Times New Roman" w:hAnsi="Times New Roman" w:cs="Times New Roman"/>
          <w:sz w:val="24"/>
          <w:szCs w:val="24"/>
          <w:lang w:val="en-GB"/>
        </w:rPr>
        <w:t xml:space="preserve">; amino acids, carbohydrates, steroids, phenolics, flavonoids, tannins, diterpenes are also present in appreciable amount in </w:t>
      </w:r>
      <w:r w:rsidR="007B2DCD">
        <w:rPr>
          <w:rFonts w:ascii="Times New Roman" w:hAnsi="Times New Roman" w:cs="Times New Roman"/>
          <w:sz w:val="24"/>
          <w:szCs w:val="24"/>
          <w:lang w:val="en-GB"/>
        </w:rPr>
        <w:t>diverse sections</w:t>
      </w:r>
      <w:r>
        <w:rPr>
          <w:rFonts w:ascii="Times New Roman" w:hAnsi="Times New Roman" w:cs="Times New Roman"/>
          <w:sz w:val="24"/>
          <w:szCs w:val="24"/>
          <w:lang w:val="en-GB"/>
        </w:rPr>
        <w:t xml:space="preserve"> of the plant</w:t>
      </w:r>
      <w:r w:rsidR="006D5765">
        <w:rPr>
          <w:rFonts w:ascii="Times New Roman" w:hAnsi="Times New Roman" w:cs="Times New Roman"/>
          <w:sz w:val="24"/>
          <w:szCs w:val="24"/>
          <w:lang w:val="en-GB"/>
        </w:rPr>
        <w:t xml:space="preserve"> (</w:t>
      </w:r>
      <w:proofErr w:type="spellStart"/>
      <w:r w:rsidR="006D5765">
        <w:rPr>
          <w:rFonts w:ascii="Times New Roman" w:hAnsi="Times New Roman" w:cs="Times New Roman"/>
          <w:sz w:val="24"/>
          <w:szCs w:val="24"/>
          <w:lang w:val="en-GB"/>
        </w:rPr>
        <w:t>Abdelgadir</w:t>
      </w:r>
      <w:proofErr w:type="spellEnd"/>
      <w:r w:rsidR="006D5765">
        <w:rPr>
          <w:rFonts w:ascii="Times New Roman" w:hAnsi="Times New Roman" w:cs="Times New Roman"/>
          <w:sz w:val="24"/>
          <w:szCs w:val="24"/>
          <w:lang w:val="en-GB"/>
        </w:rPr>
        <w:t xml:space="preserve"> </w:t>
      </w:r>
      <w:r w:rsidR="006D5765">
        <w:rPr>
          <w:rFonts w:ascii="Times New Roman" w:hAnsi="Times New Roman" w:cs="Times New Roman"/>
          <w:i/>
          <w:sz w:val="24"/>
          <w:szCs w:val="24"/>
          <w:lang w:val="en-GB"/>
        </w:rPr>
        <w:t xml:space="preserve">et al., </w:t>
      </w:r>
      <w:r w:rsidR="006D5765">
        <w:rPr>
          <w:rFonts w:ascii="Times New Roman" w:hAnsi="Times New Roman" w:cs="Times New Roman"/>
          <w:sz w:val="24"/>
          <w:szCs w:val="24"/>
          <w:lang w:val="en-GB"/>
        </w:rPr>
        <w:t>2013)</w:t>
      </w:r>
      <w:r>
        <w:rPr>
          <w:rFonts w:ascii="Times New Roman" w:hAnsi="Times New Roman" w:cs="Times New Roman"/>
          <w:sz w:val="24"/>
          <w:szCs w:val="24"/>
          <w:lang w:val="en-GB"/>
        </w:rPr>
        <w:t xml:space="preserve">. </w:t>
      </w:r>
      <w:proofErr w:type="spellStart"/>
      <w:r w:rsidR="006D5765">
        <w:rPr>
          <w:rFonts w:ascii="Times New Roman" w:hAnsi="Times New Roman" w:cs="Times New Roman"/>
          <w:sz w:val="24"/>
          <w:szCs w:val="24"/>
          <w:lang w:val="en-GB"/>
        </w:rPr>
        <w:t>Abdelgadir</w:t>
      </w:r>
      <w:proofErr w:type="spellEnd"/>
      <w:r w:rsidR="006D5765">
        <w:rPr>
          <w:rFonts w:ascii="Times New Roman" w:hAnsi="Times New Roman" w:cs="Times New Roman"/>
          <w:sz w:val="24"/>
          <w:szCs w:val="24"/>
          <w:lang w:val="en-GB"/>
        </w:rPr>
        <w:t xml:space="preserve"> </w:t>
      </w:r>
      <w:r w:rsidR="006D5765">
        <w:rPr>
          <w:rFonts w:ascii="Times New Roman" w:hAnsi="Times New Roman" w:cs="Times New Roman"/>
          <w:i/>
          <w:sz w:val="24"/>
          <w:szCs w:val="24"/>
          <w:lang w:val="en-GB"/>
        </w:rPr>
        <w:t>et al.,</w:t>
      </w:r>
      <w:r w:rsidR="006D5765">
        <w:rPr>
          <w:rFonts w:ascii="Times New Roman" w:hAnsi="Times New Roman" w:cs="Times New Roman"/>
          <w:sz w:val="24"/>
          <w:szCs w:val="24"/>
          <w:lang w:val="en-GB"/>
        </w:rPr>
        <w:t xml:space="preserve"> 2013 s</w:t>
      </w:r>
      <w:r w:rsidRPr="006D5765">
        <w:rPr>
          <w:rFonts w:ascii="Times New Roman" w:hAnsi="Times New Roman" w:cs="Times New Roman"/>
          <w:sz w:val="24"/>
          <w:szCs w:val="24"/>
          <w:lang w:val="en-GB"/>
        </w:rPr>
        <w:t>tated</w:t>
      </w:r>
      <w:r w:rsidR="007B2DCD">
        <w:rPr>
          <w:rFonts w:ascii="Times New Roman" w:hAnsi="Times New Roman" w:cs="Times New Roman"/>
          <w:sz w:val="24"/>
          <w:szCs w:val="24"/>
          <w:lang w:val="en-GB"/>
        </w:rPr>
        <w:t xml:space="preserve"> the components present in</w:t>
      </w:r>
      <w:r>
        <w:rPr>
          <w:rFonts w:ascii="Times New Roman" w:hAnsi="Times New Roman" w:cs="Times New Roman"/>
          <w:sz w:val="24"/>
          <w:szCs w:val="24"/>
          <w:lang w:val="en-GB"/>
        </w:rPr>
        <w:t xml:space="preserve"> different parts of </w:t>
      </w:r>
      <w:r>
        <w:rPr>
          <w:rFonts w:ascii="Times New Roman" w:hAnsi="Times New Roman" w:cs="Times New Roman"/>
          <w:i/>
          <w:sz w:val="24"/>
          <w:szCs w:val="24"/>
          <w:lang w:val="en-GB"/>
        </w:rPr>
        <w:t xml:space="preserve">Jatropha </w:t>
      </w:r>
      <w:proofErr w:type="spellStart"/>
      <w:r>
        <w:rPr>
          <w:rFonts w:ascii="Times New Roman" w:hAnsi="Times New Roman" w:cs="Times New Roman"/>
          <w:i/>
          <w:sz w:val="24"/>
          <w:szCs w:val="24"/>
          <w:lang w:val="en-GB"/>
        </w:rPr>
        <w:t>curcas</w:t>
      </w:r>
      <w:proofErr w:type="spellEnd"/>
      <w:r>
        <w:rPr>
          <w:rFonts w:ascii="Times New Roman" w:hAnsi="Times New Roman" w:cs="Times New Roman"/>
          <w:sz w:val="24"/>
          <w:szCs w:val="24"/>
          <w:lang w:val="en-GB"/>
        </w:rPr>
        <w:t xml:space="preserve"> plant</w:t>
      </w:r>
      <w:r w:rsidR="006D5765">
        <w:rPr>
          <w:rFonts w:ascii="Times New Roman" w:hAnsi="Times New Roman" w:cs="Times New Roman"/>
          <w:sz w:val="24"/>
          <w:szCs w:val="24"/>
          <w:lang w:val="en-GB"/>
        </w:rPr>
        <w:t xml:space="preserve"> in his study, it is shown below;</w:t>
      </w:r>
    </w:p>
    <w:p w14:paraId="4FE181D2" w14:textId="77777777" w:rsidR="006D5765" w:rsidRDefault="006D5765"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Table</w:t>
      </w:r>
      <w:r w:rsidR="000E2F26">
        <w:rPr>
          <w:rFonts w:ascii="Times New Roman" w:hAnsi="Times New Roman" w:cs="Times New Roman"/>
          <w:b/>
          <w:sz w:val="24"/>
          <w:szCs w:val="24"/>
          <w:lang w:val="en-GB"/>
        </w:rPr>
        <w:t xml:space="preserve"> 2.2</w:t>
      </w:r>
      <w:r>
        <w:rPr>
          <w:rFonts w:ascii="Times New Roman" w:hAnsi="Times New Roman" w:cs="Times New Roman"/>
          <w:b/>
          <w:sz w:val="24"/>
          <w:szCs w:val="24"/>
          <w:lang w:val="en-GB"/>
        </w:rPr>
        <w:t xml:space="preserve">: List of constituents present in various parts of </w:t>
      </w:r>
      <w:r>
        <w:rPr>
          <w:rFonts w:ascii="Times New Roman" w:hAnsi="Times New Roman" w:cs="Times New Roman"/>
          <w:b/>
          <w:i/>
          <w:sz w:val="24"/>
          <w:szCs w:val="24"/>
          <w:lang w:val="en-GB"/>
        </w:rPr>
        <w:t xml:space="preserve">J. </w:t>
      </w:r>
      <w:proofErr w:type="spellStart"/>
      <w:r>
        <w:rPr>
          <w:rFonts w:ascii="Times New Roman" w:hAnsi="Times New Roman" w:cs="Times New Roman"/>
          <w:b/>
          <w:i/>
          <w:sz w:val="24"/>
          <w:szCs w:val="24"/>
          <w:lang w:val="en-GB"/>
        </w:rPr>
        <w:t>curcas</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Abdelgadir</w:t>
      </w:r>
      <w:proofErr w:type="spellEnd"/>
      <w:r>
        <w:rPr>
          <w:rFonts w:ascii="Times New Roman" w:hAnsi="Times New Roman" w:cs="Times New Roman"/>
          <w:b/>
          <w:sz w:val="24"/>
          <w:szCs w:val="24"/>
          <w:lang w:val="en-GB"/>
        </w:rPr>
        <w:t xml:space="preserve"> </w:t>
      </w:r>
      <w:r>
        <w:rPr>
          <w:rFonts w:ascii="Times New Roman" w:hAnsi="Times New Roman" w:cs="Times New Roman"/>
          <w:b/>
          <w:i/>
          <w:sz w:val="24"/>
          <w:szCs w:val="24"/>
          <w:lang w:val="en-GB"/>
        </w:rPr>
        <w:t xml:space="preserve">et al., </w:t>
      </w:r>
      <w:r>
        <w:rPr>
          <w:rFonts w:ascii="Times New Roman" w:hAnsi="Times New Roman" w:cs="Times New Roman"/>
          <w:b/>
          <w:sz w:val="24"/>
          <w:szCs w:val="24"/>
          <w:lang w:val="en-GB"/>
        </w:rPr>
        <w:t>2013)</w:t>
      </w:r>
    </w:p>
    <w:tbl>
      <w:tblPr>
        <w:tblpPr w:leftFromText="180" w:rightFromText="180" w:vertAnchor="text" w:tblpX="8"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8"/>
        <w:gridCol w:w="2204"/>
        <w:gridCol w:w="8"/>
        <w:gridCol w:w="5038"/>
        <w:gridCol w:w="11"/>
        <w:gridCol w:w="1492"/>
        <w:gridCol w:w="9"/>
      </w:tblGrid>
      <w:tr w:rsidR="00A956A2" w14:paraId="3FAFBF1E" w14:textId="77777777" w:rsidTr="008C1E1B">
        <w:trPr>
          <w:trHeight w:val="400"/>
        </w:trPr>
        <w:tc>
          <w:tcPr>
            <w:tcW w:w="588" w:type="dxa"/>
          </w:tcPr>
          <w:p w14:paraId="193E3D71" w14:textId="77777777" w:rsidR="00D95F08" w:rsidRPr="008535FA" w:rsidRDefault="008535FA"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NO</w:t>
            </w:r>
          </w:p>
        </w:tc>
        <w:tc>
          <w:tcPr>
            <w:tcW w:w="2212" w:type="dxa"/>
            <w:gridSpan w:val="2"/>
            <w:shd w:val="clear" w:color="auto" w:fill="auto"/>
          </w:tcPr>
          <w:p w14:paraId="03C7DDF6" w14:textId="77777777" w:rsidR="00D95F08" w:rsidRPr="008535FA" w:rsidRDefault="008535FA"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Categories</w:t>
            </w:r>
          </w:p>
        </w:tc>
        <w:tc>
          <w:tcPr>
            <w:tcW w:w="5049" w:type="dxa"/>
            <w:gridSpan w:val="2"/>
            <w:shd w:val="clear" w:color="auto" w:fill="auto"/>
          </w:tcPr>
          <w:p w14:paraId="259AEBE7" w14:textId="77777777" w:rsidR="00D95F08" w:rsidRPr="008535FA" w:rsidRDefault="008535FA" w:rsidP="00AB0D0B">
            <w:pPr>
              <w:spacing w:line="36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t xml:space="preserve">        </w:t>
            </w:r>
            <w:r>
              <w:rPr>
                <w:rFonts w:ascii="Times New Roman" w:hAnsi="Times New Roman" w:cs="Times New Roman"/>
                <w:b/>
                <w:sz w:val="24"/>
                <w:szCs w:val="24"/>
                <w:lang w:val="en-GB"/>
              </w:rPr>
              <w:t>Phytoconstituent</w:t>
            </w:r>
          </w:p>
        </w:tc>
        <w:tc>
          <w:tcPr>
            <w:tcW w:w="1501" w:type="dxa"/>
            <w:gridSpan w:val="2"/>
            <w:shd w:val="clear" w:color="auto" w:fill="auto"/>
          </w:tcPr>
          <w:p w14:paraId="4358C5F9" w14:textId="77777777" w:rsidR="00D95F08" w:rsidRPr="008535FA" w:rsidRDefault="008535FA"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Plant part</w:t>
            </w:r>
          </w:p>
        </w:tc>
      </w:tr>
      <w:tr w:rsidR="00A956A2" w14:paraId="669F7EBE" w14:textId="77777777" w:rsidTr="008C1E1B">
        <w:trPr>
          <w:trHeight w:val="362"/>
        </w:trPr>
        <w:tc>
          <w:tcPr>
            <w:tcW w:w="588" w:type="dxa"/>
          </w:tcPr>
          <w:p w14:paraId="5443BDAF" w14:textId="77777777" w:rsidR="008535FA" w:rsidRDefault="008535FA"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w:t>
            </w:r>
          </w:p>
        </w:tc>
        <w:tc>
          <w:tcPr>
            <w:tcW w:w="2212" w:type="dxa"/>
            <w:gridSpan w:val="2"/>
            <w:shd w:val="clear" w:color="auto" w:fill="auto"/>
          </w:tcPr>
          <w:p w14:paraId="45D0CFF8" w14:textId="77777777" w:rsidR="008535FA" w:rsidRPr="008535FA" w:rsidRDefault="00726B04"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2D355B">
              <w:rPr>
                <w:rFonts w:ascii="Times New Roman" w:hAnsi="Times New Roman" w:cs="Times New Roman"/>
                <w:sz w:val="24"/>
                <w:szCs w:val="24"/>
                <w:lang w:val="en-GB"/>
              </w:rPr>
              <w:t>Diterpene</w:t>
            </w:r>
          </w:p>
        </w:tc>
        <w:tc>
          <w:tcPr>
            <w:tcW w:w="5049" w:type="dxa"/>
            <w:gridSpan w:val="2"/>
            <w:shd w:val="clear" w:color="auto" w:fill="auto"/>
          </w:tcPr>
          <w:p w14:paraId="76C73E6C" w14:textId="77777777" w:rsidR="008535FA" w:rsidRDefault="002D355B" w:rsidP="00AB0D0B">
            <w:pPr>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Riolozatrione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acetoxyjatropholone</w:t>
            </w:r>
            <w:proofErr w:type="spellEnd"/>
            <w:r w:rsidR="00726B04">
              <w:rPr>
                <w:rFonts w:ascii="Times New Roman" w:hAnsi="Times New Roman" w:cs="Times New Roman"/>
                <w:sz w:val="24"/>
                <w:szCs w:val="24"/>
                <w:lang w:val="en-GB"/>
              </w:rPr>
              <w:t>.</w:t>
            </w:r>
          </w:p>
        </w:tc>
        <w:tc>
          <w:tcPr>
            <w:tcW w:w="1501" w:type="dxa"/>
            <w:gridSpan w:val="2"/>
            <w:shd w:val="clear" w:color="auto" w:fill="auto"/>
          </w:tcPr>
          <w:p w14:paraId="54B2B390" w14:textId="77777777" w:rsidR="008535FA" w:rsidRPr="002D355B" w:rsidRDefault="002D355B"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Roots</w:t>
            </w:r>
            <w:r w:rsidR="00726B04">
              <w:rPr>
                <w:rFonts w:ascii="Times New Roman" w:hAnsi="Times New Roman" w:cs="Times New Roman"/>
                <w:sz w:val="24"/>
                <w:szCs w:val="24"/>
                <w:lang w:val="en-GB"/>
              </w:rPr>
              <w:t>.</w:t>
            </w:r>
          </w:p>
        </w:tc>
      </w:tr>
      <w:tr w:rsidR="00A956A2" w14:paraId="33A78236" w14:textId="77777777" w:rsidTr="008C1E1B">
        <w:trPr>
          <w:trHeight w:val="864"/>
        </w:trPr>
        <w:tc>
          <w:tcPr>
            <w:tcW w:w="588" w:type="dxa"/>
          </w:tcPr>
          <w:p w14:paraId="0FCE1A4A" w14:textId="77777777" w:rsidR="00726B04" w:rsidRDefault="00726B04"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2</w:t>
            </w:r>
          </w:p>
        </w:tc>
        <w:tc>
          <w:tcPr>
            <w:tcW w:w="2212" w:type="dxa"/>
            <w:gridSpan w:val="2"/>
            <w:shd w:val="clear" w:color="auto" w:fill="auto"/>
          </w:tcPr>
          <w:p w14:paraId="70D3457F" w14:textId="77777777" w:rsidR="00726B04" w:rsidRDefault="00726B04"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Phenolic</w:t>
            </w:r>
          </w:p>
        </w:tc>
        <w:tc>
          <w:tcPr>
            <w:tcW w:w="5049" w:type="dxa"/>
            <w:gridSpan w:val="2"/>
            <w:shd w:val="clear" w:color="auto" w:fill="auto"/>
          </w:tcPr>
          <w:p w14:paraId="741E1750" w14:textId="77777777" w:rsidR="00726B04" w:rsidRDefault="00726B04" w:rsidP="00AB0D0B">
            <w:pPr>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Caffeoylaldehyde</w:t>
            </w:r>
            <w:proofErr w:type="spellEnd"/>
            <w:r>
              <w:rPr>
                <w:rFonts w:ascii="Times New Roman" w:hAnsi="Times New Roman" w:cs="Times New Roman"/>
                <w:sz w:val="24"/>
                <w:szCs w:val="24"/>
                <w:lang w:val="en-GB"/>
              </w:rPr>
              <w:t xml:space="preserve">, Syringaldehyde, 3-Hydroxy-4- </w:t>
            </w:r>
            <w:proofErr w:type="spellStart"/>
            <w:r>
              <w:rPr>
                <w:rFonts w:ascii="Times New Roman" w:hAnsi="Times New Roman" w:cs="Times New Roman"/>
                <w:sz w:val="24"/>
                <w:szCs w:val="24"/>
                <w:lang w:val="en-GB"/>
              </w:rPr>
              <w:t>methoxybenzaldehyde</w:t>
            </w:r>
            <w:proofErr w:type="spellEnd"/>
            <w:r>
              <w:rPr>
                <w:rFonts w:ascii="Times New Roman" w:hAnsi="Times New Roman" w:cs="Times New Roman"/>
                <w:sz w:val="24"/>
                <w:szCs w:val="24"/>
                <w:lang w:val="en-GB"/>
              </w:rPr>
              <w:t>, 3-Methoxy-4-hydroxybenzoate.</w:t>
            </w:r>
          </w:p>
        </w:tc>
        <w:tc>
          <w:tcPr>
            <w:tcW w:w="1501" w:type="dxa"/>
            <w:gridSpan w:val="2"/>
            <w:shd w:val="clear" w:color="auto" w:fill="auto"/>
          </w:tcPr>
          <w:p w14:paraId="417153C5" w14:textId="77777777" w:rsidR="00726B04" w:rsidRDefault="00726B04"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Seed cake and root.</w:t>
            </w:r>
          </w:p>
        </w:tc>
      </w:tr>
      <w:tr w:rsidR="00726B04" w14:paraId="22792087" w14:textId="77777777" w:rsidTr="008C1E1B">
        <w:trPr>
          <w:trHeight w:val="363"/>
        </w:trPr>
        <w:tc>
          <w:tcPr>
            <w:tcW w:w="588" w:type="dxa"/>
          </w:tcPr>
          <w:p w14:paraId="3C3B1CB2" w14:textId="77777777" w:rsidR="00726B04" w:rsidRDefault="00726B04"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w:t>
            </w:r>
          </w:p>
        </w:tc>
        <w:tc>
          <w:tcPr>
            <w:tcW w:w="2212" w:type="dxa"/>
            <w:gridSpan w:val="2"/>
            <w:shd w:val="clear" w:color="auto" w:fill="auto"/>
          </w:tcPr>
          <w:p w14:paraId="42C8B2A7" w14:textId="77777777" w:rsidR="00726B04" w:rsidRDefault="00726B04"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Proteins</w:t>
            </w:r>
          </w:p>
        </w:tc>
        <w:tc>
          <w:tcPr>
            <w:tcW w:w="5049" w:type="dxa"/>
            <w:gridSpan w:val="2"/>
            <w:shd w:val="clear" w:color="auto" w:fill="auto"/>
          </w:tcPr>
          <w:p w14:paraId="287A9047" w14:textId="77777777" w:rsidR="00726B04" w:rsidRDefault="00726B04"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Aquaporins, which is a functional protein.</w:t>
            </w:r>
          </w:p>
        </w:tc>
        <w:tc>
          <w:tcPr>
            <w:tcW w:w="1501" w:type="dxa"/>
            <w:gridSpan w:val="2"/>
            <w:shd w:val="clear" w:color="auto" w:fill="auto"/>
          </w:tcPr>
          <w:p w14:paraId="00FDC4F2" w14:textId="77777777" w:rsidR="00726B04" w:rsidRDefault="00726B04"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Latex</w:t>
            </w:r>
          </w:p>
        </w:tc>
      </w:tr>
      <w:tr w:rsidR="00726B04" w14:paraId="5DB63235" w14:textId="77777777" w:rsidTr="008C1E1B">
        <w:trPr>
          <w:trHeight w:val="1114"/>
        </w:trPr>
        <w:tc>
          <w:tcPr>
            <w:tcW w:w="588" w:type="dxa"/>
          </w:tcPr>
          <w:p w14:paraId="1BE19FC2" w14:textId="77777777" w:rsidR="00726B04" w:rsidRDefault="00726B04"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4</w:t>
            </w:r>
          </w:p>
        </w:tc>
        <w:tc>
          <w:tcPr>
            <w:tcW w:w="2212" w:type="dxa"/>
            <w:gridSpan w:val="2"/>
            <w:shd w:val="clear" w:color="auto" w:fill="auto"/>
          </w:tcPr>
          <w:p w14:paraId="39BA83BF" w14:textId="77777777" w:rsidR="00726B04" w:rsidRDefault="00726B04" w:rsidP="00AB0D0B">
            <w:pPr>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Liganans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neoliganans</w:t>
            </w:r>
            <w:proofErr w:type="spellEnd"/>
            <w:r>
              <w:rPr>
                <w:rFonts w:ascii="Times New Roman" w:hAnsi="Times New Roman" w:cs="Times New Roman"/>
                <w:sz w:val="24"/>
                <w:szCs w:val="24"/>
                <w:lang w:val="en-GB"/>
              </w:rPr>
              <w:t xml:space="preserve">, coumarins, </w:t>
            </w:r>
            <w:proofErr w:type="spellStart"/>
            <w:r>
              <w:rPr>
                <w:rFonts w:ascii="Times New Roman" w:hAnsi="Times New Roman" w:cs="Times New Roman"/>
                <w:sz w:val="24"/>
                <w:szCs w:val="24"/>
                <w:lang w:val="en-GB"/>
              </w:rPr>
              <w:t>coumarino-lignoids</w:t>
            </w:r>
            <w:proofErr w:type="spellEnd"/>
          </w:p>
        </w:tc>
        <w:tc>
          <w:tcPr>
            <w:tcW w:w="5049" w:type="dxa"/>
            <w:gridSpan w:val="2"/>
            <w:shd w:val="clear" w:color="auto" w:fill="auto"/>
          </w:tcPr>
          <w:p w14:paraId="435D034D" w14:textId="77777777" w:rsidR="00726B04" w:rsidRDefault="00726B04" w:rsidP="00AB0D0B">
            <w:pPr>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Isoamericanin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isoprincepin</w:t>
            </w:r>
            <w:proofErr w:type="spellEnd"/>
            <w:r>
              <w:rPr>
                <w:rFonts w:ascii="Times New Roman" w:hAnsi="Times New Roman" w:cs="Times New Roman"/>
                <w:sz w:val="24"/>
                <w:szCs w:val="24"/>
                <w:lang w:val="en-GB"/>
              </w:rPr>
              <w:t xml:space="preserve">, 6-Methoxy-7-hydroxycoumarin, </w:t>
            </w:r>
            <w:proofErr w:type="spellStart"/>
            <w:r>
              <w:rPr>
                <w:rFonts w:ascii="Times New Roman" w:hAnsi="Times New Roman" w:cs="Times New Roman"/>
                <w:sz w:val="24"/>
                <w:szCs w:val="24"/>
                <w:lang w:val="en-GB"/>
              </w:rPr>
              <w:t>marmesin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propacin</w:t>
            </w:r>
            <w:proofErr w:type="spellEnd"/>
            <w:r>
              <w:rPr>
                <w:rFonts w:ascii="Times New Roman" w:hAnsi="Times New Roman" w:cs="Times New Roman"/>
                <w:sz w:val="24"/>
                <w:szCs w:val="24"/>
                <w:lang w:val="en-GB"/>
              </w:rPr>
              <w:t xml:space="preserve">, </w:t>
            </w:r>
            <w:proofErr w:type="spellStart"/>
            <w:proofErr w:type="gramStart"/>
            <w:r>
              <w:rPr>
                <w:rFonts w:ascii="Times New Roman" w:hAnsi="Times New Roman" w:cs="Times New Roman"/>
                <w:sz w:val="24"/>
                <w:szCs w:val="24"/>
                <w:lang w:val="en-GB"/>
              </w:rPr>
              <w:t>jatrophin,scopaletin</w:t>
            </w:r>
            <w:proofErr w:type="spellEnd"/>
            <w:proofErr w:type="gramEnd"/>
            <w:r>
              <w:rPr>
                <w:rFonts w:ascii="Times New Roman" w:hAnsi="Times New Roman" w:cs="Times New Roman"/>
                <w:sz w:val="24"/>
                <w:szCs w:val="24"/>
                <w:lang w:val="en-GB"/>
              </w:rPr>
              <w:t>, 5-Hydroxy-6,7-dimethy</w:t>
            </w:r>
            <w:r w:rsidR="00853575">
              <w:rPr>
                <w:rFonts w:ascii="Times New Roman" w:hAnsi="Times New Roman" w:cs="Times New Roman"/>
                <w:sz w:val="24"/>
                <w:szCs w:val="24"/>
                <w:lang w:val="en-GB"/>
              </w:rPr>
              <w:t>oxy coumarin.</w:t>
            </w:r>
          </w:p>
        </w:tc>
        <w:tc>
          <w:tcPr>
            <w:tcW w:w="1501" w:type="dxa"/>
            <w:gridSpan w:val="2"/>
            <w:shd w:val="clear" w:color="auto" w:fill="auto"/>
          </w:tcPr>
          <w:p w14:paraId="62547916" w14:textId="77777777" w:rsidR="00726B04" w:rsidRDefault="00853575"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Seed cake, </w:t>
            </w:r>
            <w:proofErr w:type="spellStart"/>
            <w:r>
              <w:rPr>
                <w:rFonts w:ascii="Times New Roman" w:hAnsi="Times New Roman" w:cs="Times New Roman"/>
                <w:sz w:val="24"/>
                <w:szCs w:val="24"/>
                <w:lang w:val="en-GB"/>
              </w:rPr>
              <w:t>root,aerial</w:t>
            </w:r>
            <w:proofErr w:type="spellEnd"/>
          </w:p>
        </w:tc>
      </w:tr>
      <w:tr w:rsidR="00853575" w14:paraId="690EC301" w14:textId="77777777" w:rsidTr="008C1E1B">
        <w:trPr>
          <w:trHeight w:val="851"/>
        </w:trPr>
        <w:tc>
          <w:tcPr>
            <w:tcW w:w="588" w:type="dxa"/>
          </w:tcPr>
          <w:p w14:paraId="31B106B4" w14:textId="77777777" w:rsidR="00853575" w:rsidRDefault="00853575"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5</w:t>
            </w:r>
          </w:p>
        </w:tc>
        <w:tc>
          <w:tcPr>
            <w:tcW w:w="2212" w:type="dxa"/>
            <w:gridSpan w:val="2"/>
            <w:shd w:val="clear" w:color="auto" w:fill="auto"/>
          </w:tcPr>
          <w:p w14:paraId="6F5AECFF" w14:textId="77777777" w:rsidR="00853575" w:rsidRDefault="00853575"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Flavonoids</w:t>
            </w:r>
          </w:p>
        </w:tc>
        <w:tc>
          <w:tcPr>
            <w:tcW w:w="5049" w:type="dxa"/>
            <w:gridSpan w:val="2"/>
            <w:shd w:val="clear" w:color="auto" w:fill="auto"/>
          </w:tcPr>
          <w:p w14:paraId="0E42E907" w14:textId="77777777" w:rsidR="00853575" w:rsidRDefault="00853575"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Nobiletin, </w:t>
            </w:r>
            <w:proofErr w:type="spellStart"/>
            <w:r>
              <w:rPr>
                <w:rFonts w:ascii="Times New Roman" w:hAnsi="Times New Roman" w:cs="Times New Roman"/>
                <w:sz w:val="24"/>
                <w:szCs w:val="24"/>
                <w:lang w:val="en-GB"/>
              </w:rPr>
              <w:t>Tomentin</w:t>
            </w:r>
            <w:proofErr w:type="spellEnd"/>
            <w:r>
              <w:rPr>
                <w:rFonts w:ascii="Times New Roman" w:hAnsi="Times New Roman" w:cs="Times New Roman"/>
                <w:sz w:val="24"/>
                <w:szCs w:val="24"/>
                <w:lang w:val="en-GB"/>
              </w:rPr>
              <w:t>, flavonoid glycoside II, flavonoid glycoside I.</w:t>
            </w:r>
          </w:p>
        </w:tc>
        <w:tc>
          <w:tcPr>
            <w:tcW w:w="1501" w:type="dxa"/>
            <w:gridSpan w:val="2"/>
            <w:shd w:val="clear" w:color="auto" w:fill="auto"/>
          </w:tcPr>
          <w:p w14:paraId="37F264B8" w14:textId="77777777" w:rsidR="00853575" w:rsidRDefault="00853575"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Root and aerial</w:t>
            </w:r>
          </w:p>
        </w:tc>
      </w:tr>
      <w:tr w:rsidR="008C1E1B" w14:paraId="1FD8F51E" w14:textId="77777777" w:rsidTr="00E75EF5">
        <w:trPr>
          <w:gridAfter w:val="1"/>
          <w:wAfter w:w="9" w:type="dxa"/>
          <w:trHeight w:val="813"/>
        </w:trPr>
        <w:tc>
          <w:tcPr>
            <w:tcW w:w="588" w:type="dxa"/>
            <w:tcBorders>
              <w:right w:val="single" w:sz="4" w:space="0" w:color="auto"/>
            </w:tcBorders>
          </w:tcPr>
          <w:p w14:paraId="765BE73C" w14:textId="77777777" w:rsidR="008C1E1B" w:rsidRPr="008C1E1B" w:rsidRDefault="008C1E1B"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6</w:t>
            </w:r>
          </w:p>
        </w:tc>
        <w:tc>
          <w:tcPr>
            <w:tcW w:w="2204" w:type="dxa"/>
            <w:tcBorders>
              <w:left w:val="single" w:sz="4" w:space="0" w:color="auto"/>
              <w:right w:val="nil"/>
            </w:tcBorders>
            <w:shd w:val="clear" w:color="auto" w:fill="auto"/>
          </w:tcPr>
          <w:p w14:paraId="3EC2DBE3" w14:textId="77777777" w:rsidR="008C1E1B" w:rsidRDefault="008C1E1B" w:rsidP="00AB0D0B">
            <w:pPr>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Sequiterpenoids</w:t>
            </w:r>
            <w:proofErr w:type="spellEnd"/>
            <w:r>
              <w:rPr>
                <w:rFonts w:ascii="Times New Roman" w:hAnsi="Times New Roman" w:cs="Times New Roman"/>
                <w:sz w:val="24"/>
                <w:szCs w:val="24"/>
                <w:lang w:val="en-GB"/>
              </w:rPr>
              <w:t xml:space="preserve"> and triterpenes</w:t>
            </w:r>
          </w:p>
        </w:tc>
        <w:tc>
          <w:tcPr>
            <w:tcW w:w="5046" w:type="dxa"/>
            <w:gridSpan w:val="2"/>
            <w:tcBorders>
              <w:left w:val="single" w:sz="4" w:space="0" w:color="auto"/>
              <w:right w:val="nil"/>
            </w:tcBorders>
            <w:shd w:val="clear" w:color="auto" w:fill="auto"/>
          </w:tcPr>
          <w:p w14:paraId="547A6D4E" w14:textId="77777777" w:rsidR="008C1E1B" w:rsidRPr="00A956A2" w:rsidRDefault="008C1E1B"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Friedelin, </w:t>
            </w:r>
            <w:proofErr w:type="spellStart"/>
            <w:r>
              <w:rPr>
                <w:rFonts w:ascii="Times New Roman" w:hAnsi="Times New Roman" w:cs="Times New Roman"/>
                <w:sz w:val="24"/>
                <w:szCs w:val="24"/>
                <w:lang w:val="en-GB"/>
              </w:rPr>
              <w:t>taraxasterol</w:t>
            </w:r>
            <w:proofErr w:type="spellEnd"/>
            <w:r>
              <w:rPr>
                <w:rFonts w:ascii="Times New Roman" w:hAnsi="Times New Roman" w:cs="Times New Roman"/>
                <w:sz w:val="24"/>
                <w:szCs w:val="24"/>
                <w:lang w:val="en-GB"/>
              </w:rPr>
              <w:t xml:space="preserve">, (z)-3-0-coumaroyloeanolic, β-amyrin, β-sitosterol, stigmasterol, </w:t>
            </w:r>
            <w:proofErr w:type="spellStart"/>
            <w:r>
              <w:rPr>
                <w:rFonts w:ascii="Times New Roman" w:hAnsi="Times New Roman" w:cs="Times New Roman"/>
                <w:sz w:val="24"/>
                <w:szCs w:val="24"/>
                <w:lang w:val="en-GB"/>
              </w:rPr>
              <w:t>daucasterol</w:t>
            </w:r>
            <w:proofErr w:type="spellEnd"/>
            <w:r>
              <w:rPr>
                <w:rFonts w:ascii="Times New Roman" w:hAnsi="Times New Roman" w:cs="Times New Roman"/>
                <w:sz w:val="24"/>
                <w:szCs w:val="24"/>
                <w:lang w:val="en-GB"/>
              </w:rPr>
              <w:t>.</w:t>
            </w:r>
          </w:p>
        </w:tc>
        <w:tc>
          <w:tcPr>
            <w:tcW w:w="1503" w:type="dxa"/>
            <w:gridSpan w:val="2"/>
            <w:tcBorders>
              <w:left w:val="single" w:sz="4" w:space="0" w:color="auto"/>
              <w:right w:val="single" w:sz="4" w:space="0" w:color="auto"/>
            </w:tcBorders>
            <w:shd w:val="clear" w:color="auto" w:fill="auto"/>
          </w:tcPr>
          <w:p w14:paraId="77C01B01" w14:textId="77777777" w:rsidR="008C1E1B" w:rsidRDefault="008C1E1B"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Latex, stem</w:t>
            </w:r>
            <w:r>
              <w:rPr>
                <w:rFonts w:ascii="Times New Roman" w:hAnsi="Times New Roman" w:cs="Times New Roman"/>
                <w:sz w:val="24"/>
                <w:szCs w:val="24"/>
                <w:lang w:val="en-GB"/>
              </w:rPr>
              <w:br/>
              <w:t>and root.</w:t>
            </w:r>
          </w:p>
        </w:tc>
      </w:tr>
      <w:tr w:rsidR="008C1E1B" w14:paraId="3B59EE0C" w14:textId="77777777" w:rsidTr="00E75EF5">
        <w:trPr>
          <w:gridAfter w:val="1"/>
          <w:wAfter w:w="9" w:type="dxa"/>
          <w:trHeight w:val="1427"/>
        </w:trPr>
        <w:tc>
          <w:tcPr>
            <w:tcW w:w="588" w:type="dxa"/>
            <w:tcBorders>
              <w:bottom w:val="single" w:sz="4" w:space="0" w:color="auto"/>
              <w:right w:val="single" w:sz="4" w:space="0" w:color="auto"/>
            </w:tcBorders>
          </w:tcPr>
          <w:p w14:paraId="61404E32" w14:textId="77777777" w:rsidR="008C1E1B" w:rsidRPr="008C1E1B" w:rsidRDefault="008C1E1B"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7</w:t>
            </w:r>
          </w:p>
        </w:tc>
        <w:tc>
          <w:tcPr>
            <w:tcW w:w="2204" w:type="dxa"/>
            <w:tcBorders>
              <w:left w:val="single" w:sz="4" w:space="0" w:color="auto"/>
              <w:right w:val="nil"/>
            </w:tcBorders>
            <w:shd w:val="clear" w:color="auto" w:fill="auto"/>
          </w:tcPr>
          <w:p w14:paraId="7B04CD3F" w14:textId="77777777" w:rsidR="008C1E1B" w:rsidRDefault="008C1E1B"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Alkaloids</w:t>
            </w:r>
          </w:p>
        </w:tc>
        <w:tc>
          <w:tcPr>
            <w:tcW w:w="5046" w:type="dxa"/>
            <w:gridSpan w:val="2"/>
            <w:tcBorders>
              <w:left w:val="single" w:sz="4" w:space="0" w:color="auto"/>
              <w:right w:val="nil"/>
            </w:tcBorders>
            <w:shd w:val="clear" w:color="auto" w:fill="auto"/>
          </w:tcPr>
          <w:p w14:paraId="0242D81C" w14:textId="77777777" w:rsidR="008C1E1B" w:rsidRDefault="008C1E1B"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Pyrimidine-2,4-dione, Diamide (</w:t>
            </w:r>
            <w:proofErr w:type="spellStart"/>
            <w:r>
              <w:rPr>
                <w:rFonts w:ascii="Times New Roman" w:hAnsi="Times New Roman" w:cs="Times New Roman"/>
                <w:sz w:val="24"/>
                <w:szCs w:val="24"/>
                <w:lang w:val="en-GB"/>
              </w:rPr>
              <w:t>curcamide</w:t>
            </w:r>
            <w:proofErr w:type="spellEnd"/>
            <w:r>
              <w:rPr>
                <w:rFonts w:ascii="Times New Roman" w:hAnsi="Times New Roman" w:cs="Times New Roman"/>
                <w:sz w:val="24"/>
                <w:szCs w:val="24"/>
                <w:lang w:val="en-GB"/>
              </w:rPr>
              <w:t>), Imidazole (4-butyl-2-chloro-5-formyl-1H- imidazole)</w:t>
            </w:r>
            <w:r w:rsidR="000E2417">
              <w:rPr>
                <w:rFonts w:ascii="Times New Roman" w:hAnsi="Times New Roman" w:cs="Times New Roman"/>
                <w:sz w:val="24"/>
                <w:szCs w:val="24"/>
                <w:lang w:val="en-GB"/>
              </w:rPr>
              <w:t xml:space="preserve">, </w:t>
            </w:r>
          </w:p>
        </w:tc>
        <w:tc>
          <w:tcPr>
            <w:tcW w:w="1503" w:type="dxa"/>
            <w:gridSpan w:val="2"/>
            <w:tcBorders>
              <w:left w:val="single" w:sz="4" w:space="0" w:color="auto"/>
              <w:right w:val="single" w:sz="4" w:space="0" w:color="auto"/>
            </w:tcBorders>
            <w:shd w:val="clear" w:color="auto" w:fill="auto"/>
          </w:tcPr>
          <w:p w14:paraId="59696524" w14:textId="77777777" w:rsidR="008C1E1B" w:rsidRDefault="00EE498D"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Leaf, seed cake, root.</w:t>
            </w:r>
          </w:p>
        </w:tc>
      </w:tr>
    </w:tbl>
    <w:p w14:paraId="040E1648" w14:textId="77777777" w:rsidR="00875A05" w:rsidRDefault="00875A05" w:rsidP="00AB0D0B">
      <w:pPr>
        <w:spacing w:line="360" w:lineRule="auto"/>
        <w:jc w:val="both"/>
        <w:rPr>
          <w:rFonts w:ascii="Times New Roman" w:hAnsi="Times New Roman" w:cs="Times New Roman"/>
          <w:b/>
          <w:sz w:val="24"/>
          <w:szCs w:val="24"/>
          <w:lang w:val="en-GB"/>
        </w:rPr>
      </w:pPr>
    </w:p>
    <w:p w14:paraId="2B798C6B" w14:textId="77777777" w:rsidR="000E2F26" w:rsidRDefault="000E2F26" w:rsidP="00AB0D0B">
      <w:pPr>
        <w:spacing w:line="360" w:lineRule="auto"/>
        <w:jc w:val="both"/>
        <w:rPr>
          <w:rFonts w:ascii="Times New Roman" w:hAnsi="Times New Roman" w:cs="Times New Roman"/>
          <w:b/>
          <w:sz w:val="24"/>
          <w:szCs w:val="24"/>
          <w:lang w:val="en-GB"/>
        </w:rPr>
      </w:pPr>
    </w:p>
    <w:p w14:paraId="710CAA8D" w14:textId="77777777" w:rsidR="00B01B2C" w:rsidRDefault="00B01B2C" w:rsidP="00AB0D0B">
      <w:pPr>
        <w:spacing w:line="360" w:lineRule="auto"/>
        <w:jc w:val="both"/>
        <w:rPr>
          <w:rFonts w:ascii="Times New Roman" w:hAnsi="Times New Roman" w:cs="Times New Roman"/>
          <w:b/>
          <w:sz w:val="24"/>
          <w:szCs w:val="24"/>
          <w:lang w:val="en-GB"/>
        </w:rPr>
      </w:pPr>
    </w:p>
    <w:p w14:paraId="0DF7E095" w14:textId="77777777" w:rsidR="00F53D55" w:rsidRDefault="000E2F26"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2.4        </w:t>
      </w:r>
      <w:r w:rsidR="00F53D55">
        <w:rPr>
          <w:rFonts w:ascii="Times New Roman" w:hAnsi="Times New Roman" w:cs="Times New Roman"/>
          <w:b/>
          <w:sz w:val="24"/>
          <w:szCs w:val="24"/>
          <w:lang w:val="en-GB"/>
        </w:rPr>
        <w:t xml:space="preserve">GENERAL USES OF </w:t>
      </w:r>
      <w:r w:rsidR="00F53D55">
        <w:rPr>
          <w:rFonts w:ascii="Times New Roman" w:hAnsi="Times New Roman" w:cs="Times New Roman"/>
          <w:b/>
          <w:i/>
          <w:sz w:val="24"/>
          <w:szCs w:val="24"/>
          <w:lang w:val="en-GB"/>
        </w:rPr>
        <w:t xml:space="preserve">JATROPHA CURCAS </w:t>
      </w:r>
    </w:p>
    <w:p w14:paraId="796F6341" w14:textId="508CB15F" w:rsidR="00F53D55" w:rsidRPr="00F6640D" w:rsidRDefault="00F53D55" w:rsidP="00AB0D0B">
      <w:pPr>
        <w:spacing w:line="36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 xml:space="preserve">Jatropha </w:t>
      </w:r>
      <w:proofErr w:type="spellStart"/>
      <w:r>
        <w:rPr>
          <w:rFonts w:ascii="Times New Roman" w:hAnsi="Times New Roman" w:cs="Times New Roman"/>
          <w:i/>
          <w:sz w:val="24"/>
          <w:szCs w:val="24"/>
          <w:lang w:val="en-GB"/>
        </w:rPr>
        <w:t>curcas</w:t>
      </w:r>
      <w:proofErr w:type="spellEnd"/>
      <w:r>
        <w:rPr>
          <w:rFonts w:ascii="Times New Roman" w:hAnsi="Times New Roman" w:cs="Times New Roman"/>
          <w:i/>
          <w:sz w:val="24"/>
          <w:szCs w:val="24"/>
          <w:lang w:val="en-GB"/>
        </w:rPr>
        <w:t xml:space="preserve"> </w:t>
      </w:r>
      <w:r>
        <w:rPr>
          <w:rFonts w:ascii="Times New Roman" w:hAnsi="Times New Roman" w:cs="Times New Roman"/>
          <w:sz w:val="24"/>
          <w:szCs w:val="24"/>
          <w:lang w:val="en-GB"/>
        </w:rPr>
        <w:t xml:space="preserve">is a </w:t>
      </w:r>
      <w:r w:rsidR="007B2DCD">
        <w:rPr>
          <w:rFonts w:ascii="Times New Roman" w:hAnsi="Times New Roman" w:cs="Times New Roman"/>
          <w:sz w:val="24"/>
          <w:szCs w:val="24"/>
          <w:lang w:val="en-GB"/>
        </w:rPr>
        <w:t>plant with multiuse purposes</w:t>
      </w:r>
      <w:r>
        <w:rPr>
          <w:rFonts w:ascii="Times New Roman" w:hAnsi="Times New Roman" w:cs="Times New Roman"/>
          <w:sz w:val="24"/>
          <w:szCs w:val="24"/>
          <w:lang w:val="en-GB"/>
        </w:rPr>
        <w:t xml:space="preserve"> which has shown so many </w:t>
      </w:r>
      <w:r w:rsidR="007B2DCD">
        <w:rPr>
          <w:rFonts w:ascii="Times New Roman" w:hAnsi="Times New Roman" w:cs="Times New Roman"/>
          <w:sz w:val="24"/>
          <w:szCs w:val="24"/>
          <w:lang w:val="en-GB"/>
        </w:rPr>
        <w:t>importance</w:t>
      </w:r>
      <w:r>
        <w:rPr>
          <w:rFonts w:ascii="Times New Roman" w:hAnsi="Times New Roman" w:cs="Times New Roman"/>
          <w:sz w:val="24"/>
          <w:szCs w:val="24"/>
          <w:lang w:val="en-GB"/>
        </w:rPr>
        <w:t xml:space="preserve"> in </w:t>
      </w:r>
      <w:r w:rsidR="007B2DCD">
        <w:rPr>
          <w:rFonts w:ascii="Times New Roman" w:hAnsi="Times New Roman" w:cs="Times New Roman"/>
          <w:sz w:val="24"/>
          <w:szCs w:val="24"/>
          <w:lang w:val="en-GB"/>
        </w:rPr>
        <w:t>parched</w:t>
      </w:r>
      <w:r>
        <w:rPr>
          <w:rFonts w:ascii="Times New Roman" w:hAnsi="Times New Roman" w:cs="Times New Roman"/>
          <w:sz w:val="24"/>
          <w:szCs w:val="24"/>
          <w:lang w:val="en-GB"/>
        </w:rPr>
        <w:t xml:space="preserve"> and </w:t>
      </w:r>
      <w:r w:rsidR="007B2DCD">
        <w:rPr>
          <w:rFonts w:ascii="Times New Roman" w:hAnsi="Times New Roman" w:cs="Times New Roman"/>
          <w:sz w:val="24"/>
          <w:szCs w:val="24"/>
          <w:lang w:val="en-GB"/>
        </w:rPr>
        <w:t>humid</w:t>
      </w:r>
      <w:r>
        <w:rPr>
          <w:rFonts w:ascii="Times New Roman" w:hAnsi="Times New Roman" w:cs="Times New Roman"/>
          <w:sz w:val="24"/>
          <w:szCs w:val="24"/>
          <w:lang w:val="en-GB"/>
        </w:rPr>
        <w:t xml:space="preserve"> regi</w:t>
      </w:r>
      <w:r w:rsidR="00EB4AA8">
        <w:rPr>
          <w:rFonts w:ascii="Times New Roman" w:hAnsi="Times New Roman" w:cs="Times New Roman"/>
          <w:sz w:val="24"/>
          <w:szCs w:val="24"/>
          <w:lang w:val="en-GB"/>
        </w:rPr>
        <w:t>ons as biofuel plants (</w:t>
      </w:r>
      <w:proofErr w:type="spellStart"/>
      <w:r w:rsidR="00EB4AA8">
        <w:rPr>
          <w:rFonts w:ascii="Times New Roman" w:hAnsi="Times New Roman" w:cs="Times New Roman"/>
          <w:sz w:val="24"/>
          <w:szCs w:val="24"/>
          <w:lang w:val="en-GB"/>
        </w:rPr>
        <w:t>Gour</w:t>
      </w:r>
      <w:proofErr w:type="spellEnd"/>
      <w:r w:rsidR="00EB4AA8">
        <w:rPr>
          <w:rFonts w:ascii="Times New Roman" w:hAnsi="Times New Roman" w:cs="Times New Roman"/>
          <w:sz w:val="24"/>
          <w:szCs w:val="24"/>
          <w:lang w:val="en-GB"/>
        </w:rPr>
        <w:t xml:space="preserve"> 2006)</w:t>
      </w:r>
      <w:r w:rsidR="007B2DCD">
        <w:rPr>
          <w:rFonts w:ascii="Times New Roman" w:hAnsi="Times New Roman" w:cs="Times New Roman"/>
          <w:sz w:val="24"/>
          <w:szCs w:val="24"/>
          <w:lang w:val="en-GB"/>
        </w:rPr>
        <w:t xml:space="preserve">. </w:t>
      </w:r>
      <w:r w:rsidR="00897A21">
        <w:rPr>
          <w:rFonts w:ascii="Times New Roman" w:hAnsi="Times New Roman" w:cs="Times New Roman"/>
          <w:sz w:val="24"/>
          <w:szCs w:val="24"/>
          <w:lang w:val="en-GB"/>
        </w:rPr>
        <w:t xml:space="preserve"> </w:t>
      </w:r>
      <w:r w:rsidR="00897A21">
        <w:rPr>
          <w:rFonts w:ascii="Times New Roman" w:hAnsi="Times New Roman" w:cs="Times New Roman"/>
          <w:i/>
          <w:sz w:val="24"/>
          <w:szCs w:val="24"/>
          <w:lang w:val="en-GB"/>
        </w:rPr>
        <w:t xml:space="preserve">Jatropha </w:t>
      </w:r>
      <w:proofErr w:type="spellStart"/>
      <w:r w:rsidR="00897A21">
        <w:rPr>
          <w:rFonts w:ascii="Times New Roman" w:hAnsi="Times New Roman" w:cs="Times New Roman"/>
          <w:i/>
          <w:sz w:val="24"/>
          <w:szCs w:val="24"/>
          <w:lang w:val="en-GB"/>
        </w:rPr>
        <w:t>curcas</w:t>
      </w:r>
      <w:proofErr w:type="spellEnd"/>
      <w:r w:rsidR="00897A21">
        <w:rPr>
          <w:rFonts w:ascii="Times New Roman" w:hAnsi="Times New Roman" w:cs="Times New Roman"/>
          <w:i/>
          <w:sz w:val="24"/>
          <w:szCs w:val="24"/>
          <w:lang w:val="en-GB"/>
        </w:rPr>
        <w:t xml:space="preserve"> </w:t>
      </w:r>
      <w:r w:rsidR="00897A21">
        <w:rPr>
          <w:rFonts w:ascii="Times New Roman" w:hAnsi="Times New Roman" w:cs="Times New Roman"/>
          <w:sz w:val="24"/>
          <w:szCs w:val="24"/>
          <w:lang w:val="en-GB"/>
        </w:rPr>
        <w:t>seeds</w:t>
      </w:r>
      <w:r w:rsidR="007B2DCD">
        <w:rPr>
          <w:rFonts w:ascii="Times New Roman" w:hAnsi="Times New Roman" w:cs="Times New Roman"/>
          <w:sz w:val="24"/>
          <w:szCs w:val="24"/>
          <w:lang w:val="en-GB"/>
        </w:rPr>
        <w:t xml:space="preserve"> can be made to form press cake which is</w:t>
      </w:r>
      <w:r w:rsidR="00897A21">
        <w:rPr>
          <w:rFonts w:ascii="Times New Roman" w:hAnsi="Times New Roman" w:cs="Times New Roman"/>
          <w:sz w:val="24"/>
          <w:szCs w:val="24"/>
          <w:lang w:val="en-GB"/>
        </w:rPr>
        <w:t xml:space="preserve"> considered </w:t>
      </w:r>
      <w:r w:rsidR="007B2DCD">
        <w:rPr>
          <w:rFonts w:ascii="Times New Roman" w:hAnsi="Times New Roman" w:cs="Times New Roman"/>
          <w:sz w:val="24"/>
          <w:szCs w:val="24"/>
          <w:lang w:val="en-GB"/>
        </w:rPr>
        <w:t xml:space="preserve">as a </w:t>
      </w:r>
      <w:r w:rsidR="00897A21">
        <w:rPr>
          <w:rFonts w:ascii="Times New Roman" w:hAnsi="Times New Roman" w:cs="Times New Roman"/>
          <w:sz w:val="24"/>
          <w:szCs w:val="24"/>
          <w:lang w:val="en-GB"/>
        </w:rPr>
        <w:t xml:space="preserve">biomass feedstock to produce </w:t>
      </w:r>
      <w:r w:rsidR="007B2DCD">
        <w:rPr>
          <w:rFonts w:ascii="Times New Roman" w:hAnsi="Times New Roman" w:cs="Times New Roman"/>
          <w:sz w:val="24"/>
          <w:szCs w:val="24"/>
          <w:lang w:val="en-GB"/>
        </w:rPr>
        <w:t xml:space="preserve">energy or biogas. The press cake </w:t>
      </w:r>
      <w:r w:rsidR="00897A21">
        <w:rPr>
          <w:rFonts w:ascii="Times New Roman" w:hAnsi="Times New Roman" w:cs="Times New Roman"/>
          <w:sz w:val="24"/>
          <w:szCs w:val="24"/>
          <w:lang w:val="en-GB"/>
        </w:rPr>
        <w:t>rich in protein</w:t>
      </w:r>
      <w:r w:rsidR="007B2DCD">
        <w:rPr>
          <w:rFonts w:ascii="Times New Roman" w:hAnsi="Times New Roman" w:cs="Times New Roman"/>
          <w:sz w:val="24"/>
          <w:szCs w:val="24"/>
          <w:lang w:val="en-GB"/>
        </w:rPr>
        <w:t xml:space="preserve"> is solely utilised as fertilizer</w:t>
      </w:r>
      <w:r w:rsidR="00F4277C">
        <w:rPr>
          <w:rFonts w:ascii="Times New Roman" w:hAnsi="Times New Roman" w:cs="Times New Roman"/>
          <w:sz w:val="24"/>
          <w:szCs w:val="24"/>
          <w:lang w:val="en-GB"/>
        </w:rPr>
        <w:t xml:space="preserve">. (Augustus </w:t>
      </w:r>
      <w:r w:rsidR="00F4277C">
        <w:rPr>
          <w:rFonts w:ascii="Times New Roman" w:hAnsi="Times New Roman" w:cs="Times New Roman"/>
          <w:i/>
          <w:sz w:val="24"/>
          <w:szCs w:val="24"/>
          <w:lang w:val="en-GB"/>
        </w:rPr>
        <w:t>et al., 2002)</w:t>
      </w:r>
      <w:r w:rsidR="00897A21">
        <w:rPr>
          <w:rFonts w:ascii="Times New Roman" w:hAnsi="Times New Roman" w:cs="Times New Roman"/>
          <w:sz w:val="24"/>
          <w:szCs w:val="24"/>
          <w:lang w:val="en-GB"/>
        </w:rPr>
        <w:t xml:space="preserve">. Also powdered seed coat derived from </w:t>
      </w:r>
      <w:r w:rsidR="00897A21">
        <w:rPr>
          <w:rFonts w:ascii="Times New Roman" w:hAnsi="Times New Roman" w:cs="Times New Roman"/>
          <w:i/>
          <w:sz w:val="24"/>
          <w:szCs w:val="24"/>
          <w:lang w:val="en-GB"/>
        </w:rPr>
        <w:t xml:space="preserve">J. </w:t>
      </w:r>
      <w:proofErr w:type="spellStart"/>
      <w:r w:rsidR="00897A21">
        <w:rPr>
          <w:rFonts w:ascii="Times New Roman" w:hAnsi="Times New Roman" w:cs="Times New Roman"/>
          <w:i/>
          <w:sz w:val="24"/>
          <w:szCs w:val="24"/>
          <w:lang w:val="en-GB"/>
        </w:rPr>
        <w:t>curcas</w:t>
      </w:r>
      <w:proofErr w:type="spellEnd"/>
      <w:r w:rsidR="00897A21">
        <w:rPr>
          <w:rFonts w:ascii="Times New Roman" w:hAnsi="Times New Roman" w:cs="Times New Roman"/>
          <w:i/>
          <w:sz w:val="24"/>
          <w:szCs w:val="24"/>
          <w:lang w:val="en-GB"/>
        </w:rPr>
        <w:t xml:space="preserve"> </w:t>
      </w:r>
      <w:r w:rsidR="00BA7C90">
        <w:rPr>
          <w:rFonts w:ascii="Times New Roman" w:hAnsi="Times New Roman" w:cs="Times New Roman"/>
          <w:sz w:val="24"/>
          <w:szCs w:val="24"/>
          <w:lang w:val="en-GB"/>
        </w:rPr>
        <w:t>is been utilised as an adso</w:t>
      </w:r>
      <w:r w:rsidR="00897A21">
        <w:rPr>
          <w:rFonts w:ascii="Times New Roman" w:hAnsi="Times New Roman" w:cs="Times New Roman"/>
          <w:sz w:val="24"/>
          <w:szCs w:val="24"/>
          <w:lang w:val="en-GB"/>
        </w:rPr>
        <w:t>rbent for</w:t>
      </w:r>
      <w:r w:rsidR="00BA7C90">
        <w:rPr>
          <w:rFonts w:ascii="Times New Roman" w:hAnsi="Times New Roman" w:cs="Times New Roman"/>
          <w:sz w:val="24"/>
          <w:szCs w:val="24"/>
          <w:lang w:val="en-GB"/>
        </w:rPr>
        <w:t xml:space="preserve"> heavy metals like mercury exclusively from</w:t>
      </w:r>
      <w:r w:rsidR="00F4277C">
        <w:rPr>
          <w:rFonts w:ascii="Times New Roman" w:hAnsi="Times New Roman" w:cs="Times New Roman"/>
          <w:sz w:val="24"/>
          <w:szCs w:val="24"/>
          <w:lang w:val="en-GB"/>
        </w:rPr>
        <w:t xml:space="preserve"> wastewater (Hsu </w:t>
      </w:r>
      <w:r w:rsidR="00F4277C">
        <w:rPr>
          <w:rFonts w:ascii="Times New Roman" w:hAnsi="Times New Roman" w:cs="Times New Roman"/>
          <w:i/>
          <w:sz w:val="24"/>
          <w:szCs w:val="24"/>
          <w:lang w:val="en-GB"/>
        </w:rPr>
        <w:t xml:space="preserve">et al., </w:t>
      </w:r>
      <w:r w:rsidR="00F4277C">
        <w:rPr>
          <w:rFonts w:ascii="Times New Roman" w:hAnsi="Times New Roman" w:cs="Times New Roman"/>
          <w:sz w:val="24"/>
          <w:szCs w:val="24"/>
          <w:lang w:val="en-GB"/>
        </w:rPr>
        <w:t>2014)</w:t>
      </w:r>
      <w:r w:rsidR="00897A21">
        <w:rPr>
          <w:rFonts w:ascii="Times New Roman" w:hAnsi="Times New Roman" w:cs="Times New Roman"/>
          <w:sz w:val="24"/>
          <w:szCs w:val="24"/>
          <w:lang w:val="en-GB"/>
        </w:rPr>
        <w:t>.</w:t>
      </w:r>
      <w:r w:rsidR="00BA7C90">
        <w:rPr>
          <w:rFonts w:ascii="Times New Roman" w:hAnsi="Times New Roman" w:cs="Times New Roman"/>
          <w:sz w:val="24"/>
          <w:szCs w:val="24"/>
          <w:lang w:val="en-GB"/>
        </w:rPr>
        <w:t xml:space="preserve"> Furthermore it is applied</w:t>
      </w:r>
      <w:r w:rsidR="00897A21">
        <w:rPr>
          <w:rFonts w:ascii="Times New Roman" w:hAnsi="Times New Roman" w:cs="Times New Roman"/>
          <w:sz w:val="24"/>
          <w:szCs w:val="24"/>
          <w:lang w:val="en-GB"/>
        </w:rPr>
        <w:t xml:space="preserve"> to stop soil erosion and as </w:t>
      </w:r>
      <w:r w:rsidR="00897A21">
        <w:rPr>
          <w:rFonts w:ascii="Times New Roman" w:hAnsi="Times New Roman" w:cs="Times New Roman"/>
          <w:sz w:val="24"/>
          <w:szCs w:val="24"/>
          <w:lang w:val="en-GB"/>
        </w:rPr>
        <w:lastRenderedPageBreak/>
        <w:t xml:space="preserve">desertification plant. Hedges can be built from </w:t>
      </w:r>
      <w:r w:rsidR="00897A21">
        <w:rPr>
          <w:rFonts w:ascii="Times New Roman" w:hAnsi="Times New Roman" w:cs="Times New Roman"/>
          <w:i/>
          <w:sz w:val="24"/>
          <w:szCs w:val="24"/>
          <w:lang w:val="en-GB"/>
        </w:rPr>
        <w:t xml:space="preserve">J. </w:t>
      </w:r>
      <w:proofErr w:type="spellStart"/>
      <w:r w:rsidR="00897A21">
        <w:rPr>
          <w:rFonts w:ascii="Times New Roman" w:hAnsi="Times New Roman" w:cs="Times New Roman"/>
          <w:i/>
          <w:sz w:val="24"/>
          <w:szCs w:val="24"/>
          <w:lang w:val="en-GB"/>
        </w:rPr>
        <w:t>curcas</w:t>
      </w:r>
      <w:proofErr w:type="spellEnd"/>
      <w:r w:rsidR="00897A21">
        <w:rPr>
          <w:rFonts w:ascii="Times New Roman" w:hAnsi="Times New Roman" w:cs="Times New Roman"/>
          <w:i/>
          <w:sz w:val="24"/>
          <w:szCs w:val="24"/>
          <w:lang w:val="en-GB"/>
        </w:rPr>
        <w:t xml:space="preserve"> </w:t>
      </w:r>
      <w:r w:rsidR="00BA7C90">
        <w:rPr>
          <w:rFonts w:ascii="Times New Roman" w:hAnsi="Times New Roman" w:cs="Times New Roman"/>
          <w:sz w:val="24"/>
          <w:szCs w:val="24"/>
          <w:lang w:val="en-GB"/>
        </w:rPr>
        <w:t>because of its</w:t>
      </w:r>
      <w:r w:rsidR="00F6640D">
        <w:rPr>
          <w:rFonts w:ascii="Times New Roman" w:hAnsi="Times New Roman" w:cs="Times New Roman"/>
          <w:sz w:val="24"/>
          <w:szCs w:val="24"/>
          <w:lang w:val="en-GB"/>
        </w:rPr>
        <w:t xml:space="preserve"> </w:t>
      </w:r>
      <w:r w:rsidR="00BA7C90">
        <w:rPr>
          <w:rFonts w:ascii="Times New Roman" w:hAnsi="Times New Roman" w:cs="Times New Roman"/>
          <w:sz w:val="24"/>
          <w:szCs w:val="24"/>
          <w:lang w:val="en-GB"/>
        </w:rPr>
        <w:t>unpleasant</w:t>
      </w:r>
      <w:r w:rsidR="00F6640D">
        <w:rPr>
          <w:rFonts w:ascii="Times New Roman" w:hAnsi="Times New Roman" w:cs="Times New Roman"/>
          <w:sz w:val="24"/>
          <w:szCs w:val="24"/>
          <w:lang w:val="en-GB"/>
        </w:rPr>
        <w:t xml:space="preserve"> </w:t>
      </w:r>
      <w:r w:rsidR="00BA7C90">
        <w:rPr>
          <w:rFonts w:ascii="Times New Roman" w:hAnsi="Times New Roman" w:cs="Times New Roman"/>
          <w:sz w:val="24"/>
          <w:szCs w:val="24"/>
          <w:lang w:val="en-GB"/>
        </w:rPr>
        <w:t xml:space="preserve">taste </w:t>
      </w:r>
      <w:r w:rsidR="00F6640D">
        <w:rPr>
          <w:rFonts w:ascii="Times New Roman" w:hAnsi="Times New Roman" w:cs="Times New Roman"/>
          <w:sz w:val="24"/>
          <w:szCs w:val="24"/>
          <w:lang w:val="en-GB"/>
        </w:rPr>
        <w:t xml:space="preserve">to animals (Corte-Real </w:t>
      </w:r>
      <w:r w:rsidR="00F6640D">
        <w:rPr>
          <w:rFonts w:ascii="Times New Roman" w:hAnsi="Times New Roman" w:cs="Times New Roman"/>
          <w:i/>
          <w:sz w:val="24"/>
          <w:szCs w:val="24"/>
          <w:lang w:val="en-GB"/>
        </w:rPr>
        <w:t>et al</w:t>
      </w:r>
      <w:r w:rsidR="00F6640D">
        <w:rPr>
          <w:rFonts w:ascii="Times New Roman" w:hAnsi="Times New Roman" w:cs="Times New Roman"/>
          <w:sz w:val="24"/>
          <w:szCs w:val="24"/>
          <w:lang w:val="en-GB"/>
        </w:rPr>
        <w:t>., 2016).</w:t>
      </w:r>
    </w:p>
    <w:p w14:paraId="413FBE7B" w14:textId="72182F46" w:rsidR="00F72585" w:rsidRPr="005150C4" w:rsidRDefault="00F72585"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It is also used to soften leather and lubricate machinery (e.g. chain saws)</w:t>
      </w:r>
      <w:r w:rsidR="00EC2D80">
        <w:rPr>
          <w:rFonts w:ascii="Times New Roman" w:hAnsi="Times New Roman" w:cs="Times New Roman"/>
          <w:sz w:val="24"/>
          <w:szCs w:val="24"/>
          <w:lang w:val="en-GB"/>
        </w:rPr>
        <w:t>. Availabi</w:t>
      </w:r>
      <w:r w:rsidR="00BA7C90">
        <w:rPr>
          <w:rFonts w:ascii="Times New Roman" w:hAnsi="Times New Roman" w:cs="Times New Roman"/>
          <w:sz w:val="24"/>
          <w:szCs w:val="24"/>
          <w:lang w:val="en-GB"/>
        </w:rPr>
        <w:t>lity of seed cake is utilised</w:t>
      </w:r>
      <w:r w:rsidR="00EC2D80">
        <w:rPr>
          <w:rFonts w:ascii="Times New Roman" w:hAnsi="Times New Roman" w:cs="Times New Roman"/>
          <w:sz w:val="24"/>
          <w:szCs w:val="24"/>
          <w:lang w:val="en-GB"/>
        </w:rPr>
        <w:t xml:space="preserve"> as a fuel for steam turbines to generate electricity. Apart from its relevance in bio-diesel application, the oil is utilised in cosmetic industries, for the manufacturing of soaps, detergent and candles. The extraction of the biodiesel after transesterification of the seed oil, leads to two main by-products that is glycerol and press or oil cake. Glycerol has numerous application in the industry, and </w:t>
      </w:r>
      <w:r w:rsidR="00BA7C90">
        <w:rPr>
          <w:rFonts w:ascii="Times New Roman" w:hAnsi="Times New Roman" w:cs="Times New Roman"/>
          <w:sz w:val="24"/>
          <w:szCs w:val="24"/>
          <w:lang w:val="en-GB"/>
        </w:rPr>
        <w:t>functions as a substantial material</w:t>
      </w:r>
      <w:r w:rsidR="00EC2D80">
        <w:rPr>
          <w:rFonts w:ascii="Times New Roman" w:hAnsi="Times New Roman" w:cs="Times New Roman"/>
          <w:sz w:val="24"/>
          <w:szCs w:val="24"/>
          <w:lang w:val="en-GB"/>
        </w:rPr>
        <w:t xml:space="preserve"> in the synthesis of 1, 3 propane-diol and other polymeric materials (Sharma, 2008)</w:t>
      </w:r>
      <w:r w:rsidR="005150C4">
        <w:rPr>
          <w:rFonts w:ascii="Times New Roman" w:hAnsi="Times New Roman" w:cs="Times New Roman"/>
          <w:sz w:val="24"/>
          <w:szCs w:val="24"/>
          <w:lang w:val="en-GB"/>
        </w:rPr>
        <w:t xml:space="preserve">. The bark of </w:t>
      </w:r>
      <w:r w:rsidR="005150C4">
        <w:rPr>
          <w:rFonts w:ascii="Times New Roman" w:hAnsi="Times New Roman" w:cs="Times New Roman"/>
          <w:i/>
          <w:sz w:val="24"/>
          <w:szCs w:val="24"/>
          <w:lang w:val="en-GB"/>
        </w:rPr>
        <w:t xml:space="preserve">J. </w:t>
      </w:r>
      <w:proofErr w:type="spellStart"/>
      <w:r w:rsidR="005150C4">
        <w:rPr>
          <w:rFonts w:ascii="Times New Roman" w:hAnsi="Times New Roman" w:cs="Times New Roman"/>
          <w:i/>
          <w:sz w:val="24"/>
          <w:szCs w:val="24"/>
          <w:lang w:val="en-GB"/>
        </w:rPr>
        <w:t>curcas</w:t>
      </w:r>
      <w:proofErr w:type="spellEnd"/>
      <w:r w:rsidR="005150C4">
        <w:rPr>
          <w:rFonts w:ascii="Times New Roman" w:hAnsi="Times New Roman" w:cs="Times New Roman"/>
          <w:sz w:val="24"/>
          <w:szCs w:val="24"/>
          <w:lang w:val="en-GB"/>
        </w:rPr>
        <w:t xml:space="preserve"> contains tannin. It also have the honey production potential as the flowers can attract bees</w:t>
      </w:r>
    </w:p>
    <w:p w14:paraId="457B56EA" w14:textId="77777777" w:rsidR="00DA4E5E" w:rsidRDefault="00DA4E5E" w:rsidP="00AB0D0B">
      <w:pPr>
        <w:spacing w:line="360" w:lineRule="auto"/>
        <w:jc w:val="both"/>
        <w:rPr>
          <w:rFonts w:ascii="Times New Roman" w:hAnsi="Times New Roman" w:cs="Times New Roman"/>
          <w:sz w:val="24"/>
          <w:szCs w:val="24"/>
          <w:lang w:val="en-GB"/>
        </w:rPr>
      </w:pPr>
    </w:p>
    <w:p w14:paraId="27C22DDE" w14:textId="77777777" w:rsidR="00DA4E5E" w:rsidRDefault="000E2F26"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2.5       </w:t>
      </w:r>
      <w:r w:rsidR="0045556F">
        <w:rPr>
          <w:rFonts w:ascii="Times New Roman" w:hAnsi="Times New Roman" w:cs="Times New Roman"/>
          <w:b/>
          <w:sz w:val="24"/>
          <w:szCs w:val="24"/>
          <w:lang w:val="en-GB"/>
        </w:rPr>
        <w:t>PHARMACOLOGICAL INFORMATION</w:t>
      </w:r>
      <w:r w:rsidR="00A22C27">
        <w:rPr>
          <w:rFonts w:ascii="Times New Roman" w:hAnsi="Times New Roman" w:cs="Times New Roman"/>
          <w:b/>
          <w:sz w:val="24"/>
          <w:szCs w:val="24"/>
          <w:lang w:val="en-GB"/>
        </w:rPr>
        <w:t xml:space="preserve"> </w:t>
      </w:r>
      <w:r w:rsidR="00DA4E5E">
        <w:rPr>
          <w:rFonts w:ascii="Times New Roman" w:hAnsi="Times New Roman" w:cs="Times New Roman"/>
          <w:b/>
          <w:sz w:val="24"/>
          <w:szCs w:val="24"/>
          <w:lang w:val="en-GB"/>
        </w:rPr>
        <w:t>OF JATROPHA CURCAS</w:t>
      </w:r>
    </w:p>
    <w:p w14:paraId="5F6675D6" w14:textId="77777777" w:rsidR="00DA4E5E" w:rsidRDefault="00266FA0"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1.    </w:t>
      </w:r>
      <w:r w:rsidR="00DA4E5E">
        <w:rPr>
          <w:rFonts w:ascii="Times New Roman" w:hAnsi="Times New Roman" w:cs="Times New Roman"/>
          <w:b/>
          <w:sz w:val="24"/>
          <w:szCs w:val="24"/>
          <w:lang w:val="en-GB"/>
        </w:rPr>
        <w:t>Anticancer activity</w:t>
      </w:r>
    </w:p>
    <w:p w14:paraId="78C38AED" w14:textId="3529ADED" w:rsidR="00DA4E5E" w:rsidRDefault="00F61B48" w:rsidP="00AB0D0B">
      <w:pPr>
        <w:spacing w:line="360" w:lineRule="auto"/>
        <w:jc w:val="both"/>
        <w:rPr>
          <w:rFonts w:ascii="Times New Roman" w:hAnsi="Times New Roman" w:cs="Times New Roman"/>
          <w:sz w:val="24"/>
          <w:szCs w:val="24"/>
          <w:lang w:val="en-GB"/>
        </w:rPr>
      </w:pPr>
      <w:r w:rsidRPr="00E8650C">
        <w:rPr>
          <w:rFonts w:ascii="Times New Roman" w:hAnsi="Times New Roman" w:cs="Times New Roman"/>
          <w:i/>
          <w:sz w:val="24"/>
          <w:szCs w:val="24"/>
          <w:lang w:val="en-GB"/>
        </w:rPr>
        <w:t xml:space="preserve">J. </w:t>
      </w:r>
      <w:proofErr w:type="spellStart"/>
      <w:r w:rsidRPr="00E8650C">
        <w:rPr>
          <w:rFonts w:ascii="Times New Roman" w:hAnsi="Times New Roman" w:cs="Times New Roman"/>
          <w:i/>
          <w:sz w:val="24"/>
          <w:szCs w:val="24"/>
          <w:lang w:val="en-GB"/>
        </w:rPr>
        <w:t>curcas</w:t>
      </w:r>
      <w:proofErr w:type="spellEnd"/>
      <w:r w:rsidR="00840485">
        <w:rPr>
          <w:rFonts w:ascii="Times New Roman" w:hAnsi="Times New Roman" w:cs="Times New Roman"/>
          <w:sz w:val="24"/>
          <w:szCs w:val="24"/>
          <w:lang w:val="en-GB"/>
        </w:rPr>
        <w:t xml:space="preserve"> is utilised</w:t>
      </w:r>
      <w:r>
        <w:rPr>
          <w:rFonts w:ascii="Times New Roman" w:hAnsi="Times New Roman" w:cs="Times New Roman"/>
          <w:sz w:val="24"/>
          <w:szCs w:val="24"/>
          <w:lang w:val="en-GB"/>
        </w:rPr>
        <w:t xml:space="preserve"> in the </w:t>
      </w:r>
      <w:r w:rsidR="00BA7C90">
        <w:rPr>
          <w:rFonts w:ascii="Times New Roman" w:hAnsi="Times New Roman" w:cs="Times New Roman"/>
          <w:sz w:val="24"/>
          <w:szCs w:val="24"/>
          <w:lang w:val="en-GB"/>
        </w:rPr>
        <w:t>managing and dealing with specific types</w:t>
      </w:r>
      <w:r>
        <w:rPr>
          <w:rFonts w:ascii="Times New Roman" w:hAnsi="Times New Roman" w:cs="Times New Roman"/>
          <w:sz w:val="24"/>
          <w:szCs w:val="24"/>
          <w:lang w:val="en-GB"/>
        </w:rPr>
        <w:t xml:space="preserve"> of cancer in some part of Mexico (Alonso-Castro </w:t>
      </w:r>
      <w:r w:rsidRPr="00206E98">
        <w:rPr>
          <w:rFonts w:ascii="Times New Roman" w:hAnsi="Times New Roman" w:cs="Times New Roman"/>
          <w:i/>
          <w:sz w:val="24"/>
          <w:szCs w:val="24"/>
          <w:lang w:val="en-GB"/>
        </w:rPr>
        <w:t xml:space="preserve">et </w:t>
      </w:r>
      <w:r w:rsidR="00E8650C" w:rsidRPr="00206E98">
        <w:rPr>
          <w:rFonts w:ascii="Times New Roman" w:hAnsi="Times New Roman" w:cs="Times New Roman"/>
          <w:i/>
          <w:sz w:val="24"/>
          <w:szCs w:val="24"/>
          <w:lang w:val="en-GB"/>
        </w:rPr>
        <w:t>al</w:t>
      </w:r>
      <w:r w:rsidR="00E8650C">
        <w:rPr>
          <w:rFonts w:ascii="Times New Roman" w:hAnsi="Times New Roman" w:cs="Times New Roman"/>
          <w:sz w:val="24"/>
          <w:szCs w:val="24"/>
          <w:lang w:val="en-GB"/>
        </w:rPr>
        <w:t>.,2011). Secondary metabolite</w:t>
      </w:r>
      <w:r>
        <w:rPr>
          <w:rFonts w:ascii="Times New Roman" w:hAnsi="Times New Roman" w:cs="Times New Roman"/>
          <w:sz w:val="24"/>
          <w:szCs w:val="24"/>
          <w:lang w:val="en-GB"/>
        </w:rPr>
        <w:t xml:space="preserve"> such as Diterpenes</w:t>
      </w:r>
      <w:r w:rsidR="00E8650C">
        <w:rPr>
          <w:rFonts w:ascii="Times New Roman" w:hAnsi="Times New Roman" w:cs="Times New Roman"/>
          <w:sz w:val="24"/>
          <w:szCs w:val="24"/>
          <w:lang w:val="en-GB"/>
        </w:rPr>
        <w:t xml:space="preserve"> can be synthesised by </w:t>
      </w:r>
      <w:r w:rsidR="00E8650C">
        <w:rPr>
          <w:rFonts w:ascii="Times New Roman" w:hAnsi="Times New Roman" w:cs="Times New Roman"/>
          <w:i/>
          <w:sz w:val="24"/>
          <w:szCs w:val="24"/>
          <w:lang w:val="en-GB"/>
        </w:rPr>
        <w:t xml:space="preserve">J. </w:t>
      </w:r>
      <w:proofErr w:type="spellStart"/>
      <w:r w:rsidR="00E8650C">
        <w:rPr>
          <w:rFonts w:ascii="Times New Roman" w:hAnsi="Times New Roman" w:cs="Times New Roman"/>
          <w:i/>
          <w:sz w:val="24"/>
          <w:szCs w:val="24"/>
          <w:lang w:val="en-GB"/>
        </w:rPr>
        <w:t>curcas</w:t>
      </w:r>
      <w:proofErr w:type="spellEnd"/>
      <w:r w:rsidR="00E8650C">
        <w:rPr>
          <w:rFonts w:ascii="Times New Roman" w:hAnsi="Times New Roman" w:cs="Times New Roman"/>
          <w:sz w:val="24"/>
          <w:szCs w:val="24"/>
          <w:lang w:val="en-GB"/>
        </w:rPr>
        <w:t xml:space="preserve">, and these compounds has shown great potential in the inhibition of cytotoxin and </w:t>
      </w:r>
      <w:proofErr w:type="spellStart"/>
      <w:r w:rsidR="00E8650C">
        <w:rPr>
          <w:rFonts w:ascii="Times New Roman" w:hAnsi="Times New Roman" w:cs="Times New Roman"/>
          <w:sz w:val="24"/>
          <w:szCs w:val="24"/>
          <w:lang w:val="en-GB"/>
        </w:rPr>
        <w:t>tumor</w:t>
      </w:r>
      <w:proofErr w:type="spellEnd"/>
      <w:r w:rsidR="00E8650C">
        <w:rPr>
          <w:rFonts w:ascii="Times New Roman" w:hAnsi="Times New Roman" w:cs="Times New Roman"/>
          <w:sz w:val="24"/>
          <w:szCs w:val="24"/>
          <w:lang w:val="en-GB"/>
        </w:rPr>
        <w:t xml:space="preserve"> (</w:t>
      </w:r>
      <w:proofErr w:type="spellStart"/>
      <w:r w:rsidR="00E8650C">
        <w:rPr>
          <w:rFonts w:ascii="Times New Roman" w:hAnsi="Times New Roman" w:cs="Times New Roman"/>
          <w:sz w:val="24"/>
          <w:szCs w:val="24"/>
          <w:lang w:val="en-GB"/>
        </w:rPr>
        <w:t>Devappa</w:t>
      </w:r>
      <w:proofErr w:type="spellEnd"/>
      <w:r w:rsidR="00E8650C">
        <w:rPr>
          <w:rFonts w:ascii="Times New Roman" w:hAnsi="Times New Roman" w:cs="Times New Roman"/>
          <w:sz w:val="24"/>
          <w:szCs w:val="24"/>
          <w:lang w:val="en-GB"/>
        </w:rPr>
        <w:t xml:space="preserve"> </w:t>
      </w:r>
      <w:r w:rsidR="00E8650C" w:rsidRPr="00206E98">
        <w:rPr>
          <w:rFonts w:ascii="Times New Roman" w:hAnsi="Times New Roman" w:cs="Times New Roman"/>
          <w:i/>
          <w:sz w:val="24"/>
          <w:szCs w:val="24"/>
          <w:lang w:val="en-GB"/>
        </w:rPr>
        <w:t>et al,</w:t>
      </w:r>
      <w:r w:rsidR="00E8650C">
        <w:rPr>
          <w:rFonts w:ascii="Times New Roman" w:hAnsi="Times New Roman" w:cs="Times New Roman"/>
          <w:sz w:val="24"/>
          <w:szCs w:val="24"/>
          <w:lang w:val="en-GB"/>
        </w:rPr>
        <w:t xml:space="preserve"> 2011).</w:t>
      </w:r>
      <w:r w:rsidR="002A19AD">
        <w:rPr>
          <w:rFonts w:ascii="Times New Roman" w:hAnsi="Times New Roman" w:cs="Times New Roman"/>
          <w:sz w:val="24"/>
          <w:szCs w:val="24"/>
          <w:lang w:val="en-GB"/>
        </w:rPr>
        <w:t xml:space="preserve"> Protein with anticancer activities have been isolated, and subjected under study for many years. Ribosome-inactivating proteins (RIP) was isolated and identified by Stripe et al in 1976, and these proteins has proven to be a potential cell-killing agent that can inhibit cell-free protein synthesis</w:t>
      </w:r>
      <w:r w:rsidR="0094470D">
        <w:rPr>
          <w:rFonts w:ascii="Times New Roman" w:hAnsi="Times New Roman" w:cs="Times New Roman"/>
          <w:sz w:val="24"/>
          <w:szCs w:val="24"/>
          <w:lang w:val="en-GB"/>
        </w:rPr>
        <w:t>.</w:t>
      </w:r>
    </w:p>
    <w:p w14:paraId="00B58D6E" w14:textId="77777777" w:rsidR="00065810" w:rsidRDefault="00266FA0"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2.    </w:t>
      </w:r>
      <w:r w:rsidR="00F62727">
        <w:rPr>
          <w:rFonts w:ascii="Times New Roman" w:hAnsi="Times New Roman" w:cs="Times New Roman"/>
          <w:b/>
          <w:sz w:val="24"/>
          <w:szCs w:val="24"/>
          <w:lang w:val="en-GB"/>
        </w:rPr>
        <w:t>Analgesic activity</w:t>
      </w:r>
    </w:p>
    <w:p w14:paraId="4FFF54A8" w14:textId="78F7C56B" w:rsidR="0094470D" w:rsidRDefault="00F62727"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Uche and </w:t>
      </w:r>
      <w:proofErr w:type="spellStart"/>
      <w:r>
        <w:rPr>
          <w:rFonts w:ascii="Times New Roman" w:hAnsi="Times New Roman" w:cs="Times New Roman"/>
          <w:sz w:val="24"/>
          <w:szCs w:val="24"/>
          <w:lang w:val="en-GB"/>
        </w:rPr>
        <w:t>Aprioku</w:t>
      </w:r>
      <w:proofErr w:type="spellEnd"/>
      <w:r>
        <w:rPr>
          <w:rFonts w:ascii="Times New Roman" w:hAnsi="Times New Roman" w:cs="Times New Roman"/>
          <w:sz w:val="24"/>
          <w:szCs w:val="24"/>
          <w:lang w:val="en-GB"/>
        </w:rPr>
        <w:t xml:space="preserve"> (2008) reported </w:t>
      </w:r>
      <w:r w:rsidR="00C60443">
        <w:rPr>
          <w:rFonts w:ascii="Times New Roman" w:hAnsi="Times New Roman" w:cs="Times New Roman"/>
          <w:sz w:val="24"/>
          <w:szCs w:val="24"/>
          <w:lang w:val="en-GB"/>
        </w:rPr>
        <w:t>pain-relieving</w:t>
      </w:r>
      <w:r>
        <w:rPr>
          <w:rFonts w:ascii="Times New Roman" w:hAnsi="Times New Roman" w:cs="Times New Roman"/>
          <w:sz w:val="24"/>
          <w:szCs w:val="24"/>
          <w:lang w:val="en-GB"/>
        </w:rPr>
        <w:t xml:space="preserve"> </w:t>
      </w:r>
      <w:r w:rsidR="00C60443">
        <w:rPr>
          <w:rFonts w:ascii="Times New Roman" w:hAnsi="Times New Roman" w:cs="Times New Roman"/>
          <w:sz w:val="24"/>
          <w:szCs w:val="24"/>
          <w:lang w:val="en-GB"/>
        </w:rPr>
        <w:t>action</w:t>
      </w:r>
      <w:r>
        <w:rPr>
          <w:rFonts w:ascii="Times New Roman" w:hAnsi="Times New Roman" w:cs="Times New Roman"/>
          <w:sz w:val="24"/>
          <w:szCs w:val="24"/>
          <w:lang w:val="en-GB"/>
        </w:rPr>
        <w:t xml:space="preserve"> of methanolic extract from </w:t>
      </w:r>
      <w:proofErr w:type="spellStart"/>
      <w:r>
        <w:rPr>
          <w:rFonts w:ascii="Times New Roman" w:hAnsi="Times New Roman" w:cs="Times New Roman"/>
          <w:sz w:val="24"/>
          <w:szCs w:val="24"/>
          <w:lang w:val="en-GB"/>
        </w:rPr>
        <w:t>J.curcas</w:t>
      </w:r>
      <w:proofErr w:type="spellEnd"/>
      <w:r>
        <w:rPr>
          <w:rFonts w:ascii="Times New Roman" w:hAnsi="Times New Roman" w:cs="Times New Roman"/>
          <w:sz w:val="24"/>
          <w:szCs w:val="24"/>
          <w:lang w:val="en-GB"/>
        </w:rPr>
        <w:t xml:space="preserve"> leaves in mice using the acetic acid-induced writhing test. The methanolic extract </w:t>
      </w:r>
      <w:r w:rsidR="00C60443">
        <w:rPr>
          <w:rFonts w:ascii="Times New Roman" w:hAnsi="Times New Roman" w:cs="Times New Roman"/>
          <w:sz w:val="24"/>
          <w:szCs w:val="24"/>
          <w:lang w:val="en-GB"/>
        </w:rPr>
        <w:t>triggered</w:t>
      </w:r>
      <w:r>
        <w:rPr>
          <w:rFonts w:ascii="Times New Roman" w:hAnsi="Times New Roman" w:cs="Times New Roman"/>
          <w:sz w:val="24"/>
          <w:szCs w:val="24"/>
          <w:lang w:val="en-GB"/>
        </w:rPr>
        <w:t xml:space="preserve"> </w:t>
      </w:r>
      <w:r w:rsidR="00C60443">
        <w:rPr>
          <w:rFonts w:ascii="Times New Roman" w:hAnsi="Times New Roman" w:cs="Times New Roman"/>
          <w:sz w:val="24"/>
          <w:szCs w:val="24"/>
          <w:lang w:val="en-GB"/>
        </w:rPr>
        <w:t>momentous</w:t>
      </w:r>
      <w:r>
        <w:rPr>
          <w:rFonts w:ascii="Times New Roman" w:hAnsi="Times New Roman" w:cs="Times New Roman"/>
          <w:sz w:val="24"/>
          <w:szCs w:val="24"/>
          <w:lang w:val="en-GB"/>
        </w:rPr>
        <w:t xml:space="preserve"> </w:t>
      </w:r>
      <w:r w:rsidR="00C60443">
        <w:rPr>
          <w:rFonts w:ascii="Times New Roman" w:hAnsi="Times New Roman" w:cs="Times New Roman"/>
          <w:sz w:val="24"/>
          <w:szCs w:val="24"/>
          <w:lang w:val="en-GB"/>
        </w:rPr>
        <w:t>decline</w:t>
      </w:r>
      <w:r>
        <w:rPr>
          <w:rFonts w:ascii="Times New Roman" w:hAnsi="Times New Roman" w:cs="Times New Roman"/>
          <w:sz w:val="24"/>
          <w:szCs w:val="24"/>
          <w:lang w:val="en-GB"/>
        </w:rPr>
        <w:t xml:space="preserve"> in the </w:t>
      </w:r>
      <w:r w:rsidR="00C60443">
        <w:rPr>
          <w:rFonts w:ascii="Times New Roman" w:hAnsi="Times New Roman" w:cs="Times New Roman"/>
          <w:sz w:val="24"/>
          <w:szCs w:val="24"/>
          <w:lang w:val="en-GB"/>
        </w:rPr>
        <w:t>amount</w:t>
      </w:r>
      <w:r>
        <w:rPr>
          <w:rFonts w:ascii="Times New Roman" w:hAnsi="Times New Roman" w:cs="Times New Roman"/>
          <w:sz w:val="24"/>
          <w:szCs w:val="24"/>
          <w:lang w:val="en-GB"/>
        </w:rPr>
        <w:t xml:space="preserve"> of acetic acid-induced writhing in mice compared to the </w:t>
      </w:r>
      <w:r w:rsidR="00C60443">
        <w:rPr>
          <w:rFonts w:ascii="Times New Roman" w:hAnsi="Times New Roman" w:cs="Times New Roman"/>
          <w:sz w:val="24"/>
          <w:szCs w:val="24"/>
          <w:lang w:val="en-GB"/>
        </w:rPr>
        <w:t>pain-relieving</w:t>
      </w:r>
      <w:r>
        <w:rPr>
          <w:rFonts w:ascii="Times New Roman" w:hAnsi="Times New Roman" w:cs="Times New Roman"/>
          <w:sz w:val="24"/>
          <w:szCs w:val="24"/>
          <w:lang w:val="en-GB"/>
        </w:rPr>
        <w:t xml:space="preserve"> </w:t>
      </w:r>
      <w:r w:rsidR="00C60443">
        <w:rPr>
          <w:rFonts w:ascii="Times New Roman" w:hAnsi="Times New Roman" w:cs="Times New Roman"/>
          <w:sz w:val="24"/>
          <w:szCs w:val="24"/>
          <w:lang w:val="en-GB"/>
        </w:rPr>
        <w:t>outcome</w:t>
      </w:r>
      <w:r>
        <w:rPr>
          <w:rFonts w:ascii="Times New Roman" w:hAnsi="Times New Roman" w:cs="Times New Roman"/>
          <w:sz w:val="24"/>
          <w:szCs w:val="24"/>
          <w:lang w:val="en-GB"/>
        </w:rPr>
        <w:t xml:space="preserve"> obtained from the reference dru</w:t>
      </w:r>
      <w:r w:rsidR="00C60443">
        <w:rPr>
          <w:rFonts w:ascii="Times New Roman" w:hAnsi="Times New Roman" w:cs="Times New Roman"/>
          <w:sz w:val="24"/>
          <w:szCs w:val="24"/>
          <w:lang w:val="en-GB"/>
        </w:rPr>
        <w:t xml:space="preserve">g paracetamol. </w:t>
      </w:r>
      <w:r>
        <w:rPr>
          <w:rFonts w:ascii="Times New Roman" w:hAnsi="Times New Roman" w:cs="Times New Roman"/>
          <w:sz w:val="24"/>
          <w:szCs w:val="24"/>
          <w:lang w:val="en-GB"/>
        </w:rPr>
        <w:t>Yusuf and Maxwell (2010)</w:t>
      </w:r>
      <w:r w:rsidR="00C60443">
        <w:rPr>
          <w:rFonts w:ascii="Times New Roman" w:hAnsi="Times New Roman" w:cs="Times New Roman"/>
          <w:sz w:val="24"/>
          <w:szCs w:val="24"/>
          <w:lang w:val="en-GB"/>
        </w:rPr>
        <w:t>, showed studies in</w:t>
      </w:r>
      <w:r w:rsidR="00017C13">
        <w:rPr>
          <w:rFonts w:ascii="Times New Roman" w:hAnsi="Times New Roman" w:cs="Times New Roman"/>
          <w:sz w:val="24"/>
          <w:szCs w:val="24"/>
          <w:lang w:val="en-GB"/>
        </w:rPr>
        <w:t xml:space="preserve"> the </w:t>
      </w:r>
      <w:r w:rsidR="00C60443">
        <w:rPr>
          <w:rFonts w:ascii="Times New Roman" w:hAnsi="Times New Roman" w:cs="Times New Roman"/>
          <w:sz w:val="24"/>
          <w:szCs w:val="24"/>
          <w:lang w:val="en-GB"/>
        </w:rPr>
        <w:t>pain-relieving</w:t>
      </w:r>
      <w:r w:rsidR="00017C13">
        <w:rPr>
          <w:rFonts w:ascii="Times New Roman" w:hAnsi="Times New Roman" w:cs="Times New Roman"/>
          <w:sz w:val="24"/>
          <w:szCs w:val="24"/>
          <w:lang w:val="en-GB"/>
        </w:rPr>
        <w:t xml:space="preserve"> </w:t>
      </w:r>
      <w:r w:rsidR="00C60443">
        <w:rPr>
          <w:rFonts w:ascii="Times New Roman" w:hAnsi="Times New Roman" w:cs="Times New Roman"/>
          <w:sz w:val="24"/>
          <w:szCs w:val="24"/>
          <w:lang w:val="en-GB"/>
        </w:rPr>
        <w:t>action</w:t>
      </w:r>
      <w:r w:rsidR="00017C13">
        <w:rPr>
          <w:rFonts w:ascii="Times New Roman" w:hAnsi="Times New Roman" w:cs="Times New Roman"/>
          <w:sz w:val="24"/>
          <w:szCs w:val="24"/>
          <w:lang w:val="en-GB"/>
        </w:rPr>
        <w:t xml:space="preserve"> of the methanolic leaf extract </w:t>
      </w:r>
      <w:r w:rsidR="00C60443">
        <w:rPr>
          <w:rFonts w:ascii="Times New Roman" w:hAnsi="Times New Roman" w:cs="Times New Roman"/>
          <w:sz w:val="24"/>
          <w:szCs w:val="24"/>
          <w:lang w:val="en-GB"/>
        </w:rPr>
        <w:t xml:space="preserve">derived </w:t>
      </w:r>
      <w:r w:rsidR="00017C13">
        <w:rPr>
          <w:rFonts w:ascii="Times New Roman" w:hAnsi="Times New Roman" w:cs="Times New Roman"/>
          <w:sz w:val="24"/>
          <w:szCs w:val="24"/>
          <w:lang w:val="en-GB"/>
        </w:rPr>
        <w:t xml:space="preserve">from J. </w:t>
      </w:r>
      <w:proofErr w:type="spellStart"/>
      <w:r w:rsidR="00017C13">
        <w:rPr>
          <w:rFonts w:ascii="Times New Roman" w:hAnsi="Times New Roman" w:cs="Times New Roman"/>
          <w:sz w:val="24"/>
          <w:szCs w:val="24"/>
          <w:lang w:val="en-GB"/>
        </w:rPr>
        <w:t>curcas</w:t>
      </w:r>
      <w:proofErr w:type="spellEnd"/>
      <w:r w:rsidR="00017C13">
        <w:rPr>
          <w:rFonts w:ascii="Times New Roman" w:hAnsi="Times New Roman" w:cs="Times New Roman"/>
          <w:sz w:val="24"/>
          <w:szCs w:val="24"/>
          <w:lang w:val="en-GB"/>
        </w:rPr>
        <w:t xml:space="preserve"> </w:t>
      </w:r>
      <w:r w:rsidR="00C60443">
        <w:rPr>
          <w:rFonts w:ascii="Times New Roman" w:hAnsi="Times New Roman" w:cs="Times New Roman"/>
          <w:sz w:val="24"/>
          <w:szCs w:val="24"/>
          <w:lang w:val="en-GB"/>
        </w:rPr>
        <w:t xml:space="preserve">by means of </w:t>
      </w:r>
      <w:r w:rsidR="00017C13">
        <w:rPr>
          <w:rFonts w:ascii="Times New Roman" w:hAnsi="Times New Roman" w:cs="Times New Roman"/>
          <w:sz w:val="24"/>
          <w:szCs w:val="24"/>
          <w:lang w:val="en-GB"/>
        </w:rPr>
        <w:t xml:space="preserve"> hot plate and acetic acid-induced </w:t>
      </w:r>
      <w:r w:rsidR="00C60443">
        <w:rPr>
          <w:rFonts w:ascii="Times New Roman" w:hAnsi="Times New Roman" w:cs="Times New Roman"/>
          <w:sz w:val="24"/>
          <w:szCs w:val="24"/>
          <w:lang w:val="en-GB"/>
        </w:rPr>
        <w:t>wriggling</w:t>
      </w:r>
      <w:r w:rsidR="00017C13">
        <w:rPr>
          <w:rFonts w:ascii="Times New Roman" w:hAnsi="Times New Roman" w:cs="Times New Roman"/>
          <w:sz w:val="24"/>
          <w:szCs w:val="24"/>
          <w:lang w:val="en-GB"/>
        </w:rPr>
        <w:t xml:space="preserve"> </w:t>
      </w:r>
      <w:r w:rsidR="001E0F93">
        <w:rPr>
          <w:rFonts w:ascii="Times New Roman" w:hAnsi="Times New Roman" w:cs="Times New Roman"/>
          <w:sz w:val="24"/>
          <w:szCs w:val="24"/>
          <w:lang w:val="en-GB"/>
        </w:rPr>
        <w:t>impulse</w:t>
      </w:r>
      <w:r w:rsidR="00017C13">
        <w:rPr>
          <w:rFonts w:ascii="Times New Roman" w:hAnsi="Times New Roman" w:cs="Times New Roman"/>
          <w:sz w:val="24"/>
          <w:szCs w:val="24"/>
          <w:lang w:val="en-GB"/>
        </w:rPr>
        <w:t xml:space="preserve"> in mice</w:t>
      </w:r>
      <w:r w:rsidR="001E0F93">
        <w:rPr>
          <w:rFonts w:ascii="Times New Roman" w:hAnsi="Times New Roman" w:cs="Times New Roman"/>
          <w:sz w:val="24"/>
          <w:szCs w:val="24"/>
          <w:lang w:val="en-GB"/>
        </w:rPr>
        <w:t xml:space="preserve"> as well as tail flick or dipping methods in rat</w:t>
      </w:r>
      <w:r w:rsidR="00017C13">
        <w:rPr>
          <w:rFonts w:ascii="Times New Roman" w:hAnsi="Times New Roman" w:cs="Times New Roman"/>
          <w:sz w:val="24"/>
          <w:szCs w:val="24"/>
          <w:lang w:val="en-GB"/>
        </w:rPr>
        <w:t xml:space="preserve">. In hot plate and tail flick models, oral administration of the leaf extract at doses of </w:t>
      </w:r>
      <w:r w:rsidR="00017C13">
        <w:rPr>
          <w:rFonts w:ascii="Times New Roman" w:hAnsi="Times New Roman" w:cs="Times New Roman"/>
          <w:sz w:val="24"/>
          <w:szCs w:val="24"/>
          <w:lang w:val="en-GB"/>
        </w:rPr>
        <w:lastRenderedPageBreak/>
        <w:t xml:space="preserve">100, 200 and 400 mg kg−1 and the reference drug </w:t>
      </w:r>
      <w:proofErr w:type="spellStart"/>
      <w:r w:rsidR="00017C13">
        <w:rPr>
          <w:rFonts w:ascii="Times New Roman" w:hAnsi="Times New Roman" w:cs="Times New Roman"/>
          <w:sz w:val="24"/>
          <w:szCs w:val="24"/>
          <w:lang w:val="en-GB"/>
        </w:rPr>
        <w:t>acetylsalicyclic</w:t>
      </w:r>
      <w:proofErr w:type="spellEnd"/>
      <w:r w:rsidR="00017C13">
        <w:rPr>
          <w:rFonts w:ascii="Times New Roman" w:hAnsi="Times New Roman" w:cs="Times New Roman"/>
          <w:sz w:val="24"/>
          <w:szCs w:val="24"/>
          <w:lang w:val="en-GB"/>
        </w:rPr>
        <w:t xml:space="preserve"> 400 mg Kg−</w:t>
      </w:r>
      <w:r w:rsidR="00840485">
        <w:rPr>
          <w:rFonts w:ascii="Times New Roman" w:hAnsi="Times New Roman" w:cs="Times New Roman"/>
          <w:sz w:val="24"/>
          <w:szCs w:val="24"/>
          <w:lang w:val="en-GB"/>
        </w:rPr>
        <w:t xml:space="preserve">1 showed a potent analgesic effect by increasing the pain time dose dependent in mice and rats. In the acetic acid-induced </w:t>
      </w:r>
      <w:r w:rsidR="001E0F93">
        <w:rPr>
          <w:rFonts w:ascii="Times New Roman" w:hAnsi="Times New Roman" w:cs="Times New Roman"/>
          <w:sz w:val="24"/>
          <w:szCs w:val="24"/>
          <w:lang w:val="en-GB"/>
        </w:rPr>
        <w:t>wriggling</w:t>
      </w:r>
      <w:r w:rsidR="00840485">
        <w:rPr>
          <w:rFonts w:ascii="Times New Roman" w:hAnsi="Times New Roman" w:cs="Times New Roman"/>
          <w:sz w:val="24"/>
          <w:szCs w:val="24"/>
          <w:lang w:val="en-GB"/>
        </w:rPr>
        <w:t xml:space="preserve"> </w:t>
      </w:r>
      <w:r w:rsidR="001E0F93">
        <w:rPr>
          <w:rFonts w:ascii="Times New Roman" w:hAnsi="Times New Roman" w:cs="Times New Roman"/>
          <w:sz w:val="24"/>
          <w:szCs w:val="24"/>
          <w:lang w:val="en-GB"/>
        </w:rPr>
        <w:t>response</w:t>
      </w:r>
      <w:r w:rsidR="00840485">
        <w:rPr>
          <w:rFonts w:ascii="Times New Roman" w:hAnsi="Times New Roman" w:cs="Times New Roman"/>
          <w:sz w:val="24"/>
          <w:szCs w:val="24"/>
          <w:lang w:val="en-GB"/>
        </w:rPr>
        <w:t xml:space="preserve"> model, the extract decreased the number of abdominal contortions.</w:t>
      </w:r>
    </w:p>
    <w:p w14:paraId="115F8481" w14:textId="77777777" w:rsidR="00840485" w:rsidRDefault="00266FA0"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3.    </w:t>
      </w:r>
      <w:r w:rsidR="00840485">
        <w:rPr>
          <w:rFonts w:ascii="Times New Roman" w:hAnsi="Times New Roman" w:cs="Times New Roman"/>
          <w:b/>
          <w:sz w:val="24"/>
          <w:szCs w:val="24"/>
          <w:lang w:val="en-GB"/>
        </w:rPr>
        <w:t>Wound healing activity</w:t>
      </w:r>
    </w:p>
    <w:p w14:paraId="186B1525" w14:textId="4DC818D2" w:rsidR="00840485" w:rsidRDefault="00840485"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Folklo</w:t>
      </w:r>
      <w:r w:rsidR="006B51E2">
        <w:rPr>
          <w:rFonts w:ascii="Times New Roman" w:hAnsi="Times New Roman" w:cs="Times New Roman"/>
          <w:sz w:val="24"/>
          <w:szCs w:val="24"/>
          <w:lang w:val="en-GB"/>
        </w:rPr>
        <w:t xml:space="preserve">re practices makes use of the </w:t>
      </w:r>
      <w:r w:rsidR="001E0F93">
        <w:rPr>
          <w:rFonts w:ascii="Times New Roman" w:hAnsi="Times New Roman" w:cs="Times New Roman"/>
          <w:sz w:val="24"/>
          <w:szCs w:val="24"/>
          <w:lang w:val="en-GB"/>
        </w:rPr>
        <w:t>numerous</w:t>
      </w:r>
      <w:r w:rsidR="006B51E2">
        <w:rPr>
          <w:rFonts w:ascii="Times New Roman" w:hAnsi="Times New Roman" w:cs="Times New Roman"/>
          <w:sz w:val="24"/>
          <w:szCs w:val="24"/>
          <w:lang w:val="en-GB"/>
        </w:rPr>
        <w:t xml:space="preserve"> </w:t>
      </w:r>
      <w:r w:rsidR="001E0F93">
        <w:rPr>
          <w:rFonts w:ascii="Times New Roman" w:hAnsi="Times New Roman" w:cs="Times New Roman"/>
          <w:sz w:val="24"/>
          <w:szCs w:val="24"/>
          <w:lang w:val="en-GB"/>
        </w:rPr>
        <w:t>portions</w:t>
      </w:r>
      <w:r w:rsidR="006B51E2">
        <w:rPr>
          <w:rFonts w:ascii="Times New Roman" w:hAnsi="Times New Roman" w:cs="Times New Roman"/>
          <w:sz w:val="24"/>
          <w:szCs w:val="24"/>
          <w:lang w:val="en-GB"/>
        </w:rPr>
        <w:t xml:space="preserve"> of J. </w:t>
      </w:r>
      <w:proofErr w:type="spellStart"/>
      <w:r w:rsidR="006B51E2">
        <w:rPr>
          <w:rFonts w:ascii="Times New Roman" w:hAnsi="Times New Roman" w:cs="Times New Roman"/>
          <w:sz w:val="24"/>
          <w:szCs w:val="24"/>
          <w:lang w:val="en-GB"/>
        </w:rPr>
        <w:t>curcas</w:t>
      </w:r>
      <w:proofErr w:type="spellEnd"/>
      <w:r w:rsidR="006B51E2">
        <w:rPr>
          <w:rFonts w:ascii="Times New Roman" w:hAnsi="Times New Roman" w:cs="Times New Roman"/>
          <w:sz w:val="24"/>
          <w:szCs w:val="24"/>
          <w:lang w:val="en-GB"/>
        </w:rPr>
        <w:t xml:space="preserve"> for wound healing in many parts of the world (</w:t>
      </w:r>
      <w:proofErr w:type="spellStart"/>
      <w:r w:rsidR="006B51E2">
        <w:rPr>
          <w:rFonts w:ascii="Times New Roman" w:hAnsi="Times New Roman" w:cs="Times New Roman"/>
          <w:sz w:val="24"/>
          <w:szCs w:val="24"/>
          <w:lang w:val="en-GB"/>
        </w:rPr>
        <w:t>Balangcod</w:t>
      </w:r>
      <w:proofErr w:type="spellEnd"/>
      <w:r w:rsidR="006B51E2">
        <w:rPr>
          <w:rFonts w:ascii="Times New Roman" w:hAnsi="Times New Roman" w:cs="Times New Roman"/>
          <w:sz w:val="24"/>
          <w:szCs w:val="24"/>
          <w:lang w:val="en-GB"/>
        </w:rPr>
        <w:t xml:space="preserve"> and </w:t>
      </w:r>
      <w:proofErr w:type="spellStart"/>
      <w:r w:rsidR="006B51E2">
        <w:rPr>
          <w:rFonts w:ascii="Times New Roman" w:hAnsi="Times New Roman" w:cs="Times New Roman"/>
          <w:sz w:val="24"/>
          <w:szCs w:val="24"/>
          <w:lang w:val="en-GB"/>
        </w:rPr>
        <w:t>Balangcod</w:t>
      </w:r>
      <w:proofErr w:type="spellEnd"/>
      <w:r w:rsidR="006B51E2">
        <w:rPr>
          <w:rFonts w:ascii="Times New Roman" w:hAnsi="Times New Roman" w:cs="Times New Roman"/>
          <w:sz w:val="24"/>
          <w:szCs w:val="24"/>
          <w:lang w:val="en-GB"/>
        </w:rPr>
        <w:t xml:space="preserve">, 2011). Shetty </w:t>
      </w:r>
      <w:r w:rsidR="006B51E2" w:rsidRPr="00206E98">
        <w:rPr>
          <w:rFonts w:ascii="Times New Roman" w:hAnsi="Times New Roman" w:cs="Times New Roman"/>
          <w:i/>
          <w:sz w:val="24"/>
          <w:szCs w:val="24"/>
          <w:lang w:val="en-GB"/>
        </w:rPr>
        <w:t>et al,</w:t>
      </w:r>
      <w:r w:rsidR="006B51E2">
        <w:rPr>
          <w:rFonts w:ascii="Times New Roman" w:hAnsi="Times New Roman" w:cs="Times New Roman"/>
          <w:sz w:val="24"/>
          <w:szCs w:val="24"/>
          <w:lang w:val="en-GB"/>
        </w:rPr>
        <w:t xml:space="preserve"> (2006) assessed the activity of crude bark extract of J. </w:t>
      </w:r>
      <w:proofErr w:type="spellStart"/>
      <w:r w:rsidR="006B51E2">
        <w:rPr>
          <w:rFonts w:ascii="Times New Roman" w:hAnsi="Times New Roman" w:cs="Times New Roman"/>
          <w:sz w:val="24"/>
          <w:szCs w:val="24"/>
          <w:lang w:val="en-GB"/>
        </w:rPr>
        <w:t>curcas</w:t>
      </w:r>
      <w:proofErr w:type="spellEnd"/>
      <w:r w:rsidR="006B51E2">
        <w:rPr>
          <w:rFonts w:ascii="Times New Roman" w:hAnsi="Times New Roman" w:cs="Times New Roman"/>
          <w:sz w:val="24"/>
          <w:szCs w:val="24"/>
          <w:lang w:val="en-GB"/>
        </w:rPr>
        <w:t xml:space="preserve"> in wounding healing of </w:t>
      </w:r>
      <w:proofErr w:type="spellStart"/>
      <w:r w:rsidR="006B51E2">
        <w:rPr>
          <w:rFonts w:ascii="Times New Roman" w:hAnsi="Times New Roman" w:cs="Times New Roman"/>
          <w:sz w:val="24"/>
          <w:szCs w:val="24"/>
          <w:lang w:val="en-GB"/>
        </w:rPr>
        <w:t>wistar</w:t>
      </w:r>
      <w:proofErr w:type="spellEnd"/>
      <w:r w:rsidR="006B51E2">
        <w:rPr>
          <w:rFonts w:ascii="Times New Roman" w:hAnsi="Times New Roman" w:cs="Times New Roman"/>
          <w:sz w:val="24"/>
          <w:szCs w:val="24"/>
          <w:lang w:val="en-GB"/>
        </w:rPr>
        <w:t xml:space="preserve"> albino rats. The extract precipitated</w:t>
      </w:r>
      <w:r w:rsidR="00050E65">
        <w:rPr>
          <w:rFonts w:ascii="Times New Roman" w:hAnsi="Times New Roman" w:cs="Times New Roman"/>
          <w:sz w:val="24"/>
          <w:szCs w:val="24"/>
          <w:lang w:val="en-GB"/>
        </w:rPr>
        <w:t xml:space="preserve"> the </w:t>
      </w:r>
      <w:r w:rsidR="001E0F93">
        <w:rPr>
          <w:rFonts w:ascii="Times New Roman" w:hAnsi="Times New Roman" w:cs="Times New Roman"/>
          <w:sz w:val="24"/>
          <w:szCs w:val="24"/>
          <w:lang w:val="en-GB"/>
        </w:rPr>
        <w:t>therapeutic</w:t>
      </w:r>
      <w:r w:rsidR="00050E65">
        <w:rPr>
          <w:rFonts w:ascii="Times New Roman" w:hAnsi="Times New Roman" w:cs="Times New Roman"/>
          <w:sz w:val="24"/>
          <w:szCs w:val="24"/>
          <w:lang w:val="en-GB"/>
        </w:rPr>
        <w:t xml:space="preserve"> </w:t>
      </w:r>
      <w:r w:rsidR="001E0F93">
        <w:rPr>
          <w:rFonts w:ascii="Times New Roman" w:hAnsi="Times New Roman" w:cs="Times New Roman"/>
          <w:sz w:val="24"/>
          <w:szCs w:val="24"/>
          <w:lang w:val="en-GB"/>
        </w:rPr>
        <w:t>progression</w:t>
      </w:r>
      <w:r w:rsidR="00050E65">
        <w:rPr>
          <w:rFonts w:ascii="Times New Roman" w:hAnsi="Times New Roman" w:cs="Times New Roman"/>
          <w:sz w:val="24"/>
          <w:szCs w:val="24"/>
          <w:lang w:val="en-GB"/>
        </w:rPr>
        <w:t xml:space="preserve"> by speeding up the wound shrinkage, granulation tissue breaking strength, skin breaking strength and </w:t>
      </w:r>
      <w:r w:rsidR="001E0F93">
        <w:rPr>
          <w:rFonts w:ascii="Times New Roman" w:hAnsi="Times New Roman" w:cs="Times New Roman"/>
          <w:sz w:val="24"/>
          <w:szCs w:val="24"/>
          <w:lang w:val="en-GB"/>
        </w:rPr>
        <w:t>parched</w:t>
      </w:r>
      <w:r w:rsidR="00050E65">
        <w:rPr>
          <w:rFonts w:ascii="Times New Roman" w:hAnsi="Times New Roman" w:cs="Times New Roman"/>
          <w:sz w:val="24"/>
          <w:szCs w:val="24"/>
          <w:lang w:val="en-GB"/>
        </w:rPr>
        <w:t xml:space="preserve"> granulation tissue </w:t>
      </w:r>
      <w:r w:rsidR="001E0F93">
        <w:rPr>
          <w:rFonts w:ascii="Times New Roman" w:hAnsi="Times New Roman" w:cs="Times New Roman"/>
          <w:sz w:val="24"/>
          <w:szCs w:val="24"/>
          <w:lang w:val="en-GB"/>
        </w:rPr>
        <w:t>mass</w:t>
      </w:r>
      <w:r w:rsidR="00050E65">
        <w:rPr>
          <w:rFonts w:ascii="Times New Roman" w:hAnsi="Times New Roman" w:cs="Times New Roman"/>
          <w:sz w:val="24"/>
          <w:szCs w:val="24"/>
          <w:lang w:val="en-GB"/>
        </w:rPr>
        <w:t xml:space="preserve"> and hydroxyproline levels.</w:t>
      </w:r>
    </w:p>
    <w:p w14:paraId="5F16DC78" w14:textId="77777777" w:rsidR="007E7D66" w:rsidRDefault="00266FA0"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4.    </w:t>
      </w:r>
      <w:r w:rsidR="007E7D66">
        <w:rPr>
          <w:rFonts w:ascii="Times New Roman" w:hAnsi="Times New Roman" w:cs="Times New Roman"/>
          <w:b/>
          <w:sz w:val="24"/>
          <w:szCs w:val="24"/>
          <w:lang w:val="en-GB"/>
        </w:rPr>
        <w:t>Antidiabetic activity</w:t>
      </w:r>
    </w:p>
    <w:p w14:paraId="0B14D1FF" w14:textId="3587F9BD" w:rsidR="007E7D66" w:rsidRDefault="007E7D66"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Traditional preparation of boiled leaf decoctions</w:t>
      </w:r>
      <w:r w:rsidR="000619F2">
        <w:rPr>
          <w:rFonts w:ascii="Times New Roman" w:hAnsi="Times New Roman" w:cs="Times New Roman"/>
          <w:sz w:val="24"/>
          <w:szCs w:val="24"/>
          <w:lang w:val="en-GB"/>
        </w:rPr>
        <w:t xml:space="preserve"> (Jaiswal, 2010)</w:t>
      </w:r>
      <w:r>
        <w:rPr>
          <w:rFonts w:ascii="Times New Roman" w:hAnsi="Times New Roman" w:cs="Times New Roman"/>
          <w:sz w:val="24"/>
          <w:szCs w:val="24"/>
          <w:lang w:val="en-GB"/>
        </w:rPr>
        <w:t xml:space="preserve"> or fruit burnt into ashes (</w:t>
      </w:r>
      <w:proofErr w:type="spellStart"/>
      <w:r>
        <w:rPr>
          <w:rFonts w:ascii="Times New Roman" w:hAnsi="Times New Roman" w:cs="Times New Roman"/>
          <w:sz w:val="24"/>
          <w:szCs w:val="24"/>
          <w:lang w:val="en-GB"/>
        </w:rPr>
        <w:t>Gbolade</w:t>
      </w:r>
      <w:proofErr w:type="spellEnd"/>
      <w:r>
        <w:rPr>
          <w:rFonts w:ascii="Times New Roman" w:hAnsi="Times New Roman" w:cs="Times New Roman"/>
          <w:sz w:val="24"/>
          <w:szCs w:val="24"/>
          <w:lang w:val="en-GB"/>
        </w:rPr>
        <w:t xml:space="preserve">, 2009), water extract derived from the bark of </w:t>
      </w:r>
      <w:r>
        <w:rPr>
          <w:rFonts w:ascii="Times New Roman" w:hAnsi="Times New Roman" w:cs="Times New Roman"/>
          <w:i/>
          <w:sz w:val="24"/>
          <w:szCs w:val="24"/>
          <w:lang w:val="en-GB"/>
        </w:rPr>
        <w:t xml:space="preserve">J. </w:t>
      </w:r>
      <w:proofErr w:type="spellStart"/>
      <w:r>
        <w:rPr>
          <w:rFonts w:ascii="Times New Roman" w:hAnsi="Times New Roman" w:cs="Times New Roman"/>
          <w:i/>
          <w:sz w:val="24"/>
          <w:szCs w:val="24"/>
          <w:lang w:val="en-GB"/>
        </w:rPr>
        <w:t>curcas</w:t>
      </w:r>
      <w:proofErr w:type="spellEnd"/>
      <w:r>
        <w:rPr>
          <w:rFonts w:ascii="Times New Roman" w:hAnsi="Times New Roman" w:cs="Times New Roman"/>
          <w:sz w:val="24"/>
          <w:szCs w:val="24"/>
          <w:lang w:val="en-GB"/>
        </w:rPr>
        <w:t xml:space="preserve"> (Jayakumar </w:t>
      </w:r>
      <w:r w:rsidRPr="00206E98">
        <w:rPr>
          <w:rFonts w:ascii="Times New Roman" w:hAnsi="Times New Roman" w:cs="Times New Roman"/>
          <w:i/>
          <w:sz w:val="24"/>
          <w:szCs w:val="24"/>
          <w:lang w:val="en-GB"/>
        </w:rPr>
        <w:t xml:space="preserve">et al., </w:t>
      </w:r>
      <w:r>
        <w:rPr>
          <w:rFonts w:ascii="Times New Roman" w:hAnsi="Times New Roman" w:cs="Times New Roman"/>
          <w:sz w:val="24"/>
          <w:szCs w:val="24"/>
          <w:lang w:val="en-GB"/>
        </w:rPr>
        <w:t>2010)</w:t>
      </w:r>
      <w:r w:rsidR="009E21FD">
        <w:rPr>
          <w:rFonts w:ascii="Times New Roman" w:hAnsi="Times New Roman" w:cs="Times New Roman"/>
          <w:sz w:val="24"/>
          <w:szCs w:val="24"/>
          <w:lang w:val="en-GB"/>
        </w:rPr>
        <w:t xml:space="preserve"> are used for </w:t>
      </w:r>
      <w:r w:rsidR="001E0F93">
        <w:rPr>
          <w:rFonts w:ascii="Times New Roman" w:hAnsi="Times New Roman" w:cs="Times New Roman"/>
          <w:sz w:val="24"/>
          <w:szCs w:val="24"/>
          <w:lang w:val="en-GB"/>
        </w:rPr>
        <w:t>regulating blood glucose elevation</w:t>
      </w:r>
      <w:r w:rsidR="009E21FD">
        <w:rPr>
          <w:rFonts w:ascii="Times New Roman" w:hAnsi="Times New Roman" w:cs="Times New Roman"/>
          <w:sz w:val="24"/>
          <w:szCs w:val="24"/>
          <w:lang w:val="en-GB"/>
        </w:rPr>
        <w:t xml:space="preserve"> in the body.</w:t>
      </w:r>
    </w:p>
    <w:p w14:paraId="38C8D46A" w14:textId="77777777" w:rsidR="00B572EE" w:rsidRDefault="00266FA0"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5.    </w:t>
      </w:r>
      <w:r w:rsidR="009E21FD">
        <w:rPr>
          <w:rFonts w:ascii="Times New Roman" w:hAnsi="Times New Roman" w:cs="Times New Roman"/>
          <w:b/>
          <w:sz w:val="24"/>
          <w:szCs w:val="24"/>
          <w:lang w:val="en-GB"/>
        </w:rPr>
        <w:t>Hepatoprotective activity</w:t>
      </w:r>
    </w:p>
    <w:p w14:paraId="0B89C9DE" w14:textId="6E4BCCB8" w:rsidR="009E21FD" w:rsidRDefault="0028349C"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t>
      </w:r>
      <w:r w:rsidR="009E21FD">
        <w:rPr>
          <w:rFonts w:ascii="Times New Roman" w:hAnsi="Times New Roman" w:cs="Times New Roman"/>
          <w:sz w:val="24"/>
          <w:szCs w:val="24"/>
          <w:lang w:val="en-GB"/>
        </w:rPr>
        <w:t xml:space="preserve">Balaji </w:t>
      </w:r>
      <w:r w:rsidR="009E21FD" w:rsidRPr="00206E98">
        <w:rPr>
          <w:rFonts w:ascii="Times New Roman" w:hAnsi="Times New Roman" w:cs="Times New Roman"/>
          <w:i/>
          <w:sz w:val="24"/>
          <w:szCs w:val="24"/>
          <w:lang w:val="en-GB"/>
        </w:rPr>
        <w:t>et al,</w:t>
      </w:r>
      <w:r w:rsidR="009E21FD">
        <w:rPr>
          <w:rFonts w:ascii="Times New Roman" w:hAnsi="Times New Roman" w:cs="Times New Roman"/>
          <w:sz w:val="24"/>
          <w:szCs w:val="24"/>
          <w:lang w:val="en-GB"/>
        </w:rPr>
        <w:t xml:space="preserve"> 2009b) assessed the methanolic fractions from </w:t>
      </w:r>
      <w:r w:rsidR="009E21FD">
        <w:rPr>
          <w:rFonts w:ascii="Times New Roman" w:hAnsi="Times New Roman" w:cs="Times New Roman"/>
          <w:i/>
          <w:sz w:val="24"/>
          <w:szCs w:val="24"/>
          <w:lang w:val="en-GB"/>
        </w:rPr>
        <w:t xml:space="preserve">J. </w:t>
      </w:r>
      <w:proofErr w:type="spellStart"/>
      <w:r w:rsidR="009E21FD">
        <w:rPr>
          <w:rFonts w:ascii="Times New Roman" w:hAnsi="Times New Roman" w:cs="Times New Roman"/>
          <w:i/>
          <w:sz w:val="24"/>
          <w:szCs w:val="24"/>
          <w:lang w:val="en-GB"/>
        </w:rPr>
        <w:t>curcas</w:t>
      </w:r>
      <w:proofErr w:type="spellEnd"/>
      <w:r w:rsidR="009E21FD">
        <w:rPr>
          <w:rFonts w:ascii="Times New Roman" w:hAnsi="Times New Roman" w:cs="Times New Roman"/>
          <w:sz w:val="24"/>
          <w:szCs w:val="24"/>
          <w:lang w:val="en-GB"/>
        </w:rPr>
        <w:t xml:space="preserve"> leaves against </w:t>
      </w:r>
      <w:r w:rsidR="001E0F93">
        <w:rPr>
          <w:rFonts w:ascii="Times New Roman" w:hAnsi="Times New Roman" w:cs="Times New Roman"/>
          <w:sz w:val="24"/>
          <w:szCs w:val="24"/>
          <w:lang w:val="en-GB"/>
        </w:rPr>
        <w:t>hepatocellular carcinoma activated</w:t>
      </w:r>
      <w:r w:rsidR="009E21FD">
        <w:rPr>
          <w:rFonts w:ascii="Times New Roman" w:hAnsi="Times New Roman" w:cs="Times New Roman"/>
          <w:sz w:val="24"/>
          <w:szCs w:val="24"/>
          <w:lang w:val="en-GB"/>
        </w:rPr>
        <w:t xml:space="preserve"> by aflatoxin B by oral administration in rats at </w:t>
      </w:r>
      <w:r w:rsidR="00DA0E71">
        <w:rPr>
          <w:rFonts w:ascii="Times New Roman" w:hAnsi="Times New Roman" w:cs="Times New Roman"/>
          <w:sz w:val="24"/>
          <w:szCs w:val="24"/>
          <w:lang w:val="en-GB"/>
        </w:rPr>
        <w:t>prescribed amount</w:t>
      </w:r>
      <w:r w:rsidR="009E21FD">
        <w:rPr>
          <w:rFonts w:ascii="Times New Roman" w:hAnsi="Times New Roman" w:cs="Times New Roman"/>
          <w:sz w:val="24"/>
          <w:szCs w:val="24"/>
          <w:lang w:val="en-GB"/>
        </w:rPr>
        <w:t xml:space="preserve"> of 100 and 200 mg/kg. The methanolic fractions reduced the levels of </w:t>
      </w:r>
      <w:r w:rsidR="00C9556D">
        <w:rPr>
          <w:rFonts w:ascii="Times New Roman" w:hAnsi="Times New Roman" w:cs="Times New Roman"/>
          <w:sz w:val="24"/>
          <w:szCs w:val="24"/>
          <w:lang w:val="en-GB"/>
        </w:rPr>
        <w:t>increased serum enzymes, lipid levels and bilirubin and elevated the levels of protein and uric acid.</w:t>
      </w:r>
      <w:r>
        <w:rPr>
          <w:rFonts w:ascii="Times New Roman" w:hAnsi="Times New Roman" w:cs="Times New Roman"/>
          <w:sz w:val="24"/>
          <w:szCs w:val="24"/>
          <w:lang w:val="en-GB"/>
        </w:rPr>
        <w:t xml:space="preserve"> Methanolic fractions decreased the incidence of liver lesions, lymphocytic infiltrations and hepatic necrosis induced by aflatoxins.</w:t>
      </w:r>
    </w:p>
    <w:p w14:paraId="4011F794" w14:textId="77777777" w:rsidR="0028349C" w:rsidRDefault="00266FA0"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6.    </w:t>
      </w:r>
      <w:r w:rsidR="0028349C">
        <w:rPr>
          <w:rFonts w:ascii="Times New Roman" w:hAnsi="Times New Roman" w:cs="Times New Roman"/>
          <w:b/>
          <w:sz w:val="24"/>
          <w:szCs w:val="24"/>
          <w:lang w:val="en-GB"/>
        </w:rPr>
        <w:t>Anti-inflammatory effects</w:t>
      </w:r>
    </w:p>
    <w:p w14:paraId="0C53CFDF" w14:textId="138DC03F" w:rsidR="0028349C" w:rsidRDefault="00D4556E"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Methanolic</w:t>
      </w:r>
      <w:r w:rsidR="0028349C">
        <w:rPr>
          <w:rFonts w:ascii="Times New Roman" w:hAnsi="Times New Roman" w:cs="Times New Roman"/>
          <w:sz w:val="24"/>
          <w:szCs w:val="24"/>
          <w:lang w:val="en-GB"/>
        </w:rPr>
        <w:t xml:space="preserve"> extract derived from the bark of </w:t>
      </w:r>
      <w:r w:rsidR="0028349C">
        <w:rPr>
          <w:rFonts w:ascii="Times New Roman" w:hAnsi="Times New Roman" w:cs="Times New Roman"/>
          <w:i/>
          <w:sz w:val="24"/>
          <w:szCs w:val="24"/>
          <w:lang w:val="en-GB"/>
        </w:rPr>
        <w:t xml:space="preserve">J. </w:t>
      </w:r>
      <w:proofErr w:type="spellStart"/>
      <w:r w:rsidR="0028349C">
        <w:rPr>
          <w:rFonts w:ascii="Times New Roman" w:hAnsi="Times New Roman" w:cs="Times New Roman"/>
          <w:i/>
          <w:sz w:val="24"/>
          <w:szCs w:val="24"/>
          <w:lang w:val="en-GB"/>
        </w:rPr>
        <w:t>curcas</w:t>
      </w:r>
      <w:proofErr w:type="spellEnd"/>
      <w:r w:rsidR="0028349C">
        <w:rPr>
          <w:rFonts w:ascii="Times New Roman" w:hAnsi="Times New Roman" w:cs="Times New Roman"/>
          <w:i/>
          <w:sz w:val="24"/>
          <w:szCs w:val="24"/>
          <w:lang w:val="en-GB"/>
        </w:rPr>
        <w:t xml:space="preserve"> </w:t>
      </w:r>
      <w:r w:rsidR="0028349C">
        <w:rPr>
          <w:rFonts w:ascii="Times New Roman" w:hAnsi="Times New Roman" w:cs="Times New Roman"/>
          <w:sz w:val="24"/>
          <w:szCs w:val="24"/>
          <w:lang w:val="en-GB"/>
        </w:rPr>
        <w:t xml:space="preserve">leaves exhibited anti-inflammatory effects on </w:t>
      </w:r>
      <w:proofErr w:type="spellStart"/>
      <w:r w:rsidR="0028349C">
        <w:rPr>
          <w:rFonts w:ascii="Times New Roman" w:hAnsi="Times New Roman" w:cs="Times New Roman"/>
          <w:sz w:val="24"/>
          <w:szCs w:val="24"/>
          <w:lang w:val="en-GB"/>
        </w:rPr>
        <w:t>wister</w:t>
      </w:r>
      <w:proofErr w:type="spellEnd"/>
      <w:r w:rsidR="0028349C">
        <w:rPr>
          <w:rFonts w:ascii="Times New Roman" w:hAnsi="Times New Roman" w:cs="Times New Roman"/>
          <w:sz w:val="24"/>
          <w:szCs w:val="24"/>
          <w:lang w:val="en-GB"/>
        </w:rPr>
        <w:t xml:space="preserve"> albino rats (Uche and </w:t>
      </w:r>
      <w:proofErr w:type="spellStart"/>
      <w:r w:rsidR="0028349C">
        <w:rPr>
          <w:rFonts w:ascii="Times New Roman" w:hAnsi="Times New Roman" w:cs="Times New Roman"/>
          <w:sz w:val="24"/>
          <w:szCs w:val="24"/>
          <w:lang w:val="en-GB"/>
        </w:rPr>
        <w:t>Aprioku</w:t>
      </w:r>
      <w:proofErr w:type="spellEnd"/>
      <w:r w:rsidR="0028349C">
        <w:rPr>
          <w:rFonts w:ascii="Times New Roman" w:hAnsi="Times New Roman" w:cs="Times New Roman"/>
          <w:sz w:val="24"/>
          <w:szCs w:val="24"/>
          <w:lang w:val="en-GB"/>
        </w:rPr>
        <w:t>, 2008).</w:t>
      </w:r>
      <w:r>
        <w:rPr>
          <w:rFonts w:ascii="Times New Roman" w:hAnsi="Times New Roman" w:cs="Times New Roman"/>
          <w:sz w:val="24"/>
          <w:szCs w:val="24"/>
          <w:lang w:val="en-GB"/>
        </w:rPr>
        <w:t xml:space="preserve"> Alcoholic extract </w:t>
      </w:r>
      <w:r w:rsidR="00DA0E71">
        <w:rPr>
          <w:rFonts w:ascii="Times New Roman" w:hAnsi="Times New Roman" w:cs="Times New Roman"/>
          <w:sz w:val="24"/>
          <w:szCs w:val="24"/>
          <w:lang w:val="en-GB"/>
        </w:rPr>
        <w:t>derived from the leaves, stems, branches and leaves</w:t>
      </w:r>
      <w:r>
        <w:rPr>
          <w:rFonts w:ascii="Times New Roman" w:hAnsi="Times New Roman" w:cs="Times New Roman"/>
          <w:sz w:val="24"/>
          <w:szCs w:val="24"/>
          <w:lang w:val="en-GB"/>
        </w:rPr>
        <w:t xml:space="preserve"> of </w:t>
      </w:r>
      <w:r>
        <w:rPr>
          <w:rFonts w:ascii="Times New Roman" w:hAnsi="Times New Roman" w:cs="Times New Roman"/>
          <w:i/>
          <w:sz w:val="24"/>
          <w:szCs w:val="24"/>
          <w:lang w:val="en-GB"/>
        </w:rPr>
        <w:t xml:space="preserve">J. </w:t>
      </w:r>
      <w:proofErr w:type="spellStart"/>
      <w:r>
        <w:rPr>
          <w:rFonts w:ascii="Times New Roman" w:hAnsi="Times New Roman" w:cs="Times New Roman"/>
          <w:i/>
          <w:sz w:val="24"/>
          <w:szCs w:val="24"/>
          <w:lang w:val="en-GB"/>
        </w:rPr>
        <w:t>curcas</w:t>
      </w:r>
      <w:proofErr w:type="spellEnd"/>
      <w:r>
        <w:rPr>
          <w:rFonts w:ascii="Times New Roman" w:hAnsi="Times New Roman" w:cs="Times New Roman"/>
          <w:sz w:val="24"/>
          <w:szCs w:val="24"/>
          <w:lang w:val="en-GB"/>
        </w:rPr>
        <w:t xml:space="preserve"> showed </w:t>
      </w:r>
      <w:r w:rsidR="00DA0E71">
        <w:rPr>
          <w:rFonts w:ascii="Times New Roman" w:hAnsi="Times New Roman" w:cs="Times New Roman"/>
          <w:sz w:val="24"/>
          <w:szCs w:val="24"/>
          <w:lang w:val="en-GB"/>
        </w:rPr>
        <w:t>substantial</w:t>
      </w:r>
      <w:r>
        <w:rPr>
          <w:rFonts w:ascii="Times New Roman" w:hAnsi="Times New Roman" w:cs="Times New Roman"/>
          <w:sz w:val="24"/>
          <w:szCs w:val="24"/>
          <w:lang w:val="en-GB"/>
        </w:rPr>
        <w:t xml:space="preserve"> anti-inflammatory </w:t>
      </w:r>
      <w:r w:rsidR="00DA0E71">
        <w:rPr>
          <w:rFonts w:ascii="Times New Roman" w:hAnsi="Times New Roman" w:cs="Times New Roman"/>
          <w:sz w:val="24"/>
          <w:szCs w:val="24"/>
          <w:lang w:val="en-GB"/>
        </w:rPr>
        <w:t>action</w:t>
      </w:r>
      <w:r>
        <w:rPr>
          <w:rFonts w:ascii="Times New Roman" w:hAnsi="Times New Roman" w:cs="Times New Roman"/>
          <w:sz w:val="24"/>
          <w:szCs w:val="24"/>
          <w:lang w:val="en-GB"/>
        </w:rPr>
        <w:t xml:space="preserve"> in </w:t>
      </w:r>
      <w:r w:rsidR="00DA0E71">
        <w:rPr>
          <w:rFonts w:ascii="Times New Roman" w:hAnsi="Times New Roman" w:cs="Times New Roman"/>
          <w:sz w:val="24"/>
          <w:szCs w:val="24"/>
          <w:lang w:val="en-GB"/>
        </w:rPr>
        <w:t>severe</w:t>
      </w:r>
      <w:r>
        <w:rPr>
          <w:rFonts w:ascii="Times New Roman" w:hAnsi="Times New Roman" w:cs="Times New Roman"/>
          <w:sz w:val="24"/>
          <w:szCs w:val="24"/>
          <w:lang w:val="en-GB"/>
        </w:rPr>
        <w:t xml:space="preserve"> carrageenan-induced rat paw</w:t>
      </w:r>
      <w:r w:rsidR="002D47C9">
        <w:rPr>
          <w:rFonts w:ascii="Times New Roman" w:hAnsi="Times New Roman" w:cs="Times New Roman"/>
          <w:sz w:val="24"/>
          <w:szCs w:val="24"/>
          <w:lang w:val="en-GB"/>
        </w:rPr>
        <w:t xml:space="preserve"> </w:t>
      </w:r>
      <w:proofErr w:type="spellStart"/>
      <w:r w:rsidR="002D47C9">
        <w:rPr>
          <w:rFonts w:ascii="Times New Roman" w:hAnsi="Times New Roman" w:cs="Times New Roman"/>
          <w:sz w:val="24"/>
          <w:szCs w:val="24"/>
          <w:lang w:val="en-GB"/>
        </w:rPr>
        <w:t>edema</w:t>
      </w:r>
      <w:proofErr w:type="spellEnd"/>
      <w:r w:rsidR="002D47C9">
        <w:rPr>
          <w:rFonts w:ascii="Times New Roman" w:hAnsi="Times New Roman" w:cs="Times New Roman"/>
          <w:sz w:val="24"/>
          <w:szCs w:val="24"/>
          <w:lang w:val="en-GB"/>
        </w:rPr>
        <w:t xml:space="preserve"> (Nayak and Patel, 2010a)</w:t>
      </w:r>
      <w:r>
        <w:rPr>
          <w:rFonts w:ascii="Times New Roman" w:hAnsi="Times New Roman" w:cs="Times New Roman"/>
          <w:sz w:val="24"/>
          <w:szCs w:val="24"/>
          <w:lang w:val="en-GB"/>
        </w:rPr>
        <w:t>. The</w:t>
      </w:r>
      <w:r w:rsidR="002D47C9">
        <w:rPr>
          <w:rFonts w:ascii="Times New Roman" w:hAnsi="Times New Roman" w:cs="Times New Roman"/>
          <w:sz w:val="24"/>
          <w:szCs w:val="24"/>
          <w:lang w:val="en-GB"/>
        </w:rPr>
        <w:t xml:space="preserve"> extract from the</w:t>
      </w:r>
      <w:r>
        <w:rPr>
          <w:rFonts w:ascii="Times New Roman" w:hAnsi="Times New Roman" w:cs="Times New Roman"/>
          <w:sz w:val="24"/>
          <w:szCs w:val="24"/>
          <w:lang w:val="en-GB"/>
        </w:rPr>
        <w:t xml:space="preserve"> leaf, stem bark, latex and root of </w:t>
      </w:r>
      <w:r>
        <w:rPr>
          <w:rFonts w:ascii="Times New Roman" w:hAnsi="Times New Roman" w:cs="Times New Roman"/>
          <w:i/>
          <w:sz w:val="24"/>
          <w:szCs w:val="24"/>
          <w:lang w:val="en-GB"/>
        </w:rPr>
        <w:t xml:space="preserve">J. </w:t>
      </w:r>
      <w:proofErr w:type="spellStart"/>
      <w:r w:rsidR="002D47C9">
        <w:rPr>
          <w:rFonts w:ascii="Times New Roman" w:hAnsi="Times New Roman" w:cs="Times New Roman"/>
          <w:i/>
          <w:sz w:val="24"/>
          <w:szCs w:val="24"/>
          <w:lang w:val="en-GB"/>
        </w:rPr>
        <w:t>curcas</w:t>
      </w:r>
      <w:proofErr w:type="spellEnd"/>
      <w:r w:rsidR="002D47C9">
        <w:rPr>
          <w:rFonts w:ascii="Times New Roman" w:hAnsi="Times New Roman" w:cs="Times New Roman"/>
          <w:i/>
          <w:sz w:val="24"/>
          <w:szCs w:val="24"/>
          <w:lang w:val="en-GB"/>
        </w:rPr>
        <w:t xml:space="preserve"> </w:t>
      </w:r>
      <w:r w:rsidR="002D47C9">
        <w:rPr>
          <w:rFonts w:ascii="Times New Roman" w:hAnsi="Times New Roman" w:cs="Times New Roman"/>
          <w:sz w:val="24"/>
          <w:szCs w:val="24"/>
          <w:lang w:val="en-GB"/>
        </w:rPr>
        <w:t xml:space="preserve">showed anti-inflammatory effect that is </w:t>
      </w:r>
      <w:r w:rsidR="00DA0E71">
        <w:rPr>
          <w:rFonts w:ascii="Times New Roman" w:hAnsi="Times New Roman" w:cs="Times New Roman"/>
          <w:sz w:val="24"/>
          <w:szCs w:val="24"/>
          <w:lang w:val="en-GB"/>
        </w:rPr>
        <w:t>ascribed</w:t>
      </w:r>
      <w:r w:rsidR="002D47C9">
        <w:rPr>
          <w:rFonts w:ascii="Times New Roman" w:hAnsi="Times New Roman" w:cs="Times New Roman"/>
          <w:sz w:val="24"/>
          <w:szCs w:val="24"/>
          <w:lang w:val="en-GB"/>
        </w:rPr>
        <w:t xml:space="preserve"> to their </w:t>
      </w:r>
      <w:r w:rsidR="00DA0E71">
        <w:rPr>
          <w:rFonts w:ascii="Times New Roman" w:hAnsi="Times New Roman" w:cs="Times New Roman"/>
          <w:sz w:val="24"/>
          <w:szCs w:val="24"/>
          <w:lang w:val="en-GB"/>
        </w:rPr>
        <w:t>resilient</w:t>
      </w:r>
      <w:r w:rsidR="002D47C9">
        <w:rPr>
          <w:rFonts w:ascii="Times New Roman" w:hAnsi="Times New Roman" w:cs="Times New Roman"/>
          <w:sz w:val="24"/>
          <w:szCs w:val="24"/>
          <w:lang w:val="en-GB"/>
        </w:rPr>
        <w:t xml:space="preserve"> </w:t>
      </w:r>
      <w:proofErr w:type="spellStart"/>
      <w:r w:rsidR="002D47C9">
        <w:rPr>
          <w:rFonts w:ascii="Times New Roman" w:hAnsi="Times New Roman" w:cs="Times New Roman"/>
          <w:sz w:val="24"/>
          <w:szCs w:val="24"/>
          <w:lang w:val="en-GB"/>
        </w:rPr>
        <w:t>iNOS</w:t>
      </w:r>
      <w:proofErr w:type="spellEnd"/>
      <w:r w:rsidR="002D47C9">
        <w:rPr>
          <w:rFonts w:ascii="Times New Roman" w:hAnsi="Times New Roman" w:cs="Times New Roman"/>
          <w:sz w:val="24"/>
          <w:szCs w:val="24"/>
          <w:lang w:val="en-GB"/>
        </w:rPr>
        <w:t xml:space="preserve"> inhibition (</w:t>
      </w:r>
      <w:proofErr w:type="spellStart"/>
      <w:r w:rsidR="002D47C9">
        <w:rPr>
          <w:rFonts w:ascii="Times New Roman" w:hAnsi="Times New Roman" w:cs="Times New Roman"/>
          <w:sz w:val="24"/>
          <w:szCs w:val="24"/>
          <w:lang w:val="en-GB"/>
        </w:rPr>
        <w:t>Oskoueian</w:t>
      </w:r>
      <w:proofErr w:type="spellEnd"/>
      <w:r w:rsidR="002D47C9">
        <w:rPr>
          <w:rFonts w:ascii="Times New Roman" w:hAnsi="Times New Roman" w:cs="Times New Roman"/>
          <w:sz w:val="24"/>
          <w:szCs w:val="24"/>
          <w:lang w:val="en-GB"/>
        </w:rPr>
        <w:t xml:space="preserve"> et al, 2011b).</w:t>
      </w:r>
    </w:p>
    <w:p w14:paraId="065A4F18" w14:textId="77777777" w:rsidR="00CF3D44" w:rsidRDefault="00266FA0"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7.    </w:t>
      </w:r>
      <w:r w:rsidR="00CF3D44">
        <w:rPr>
          <w:rFonts w:ascii="Times New Roman" w:hAnsi="Times New Roman" w:cs="Times New Roman"/>
          <w:b/>
          <w:sz w:val="24"/>
          <w:szCs w:val="24"/>
          <w:lang w:val="en-GB"/>
        </w:rPr>
        <w:t>Antimicrobial activity</w:t>
      </w:r>
    </w:p>
    <w:p w14:paraId="5198FE38" w14:textId="2B368621" w:rsidR="00CF3D44" w:rsidRDefault="00CF3D44"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Extracts from the </w:t>
      </w:r>
      <w:r w:rsidR="00DA0E71">
        <w:rPr>
          <w:rFonts w:ascii="Times New Roman" w:hAnsi="Times New Roman" w:cs="Times New Roman"/>
          <w:sz w:val="24"/>
          <w:szCs w:val="24"/>
          <w:lang w:val="en-GB"/>
        </w:rPr>
        <w:t>diverse portions</w:t>
      </w:r>
      <w:r>
        <w:rPr>
          <w:rFonts w:ascii="Times New Roman" w:hAnsi="Times New Roman" w:cs="Times New Roman"/>
          <w:sz w:val="24"/>
          <w:szCs w:val="24"/>
          <w:lang w:val="en-GB"/>
        </w:rPr>
        <w:t xml:space="preserve"> of </w:t>
      </w:r>
      <w:r>
        <w:rPr>
          <w:rFonts w:ascii="Times New Roman" w:hAnsi="Times New Roman" w:cs="Times New Roman"/>
          <w:i/>
          <w:sz w:val="24"/>
          <w:szCs w:val="24"/>
          <w:lang w:val="en-GB"/>
        </w:rPr>
        <w:t xml:space="preserve">J. </w:t>
      </w:r>
      <w:proofErr w:type="spellStart"/>
      <w:r>
        <w:rPr>
          <w:rFonts w:ascii="Times New Roman" w:hAnsi="Times New Roman" w:cs="Times New Roman"/>
          <w:i/>
          <w:sz w:val="24"/>
          <w:szCs w:val="24"/>
          <w:lang w:val="en-GB"/>
        </w:rPr>
        <w:t>curcas</w:t>
      </w:r>
      <w:proofErr w:type="spellEnd"/>
      <w:r>
        <w:rPr>
          <w:rFonts w:ascii="Times New Roman" w:hAnsi="Times New Roman" w:cs="Times New Roman"/>
          <w:i/>
          <w:sz w:val="24"/>
          <w:szCs w:val="24"/>
          <w:lang w:val="en-GB"/>
        </w:rPr>
        <w:t xml:space="preserve"> </w:t>
      </w:r>
      <w:r w:rsidR="00DA0E71">
        <w:rPr>
          <w:rFonts w:ascii="Times New Roman" w:hAnsi="Times New Roman" w:cs="Times New Roman"/>
          <w:sz w:val="24"/>
          <w:szCs w:val="24"/>
          <w:lang w:val="en-GB"/>
        </w:rPr>
        <w:t>display</w:t>
      </w:r>
      <w:r>
        <w:rPr>
          <w:rFonts w:ascii="Times New Roman" w:hAnsi="Times New Roman" w:cs="Times New Roman"/>
          <w:sz w:val="24"/>
          <w:szCs w:val="24"/>
          <w:lang w:val="en-GB"/>
        </w:rPr>
        <w:t xml:space="preserve"> antimicrobial activity.</w:t>
      </w:r>
      <w:r w:rsidR="004544DC">
        <w:rPr>
          <w:rFonts w:ascii="Times New Roman" w:hAnsi="Times New Roman" w:cs="Times New Roman"/>
          <w:sz w:val="24"/>
          <w:szCs w:val="24"/>
          <w:lang w:val="en-GB"/>
        </w:rPr>
        <w:t xml:space="preserve"> </w:t>
      </w:r>
      <w:proofErr w:type="spellStart"/>
      <w:r w:rsidR="004544DC">
        <w:rPr>
          <w:rFonts w:ascii="Times New Roman" w:hAnsi="Times New Roman" w:cs="Times New Roman"/>
          <w:sz w:val="24"/>
          <w:szCs w:val="24"/>
          <w:lang w:val="en-GB"/>
        </w:rPr>
        <w:t>Namuli</w:t>
      </w:r>
      <w:proofErr w:type="spellEnd"/>
      <w:r w:rsidR="004544DC">
        <w:rPr>
          <w:rFonts w:ascii="Times New Roman" w:hAnsi="Times New Roman" w:cs="Times New Roman"/>
          <w:sz w:val="24"/>
          <w:szCs w:val="24"/>
          <w:lang w:val="en-GB"/>
        </w:rPr>
        <w:t xml:space="preserve"> </w:t>
      </w:r>
      <w:r w:rsidR="004544DC" w:rsidRPr="00206E98">
        <w:rPr>
          <w:rFonts w:ascii="Times New Roman" w:hAnsi="Times New Roman" w:cs="Times New Roman"/>
          <w:i/>
          <w:sz w:val="24"/>
          <w:szCs w:val="24"/>
          <w:lang w:val="en-GB"/>
        </w:rPr>
        <w:t>et al,</w:t>
      </w:r>
      <w:r w:rsidR="004544DC">
        <w:rPr>
          <w:rFonts w:ascii="Times New Roman" w:hAnsi="Times New Roman" w:cs="Times New Roman"/>
          <w:sz w:val="24"/>
          <w:szCs w:val="24"/>
          <w:lang w:val="en-GB"/>
        </w:rPr>
        <w:t xml:space="preserve"> (</w:t>
      </w:r>
      <w:r w:rsidR="00DA0E71">
        <w:rPr>
          <w:rFonts w:ascii="Times New Roman" w:hAnsi="Times New Roman" w:cs="Times New Roman"/>
          <w:sz w:val="24"/>
          <w:szCs w:val="24"/>
          <w:lang w:val="en-GB"/>
        </w:rPr>
        <w:t>2011) reported microbial growth inhibition</w:t>
      </w:r>
      <w:r w:rsidR="004544DC">
        <w:rPr>
          <w:rFonts w:ascii="Times New Roman" w:hAnsi="Times New Roman" w:cs="Times New Roman"/>
          <w:sz w:val="24"/>
          <w:szCs w:val="24"/>
          <w:lang w:val="en-GB"/>
        </w:rPr>
        <w:t xml:space="preserve"> </w:t>
      </w:r>
      <w:r w:rsidR="00DA0E71">
        <w:rPr>
          <w:rFonts w:ascii="Times New Roman" w:hAnsi="Times New Roman" w:cs="Times New Roman"/>
          <w:sz w:val="24"/>
          <w:szCs w:val="24"/>
          <w:lang w:val="en-GB"/>
        </w:rPr>
        <w:t>action</w:t>
      </w:r>
      <w:r w:rsidR="003F302F">
        <w:rPr>
          <w:rFonts w:ascii="Times New Roman" w:hAnsi="Times New Roman" w:cs="Times New Roman"/>
          <w:sz w:val="24"/>
          <w:szCs w:val="24"/>
          <w:lang w:val="en-GB"/>
        </w:rPr>
        <w:t xml:space="preserve"> of extracts derived from</w:t>
      </w:r>
      <w:r w:rsidR="004544DC">
        <w:rPr>
          <w:rFonts w:ascii="Times New Roman" w:hAnsi="Times New Roman" w:cs="Times New Roman"/>
          <w:sz w:val="24"/>
          <w:szCs w:val="24"/>
          <w:lang w:val="en-GB"/>
        </w:rPr>
        <w:t xml:space="preserve"> </w:t>
      </w:r>
      <w:r w:rsidR="004544DC">
        <w:rPr>
          <w:rFonts w:ascii="Times New Roman" w:hAnsi="Times New Roman" w:cs="Times New Roman"/>
          <w:i/>
          <w:sz w:val="24"/>
          <w:szCs w:val="24"/>
          <w:lang w:val="en-GB"/>
        </w:rPr>
        <w:t xml:space="preserve">J. </w:t>
      </w:r>
      <w:proofErr w:type="spellStart"/>
      <w:r w:rsidR="004544DC">
        <w:rPr>
          <w:rFonts w:ascii="Times New Roman" w:hAnsi="Times New Roman" w:cs="Times New Roman"/>
          <w:i/>
          <w:sz w:val="24"/>
          <w:szCs w:val="24"/>
          <w:lang w:val="en-GB"/>
        </w:rPr>
        <w:t>curcas</w:t>
      </w:r>
      <w:proofErr w:type="spellEnd"/>
      <w:r w:rsidR="004544DC">
        <w:rPr>
          <w:rFonts w:ascii="Times New Roman" w:hAnsi="Times New Roman" w:cs="Times New Roman"/>
          <w:i/>
          <w:sz w:val="24"/>
          <w:szCs w:val="24"/>
          <w:lang w:val="en-GB"/>
        </w:rPr>
        <w:t xml:space="preserve"> </w:t>
      </w:r>
      <w:r w:rsidR="004544DC">
        <w:rPr>
          <w:rFonts w:ascii="Times New Roman" w:hAnsi="Times New Roman" w:cs="Times New Roman"/>
          <w:sz w:val="24"/>
          <w:szCs w:val="24"/>
          <w:lang w:val="en-GB"/>
        </w:rPr>
        <w:t xml:space="preserve">such as methanolic and hexane extracts. According to Obasi </w:t>
      </w:r>
      <w:r w:rsidR="004544DC" w:rsidRPr="001372D3">
        <w:rPr>
          <w:rFonts w:ascii="Times New Roman" w:hAnsi="Times New Roman" w:cs="Times New Roman"/>
          <w:i/>
          <w:sz w:val="24"/>
          <w:szCs w:val="24"/>
          <w:lang w:val="en-GB"/>
        </w:rPr>
        <w:t>et al,</w:t>
      </w:r>
      <w:r w:rsidR="003F302F">
        <w:rPr>
          <w:rFonts w:ascii="Times New Roman" w:hAnsi="Times New Roman" w:cs="Times New Roman"/>
          <w:sz w:val="24"/>
          <w:szCs w:val="24"/>
          <w:lang w:val="en-GB"/>
        </w:rPr>
        <w:t xml:space="preserve"> (2011), extract derived with methanol</w:t>
      </w:r>
      <w:r w:rsidR="004544DC">
        <w:rPr>
          <w:rFonts w:ascii="Times New Roman" w:hAnsi="Times New Roman" w:cs="Times New Roman"/>
          <w:sz w:val="24"/>
          <w:szCs w:val="24"/>
          <w:lang w:val="en-GB"/>
        </w:rPr>
        <w:t xml:space="preserve"> in </w:t>
      </w:r>
      <w:r w:rsidR="003F302F">
        <w:rPr>
          <w:rFonts w:ascii="Times New Roman" w:hAnsi="Times New Roman" w:cs="Times New Roman"/>
          <w:sz w:val="24"/>
          <w:szCs w:val="24"/>
          <w:lang w:val="en-GB"/>
        </w:rPr>
        <w:t>adding</w:t>
      </w:r>
      <w:r w:rsidR="004544DC">
        <w:rPr>
          <w:rFonts w:ascii="Times New Roman" w:hAnsi="Times New Roman" w:cs="Times New Roman"/>
          <w:sz w:val="24"/>
          <w:szCs w:val="24"/>
          <w:lang w:val="en-GB"/>
        </w:rPr>
        <w:t xml:space="preserve"> to extract from the stem bark (chloroform, ethyl acetate an</w:t>
      </w:r>
      <w:r w:rsidR="00EA2698">
        <w:rPr>
          <w:rFonts w:ascii="Times New Roman" w:hAnsi="Times New Roman" w:cs="Times New Roman"/>
          <w:sz w:val="24"/>
          <w:szCs w:val="24"/>
          <w:lang w:val="en-GB"/>
        </w:rPr>
        <w:t xml:space="preserve">d methanol) as well as extracts </w:t>
      </w:r>
      <w:r w:rsidR="004544DC">
        <w:rPr>
          <w:rFonts w:ascii="Times New Roman" w:hAnsi="Times New Roman" w:cs="Times New Roman"/>
          <w:sz w:val="24"/>
          <w:szCs w:val="24"/>
          <w:lang w:val="en-GB"/>
        </w:rPr>
        <w:t xml:space="preserve">from the roots of </w:t>
      </w:r>
      <w:r w:rsidR="004544DC">
        <w:rPr>
          <w:rFonts w:ascii="Times New Roman" w:hAnsi="Times New Roman" w:cs="Times New Roman"/>
          <w:i/>
          <w:sz w:val="24"/>
          <w:szCs w:val="24"/>
          <w:lang w:val="en-GB"/>
        </w:rPr>
        <w:t xml:space="preserve">J. </w:t>
      </w:r>
      <w:proofErr w:type="spellStart"/>
      <w:r w:rsidR="004544DC">
        <w:rPr>
          <w:rFonts w:ascii="Times New Roman" w:hAnsi="Times New Roman" w:cs="Times New Roman"/>
          <w:i/>
          <w:sz w:val="24"/>
          <w:szCs w:val="24"/>
          <w:lang w:val="en-GB"/>
        </w:rPr>
        <w:t>curcas</w:t>
      </w:r>
      <w:proofErr w:type="spellEnd"/>
      <w:r w:rsidR="004544DC">
        <w:rPr>
          <w:rFonts w:ascii="Times New Roman" w:hAnsi="Times New Roman" w:cs="Times New Roman"/>
          <w:i/>
          <w:sz w:val="24"/>
          <w:szCs w:val="24"/>
          <w:lang w:val="en-GB"/>
        </w:rPr>
        <w:t xml:space="preserve"> </w:t>
      </w:r>
      <w:r w:rsidR="003F302F">
        <w:rPr>
          <w:rFonts w:ascii="Times New Roman" w:hAnsi="Times New Roman" w:cs="Times New Roman"/>
          <w:sz w:val="24"/>
          <w:szCs w:val="24"/>
          <w:lang w:val="en-GB"/>
        </w:rPr>
        <w:t>revealed</w:t>
      </w:r>
      <w:r w:rsidR="004544DC">
        <w:rPr>
          <w:rFonts w:ascii="Times New Roman" w:hAnsi="Times New Roman" w:cs="Times New Roman"/>
          <w:sz w:val="24"/>
          <w:szCs w:val="24"/>
          <w:lang w:val="en-GB"/>
        </w:rPr>
        <w:t xml:space="preserve"> a </w:t>
      </w:r>
      <w:r w:rsidR="003F302F">
        <w:rPr>
          <w:rFonts w:ascii="Times New Roman" w:hAnsi="Times New Roman" w:cs="Times New Roman"/>
          <w:sz w:val="24"/>
          <w:szCs w:val="24"/>
          <w:lang w:val="en-GB"/>
        </w:rPr>
        <w:t>varied</w:t>
      </w:r>
      <w:r w:rsidR="004544DC">
        <w:rPr>
          <w:rFonts w:ascii="Times New Roman" w:hAnsi="Times New Roman" w:cs="Times New Roman"/>
          <w:sz w:val="24"/>
          <w:szCs w:val="24"/>
          <w:lang w:val="en-GB"/>
        </w:rPr>
        <w:t xml:space="preserve"> </w:t>
      </w:r>
      <w:r w:rsidR="003F302F">
        <w:rPr>
          <w:rFonts w:ascii="Times New Roman" w:hAnsi="Times New Roman" w:cs="Times New Roman"/>
          <w:sz w:val="24"/>
          <w:szCs w:val="24"/>
          <w:lang w:val="en-GB"/>
        </w:rPr>
        <w:t>array</w:t>
      </w:r>
      <w:r w:rsidR="004544DC">
        <w:rPr>
          <w:rFonts w:ascii="Times New Roman" w:hAnsi="Times New Roman" w:cs="Times New Roman"/>
          <w:sz w:val="24"/>
          <w:szCs w:val="24"/>
          <w:lang w:val="en-GB"/>
        </w:rPr>
        <w:t xml:space="preserve"> of antimicrobial activity against specific microorganism responsible for sexual transmitted diseases</w:t>
      </w:r>
      <w:r w:rsidR="00120F46">
        <w:rPr>
          <w:rFonts w:ascii="Times New Roman" w:hAnsi="Times New Roman" w:cs="Times New Roman"/>
          <w:sz w:val="24"/>
          <w:szCs w:val="24"/>
          <w:lang w:val="en-GB"/>
        </w:rPr>
        <w:t>. The seeds of the plant also showed antimicrobial activities.</w:t>
      </w:r>
    </w:p>
    <w:p w14:paraId="755D9484" w14:textId="77777777" w:rsidR="00120F46" w:rsidRDefault="00120F46" w:rsidP="00AB0D0B">
      <w:pPr>
        <w:spacing w:line="360" w:lineRule="auto"/>
        <w:jc w:val="both"/>
        <w:rPr>
          <w:rFonts w:ascii="Times New Roman" w:hAnsi="Times New Roman" w:cs="Times New Roman"/>
          <w:b/>
          <w:sz w:val="24"/>
          <w:szCs w:val="24"/>
          <w:lang w:val="en-GB"/>
        </w:rPr>
      </w:pPr>
    </w:p>
    <w:p w14:paraId="2217748E" w14:textId="77777777" w:rsidR="00120F46" w:rsidRDefault="00266FA0"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8.    </w:t>
      </w:r>
      <w:r w:rsidR="00120F46">
        <w:rPr>
          <w:rFonts w:ascii="Times New Roman" w:hAnsi="Times New Roman" w:cs="Times New Roman"/>
          <w:b/>
          <w:sz w:val="24"/>
          <w:szCs w:val="24"/>
          <w:lang w:val="en-GB"/>
        </w:rPr>
        <w:t>Toxicity</w:t>
      </w:r>
    </w:p>
    <w:p w14:paraId="78DF34F0" w14:textId="77777777" w:rsidR="00120F46" w:rsidRDefault="00120F46"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Toxic and antinutritional components</w:t>
      </w:r>
      <w:r w:rsidR="00C32406">
        <w:rPr>
          <w:rFonts w:ascii="Times New Roman" w:hAnsi="Times New Roman" w:cs="Times New Roman"/>
          <w:sz w:val="24"/>
          <w:szCs w:val="24"/>
          <w:lang w:val="en-GB"/>
        </w:rPr>
        <w:t>:</w:t>
      </w:r>
    </w:p>
    <w:p w14:paraId="25FED4B9" w14:textId="7840E49A" w:rsidR="00D539BE" w:rsidRDefault="0034711C"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Toxic compounds are found in </w:t>
      </w:r>
      <w:r>
        <w:rPr>
          <w:rFonts w:ascii="Times New Roman" w:hAnsi="Times New Roman" w:cs="Times New Roman"/>
          <w:i/>
          <w:sz w:val="24"/>
          <w:szCs w:val="24"/>
          <w:lang w:val="en-GB"/>
        </w:rPr>
        <w:t xml:space="preserve">J. </w:t>
      </w:r>
      <w:proofErr w:type="spellStart"/>
      <w:r>
        <w:rPr>
          <w:rFonts w:ascii="Times New Roman" w:hAnsi="Times New Roman" w:cs="Times New Roman"/>
          <w:i/>
          <w:sz w:val="24"/>
          <w:szCs w:val="24"/>
          <w:lang w:val="en-GB"/>
        </w:rPr>
        <w:t>curcas</w:t>
      </w:r>
      <w:proofErr w:type="spellEnd"/>
      <w:r>
        <w:rPr>
          <w:rFonts w:ascii="Times New Roman" w:hAnsi="Times New Roman" w:cs="Times New Roman"/>
          <w:i/>
          <w:sz w:val="24"/>
          <w:szCs w:val="24"/>
          <w:lang w:val="en-GB"/>
        </w:rPr>
        <w:t xml:space="preserve"> </w:t>
      </w:r>
      <w:r>
        <w:rPr>
          <w:rFonts w:ascii="Times New Roman" w:hAnsi="Times New Roman" w:cs="Times New Roman"/>
          <w:sz w:val="24"/>
          <w:szCs w:val="24"/>
          <w:lang w:val="en-GB"/>
        </w:rPr>
        <w:t xml:space="preserve">as well as antinutritional compounds. The </w:t>
      </w:r>
      <w:r w:rsidR="003F302F">
        <w:rPr>
          <w:rFonts w:ascii="Times New Roman" w:hAnsi="Times New Roman" w:cs="Times New Roman"/>
          <w:sz w:val="24"/>
          <w:szCs w:val="24"/>
          <w:lang w:val="en-GB"/>
        </w:rPr>
        <w:t>greatest</w:t>
      </w:r>
      <w:r>
        <w:rPr>
          <w:rFonts w:ascii="Times New Roman" w:hAnsi="Times New Roman" w:cs="Times New Roman"/>
          <w:sz w:val="24"/>
          <w:szCs w:val="24"/>
          <w:lang w:val="en-GB"/>
        </w:rPr>
        <w:t xml:space="preserve"> </w:t>
      </w:r>
      <w:r w:rsidR="003F302F">
        <w:rPr>
          <w:rFonts w:ascii="Times New Roman" w:hAnsi="Times New Roman" w:cs="Times New Roman"/>
          <w:sz w:val="24"/>
          <w:szCs w:val="24"/>
          <w:lang w:val="en-GB"/>
        </w:rPr>
        <w:t>lethal</w:t>
      </w:r>
      <w:r>
        <w:rPr>
          <w:rFonts w:ascii="Times New Roman" w:hAnsi="Times New Roman" w:cs="Times New Roman"/>
          <w:sz w:val="24"/>
          <w:szCs w:val="24"/>
          <w:lang w:val="en-GB"/>
        </w:rPr>
        <w:t xml:space="preserve"> phytochemical th</w:t>
      </w:r>
      <w:r w:rsidR="003F302F">
        <w:rPr>
          <w:rFonts w:ascii="Times New Roman" w:hAnsi="Times New Roman" w:cs="Times New Roman"/>
          <w:sz w:val="24"/>
          <w:szCs w:val="24"/>
          <w:lang w:val="en-GB"/>
        </w:rPr>
        <w:t>at is contained</w:t>
      </w:r>
      <w:r>
        <w:rPr>
          <w:rFonts w:ascii="Times New Roman" w:hAnsi="Times New Roman" w:cs="Times New Roman"/>
          <w:sz w:val="24"/>
          <w:szCs w:val="24"/>
          <w:lang w:val="en-GB"/>
        </w:rPr>
        <w:t xml:space="preserve"> in </w:t>
      </w:r>
      <w:r>
        <w:rPr>
          <w:rFonts w:ascii="Times New Roman" w:hAnsi="Times New Roman" w:cs="Times New Roman"/>
          <w:i/>
          <w:sz w:val="24"/>
          <w:szCs w:val="24"/>
          <w:lang w:val="en-GB"/>
        </w:rPr>
        <w:t xml:space="preserve">J. </w:t>
      </w:r>
      <w:proofErr w:type="spellStart"/>
      <w:r>
        <w:rPr>
          <w:rFonts w:ascii="Times New Roman" w:hAnsi="Times New Roman" w:cs="Times New Roman"/>
          <w:i/>
          <w:sz w:val="24"/>
          <w:szCs w:val="24"/>
          <w:lang w:val="en-GB"/>
        </w:rPr>
        <w:t>curcas</w:t>
      </w:r>
      <w:proofErr w:type="spellEnd"/>
      <w:r>
        <w:rPr>
          <w:rFonts w:ascii="Times New Roman" w:hAnsi="Times New Roman" w:cs="Times New Roman"/>
          <w:i/>
          <w:sz w:val="24"/>
          <w:szCs w:val="24"/>
          <w:lang w:val="en-GB"/>
        </w:rPr>
        <w:t xml:space="preserve"> </w:t>
      </w:r>
      <w:r>
        <w:rPr>
          <w:rFonts w:ascii="Times New Roman" w:hAnsi="Times New Roman" w:cs="Times New Roman"/>
          <w:sz w:val="24"/>
          <w:szCs w:val="24"/>
          <w:lang w:val="en-GB"/>
        </w:rPr>
        <w:t xml:space="preserve">are </w:t>
      </w:r>
      <w:proofErr w:type="spellStart"/>
      <w:r>
        <w:rPr>
          <w:rFonts w:ascii="Times New Roman" w:hAnsi="Times New Roman" w:cs="Times New Roman"/>
          <w:sz w:val="24"/>
          <w:szCs w:val="24"/>
          <w:lang w:val="en-GB"/>
        </w:rPr>
        <w:t>curcin</w:t>
      </w:r>
      <w:proofErr w:type="spellEnd"/>
      <w:r>
        <w:rPr>
          <w:rFonts w:ascii="Times New Roman" w:hAnsi="Times New Roman" w:cs="Times New Roman"/>
          <w:sz w:val="24"/>
          <w:szCs w:val="24"/>
          <w:lang w:val="en-GB"/>
        </w:rPr>
        <w:t xml:space="preserve"> and phorbol esters (</w:t>
      </w:r>
      <w:proofErr w:type="spellStart"/>
      <w:r>
        <w:rPr>
          <w:rFonts w:ascii="Times New Roman" w:hAnsi="Times New Roman" w:cs="Times New Roman"/>
          <w:sz w:val="24"/>
          <w:szCs w:val="24"/>
          <w:lang w:val="en-GB"/>
        </w:rPr>
        <w:t>Devappa</w:t>
      </w:r>
      <w:proofErr w:type="spellEnd"/>
      <w:r>
        <w:rPr>
          <w:rFonts w:ascii="Times New Roman" w:hAnsi="Times New Roman" w:cs="Times New Roman"/>
          <w:sz w:val="24"/>
          <w:szCs w:val="24"/>
          <w:lang w:val="en-GB"/>
        </w:rPr>
        <w:t xml:space="preserve"> </w:t>
      </w:r>
      <w:r w:rsidRPr="001372D3">
        <w:rPr>
          <w:rFonts w:ascii="Times New Roman" w:hAnsi="Times New Roman" w:cs="Times New Roman"/>
          <w:i/>
          <w:sz w:val="24"/>
          <w:szCs w:val="24"/>
          <w:lang w:val="en-GB"/>
        </w:rPr>
        <w:t>et al</w:t>
      </w:r>
      <w:r>
        <w:rPr>
          <w:rFonts w:ascii="Times New Roman" w:hAnsi="Times New Roman" w:cs="Times New Roman"/>
          <w:sz w:val="24"/>
          <w:szCs w:val="24"/>
          <w:lang w:val="en-GB"/>
        </w:rPr>
        <w:t>, 2010a).</w:t>
      </w:r>
      <w:r w:rsidR="00D539BE">
        <w:rPr>
          <w:rFonts w:ascii="Times New Roman" w:hAnsi="Times New Roman" w:cs="Times New Roman"/>
          <w:sz w:val="24"/>
          <w:szCs w:val="24"/>
          <w:lang w:val="en-GB"/>
        </w:rPr>
        <w:t xml:space="preserve"> Toxic components that can be found in the seeds include: phorbol esters, antinutritional phytate and the trypsin inhibition factor.</w:t>
      </w:r>
    </w:p>
    <w:p w14:paraId="3C3388A9" w14:textId="77777777" w:rsidR="006B44AC" w:rsidRDefault="00133453" w:rsidP="00AB0D0B">
      <w:pPr>
        <w:spacing w:line="36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br/>
      </w:r>
      <w:r w:rsidR="000E2F26">
        <w:rPr>
          <w:rFonts w:ascii="Times New Roman" w:hAnsi="Times New Roman" w:cs="Times New Roman"/>
          <w:b/>
          <w:sz w:val="24"/>
          <w:szCs w:val="24"/>
          <w:lang w:val="en-GB"/>
        </w:rPr>
        <w:t xml:space="preserve">2.6        </w:t>
      </w:r>
      <w:r>
        <w:rPr>
          <w:rFonts w:ascii="Times New Roman" w:hAnsi="Times New Roman" w:cs="Times New Roman"/>
          <w:b/>
          <w:sz w:val="24"/>
          <w:szCs w:val="24"/>
          <w:lang w:val="en-GB"/>
        </w:rPr>
        <w:t>MEDICINAL IMPORTANCE OF JATROPHA</w:t>
      </w:r>
    </w:p>
    <w:p w14:paraId="200E91DD" w14:textId="194A85B9" w:rsidR="00717C09" w:rsidRDefault="00F555FE"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According to </w:t>
      </w:r>
      <w:proofErr w:type="spellStart"/>
      <w:r>
        <w:rPr>
          <w:rFonts w:ascii="Times New Roman" w:hAnsi="Times New Roman" w:cs="Times New Roman"/>
          <w:sz w:val="24"/>
          <w:szCs w:val="24"/>
          <w:lang w:val="en-GB"/>
        </w:rPr>
        <w:t>Bekalu</w:t>
      </w:r>
      <w:proofErr w:type="spellEnd"/>
      <w:r w:rsidR="00165B69">
        <w:rPr>
          <w:rFonts w:ascii="Times New Roman" w:hAnsi="Times New Roman" w:cs="Times New Roman"/>
          <w:sz w:val="24"/>
          <w:szCs w:val="24"/>
          <w:lang w:val="en-GB"/>
        </w:rPr>
        <w:t xml:space="preserve"> (2020), different biologically active compounds have been identified, isolated </w:t>
      </w:r>
      <w:r w:rsidR="003F302F">
        <w:rPr>
          <w:rFonts w:ascii="Times New Roman" w:hAnsi="Times New Roman" w:cs="Times New Roman"/>
          <w:sz w:val="24"/>
          <w:szCs w:val="24"/>
          <w:lang w:val="en-GB"/>
        </w:rPr>
        <w:t>and characterised from different sections of the plant. The m</w:t>
      </w:r>
      <w:r w:rsidR="009A6FA9">
        <w:rPr>
          <w:rFonts w:ascii="Times New Roman" w:hAnsi="Times New Roman" w:cs="Times New Roman"/>
          <w:sz w:val="24"/>
          <w:szCs w:val="24"/>
          <w:lang w:val="en-GB"/>
        </w:rPr>
        <w:t>echanism of the plant action is considered in relationship to the numerous applications</w:t>
      </w:r>
      <w:r w:rsidR="00165B69">
        <w:rPr>
          <w:rFonts w:ascii="Times New Roman" w:hAnsi="Times New Roman" w:cs="Times New Roman"/>
          <w:sz w:val="24"/>
          <w:szCs w:val="24"/>
          <w:lang w:val="en-GB"/>
        </w:rPr>
        <w:t xml:space="preserve"> of </w:t>
      </w:r>
      <w:r w:rsidR="00165B69">
        <w:rPr>
          <w:rFonts w:ascii="Times New Roman" w:hAnsi="Times New Roman" w:cs="Times New Roman"/>
          <w:i/>
          <w:sz w:val="24"/>
          <w:szCs w:val="24"/>
          <w:lang w:val="en-GB"/>
        </w:rPr>
        <w:t xml:space="preserve">Jatropha </w:t>
      </w:r>
      <w:proofErr w:type="spellStart"/>
      <w:r w:rsidR="00165B69">
        <w:rPr>
          <w:rFonts w:ascii="Times New Roman" w:hAnsi="Times New Roman" w:cs="Times New Roman"/>
          <w:i/>
          <w:sz w:val="24"/>
          <w:szCs w:val="24"/>
          <w:lang w:val="en-GB"/>
        </w:rPr>
        <w:t>curcas</w:t>
      </w:r>
      <w:proofErr w:type="spellEnd"/>
      <w:r w:rsidR="00165B69">
        <w:rPr>
          <w:rFonts w:ascii="Times New Roman" w:hAnsi="Times New Roman" w:cs="Times New Roman"/>
          <w:i/>
          <w:sz w:val="24"/>
          <w:szCs w:val="24"/>
          <w:lang w:val="en-GB"/>
        </w:rPr>
        <w:t xml:space="preserve"> </w:t>
      </w:r>
      <w:r w:rsidR="009A6FA9">
        <w:rPr>
          <w:rFonts w:ascii="Times New Roman" w:hAnsi="Times New Roman" w:cs="Times New Roman"/>
          <w:sz w:val="24"/>
          <w:szCs w:val="24"/>
          <w:lang w:val="en-GB"/>
        </w:rPr>
        <w:t>in folklore practices</w:t>
      </w:r>
      <w:r w:rsidR="00165B69">
        <w:rPr>
          <w:rFonts w:ascii="Times New Roman" w:hAnsi="Times New Roman" w:cs="Times New Roman"/>
          <w:sz w:val="24"/>
          <w:szCs w:val="24"/>
          <w:lang w:val="en-GB"/>
        </w:rPr>
        <w:t xml:space="preserve">. Chemical </w:t>
      </w:r>
      <w:r w:rsidR="009A6FA9">
        <w:rPr>
          <w:rFonts w:ascii="Times New Roman" w:hAnsi="Times New Roman" w:cs="Times New Roman"/>
          <w:sz w:val="24"/>
          <w:szCs w:val="24"/>
          <w:lang w:val="en-GB"/>
        </w:rPr>
        <w:t>constituents</w:t>
      </w:r>
      <w:r w:rsidR="00165B69">
        <w:rPr>
          <w:rFonts w:ascii="Times New Roman" w:hAnsi="Times New Roman" w:cs="Times New Roman"/>
          <w:sz w:val="24"/>
          <w:szCs w:val="24"/>
          <w:lang w:val="en-GB"/>
        </w:rPr>
        <w:t xml:space="preserve"> such as phorbol esters, are </w:t>
      </w:r>
      <w:r w:rsidR="009A6FA9">
        <w:rPr>
          <w:rFonts w:ascii="Times New Roman" w:hAnsi="Times New Roman" w:cs="Times New Roman"/>
          <w:sz w:val="24"/>
          <w:szCs w:val="24"/>
          <w:lang w:val="en-GB"/>
        </w:rPr>
        <w:t>accountable</w:t>
      </w:r>
      <w:r w:rsidR="00165B69">
        <w:rPr>
          <w:rFonts w:ascii="Times New Roman" w:hAnsi="Times New Roman" w:cs="Times New Roman"/>
          <w:sz w:val="24"/>
          <w:szCs w:val="24"/>
          <w:lang w:val="en-GB"/>
        </w:rPr>
        <w:t xml:space="preserve"> for the </w:t>
      </w:r>
      <w:r w:rsidR="009A6FA9">
        <w:rPr>
          <w:rFonts w:ascii="Times New Roman" w:hAnsi="Times New Roman" w:cs="Times New Roman"/>
          <w:sz w:val="24"/>
          <w:szCs w:val="24"/>
          <w:lang w:val="en-GB"/>
        </w:rPr>
        <w:t>noxiousness</w:t>
      </w:r>
      <w:r w:rsidR="00165B69">
        <w:rPr>
          <w:rFonts w:ascii="Times New Roman" w:hAnsi="Times New Roman" w:cs="Times New Roman"/>
          <w:sz w:val="24"/>
          <w:szCs w:val="24"/>
          <w:lang w:val="en-GB"/>
        </w:rPr>
        <w:t xml:space="preserve"> of </w:t>
      </w:r>
      <w:r w:rsidR="00165B69">
        <w:rPr>
          <w:rFonts w:ascii="Times New Roman" w:hAnsi="Times New Roman" w:cs="Times New Roman"/>
          <w:i/>
          <w:sz w:val="24"/>
          <w:szCs w:val="24"/>
          <w:lang w:val="en-GB"/>
        </w:rPr>
        <w:t xml:space="preserve">J. </w:t>
      </w:r>
      <w:proofErr w:type="spellStart"/>
      <w:r w:rsidR="00165B69">
        <w:rPr>
          <w:rFonts w:ascii="Times New Roman" w:hAnsi="Times New Roman" w:cs="Times New Roman"/>
          <w:i/>
          <w:sz w:val="24"/>
          <w:szCs w:val="24"/>
          <w:lang w:val="en-GB"/>
        </w:rPr>
        <w:t>curcas</w:t>
      </w:r>
      <w:proofErr w:type="spellEnd"/>
      <w:r w:rsidR="00165B69">
        <w:rPr>
          <w:rFonts w:ascii="Times New Roman" w:hAnsi="Times New Roman" w:cs="Times New Roman"/>
          <w:i/>
          <w:sz w:val="24"/>
          <w:szCs w:val="24"/>
          <w:lang w:val="en-GB"/>
        </w:rPr>
        <w:t xml:space="preserve"> </w:t>
      </w:r>
      <w:r w:rsidR="009A6FA9">
        <w:rPr>
          <w:rFonts w:ascii="Times New Roman" w:hAnsi="Times New Roman" w:cs="Times New Roman"/>
          <w:sz w:val="24"/>
          <w:szCs w:val="24"/>
          <w:lang w:val="en-GB"/>
        </w:rPr>
        <w:t>to humans and animals</w:t>
      </w:r>
      <w:r w:rsidR="00165B69">
        <w:rPr>
          <w:rFonts w:ascii="Times New Roman" w:hAnsi="Times New Roman" w:cs="Times New Roman"/>
          <w:sz w:val="24"/>
          <w:szCs w:val="24"/>
          <w:lang w:val="en-GB"/>
        </w:rPr>
        <w:t xml:space="preserve"> respectivel</w:t>
      </w:r>
      <w:r w:rsidR="009A6FA9">
        <w:rPr>
          <w:rFonts w:ascii="Times New Roman" w:hAnsi="Times New Roman" w:cs="Times New Roman"/>
          <w:sz w:val="24"/>
          <w:szCs w:val="24"/>
          <w:lang w:val="en-GB"/>
        </w:rPr>
        <w:t>y. It is useful for medicinal purposes in ancient times. The plant exhibit</w:t>
      </w:r>
      <w:r w:rsidR="00165B69">
        <w:rPr>
          <w:rFonts w:ascii="Times New Roman" w:hAnsi="Times New Roman" w:cs="Times New Roman"/>
          <w:sz w:val="24"/>
          <w:szCs w:val="24"/>
          <w:lang w:val="en-GB"/>
        </w:rPr>
        <w:t xml:space="preserve"> anti-inflammatory, </w:t>
      </w:r>
      <w:proofErr w:type="spellStart"/>
      <w:r w:rsidR="00BA3A85">
        <w:rPr>
          <w:rFonts w:ascii="Times New Roman" w:hAnsi="Times New Roman" w:cs="Times New Roman"/>
          <w:sz w:val="24"/>
          <w:szCs w:val="24"/>
          <w:lang w:val="en-GB"/>
        </w:rPr>
        <w:t>antidiarrhoeal</w:t>
      </w:r>
      <w:proofErr w:type="spellEnd"/>
      <w:r w:rsidR="00BA3A85">
        <w:rPr>
          <w:rFonts w:ascii="Times New Roman" w:hAnsi="Times New Roman" w:cs="Times New Roman"/>
          <w:sz w:val="24"/>
          <w:szCs w:val="24"/>
          <w:lang w:val="en-GB"/>
        </w:rPr>
        <w:t xml:space="preserve"> effect, antimetastatic, wound healing </w:t>
      </w:r>
      <w:r w:rsidR="00165B69">
        <w:rPr>
          <w:rFonts w:ascii="Times New Roman" w:hAnsi="Times New Roman" w:cs="Times New Roman"/>
          <w:sz w:val="24"/>
          <w:szCs w:val="24"/>
          <w:lang w:val="en-GB"/>
        </w:rPr>
        <w:t xml:space="preserve">, </w:t>
      </w:r>
      <w:r w:rsidR="00BA3A85">
        <w:rPr>
          <w:rFonts w:ascii="Times New Roman" w:hAnsi="Times New Roman" w:cs="Times New Roman"/>
          <w:sz w:val="24"/>
          <w:szCs w:val="24"/>
          <w:lang w:val="en-GB"/>
        </w:rPr>
        <w:t xml:space="preserve"> insecticidal, </w:t>
      </w:r>
      <w:r w:rsidR="00165B69">
        <w:rPr>
          <w:rFonts w:ascii="Times New Roman" w:hAnsi="Times New Roman" w:cs="Times New Roman"/>
          <w:sz w:val="24"/>
          <w:szCs w:val="24"/>
          <w:lang w:val="en-GB"/>
        </w:rPr>
        <w:t>coagulant</w:t>
      </w:r>
      <w:r w:rsidR="00BA3A85">
        <w:rPr>
          <w:rFonts w:ascii="Times New Roman" w:hAnsi="Times New Roman" w:cs="Times New Roman"/>
          <w:sz w:val="24"/>
          <w:szCs w:val="24"/>
          <w:lang w:val="en-GB"/>
        </w:rPr>
        <w:t>, antitumor</w:t>
      </w:r>
      <w:r w:rsidR="00165B69">
        <w:rPr>
          <w:rFonts w:ascii="Times New Roman" w:hAnsi="Times New Roman" w:cs="Times New Roman"/>
          <w:sz w:val="24"/>
          <w:szCs w:val="24"/>
          <w:lang w:val="en-GB"/>
        </w:rPr>
        <w:t xml:space="preserve"> and anti</w:t>
      </w:r>
      <w:r w:rsidR="004F4605">
        <w:rPr>
          <w:rFonts w:ascii="Times New Roman" w:hAnsi="Times New Roman" w:cs="Times New Roman"/>
          <w:sz w:val="24"/>
          <w:szCs w:val="24"/>
          <w:lang w:val="en-GB"/>
        </w:rPr>
        <w:t>-coagulant (dose dependent), disinfectant, antiparasi</w:t>
      </w:r>
      <w:r w:rsidR="00BA3A85">
        <w:rPr>
          <w:rFonts w:ascii="Times New Roman" w:hAnsi="Times New Roman" w:cs="Times New Roman"/>
          <w:sz w:val="24"/>
          <w:szCs w:val="24"/>
          <w:lang w:val="en-GB"/>
        </w:rPr>
        <w:t>tic, wound healing</w:t>
      </w:r>
      <w:r w:rsidR="004F4605">
        <w:rPr>
          <w:rFonts w:ascii="Times New Roman" w:hAnsi="Times New Roman" w:cs="Times New Roman"/>
          <w:sz w:val="24"/>
          <w:szCs w:val="24"/>
          <w:lang w:val="en-GB"/>
        </w:rPr>
        <w:t>, pregnancy terminating ac</w:t>
      </w:r>
      <w:r w:rsidR="00BA3A85">
        <w:rPr>
          <w:rFonts w:ascii="Times New Roman" w:hAnsi="Times New Roman" w:cs="Times New Roman"/>
          <w:sz w:val="24"/>
          <w:szCs w:val="24"/>
          <w:lang w:val="en-GB"/>
        </w:rPr>
        <w:t>tivity</w:t>
      </w:r>
      <w:r w:rsidR="004F4605">
        <w:rPr>
          <w:rFonts w:ascii="Times New Roman" w:hAnsi="Times New Roman" w:cs="Times New Roman"/>
          <w:sz w:val="24"/>
          <w:szCs w:val="24"/>
          <w:lang w:val="en-GB"/>
        </w:rPr>
        <w:t xml:space="preserve">. The </w:t>
      </w:r>
      <w:r w:rsidR="009A6FA9">
        <w:rPr>
          <w:rFonts w:ascii="Times New Roman" w:hAnsi="Times New Roman" w:cs="Times New Roman"/>
          <w:sz w:val="24"/>
          <w:szCs w:val="24"/>
          <w:lang w:val="en-GB"/>
        </w:rPr>
        <w:t>foremost component</w:t>
      </w:r>
      <w:r w:rsidR="004F4605">
        <w:rPr>
          <w:rFonts w:ascii="Times New Roman" w:hAnsi="Times New Roman" w:cs="Times New Roman"/>
          <w:sz w:val="24"/>
          <w:szCs w:val="24"/>
          <w:lang w:val="en-GB"/>
        </w:rPr>
        <w:t xml:space="preserve"> of the plant are </w:t>
      </w:r>
      <w:proofErr w:type="spellStart"/>
      <w:r w:rsidR="004F4605">
        <w:rPr>
          <w:rFonts w:ascii="Times New Roman" w:hAnsi="Times New Roman" w:cs="Times New Roman"/>
          <w:sz w:val="24"/>
          <w:szCs w:val="24"/>
          <w:lang w:val="en-GB"/>
        </w:rPr>
        <w:t>curcusone</w:t>
      </w:r>
      <w:proofErr w:type="spellEnd"/>
      <w:r w:rsidR="004F4605">
        <w:rPr>
          <w:rFonts w:ascii="Times New Roman" w:hAnsi="Times New Roman" w:cs="Times New Roman"/>
          <w:sz w:val="24"/>
          <w:szCs w:val="24"/>
          <w:lang w:val="en-GB"/>
        </w:rPr>
        <w:t xml:space="preserve">-B, </w:t>
      </w:r>
      <w:proofErr w:type="spellStart"/>
      <w:r w:rsidR="004F4605">
        <w:rPr>
          <w:rFonts w:ascii="Times New Roman" w:hAnsi="Times New Roman" w:cs="Times New Roman"/>
          <w:sz w:val="24"/>
          <w:szCs w:val="24"/>
          <w:lang w:val="en-GB"/>
        </w:rPr>
        <w:t>curcain</w:t>
      </w:r>
      <w:proofErr w:type="spellEnd"/>
      <w:r w:rsidR="004F4605">
        <w:rPr>
          <w:rFonts w:ascii="Times New Roman" w:hAnsi="Times New Roman" w:cs="Times New Roman"/>
          <w:sz w:val="24"/>
          <w:szCs w:val="24"/>
          <w:lang w:val="en-GB"/>
        </w:rPr>
        <w:t xml:space="preserve">, </w:t>
      </w:r>
      <w:proofErr w:type="spellStart"/>
      <w:r w:rsidR="004F4605">
        <w:rPr>
          <w:rFonts w:ascii="Times New Roman" w:hAnsi="Times New Roman" w:cs="Times New Roman"/>
          <w:sz w:val="24"/>
          <w:szCs w:val="24"/>
          <w:lang w:val="en-GB"/>
        </w:rPr>
        <w:t>curcin</w:t>
      </w:r>
      <w:proofErr w:type="spellEnd"/>
      <w:r w:rsidR="004F4605">
        <w:rPr>
          <w:rFonts w:ascii="Times New Roman" w:hAnsi="Times New Roman" w:cs="Times New Roman"/>
          <w:sz w:val="24"/>
          <w:szCs w:val="24"/>
          <w:lang w:val="en-GB"/>
        </w:rPr>
        <w:t xml:space="preserve"> etc. Apart from these constituents, the plant also contains a toxic substance such as </w:t>
      </w:r>
      <w:proofErr w:type="spellStart"/>
      <w:r w:rsidR="004F4605">
        <w:rPr>
          <w:rFonts w:ascii="Times New Roman" w:hAnsi="Times New Roman" w:cs="Times New Roman"/>
          <w:sz w:val="24"/>
          <w:szCs w:val="24"/>
          <w:lang w:val="en-GB"/>
        </w:rPr>
        <w:t>tetramethyl</w:t>
      </w:r>
      <w:r w:rsidR="00D77B78">
        <w:rPr>
          <w:rFonts w:ascii="Times New Roman" w:hAnsi="Times New Roman" w:cs="Times New Roman"/>
          <w:sz w:val="24"/>
          <w:szCs w:val="24"/>
          <w:lang w:val="en-GB"/>
        </w:rPr>
        <w:t>pyrazine</w:t>
      </w:r>
      <w:proofErr w:type="spellEnd"/>
      <w:r w:rsidR="00D77B78">
        <w:rPr>
          <w:rFonts w:ascii="Times New Roman" w:hAnsi="Times New Roman" w:cs="Times New Roman"/>
          <w:sz w:val="24"/>
          <w:szCs w:val="24"/>
          <w:lang w:val="en-GB"/>
        </w:rPr>
        <w:t xml:space="preserve"> (TMPZ)</w:t>
      </w:r>
      <w:r w:rsidR="004F4605">
        <w:rPr>
          <w:rFonts w:ascii="Times New Roman" w:hAnsi="Times New Roman" w:cs="Times New Roman"/>
          <w:sz w:val="24"/>
          <w:szCs w:val="24"/>
          <w:lang w:val="en-GB"/>
        </w:rPr>
        <w:t>.</w:t>
      </w:r>
    </w:p>
    <w:p w14:paraId="69FE9649" w14:textId="77777777" w:rsidR="00A82728" w:rsidRPr="005150C4" w:rsidRDefault="001C23EF" w:rsidP="00AB0D0B">
      <w:pPr>
        <w:spacing w:line="36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br/>
      </w:r>
      <w:r w:rsidR="006964F5">
        <w:rPr>
          <w:rFonts w:ascii="Times New Roman" w:hAnsi="Times New Roman" w:cs="Times New Roman"/>
          <w:b/>
          <w:sz w:val="24"/>
          <w:szCs w:val="24"/>
          <w:lang w:val="en-GB"/>
        </w:rPr>
        <w:t xml:space="preserve">2.6.1    </w:t>
      </w:r>
      <w:r w:rsidR="0090300F">
        <w:rPr>
          <w:rFonts w:ascii="Times New Roman" w:hAnsi="Times New Roman" w:cs="Times New Roman"/>
          <w:b/>
          <w:sz w:val="24"/>
          <w:szCs w:val="24"/>
          <w:lang w:val="en-GB"/>
        </w:rPr>
        <w:t>Roots</w:t>
      </w:r>
    </w:p>
    <w:p w14:paraId="66D867E7" w14:textId="228726F4" w:rsidR="00F95B80" w:rsidRDefault="00296EE9"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The roots of </w:t>
      </w:r>
      <w:r>
        <w:rPr>
          <w:rFonts w:ascii="Times New Roman" w:hAnsi="Times New Roman" w:cs="Times New Roman"/>
          <w:i/>
          <w:sz w:val="24"/>
          <w:szCs w:val="24"/>
          <w:lang w:val="en-GB"/>
        </w:rPr>
        <w:t xml:space="preserve">J. </w:t>
      </w:r>
      <w:proofErr w:type="spellStart"/>
      <w:r>
        <w:rPr>
          <w:rFonts w:ascii="Times New Roman" w:hAnsi="Times New Roman" w:cs="Times New Roman"/>
          <w:i/>
          <w:sz w:val="24"/>
          <w:szCs w:val="24"/>
          <w:lang w:val="en-GB"/>
        </w:rPr>
        <w:t>curcas</w:t>
      </w:r>
      <w:proofErr w:type="spellEnd"/>
      <w:r>
        <w:rPr>
          <w:rFonts w:ascii="Times New Roman" w:hAnsi="Times New Roman" w:cs="Times New Roman"/>
          <w:i/>
          <w:sz w:val="24"/>
          <w:szCs w:val="24"/>
          <w:lang w:val="en-GB"/>
        </w:rPr>
        <w:t xml:space="preserve"> </w:t>
      </w:r>
      <w:r>
        <w:rPr>
          <w:rFonts w:ascii="Times New Roman" w:hAnsi="Times New Roman" w:cs="Times New Roman"/>
          <w:sz w:val="24"/>
          <w:szCs w:val="24"/>
          <w:lang w:val="en-GB"/>
        </w:rPr>
        <w:t>are used to produce antidote for snake bites</w:t>
      </w:r>
      <w:r w:rsidR="00920051">
        <w:rPr>
          <w:rFonts w:ascii="Times New Roman" w:hAnsi="Times New Roman" w:cs="Times New Roman"/>
          <w:sz w:val="24"/>
          <w:szCs w:val="24"/>
          <w:lang w:val="en-GB"/>
        </w:rPr>
        <w:t xml:space="preserve">. The roots are used in decoction as mouth wash for bleeding gum and tooth ache as well as for eczema, scabies and ringworm. </w:t>
      </w:r>
      <w:r w:rsidR="00920051">
        <w:rPr>
          <w:rFonts w:ascii="Times New Roman" w:hAnsi="Times New Roman" w:cs="Times New Roman"/>
          <w:i/>
          <w:sz w:val="24"/>
          <w:szCs w:val="24"/>
          <w:lang w:val="en-GB"/>
        </w:rPr>
        <w:t xml:space="preserve">J. </w:t>
      </w:r>
      <w:proofErr w:type="spellStart"/>
      <w:r w:rsidR="00920051">
        <w:rPr>
          <w:rFonts w:ascii="Times New Roman" w:hAnsi="Times New Roman" w:cs="Times New Roman"/>
          <w:i/>
          <w:sz w:val="24"/>
          <w:szCs w:val="24"/>
          <w:lang w:val="en-GB"/>
        </w:rPr>
        <w:t>curcas</w:t>
      </w:r>
      <w:proofErr w:type="spellEnd"/>
      <w:r w:rsidR="00920051">
        <w:rPr>
          <w:rFonts w:ascii="Times New Roman" w:hAnsi="Times New Roman" w:cs="Times New Roman"/>
          <w:i/>
          <w:sz w:val="24"/>
          <w:szCs w:val="24"/>
          <w:lang w:val="en-GB"/>
        </w:rPr>
        <w:t xml:space="preserve"> </w:t>
      </w:r>
      <w:r w:rsidR="00BA3A85">
        <w:rPr>
          <w:rFonts w:ascii="Times New Roman" w:hAnsi="Times New Roman" w:cs="Times New Roman"/>
          <w:sz w:val="24"/>
          <w:szCs w:val="24"/>
          <w:lang w:val="en-GB"/>
        </w:rPr>
        <w:t>roots is also utilised in curing</w:t>
      </w:r>
      <w:r w:rsidR="00920051">
        <w:rPr>
          <w:rFonts w:ascii="Times New Roman" w:hAnsi="Times New Roman" w:cs="Times New Roman"/>
          <w:sz w:val="24"/>
          <w:szCs w:val="24"/>
          <w:lang w:val="en-GB"/>
        </w:rPr>
        <w:t xml:space="preserve"> diarrhoea, which is a commo</w:t>
      </w:r>
      <w:r w:rsidR="00FC18BE">
        <w:rPr>
          <w:rFonts w:ascii="Times New Roman" w:hAnsi="Times New Roman" w:cs="Times New Roman"/>
          <w:sz w:val="24"/>
          <w:szCs w:val="24"/>
          <w:lang w:val="en-GB"/>
        </w:rPr>
        <w:t>n</w:t>
      </w:r>
      <w:r w:rsidR="00920051">
        <w:rPr>
          <w:rFonts w:ascii="Times New Roman" w:hAnsi="Times New Roman" w:cs="Times New Roman"/>
          <w:sz w:val="24"/>
          <w:szCs w:val="24"/>
          <w:lang w:val="en-GB"/>
        </w:rPr>
        <w:t xml:space="preserve"> ethnobot</w:t>
      </w:r>
      <w:r w:rsidR="00FC18BE">
        <w:rPr>
          <w:rFonts w:ascii="Times New Roman" w:hAnsi="Times New Roman" w:cs="Times New Roman"/>
          <w:sz w:val="24"/>
          <w:szCs w:val="24"/>
          <w:lang w:val="en-GB"/>
        </w:rPr>
        <w:t>a</w:t>
      </w:r>
      <w:r w:rsidR="00920051">
        <w:rPr>
          <w:rFonts w:ascii="Times New Roman" w:hAnsi="Times New Roman" w:cs="Times New Roman"/>
          <w:sz w:val="24"/>
          <w:szCs w:val="24"/>
          <w:lang w:val="en-GB"/>
        </w:rPr>
        <w:t xml:space="preserve">nical practice in Konkan, a part of the Western coastal area of India. The roots are been used for </w:t>
      </w:r>
      <w:proofErr w:type="spellStart"/>
      <w:r w:rsidR="00920051">
        <w:rPr>
          <w:rFonts w:ascii="Times New Roman" w:hAnsi="Times New Roman" w:cs="Times New Roman"/>
          <w:sz w:val="24"/>
          <w:szCs w:val="24"/>
          <w:lang w:val="en-GB"/>
        </w:rPr>
        <w:t>pharmacognostic</w:t>
      </w:r>
      <w:proofErr w:type="spellEnd"/>
      <w:r w:rsidR="00920051">
        <w:rPr>
          <w:rFonts w:ascii="Times New Roman" w:hAnsi="Times New Roman" w:cs="Times New Roman"/>
          <w:sz w:val="24"/>
          <w:szCs w:val="24"/>
          <w:lang w:val="en-GB"/>
        </w:rPr>
        <w:t xml:space="preserve"> studies and </w:t>
      </w:r>
      <w:r w:rsidR="00BA3A85">
        <w:rPr>
          <w:rFonts w:ascii="Times New Roman" w:hAnsi="Times New Roman" w:cs="Times New Roman"/>
          <w:sz w:val="24"/>
          <w:szCs w:val="24"/>
          <w:lang w:val="en-GB"/>
        </w:rPr>
        <w:t>estimation</w:t>
      </w:r>
      <w:r w:rsidR="00920051">
        <w:rPr>
          <w:rFonts w:ascii="Times New Roman" w:hAnsi="Times New Roman" w:cs="Times New Roman"/>
          <w:sz w:val="24"/>
          <w:szCs w:val="24"/>
          <w:lang w:val="en-GB"/>
        </w:rPr>
        <w:t xml:space="preserve"> of </w:t>
      </w:r>
      <w:proofErr w:type="spellStart"/>
      <w:r w:rsidR="00920051">
        <w:rPr>
          <w:rFonts w:ascii="Times New Roman" w:hAnsi="Times New Roman" w:cs="Times New Roman"/>
          <w:sz w:val="24"/>
          <w:szCs w:val="24"/>
          <w:lang w:val="en-GB"/>
        </w:rPr>
        <w:t>antidiarrhoeal</w:t>
      </w:r>
      <w:proofErr w:type="spellEnd"/>
      <w:r w:rsidR="00920051">
        <w:rPr>
          <w:rFonts w:ascii="Times New Roman" w:hAnsi="Times New Roman" w:cs="Times New Roman"/>
          <w:sz w:val="24"/>
          <w:szCs w:val="24"/>
          <w:lang w:val="en-GB"/>
        </w:rPr>
        <w:t xml:space="preserve"> </w:t>
      </w:r>
      <w:r w:rsidR="00BA3A85">
        <w:rPr>
          <w:rFonts w:ascii="Times New Roman" w:hAnsi="Times New Roman" w:cs="Times New Roman"/>
          <w:sz w:val="24"/>
          <w:szCs w:val="24"/>
          <w:lang w:val="en-GB"/>
        </w:rPr>
        <w:t>action</w:t>
      </w:r>
      <w:r w:rsidR="00920051">
        <w:rPr>
          <w:rFonts w:ascii="Times New Roman" w:hAnsi="Times New Roman" w:cs="Times New Roman"/>
          <w:sz w:val="24"/>
          <w:szCs w:val="24"/>
          <w:lang w:val="en-GB"/>
        </w:rPr>
        <w:t xml:space="preserve"> in albino mice</w:t>
      </w:r>
      <w:r w:rsidR="00C26789">
        <w:rPr>
          <w:rFonts w:ascii="Times New Roman" w:hAnsi="Times New Roman" w:cs="Times New Roman"/>
          <w:sz w:val="24"/>
          <w:szCs w:val="24"/>
          <w:lang w:val="en-GB"/>
        </w:rPr>
        <w:t>. Successive extraction of methanol fraction</w:t>
      </w:r>
      <w:r w:rsidR="00BA3A85">
        <w:rPr>
          <w:rFonts w:ascii="Times New Roman" w:hAnsi="Times New Roman" w:cs="Times New Roman"/>
          <w:sz w:val="24"/>
          <w:szCs w:val="24"/>
          <w:lang w:val="en-GB"/>
        </w:rPr>
        <w:t xml:space="preserve"> exhibited some</w:t>
      </w:r>
      <w:r w:rsidR="00F95B80">
        <w:rPr>
          <w:rFonts w:ascii="Times New Roman" w:hAnsi="Times New Roman" w:cs="Times New Roman"/>
          <w:sz w:val="24"/>
          <w:szCs w:val="24"/>
          <w:lang w:val="en-GB"/>
        </w:rPr>
        <w:t xml:space="preserve"> activity </w:t>
      </w:r>
      <w:r w:rsidR="00BA3A85">
        <w:rPr>
          <w:rFonts w:ascii="Times New Roman" w:hAnsi="Times New Roman" w:cs="Times New Roman"/>
          <w:sz w:val="24"/>
          <w:szCs w:val="24"/>
          <w:lang w:val="en-GB"/>
        </w:rPr>
        <w:t>counter to</w:t>
      </w:r>
      <w:r w:rsidR="00F95B80">
        <w:rPr>
          <w:rFonts w:ascii="Times New Roman" w:hAnsi="Times New Roman" w:cs="Times New Roman"/>
          <w:sz w:val="24"/>
          <w:szCs w:val="24"/>
          <w:lang w:val="en-GB"/>
        </w:rPr>
        <w:t xml:space="preserve"> castor oil induced diarrhoea and intraluminal </w:t>
      </w:r>
      <w:r w:rsidR="00BA3A85">
        <w:rPr>
          <w:rFonts w:ascii="Times New Roman" w:hAnsi="Times New Roman" w:cs="Times New Roman"/>
          <w:sz w:val="24"/>
          <w:szCs w:val="24"/>
          <w:lang w:val="en-GB"/>
        </w:rPr>
        <w:t>build-up</w:t>
      </w:r>
      <w:r w:rsidR="00F95B80">
        <w:rPr>
          <w:rFonts w:ascii="Times New Roman" w:hAnsi="Times New Roman" w:cs="Times New Roman"/>
          <w:sz w:val="24"/>
          <w:szCs w:val="24"/>
          <w:lang w:val="en-GB"/>
        </w:rPr>
        <w:t xml:space="preserve"> of </w:t>
      </w:r>
      <w:r w:rsidR="00BA3A85">
        <w:rPr>
          <w:rFonts w:ascii="Times New Roman" w:hAnsi="Times New Roman" w:cs="Times New Roman"/>
          <w:sz w:val="24"/>
          <w:szCs w:val="24"/>
          <w:lang w:val="en-GB"/>
        </w:rPr>
        <w:t>liquid</w:t>
      </w:r>
      <w:r w:rsidR="00F95B80">
        <w:rPr>
          <w:rFonts w:ascii="Times New Roman" w:hAnsi="Times New Roman" w:cs="Times New Roman"/>
          <w:sz w:val="24"/>
          <w:szCs w:val="24"/>
          <w:lang w:val="en-GB"/>
        </w:rPr>
        <w:t xml:space="preserve">. </w:t>
      </w:r>
      <w:r w:rsidR="00BA3A85">
        <w:rPr>
          <w:rFonts w:ascii="Times New Roman" w:hAnsi="Times New Roman" w:cs="Times New Roman"/>
          <w:sz w:val="24"/>
          <w:szCs w:val="24"/>
          <w:lang w:val="en-GB"/>
        </w:rPr>
        <w:t>There is reduction in gastrointestinal motility after charcoal prepared meal administration in mice</w:t>
      </w:r>
      <w:r w:rsidR="00F95B80">
        <w:rPr>
          <w:rFonts w:ascii="Times New Roman" w:hAnsi="Times New Roman" w:cs="Times New Roman"/>
          <w:sz w:val="24"/>
          <w:szCs w:val="24"/>
          <w:lang w:val="en-GB"/>
        </w:rPr>
        <w:t>. The results indicated</w:t>
      </w:r>
      <w:r w:rsidR="00206E8C">
        <w:rPr>
          <w:rFonts w:ascii="Times New Roman" w:hAnsi="Times New Roman" w:cs="Times New Roman"/>
          <w:sz w:val="24"/>
          <w:szCs w:val="24"/>
          <w:lang w:val="en-GB"/>
        </w:rPr>
        <w:t xml:space="preserve"> that th</w:t>
      </w:r>
      <w:r w:rsidR="00BA3A85">
        <w:rPr>
          <w:rFonts w:ascii="Times New Roman" w:hAnsi="Times New Roman" w:cs="Times New Roman"/>
          <w:sz w:val="24"/>
          <w:szCs w:val="24"/>
          <w:lang w:val="en-GB"/>
        </w:rPr>
        <w:t>e action of the extract containing methanol</w:t>
      </w:r>
      <w:r w:rsidR="00206E8C">
        <w:rPr>
          <w:rFonts w:ascii="Times New Roman" w:hAnsi="Times New Roman" w:cs="Times New Roman"/>
          <w:sz w:val="24"/>
          <w:szCs w:val="24"/>
          <w:lang w:val="en-GB"/>
        </w:rPr>
        <w:t xml:space="preserve"> could be </w:t>
      </w:r>
      <w:r w:rsidR="00B02CBE">
        <w:rPr>
          <w:rFonts w:ascii="Times New Roman" w:hAnsi="Times New Roman" w:cs="Times New Roman"/>
          <w:sz w:val="24"/>
          <w:szCs w:val="24"/>
          <w:lang w:val="en-GB"/>
        </w:rPr>
        <w:t>done by</w:t>
      </w:r>
      <w:r w:rsidR="00206E8C">
        <w:rPr>
          <w:rFonts w:ascii="Times New Roman" w:hAnsi="Times New Roman" w:cs="Times New Roman"/>
          <w:sz w:val="24"/>
          <w:szCs w:val="24"/>
          <w:lang w:val="en-GB"/>
        </w:rPr>
        <w:t xml:space="preserve"> a</w:t>
      </w:r>
      <w:r w:rsidR="00B02CBE">
        <w:rPr>
          <w:rFonts w:ascii="Times New Roman" w:hAnsi="Times New Roman" w:cs="Times New Roman"/>
          <w:sz w:val="24"/>
          <w:szCs w:val="24"/>
          <w:lang w:val="en-GB"/>
        </w:rPr>
        <w:t>n</w:t>
      </w:r>
      <w:r w:rsidR="00206E8C">
        <w:rPr>
          <w:rFonts w:ascii="Times New Roman" w:hAnsi="Times New Roman" w:cs="Times New Roman"/>
          <w:sz w:val="24"/>
          <w:szCs w:val="24"/>
          <w:lang w:val="en-GB"/>
        </w:rPr>
        <w:t xml:space="preserve"> </w:t>
      </w:r>
      <w:r w:rsidR="00BA3A85">
        <w:rPr>
          <w:rFonts w:ascii="Times New Roman" w:hAnsi="Times New Roman" w:cs="Times New Roman"/>
          <w:sz w:val="24"/>
          <w:szCs w:val="24"/>
          <w:lang w:val="en-GB"/>
        </w:rPr>
        <w:t>arrangement</w:t>
      </w:r>
      <w:r w:rsidR="00206E8C">
        <w:rPr>
          <w:rFonts w:ascii="Times New Roman" w:hAnsi="Times New Roman" w:cs="Times New Roman"/>
          <w:sz w:val="24"/>
          <w:szCs w:val="24"/>
          <w:lang w:val="en-GB"/>
        </w:rPr>
        <w:t xml:space="preserve"> of inhibition of elevated prostaglandin biosynthesis and </w:t>
      </w:r>
      <w:r w:rsidR="00B02CBE">
        <w:rPr>
          <w:rFonts w:ascii="Times New Roman" w:hAnsi="Times New Roman" w:cs="Times New Roman"/>
          <w:sz w:val="24"/>
          <w:szCs w:val="24"/>
          <w:lang w:val="en-GB"/>
        </w:rPr>
        <w:t>abridged</w:t>
      </w:r>
      <w:r w:rsidR="00206E8C">
        <w:rPr>
          <w:rFonts w:ascii="Times New Roman" w:hAnsi="Times New Roman" w:cs="Times New Roman"/>
          <w:sz w:val="24"/>
          <w:szCs w:val="24"/>
          <w:lang w:val="en-GB"/>
        </w:rPr>
        <w:t xml:space="preserve"> </w:t>
      </w:r>
      <w:r w:rsidR="00B02CBE">
        <w:rPr>
          <w:rFonts w:ascii="Times New Roman" w:hAnsi="Times New Roman" w:cs="Times New Roman"/>
          <w:sz w:val="24"/>
          <w:szCs w:val="24"/>
          <w:lang w:val="en-GB"/>
        </w:rPr>
        <w:t>propulsive mobility</w:t>
      </w:r>
      <w:r w:rsidR="00206E8C">
        <w:rPr>
          <w:rFonts w:ascii="Times New Roman" w:hAnsi="Times New Roman" w:cs="Times New Roman"/>
          <w:sz w:val="24"/>
          <w:szCs w:val="24"/>
          <w:lang w:val="en-GB"/>
        </w:rPr>
        <w:t xml:space="preserve"> of the small intestine (</w:t>
      </w:r>
      <w:proofErr w:type="spellStart"/>
      <w:r w:rsidR="00206E8C">
        <w:rPr>
          <w:rFonts w:ascii="Times New Roman" w:hAnsi="Times New Roman" w:cs="Times New Roman"/>
          <w:sz w:val="24"/>
          <w:szCs w:val="24"/>
          <w:lang w:val="en-GB"/>
        </w:rPr>
        <w:t>Bekalu</w:t>
      </w:r>
      <w:proofErr w:type="spellEnd"/>
      <w:r w:rsidR="00206E8C">
        <w:rPr>
          <w:rFonts w:ascii="Times New Roman" w:hAnsi="Times New Roman" w:cs="Times New Roman"/>
          <w:sz w:val="24"/>
          <w:szCs w:val="24"/>
          <w:lang w:val="en-GB"/>
        </w:rPr>
        <w:t xml:space="preserve"> 2020).</w:t>
      </w:r>
    </w:p>
    <w:p w14:paraId="1716ECA6" w14:textId="77777777" w:rsidR="0064681F" w:rsidRDefault="0064681F" w:rsidP="00AB0D0B">
      <w:pPr>
        <w:spacing w:line="360" w:lineRule="auto"/>
        <w:jc w:val="both"/>
        <w:rPr>
          <w:rFonts w:ascii="Times New Roman" w:hAnsi="Times New Roman" w:cs="Times New Roman"/>
          <w:sz w:val="24"/>
          <w:szCs w:val="24"/>
          <w:lang w:val="en-GB"/>
        </w:rPr>
      </w:pPr>
    </w:p>
    <w:p w14:paraId="65816D13" w14:textId="77777777" w:rsidR="00A33E46" w:rsidRDefault="006964F5"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2.6.2    </w:t>
      </w:r>
      <w:r w:rsidR="0090300F">
        <w:rPr>
          <w:rFonts w:ascii="Times New Roman" w:hAnsi="Times New Roman" w:cs="Times New Roman"/>
          <w:b/>
          <w:sz w:val="24"/>
          <w:szCs w:val="24"/>
          <w:lang w:val="en-GB"/>
        </w:rPr>
        <w:t>Latex</w:t>
      </w:r>
    </w:p>
    <w:p w14:paraId="31426AC3" w14:textId="36887CB1" w:rsidR="00A33E46" w:rsidRDefault="00B02CBE" w:rsidP="00B02CBE">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sap</w:t>
      </w:r>
      <w:r w:rsidR="00A33E46">
        <w:rPr>
          <w:rFonts w:ascii="Times New Roman" w:hAnsi="Times New Roman" w:cs="Times New Roman"/>
          <w:sz w:val="24"/>
          <w:szCs w:val="24"/>
          <w:lang w:val="en-GB"/>
        </w:rPr>
        <w:t xml:space="preserve"> of </w:t>
      </w:r>
      <w:r w:rsidR="00A33E46">
        <w:rPr>
          <w:rFonts w:ascii="Times New Roman" w:hAnsi="Times New Roman" w:cs="Times New Roman"/>
          <w:i/>
          <w:sz w:val="24"/>
          <w:szCs w:val="24"/>
          <w:lang w:val="en-GB"/>
        </w:rPr>
        <w:t xml:space="preserve">J. </w:t>
      </w:r>
      <w:proofErr w:type="spellStart"/>
      <w:r w:rsidR="00A33E46">
        <w:rPr>
          <w:rFonts w:ascii="Times New Roman" w:hAnsi="Times New Roman" w:cs="Times New Roman"/>
          <w:i/>
          <w:sz w:val="24"/>
          <w:szCs w:val="24"/>
          <w:lang w:val="en-GB"/>
        </w:rPr>
        <w:t>curcas</w:t>
      </w:r>
      <w:proofErr w:type="spellEnd"/>
      <w:r>
        <w:rPr>
          <w:rFonts w:ascii="Times New Roman" w:hAnsi="Times New Roman" w:cs="Times New Roman"/>
          <w:sz w:val="24"/>
          <w:szCs w:val="24"/>
          <w:lang w:val="en-GB"/>
        </w:rPr>
        <w:t xml:space="preserve"> exhibit</w:t>
      </w:r>
      <w:r w:rsidR="00A33E46">
        <w:rPr>
          <w:rFonts w:ascii="Times New Roman" w:hAnsi="Times New Roman" w:cs="Times New Roman"/>
          <w:sz w:val="24"/>
          <w:szCs w:val="24"/>
          <w:lang w:val="en-GB"/>
        </w:rPr>
        <w:t xml:space="preserve"> anti-inflammatory activity in </w:t>
      </w:r>
      <w:r>
        <w:rPr>
          <w:rFonts w:ascii="Times New Roman" w:hAnsi="Times New Roman" w:cs="Times New Roman"/>
          <w:sz w:val="24"/>
          <w:szCs w:val="24"/>
          <w:lang w:val="en-GB"/>
        </w:rPr>
        <w:t xml:space="preserve">the action of </w:t>
      </w:r>
      <w:r w:rsidR="00A33E46">
        <w:rPr>
          <w:rFonts w:ascii="Times New Roman" w:hAnsi="Times New Roman" w:cs="Times New Roman"/>
          <w:sz w:val="24"/>
          <w:szCs w:val="24"/>
          <w:lang w:val="en-GB"/>
        </w:rPr>
        <w:t>wo</w:t>
      </w:r>
      <w:r>
        <w:rPr>
          <w:rFonts w:ascii="Times New Roman" w:hAnsi="Times New Roman" w:cs="Times New Roman"/>
          <w:sz w:val="24"/>
          <w:szCs w:val="24"/>
          <w:lang w:val="en-GB"/>
        </w:rPr>
        <w:t>und healing process in the skin of mice</w:t>
      </w:r>
      <w:r w:rsidR="00A33E46">
        <w:rPr>
          <w:rFonts w:ascii="Times New Roman" w:hAnsi="Times New Roman" w:cs="Times New Roman"/>
          <w:sz w:val="24"/>
          <w:szCs w:val="24"/>
          <w:lang w:val="en-GB"/>
        </w:rPr>
        <w:t xml:space="preserve"> (Muhammad Nur Salim </w:t>
      </w:r>
      <w:r w:rsidR="00A33E46">
        <w:rPr>
          <w:rFonts w:ascii="Times New Roman" w:hAnsi="Times New Roman" w:cs="Times New Roman"/>
          <w:i/>
          <w:sz w:val="24"/>
          <w:szCs w:val="24"/>
          <w:lang w:val="en-GB"/>
        </w:rPr>
        <w:t xml:space="preserve">et al., </w:t>
      </w:r>
      <w:r w:rsidR="00A33E46">
        <w:rPr>
          <w:rFonts w:ascii="Times New Roman" w:hAnsi="Times New Roman" w:cs="Times New Roman"/>
          <w:sz w:val="24"/>
          <w:szCs w:val="24"/>
          <w:lang w:val="en-GB"/>
        </w:rPr>
        <w:t xml:space="preserve">2018). The latex can </w:t>
      </w:r>
      <w:r>
        <w:rPr>
          <w:rFonts w:ascii="Times New Roman" w:hAnsi="Times New Roman" w:cs="Times New Roman"/>
          <w:sz w:val="24"/>
          <w:szCs w:val="24"/>
          <w:lang w:val="en-GB"/>
        </w:rPr>
        <w:t>also be used to cure</w:t>
      </w:r>
      <w:r w:rsidR="00A33E46">
        <w:rPr>
          <w:rFonts w:ascii="Times New Roman" w:hAnsi="Times New Roman" w:cs="Times New Roman"/>
          <w:sz w:val="24"/>
          <w:szCs w:val="24"/>
          <w:lang w:val="en-GB"/>
        </w:rPr>
        <w:t xml:space="preserve"> alopecia, </w:t>
      </w:r>
      <w:proofErr w:type="spellStart"/>
      <w:r w:rsidR="00A33E46">
        <w:rPr>
          <w:rFonts w:ascii="Times New Roman" w:hAnsi="Times New Roman" w:cs="Times New Roman"/>
          <w:sz w:val="24"/>
          <w:szCs w:val="24"/>
          <w:lang w:val="en-GB"/>
        </w:rPr>
        <w:t>anasora</w:t>
      </w:r>
      <w:proofErr w:type="spellEnd"/>
      <w:r w:rsidR="00A33E46">
        <w:rPr>
          <w:rFonts w:ascii="Times New Roman" w:hAnsi="Times New Roman" w:cs="Times New Roman"/>
          <w:sz w:val="24"/>
          <w:szCs w:val="24"/>
          <w:lang w:val="en-GB"/>
        </w:rPr>
        <w:t xml:space="preserve">, burns, dropsy, eczema, paralysis, yellow fever and </w:t>
      </w:r>
      <w:r w:rsidR="00C32406">
        <w:rPr>
          <w:rFonts w:ascii="Times New Roman" w:hAnsi="Times New Roman" w:cs="Times New Roman"/>
          <w:sz w:val="24"/>
          <w:szCs w:val="24"/>
          <w:lang w:val="en-GB"/>
        </w:rPr>
        <w:t>inflammation (Heller, 1996). It</w:t>
      </w:r>
      <w:r w:rsidR="00A33E46">
        <w:rPr>
          <w:rFonts w:ascii="Times New Roman" w:hAnsi="Times New Roman" w:cs="Times New Roman"/>
          <w:sz w:val="24"/>
          <w:szCs w:val="24"/>
          <w:lang w:val="en-GB"/>
        </w:rPr>
        <w:t>s latex also contains alkaloids (</w:t>
      </w:r>
      <w:proofErr w:type="spellStart"/>
      <w:r w:rsidR="00A33E46">
        <w:rPr>
          <w:rFonts w:ascii="Times New Roman" w:hAnsi="Times New Roman" w:cs="Times New Roman"/>
          <w:sz w:val="24"/>
          <w:szCs w:val="24"/>
          <w:lang w:val="en-GB"/>
        </w:rPr>
        <w:t>jatrophine</w:t>
      </w:r>
      <w:proofErr w:type="spellEnd"/>
      <w:r w:rsidR="00A33E46">
        <w:rPr>
          <w:rFonts w:ascii="Times New Roman" w:hAnsi="Times New Roman" w:cs="Times New Roman"/>
          <w:sz w:val="24"/>
          <w:szCs w:val="24"/>
          <w:lang w:val="en-GB"/>
        </w:rPr>
        <w:t xml:space="preserve">, </w:t>
      </w:r>
      <w:proofErr w:type="spellStart"/>
      <w:r w:rsidR="00A33E46">
        <w:rPr>
          <w:rFonts w:ascii="Times New Roman" w:hAnsi="Times New Roman" w:cs="Times New Roman"/>
          <w:sz w:val="24"/>
          <w:szCs w:val="24"/>
          <w:lang w:val="en-GB"/>
        </w:rPr>
        <w:t>jatrophen</w:t>
      </w:r>
      <w:proofErr w:type="spellEnd"/>
      <w:r w:rsidR="00A33E46">
        <w:rPr>
          <w:rFonts w:ascii="Times New Roman" w:hAnsi="Times New Roman" w:cs="Times New Roman"/>
          <w:sz w:val="24"/>
          <w:szCs w:val="24"/>
          <w:lang w:val="en-GB"/>
        </w:rPr>
        <w:t xml:space="preserve">, </w:t>
      </w:r>
      <w:proofErr w:type="spellStart"/>
      <w:r w:rsidR="00A33E46">
        <w:rPr>
          <w:rFonts w:ascii="Times New Roman" w:hAnsi="Times New Roman" w:cs="Times New Roman"/>
          <w:sz w:val="24"/>
          <w:szCs w:val="24"/>
          <w:lang w:val="en-GB"/>
        </w:rPr>
        <w:t>jatrophore</w:t>
      </w:r>
      <w:proofErr w:type="spellEnd"/>
      <w:r w:rsidR="00A33E46">
        <w:rPr>
          <w:rFonts w:ascii="Times New Roman" w:hAnsi="Times New Roman" w:cs="Times New Roman"/>
          <w:sz w:val="24"/>
          <w:szCs w:val="24"/>
          <w:lang w:val="en-GB"/>
        </w:rPr>
        <w:t xml:space="preserve"> and </w:t>
      </w:r>
      <w:proofErr w:type="spellStart"/>
      <w:r w:rsidR="00A33E46">
        <w:rPr>
          <w:rFonts w:ascii="Times New Roman" w:hAnsi="Times New Roman" w:cs="Times New Roman"/>
          <w:sz w:val="24"/>
          <w:szCs w:val="24"/>
          <w:lang w:val="en-GB"/>
        </w:rPr>
        <w:t>curcain</w:t>
      </w:r>
      <w:proofErr w:type="spellEnd"/>
      <w:r w:rsidR="00A33E46">
        <w:rPr>
          <w:rFonts w:ascii="Times New Roman" w:hAnsi="Times New Roman" w:cs="Times New Roman"/>
          <w:sz w:val="24"/>
          <w:szCs w:val="24"/>
          <w:lang w:val="en-GB"/>
        </w:rPr>
        <w:t>) which are anti-carcinogenic.</w:t>
      </w:r>
    </w:p>
    <w:p w14:paraId="5C069427" w14:textId="77777777" w:rsidR="00317B16" w:rsidRDefault="00A33E46" w:rsidP="00AB0D0B">
      <w:pPr>
        <w:spacing w:line="36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br/>
      </w:r>
      <w:r w:rsidR="006964F5">
        <w:rPr>
          <w:rFonts w:ascii="Times New Roman" w:hAnsi="Times New Roman" w:cs="Times New Roman"/>
          <w:b/>
          <w:sz w:val="24"/>
          <w:szCs w:val="24"/>
          <w:lang w:val="en-GB"/>
        </w:rPr>
        <w:t xml:space="preserve">2.6.3    </w:t>
      </w:r>
      <w:r w:rsidR="00C06263">
        <w:rPr>
          <w:rFonts w:ascii="Times New Roman" w:hAnsi="Times New Roman" w:cs="Times New Roman"/>
          <w:b/>
          <w:sz w:val="24"/>
          <w:szCs w:val="24"/>
          <w:lang w:val="en-GB"/>
        </w:rPr>
        <w:t xml:space="preserve"> Stem</w:t>
      </w:r>
    </w:p>
    <w:p w14:paraId="036E89CB" w14:textId="1E1A44A8" w:rsidR="00A723DB" w:rsidRPr="00317B16" w:rsidRDefault="00B02CBE" w:rsidP="00AB0D0B">
      <w:pPr>
        <w:spacing w:line="36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t>Urinary infections is cured using a young plant stem</w:t>
      </w:r>
      <w:r w:rsidR="00A723DB">
        <w:rPr>
          <w:rFonts w:ascii="Times New Roman" w:hAnsi="Times New Roman" w:cs="Times New Roman"/>
          <w:sz w:val="24"/>
          <w:szCs w:val="24"/>
          <w:lang w:val="en-GB"/>
        </w:rPr>
        <w:t xml:space="preserve">; also the tender twig can be used as a tooth brush </w:t>
      </w:r>
      <w:r w:rsidR="00162D8F">
        <w:rPr>
          <w:rFonts w:ascii="Times New Roman" w:hAnsi="Times New Roman" w:cs="Times New Roman"/>
          <w:sz w:val="24"/>
          <w:szCs w:val="24"/>
          <w:lang w:val="en-GB"/>
        </w:rPr>
        <w:t>to clean the teeth</w:t>
      </w:r>
      <w:r>
        <w:rPr>
          <w:rFonts w:ascii="Times New Roman" w:hAnsi="Times New Roman" w:cs="Times New Roman"/>
          <w:sz w:val="24"/>
          <w:szCs w:val="24"/>
          <w:lang w:val="en-GB"/>
        </w:rPr>
        <w:t xml:space="preserve"> or used as toothpick. It is also used in treating gum problem</w:t>
      </w:r>
      <w:r w:rsidR="00162D8F">
        <w:rPr>
          <w:rFonts w:ascii="Times New Roman" w:hAnsi="Times New Roman" w:cs="Times New Roman"/>
          <w:sz w:val="24"/>
          <w:szCs w:val="24"/>
          <w:lang w:val="en-GB"/>
        </w:rPr>
        <w:t xml:space="preserve"> (</w:t>
      </w:r>
      <w:proofErr w:type="spellStart"/>
      <w:r w:rsidR="00162D8F">
        <w:rPr>
          <w:rFonts w:ascii="Times New Roman" w:hAnsi="Times New Roman" w:cs="Times New Roman"/>
          <w:sz w:val="24"/>
          <w:szCs w:val="24"/>
          <w:lang w:val="en-GB"/>
        </w:rPr>
        <w:t>Bekalu</w:t>
      </w:r>
      <w:proofErr w:type="spellEnd"/>
      <w:r w:rsidR="00162D8F">
        <w:rPr>
          <w:rFonts w:ascii="Times New Roman" w:hAnsi="Times New Roman" w:cs="Times New Roman"/>
          <w:sz w:val="24"/>
          <w:szCs w:val="24"/>
          <w:lang w:val="en-GB"/>
        </w:rPr>
        <w:t xml:space="preserve"> </w:t>
      </w:r>
      <w:r w:rsidR="00162D8F">
        <w:rPr>
          <w:rFonts w:ascii="Times New Roman" w:hAnsi="Times New Roman" w:cs="Times New Roman"/>
          <w:i/>
          <w:sz w:val="24"/>
          <w:szCs w:val="24"/>
          <w:lang w:val="en-GB"/>
        </w:rPr>
        <w:t>et al</w:t>
      </w:r>
      <w:r w:rsidR="00162D8F">
        <w:rPr>
          <w:rFonts w:ascii="Times New Roman" w:hAnsi="Times New Roman" w:cs="Times New Roman"/>
          <w:sz w:val="24"/>
          <w:szCs w:val="24"/>
          <w:lang w:val="en-GB"/>
        </w:rPr>
        <w:t>., 2020</w:t>
      </w:r>
      <w:r w:rsidR="00A723DB">
        <w:rPr>
          <w:rFonts w:ascii="Times New Roman" w:hAnsi="Times New Roman" w:cs="Times New Roman"/>
          <w:sz w:val="24"/>
          <w:szCs w:val="24"/>
          <w:lang w:val="en-GB"/>
        </w:rPr>
        <w:t>).</w:t>
      </w:r>
      <w:r w:rsidR="00317B16">
        <w:rPr>
          <w:rFonts w:ascii="Times New Roman" w:hAnsi="Times New Roman" w:cs="Times New Roman"/>
          <w:sz w:val="24"/>
          <w:szCs w:val="24"/>
          <w:lang w:val="en-GB"/>
        </w:rPr>
        <w:br/>
      </w:r>
      <w:r w:rsidR="00317B16">
        <w:rPr>
          <w:rFonts w:ascii="Times New Roman" w:hAnsi="Times New Roman" w:cs="Times New Roman"/>
          <w:sz w:val="24"/>
          <w:szCs w:val="24"/>
          <w:lang w:val="en-GB"/>
        </w:rPr>
        <w:br/>
      </w:r>
      <w:r w:rsidR="006964F5">
        <w:rPr>
          <w:rFonts w:ascii="Times New Roman" w:hAnsi="Times New Roman" w:cs="Times New Roman"/>
          <w:b/>
          <w:sz w:val="24"/>
          <w:szCs w:val="24"/>
          <w:lang w:val="en-GB"/>
        </w:rPr>
        <w:t xml:space="preserve">2.6.4    </w:t>
      </w:r>
      <w:r w:rsidR="00C06263">
        <w:rPr>
          <w:rFonts w:ascii="Times New Roman" w:hAnsi="Times New Roman" w:cs="Times New Roman"/>
          <w:b/>
          <w:sz w:val="24"/>
          <w:szCs w:val="24"/>
          <w:lang w:val="en-GB"/>
        </w:rPr>
        <w:t xml:space="preserve"> Seed</w:t>
      </w:r>
    </w:p>
    <w:p w14:paraId="42A8DA42" w14:textId="217C0EE8" w:rsidR="00A723DB" w:rsidRDefault="00A723DB"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seed as well as the fruit are used as contraceptive in South Sudan. </w:t>
      </w:r>
      <w:r>
        <w:rPr>
          <w:rFonts w:ascii="Times New Roman" w:hAnsi="Times New Roman" w:cs="Times New Roman"/>
          <w:i/>
          <w:sz w:val="24"/>
          <w:szCs w:val="24"/>
          <w:lang w:val="en-GB"/>
        </w:rPr>
        <w:t xml:space="preserve">J. </w:t>
      </w:r>
      <w:proofErr w:type="spellStart"/>
      <w:r>
        <w:rPr>
          <w:rFonts w:ascii="Times New Roman" w:hAnsi="Times New Roman" w:cs="Times New Roman"/>
          <w:i/>
          <w:sz w:val="24"/>
          <w:szCs w:val="24"/>
          <w:lang w:val="en-GB"/>
        </w:rPr>
        <w:t>curcas</w:t>
      </w:r>
      <w:proofErr w:type="spellEnd"/>
      <w:r>
        <w:rPr>
          <w:rFonts w:ascii="Times New Roman" w:hAnsi="Times New Roman" w:cs="Times New Roman"/>
          <w:i/>
          <w:sz w:val="24"/>
          <w:szCs w:val="24"/>
          <w:lang w:val="en-GB"/>
        </w:rPr>
        <w:t xml:space="preserve"> </w:t>
      </w:r>
      <w:r>
        <w:rPr>
          <w:rFonts w:ascii="Times New Roman" w:hAnsi="Times New Roman" w:cs="Times New Roman"/>
          <w:sz w:val="24"/>
          <w:szCs w:val="24"/>
          <w:lang w:val="en-GB"/>
        </w:rPr>
        <w:t xml:space="preserve">is </w:t>
      </w:r>
      <w:proofErr w:type="spellStart"/>
      <w:r>
        <w:rPr>
          <w:rFonts w:ascii="Times New Roman" w:hAnsi="Times New Roman" w:cs="Times New Roman"/>
          <w:sz w:val="24"/>
          <w:szCs w:val="24"/>
          <w:lang w:val="en-GB"/>
        </w:rPr>
        <w:t>abortifaceous</w:t>
      </w:r>
      <w:proofErr w:type="spellEnd"/>
      <w:r>
        <w:rPr>
          <w:rFonts w:ascii="Times New Roman" w:hAnsi="Times New Roman" w:cs="Times New Roman"/>
          <w:sz w:val="24"/>
          <w:szCs w:val="24"/>
          <w:lang w:val="en-GB"/>
        </w:rPr>
        <w:t xml:space="preserve">, anodyne, antiseptic, </w:t>
      </w:r>
      <w:proofErr w:type="spellStart"/>
      <w:r>
        <w:rPr>
          <w:rFonts w:ascii="Times New Roman" w:hAnsi="Times New Roman" w:cs="Times New Roman"/>
          <w:sz w:val="24"/>
          <w:szCs w:val="24"/>
          <w:lang w:val="en-GB"/>
        </w:rPr>
        <w:t>cicatrizant</w:t>
      </w:r>
      <w:proofErr w:type="spellEnd"/>
      <w:r>
        <w:rPr>
          <w:rFonts w:ascii="Times New Roman" w:hAnsi="Times New Roman" w:cs="Times New Roman"/>
          <w:sz w:val="24"/>
          <w:szCs w:val="24"/>
          <w:lang w:val="en-GB"/>
        </w:rPr>
        <w:t xml:space="preserve">, diuretic, </w:t>
      </w:r>
      <w:proofErr w:type="spellStart"/>
      <w:r>
        <w:rPr>
          <w:rFonts w:ascii="Times New Roman" w:hAnsi="Times New Roman" w:cs="Times New Roman"/>
          <w:sz w:val="24"/>
          <w:szCs w:val="24"/>
          <w:lang w:val="en-GB"/>
        </w:rPr>
        <w:t>hemostat</w:t>
      </w:r>
      <w:proofErr w:type="spellEnd"/>
      <w:r>
        <w:rPr>
          <w:rFonts w:ascii="Times New Roman" w:hAnsi="Times New Roman" w:cs="Times New Roman"/>
          <w:sz w:val="24"/>
          <w:szCs w:val="24"/>
          <w:lang w:val="en-GB"/>
        </w:rPr>
        <w:t xml:space="preserve">, depurative, </w:t>
      </w:r>
      <w:proofErr w:type="spellStart"/>
      <w:r>
        <w:rPr>
          <w:rFonts w:ascii="Times New Roman" w:hAnsi="Times New Roman" w:cs="Times New Roman"/>
          <w:sz w:val="24"/>
          <w:szCs w:val="24"/>
          <w:lang w:val="en-GB"/>
        </w:rPr>
        <w:t>lactagogue</w:t>
      </w:r>
      <w:proofErr w:type="spellEnd"/>
      <w:r>
        <w:rPr>
          <w:rFonts w:ascii="Times New Roman" w:hAnsi="Times New Roman" w:cs="Times New Roman"/>
          <w:sz w:val="24"/>
          <w:szCs w:val="24"/>
          <w:lang w:val="en-GB"/>
        </w:rPr>
        <w:t>, purgative, narcotic and rubefaci</w:t>
      </w:r>
      <w:r w:rsidR="00201CA6">
        <w:rPr>
          <w:rFonts w:ascii="Times New Roman" w:hAnsi="Times New Roman" w:cs="Times New Roman"/>
          <w:sz w:val="24"/>
          <w:szCs w:val="24"/>
          <w:lang w:val="en-GB"/>
        </w:rPr>
        <w:t>ent. F</w:t>
      </w:r>
      <w:r>
        <w:rPr>
          <w:rFonts w:ascii="Times New Roman" w:hAnsi="Times New Roman" w:cs="Times New Roman"/>
          <w:sz w:val="24"/>
          <w:szCs w:val="24"/>
          <w:lang w:val="en-GB"/>
        </w:rPr>
        <w:t>olklore practises</w:t>
      </w:r>
      <w:r w:rsidR="00201CA6">
        <w:rPr>
          <w:rFonts w:ascii="Times New Roman" w:hAnsi="Times New Roman" w:cs="Times New Roman"/>
          <w:sz w:val="24"/>
          <w:szCs w:val="24"/>
          <w:lang w:val="en-GB"/>
        </w:rPr>
        <w:t xml:space="preserve"> makes use of the seed</w:t>
      </w:r>
      <w:r>
        <w:rPr>
          <w:rFonts w:ascii="Times New Roman" w:hAnsi="Times New Roman" w:cs="Times New Roman"/>
          <w:sz w:val="24"/>
          <w:szCs w:val="24"/>
          <w:lang w:val="en-GB"/>
        </w:rPr>
        <w:t xml:space="preserve"> to treat convulsion, dysentery, eczema, cough, dermatitis, diarrhoea, dropsy, fever, paralysis</w:t>
      </w:r>
      <w:r w:rsidR="007B6A49">
        <w:rPr>
          <w:rFonts w:ascii="Times New Roman" w:hAnsi="Times New Roman" w:cs="Times New Roman"/>
          <w:sz w:val="24"/>
          <w:szCs w:val="24"/>
          <w:lang w:val="en-GB"/>
        </w:rPr>
        <w:t>,</w:t>
      </w:r>
      <w:r>
        <w:rPr>
          <w:rFonts w:ascii="Times New Roman" w:hAnsi="Times New Roman" w:cs="Times New Roman"/>
          <w:sz w:val="24"/>
          <w:szCs w:val="24"/>
          <w:lang w:val="en-GB"/>
        </w:rPr>
        <w:t xml:space="preserve"> rashes</w:t>
      </w:r>
      <w:r w:rsidR="007B6A49">
        <w:rPr>
          <w:rFonts w:ascii="Times New Roman" w:hAnsi="Times New Roman" w:cs="Times New Roman"/>
          <w:sz w:val="24"/>
          <w:szCs w:val="24"/>
          <w:lang w:val="en-GB"/>
        </w:rPr>
        <w:t xml:space="preserve">, stomach aches, sores, yellow fever, </w:t>
      </w:r>
      <w:proofErr w:type="spellStart"/>
      <w:r w:rsidR="007B6A49">
        <w:rPr>
          <w:rFonts w:ascii="Times New Roman" w:hAnsi="Times New Roman" w:cs="Times New Roman"/>
          <w:sz w:val="24"/>
          <w:szCs w:val="24"/>
          <w:lang w:val="en-GB"/>
        </w:rPr>
        <w:t>uterosis</w:t>
      </w:r>
      <w:proofErr w:type="spellEnd"/>
      <w:r w:rsidR="007B6A49">
        <w:rPr>
          <w:rFonts w:ascii="Times New Roman" w:hAnsi="Times New Roman" w:cs="Times New Roman"/>
          <w:sz w:val="24"/>
          <w:szCs w:val="24"/>
          <w:lang w:val="en-GB"/>
        </w:rPr>
        <w:t xml:space="preserve">, ulcer, tetanus, whitlows and erysipelas. The plant is rich in numerous phytochemicals such as vitex (bark), xylose (seeds), </w:t>
      </w:r>
      <w:proofErr w:type="spellStart"/>
      <w:r w:rsidR="007B6A49">
        <w:rPr>
          <w:rFonts w:ascii="Times New Roman" w:hAnsi="Times New Roman" w:cs="Times New Roman"/>
          <w:sz w:val="24"/>
          <w:szCs w:val="24"/>
          <w:lang w:val="en-GB"/>
        </w:rPr>
        <w:t>curcusones</w:t>
      </w:r>
      <w:proofErr w:type="spellEnd"/>
      <w:r w:rsidR="007B6A49">
        <w:rPr>
          <w:rFonts w:ascii="Times New Roman" w:hAnsi="Times New Roman" w:cs="Times New Roman"/>
          <w:sz w:val="24"/>
          <w:szCs w:val="24"/>
          <w:lang w:val="en-GB"/>
        </w:rPr>
        <w:t xml:space="preserve"> (white p</w:t>
      </w:r>
      <w:r w:rsidR="00162D8F">
        <w:rPr>
          <w:rFonts w:ascii="Times New Roman" w:hAnsi="Times New Roman" w:cs="Times New Roman"/>
          <w:sz w:val="24"/>
          <w:szCs w:val="24"/>
          <w:lang w:val="en-GB"/>
        </w:rPr>
        <w:t xml:space="preserve">lant), </w:t>
      </w:r>
      <w:proofErr w:type="spellStart"/>
      <w:r w:rsidR="00162D8F">
        <w:rPr>
          <w:rFonts w:ascii="Times New Roman" w:hAnsi="Times New Roman" w:cs="Times New Roman"/>
          <w:sz w:val="24"/>
          <w:szCs w:val="24"/>
          <w:lang w:val="en-GB"/>
        </w:rPr>
        <w:t>sovitexin</w:t>
      </w:r>
      <w:proofErr w:type="spellEnd"/>
      <w:r w:rsidR="00162D8F">
        <w:rPr>
          <w:rFonts w:ascii="Times New Roman" w:hAnsi="Times New Roman" w:cs="Times New Roman"/>
          <w:sz w:val="24"/>
          <w:szCs w:val="24"/>
          <w:lang w:val="en-GB"/>
        </w:rPr>
        <w:t xml:space="preserve"> (leaf) (</w:t>
      </w:r>
      <w:proofErr w:type="spellStart"/>
      <w:r w:rsidR="00162D8F">
        <w:rPr>
          <w:rFonts w:ascii="Times New Roman" w:hAnsi="Times New Roman" w:cs="Times New Roman"/>
          <w:sz w:val="24"/>
          <w:szCs w:val="24"/>
          <w:lang w:val="en-GB"/>
        </w:rPr>
        <w:t>Bekalu</w:t>
      </w:r>
      <w:proofErr w:type="spellEnd"/>
      <w:r w:rsidR="007B6A49">
        <w:rPr>
          <w:rFonts w:ascii="Times New Roman" w:hAnsi="Times New Roman" w:cs="Times New Roman"/>
          <w:sz w:val="24"/>
          <w:szCs w:val="24"/>
          <w:lang w:val="en-GB"/>
        </w:rPr>
        <w:t xml:space="preserve"> </w:t>
      </w:r>
      <w:r w:rsidR="007B6A49">
        <w:rPr>
          <w:rFonts w:ascii="Times New Roman" w:hAnsi="Times New Roman" w:cs="Times New Roman"/>
          <w:i/>
          <w:sz w:val="24"/>
          <w:szCs w:val="24"/>
          <w:lang w:val="en-GB"/>
        </w:rPr>
        <w:t>et al</w:t>
      </w:r>
      <w:r w:rsidR="00162D8F">
        <w:rPr>
          <w:rFonts w:ascii="Times New Roman" w:hAnsi="Times New Roman" w:cs="Times New Roman"/>
          <w:sz w:val="24"/>
          <w:szCs w:val="24"/>
          <w:lang w:val="en-GB"/>
        </w:rPr>
        <w:t>., 2020</w:t>
      </w:r>
      <w:r w:rsidR="007B6A49">
        <w:rPr>
          <w:rFonts w:ascii="Times New Roman" w:hAnsi="Times New Roman" w:cs="Times New Roman"/>
          <w:sz w:val="24"/>
          <w:szCs w:val="24"/>
          <w:lang w:val="en-GB"/>
        </w:rPr>
        <w:t>).</w:t>
      </w:r>
    </w:p>
    <w:p w14:paraId="62C9E194" w14:textId="77777777" w:rsidR="007B6A49" w:rsidRDefault="006964F5"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 xml:space="preserve">2.6.5    </w:t>
      </w:r>
      <w:r w:rsidR="00C06263">
        <w:rPr>
          <w:rFonts w:ascii="Times New Roman" w:hAnsi="Times New Roman" w:cs="Times New Roman"/>
          <w:b/>
          <w:sz w:val="24"/>
          <w:szCs w:val="24"/>
          <w:lang w:val="en-GB"/>
        </w:rPr>
        <w:t>Plant bark</w:t>
      </w:r>
    </w:p>
    <w:p w14:paraId="75DFCF2B" w14:textId="053883D0" w:rsidR="00A82728" w:rsidRDefault="007B6A49"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extracts from </w:t>
      </w:r>
      <w:r>
        <w:rPr>
          <w:rFonts w:ascii="Times New Roman" w:hAnsi="Times New Roman" w:cs="Times New Roman"/>
          <w:i/>
          <w:sz w:val="24"/>
          <w:szCs w:val="24"/>
          <w:lang w:val="en-GB"/>
        </w:rPr>
        <w:t xml:space="preserve">J. </w:t>
      </w:r>
      <w:proofErr w:type="spellStart"/>
      <w:r>
        <w:rPr>
          <w:rFonts w:ascii="Times New Roman" w:hAnsi="Times New Roman" w:cs="Times New Roman"/>
          <w:i/>
          <w:sz w:val="24"/>
          <w:szCs w:val="24"/>
          <w:lang w:val="en-GB"/>
        </w:rPr>
        <w:t>curcas</w:t>
      </w:r>
      <w:proofErr w:type="spellEnd"/>
      <w:r w:rsidR="00201CA6">
        <w:rPr>
          <w:rFonts w:ascii="Times New Roman" w:hAnsi="Times New Roman" w:cs="Times New Roman"/>
          <w:sz w:val="24"/>
          <w:szCs w:val="24"/>
          <w:lang w:val="en-GB"/>
        </w:rPr>
        <w:t xml:space="preserve"> activated</w:t>
      </w:r>
      <w:r>
        <w:rPr>
          <w:rFonts w:ascii="Times New Roman" w:hAnsi="Times New Roman" w:cs="Times New Roman"/>
          <w:sz w:val="24"/>
          <w:szCs w:val="24"/>
          <w:lang w:val="en-GB"/>
        </w:rPr>
        <w:t xml:space="preserve"> the </w:t>
      </w:r>
      <w:r w:rsidR="00201CA6">
        <w:rPr>
          <w:rFonts w:ascii="Times New Roman" w:hAnsi="Times New Roman" w:cs="Times New Roman"/>
          <w:sz w:val="24"/>
          <w:szCs w:val="24"/>
          <w:lang w:val="en-GB"/>
        </w:rPr>
        <w:t>therapeutic</w:t>
      </w:r>
      <w:r>
        <w:rPr>
          <w:rFonts w:ascii="Times New Roman" w:hAnsi="Times New Roman" w:cs="Times New Roman"/>
          <w:sz w:val="24"/>
          <w:szCs w:val="24"/>
          <w:lang w:val="en-GB"/>
        </w:rPr>
        <w:t xml:space="preserve"> </w:t>
      </w:r>
      <w:r w:rsidR="00201CA6">
        <w:rPr>
          <w:rFonts w:ascii="Times New Roman" w:hAnsi="Times New Roman" w:cs="Times New Roman"/>
          <w:sz w:val="24"/>
          <w:szCs w:val="24"/>
          <w:lang w:val="en-GB"/>
        </w:rPr>
        <w:t>progression</w:t>
      </w:r>
      <w:r>
        <w:rPr>
          <w:rFonts w:ascii="Times New Roman" w:hAnsi="Times New Roman" w:cs="Times New Roman"/>
          <w:sz w:val="24"/>
          <w:szCs w:val="24"/>
          <w:lang w:val="en-GB"/>
        </w:rPr>
        <w:t xml:space="preserve"> by </w:t>
      </w:r>
      <w:r w:rsidR="00201CA6">
        <w:rPr>
          <w:rFonts w:ascii="Times New Roman" w:hAnsi="Times New Roman" w:cs="Times New Roman"/>
          <w:sz w:val="24"/>
          <w:szCs w:val="24"/>
          <w:lang w:val="en-GB"/>
        </w:rPr>
        <w:t>enhancing</w:t>
      </w:r>
      <w:r>
        <w:rPr>
          <w:rFonts w:ascii="Times New Roman" w:hAnsi="Times New Roman" w:cs="Times New Roman"/>
          <w:sz w:val="24"/>
          <w:szCs w:val="24"/>
          <w:lang w:val="en-GB"/>
        </w:rPr>
        <w:t xml:space="preserve"> the skin </w:t>
      </w:r>
      <w:r w:rsidR="00201CA6">
        <w:rPr>
          <w:rFonts w:ascii="Times New Roman" w:hAnsi="Times New Roman" w:cs="Times New Roman"/>
          <w:sz w:val="24"/>
          <w:szCs w:val="24"/>
          <w:lang w:val="en-GB"/>
        </w:rPr>
        <w:t>breach</w:t>
      </w:r>
      <w:r>
        <w:rPr>
          <w:rFonts w:ascii="Times New Roman" w:hAnsi="Times New Roman" w:cs="Times New Roman"/>
          <w:sz w:val="24"/>
          <w:szCs w:val="24"/>
          <w:lang w:val="en-GB"/>
        </w:rPr>
        <w:t xml:space="preserve"> </w:t>
      </w:r>
      <w:r w:rsidR="00201CA6">
        <w:rPr>
          <w:rFonts w:ascii="Times New Roman" w:hAnsi="Times New Roman" w:cs="Times New Roman"/>
          <w:sz w:val="24"/>
          <w:szCs w:val="24"/>
          <w:lang w:val="en-GB"/>
        </w:rPr>
        <w:t>strong point</w:t>
      </w:r>
      <w:r>
        <w:rPr>
          <w:rFonts w:ascii="Times New Roman" w:hAnsi="Times New Roman" w:cs="Times New Roman"/>
          <w:sz w:val="24"/>
          <w:szCs w:val="24"/>
          <w:lang w:val="en-GB"/>
        </w:rPr>
        <w:t>, granulation tissue weight and hydroxyproline levels.</w:t>
      </w:r>
      <w:r w:rsidR="00317B16">
        <w:rPr>
          <w:rFonts w:ascii="Times New Roman" w:hAnsi="Times New Roman" w:cs="Times New Roman"/>
          <w:sz w:val="24"/>
          <w:szCs w:val="24"/>
          <w:lang w:val="en-GB"/>
        </w:rPr>
        <w:t xml:space="preserve"> An important decrease in epithelisation period was also observed. The histopathological examination of granulation tissue expressed more advance phase of healing, with more collagen, which has organised to form bundles (Shetty S. </w:t>
      </w:r>
      <w:r w:rsidR="00317B16">
        <w:rPr>
          <w:rFonts w:ascii="Times New Roman" w:hAnsi="Times New Roman" w:cs="Times New Roman"/>
          <w:i/>
          <w:sz w:val="24"/>
          <w:szCs w:val="24"/>
          <w:lang w:val="en-GB"/>
        </w:rPr>
        <w:t>et al</w:t>
      </w:r>
      <w:r w:rsidR="00317B16">
        <w:rPr>
          <w:rFonts w:ascii="Times New Roman" w:hAnsi="Times New Roman" w:cs="Times New Roman"/>
          <w:sz w:val="24"/>
          <w:szCs w:val="24"/>
          <w:lang w:val="en-GB"/>
        </w:rPr>
        <w:t>., 2006).</w:t>
      </w:r>
    </w:p>
    <w:p w14:paraId="261B8DBF" w14:textId="77777777" w:rsidR="005E6E56" w:rsidRDefault="005E6E56" w:rsidP="00AB0D0B">
      <w:pPr>
        <w:spacing w:line="360" w:lineRule="auto"/>
        <w:jc w:val="both"/>
        <w:rPr>
          <w:rFonts w:ascii="Times New Roman" w:hAnsi="Times New Roman" w:cs="Times New Roman"/>
          <w:b/>
          <w:sz w:val="24"/>
          <w:szCs w:val="24"/>
          <w:lang w:val="en-GB"/>
        </w:rPr>
      </w:pPr>
    </w:p>
    <w:p w14:paraId="0A19AC3C" w14:textId="77777777" w:rsidR="00A82728" w:rsidRPr="00C06263" w:rsidRDefault="000E2F26" w:rsidP="00AB0D0B">
      <w:pPr>
        <w:spacing w:line="360" w:lineRule="auto"/>
        <w:jc w:val="both"/>
        <w:rPr>
          <w:rFonts w:ascii="Times New Roman" w:hAnsi="Times New Roman" w:cs="Times New Roman"/>
          <w:b/>
          <w:i/>
          <w:sz w:val="24"/>
          <w:szCs w:val="24"/>
          <w:lang w:val="en-GB"/>
        </w:rPr>
      </w:pPr>
      <w:r>
        <w:rPr>
          <w:rFonts w:ascii="Times New Roman" w:hAnsi="Times New Roman" w:cs="Times New Roman"/>
          <w:b/>
          <w:sz w:val="24"/>
          <w:szCs w:val="24"/>
          <w:lang w:val="en-GB"/>
        </w:rPr>
        <w:t xml:space="preserve">2.7       </w:t>
      </w:r>
      <w:r w:rsidR="00C06263">
        <w:rPr>
          <w:rFonts w:ascii="Times New Roman" w:hAnsi="Times New Roman" w:cs="Times New Roman"/>
          <w:b/>
          <w:sz w:val="24"/>
          <w:szCs w:val="24"/>
          <w:lang w:val="en-GB"/>
        </w:rPr>
        <w:t xml:space="preserve">Industrial application of </w:t>
      </w:r>
      <w:r w:rsidR="00C06263">
        <w:rPr>
          <w:rFonts w:ascii="Times New Roman" w:hAnsi="Times New Roman" w:cs="Times New Roman"/>
          <w:b/>
          <w:i/>
          <w:sz w:val="24"/>
          <w:szCs w:val="24"/>
          <w:lang w:val="en-GB"/>
        </w:rPr>
        <w:t xml:space="preserve">J. </w:t>
      </w:r>
      <w:proofErr w:type="spellStart"/>
      <w:r w:rsidR="00C06263">
        <w:rPr>
          <w:rFonts w:ascii="Times New Roman" w:hAnsi="Times New Roman" w:cs="Times New Roman"/>
          <w:b/>
          <w:i/>
          <w:sz w:val="24"/>
          <w:szCs w:val="24"/>
          <w:lang w:val="en-GB"/>
        </w:rPr>
        <w:t>curcas</w:t>
      </w:r>
      <w:proofErr w:type="spellEnd"/>
    </w:p>
    <w:p w14:paraId="15F13717" w14:textId="51623EF6" w:rsidR="00A82728" w:rsidRDefault="00A82728" w:rsidP="00AB0D0B">
      <w:pPr>
        <w:spacing w:line="36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 xml:space="preserve">J. </w:t>
      </w:r>
      <w:proofErr w:type="spellStart"/>
      <w:r>
        <w:rPr>
          <w:rFonts w:ascii="Times New Roman" w:hAnsi="Times New Roman" w:cs="Times New Roman"/>
          <w:i/>
          <w:sz w:val="24"/>
          <w:szCs w:val="24"/>
          <w:lang w:val="en-GB"/>
        </w:rPr>
        <w:t>curcas</w:t>
      </w:r>
      <w:proofErr w:type="spellEnd"/>
      <w:r>
        <w:rPr>
          <w:rFonts w:ascii="Times New Roman" w:hAnsi="Times New Roman" w:cs="Times New Roman"/>
          <w:sz w:val="24"/>
          <w:szCs w:val="24"/>
          <w:lang w:val="en-GB"/>
        </w:rPr>
        <w:t xml:space="preserve"> is a promising plant because of its usefulness and p</w:t>
      </w:r>
      <w:r w:rsidR="00201CA6">
        <w:rPr>
          <w:rFonts w:ascii="Times New Roman" w:hAnsi="Times New Roman" w:cs="Times New Roman"/>
          <w:sz w:val="24"/>
          <w:szCs w:val="24"/>
          <w:lang w:val="en-GB"/>
        </w:rPr>
        <w:t xml:space="preserve">rofitable by-products. </w:t>
      </w:r>
      <w:r>
        <w:rPr>
          <w:rFonts w:ascii="Times New Roman" w:hAnsi="Times New Roman" w:cs="Times New Roman"/>
          <w:sz w:val="24"/>
          <w:szCs w:val="24"/>
          <w:lang w:val="en-GB"/>
        </w:rPr>
        <w:t>The oil derived</w:t>
      </w:r>
      <w:r w:rsidR="00201CA6">
        <w:rPr>
          <w:rFonts w:ascii="Times New Roman" w:hAnsi="Times New Roman" w:cs="Times New Roman"/>
          <w:sz w:val="24"/>
          <w:szCs w:val="24"/>
          <w:lang w:val="en-GB"/>
        </w:rPr>
        <w:t xml:space="preserve"> from the plant is used</w:t>
      </w:r>
      <w:r w:rsidR="00F72585">
        <w:rPr>
          <w:rFonts w:ascii="Times New Roman" w:hAnsi="Times New Roman" w:cs="Times New Roman"/>
          <w:sz w:val="24"/>
          <w:szCs w:val="24"/>
          <w:lang w:val="en-GB"/>
        </w:rPr>
        <w:t xml:space="preserve"> for different</w:t>
      </w:r>
      <w:r w:rsidR="00201CA6">
        <w:rPr>
          <w:rFonts w:ascii="Times New Roman" w:hAnsi="Times New Roman" w:cs="Times New Roman"/>
          <w:sz w:val="24"/>
          <w:szCs w:val="24"/>
          <w:lang w:val="en-GB"/>
        </w:rPr>
        <w:t xml:space="preserve"> purposes and apart from its importance in biofuel production, the oil is utilised </w:t>
      </w:r>
      <w:r w:rsidR="00F72585">
        <w:rPr>
          <w:rFonts w:ascii="Times New Roman" w:hAnsi="Times New Roman" w:cs="Times New Roman"/>
          <w:sz w:val="24"/>
          <w:szCs w:val="24"/>
          <w:lang w:val="en-GB"/>
        </w:rPr>
        <w:t>in the manufacturing of medicine, fertilizer, pesticides and soap (Benge 2006).</w:t>
      </w:r>
      <w:r>
        <w:rPr>
          <w:rFonts w:ascii="Times New Roman" w:hAnsi="Times New Roman" w:cs="Times New Roman"/>
          <w:sz w:val="24"/>
          <w:szCs w:val="24"/>
          <w:lang w:val="en-GB"/>
        </w:rPr>
        <w:t xml:space="preserve"> </w:t>
      </w:r>
      <w:r w:rsidR="00201CA6">
        <w:rPr>
          <w:rFonts w:ascii="Times New Roman" w:hAnsi="Times New Roman" w:cs="Times New Roman"/>
          <w:sz w:val="24"/>
          <w:szCs w:val="24"/>
          <w:lang w:val="en-GB"/>
        </w:rPr>
        <w:t>It also serves or being</w:t>
      </w:r>
      <w:r w:rsidR="00D66F49">
        <w:rPr>
          <w:rFonts w:ascii="Times New Roman" w:hAnsi="Times New Roman" w:cs="Times New Roman"/>
          <w:sz w:val="24"/>
          <w:szCs w:val="24"/>
          <w:lang w:val="en-GB"/>
        </w:rPr>
        <w:t xml:space="preserve"> implemented in the</w:t>
      </w:r>
      <w:r w:rsidR="00F72585">
        <w:rPr>
          <w:rFonts w:ascii="Times New Roman" w:hAnsi="Times New Roman" w:cs="Times New Roman"/>
          <w:sz w:val="24"/>
          <w:szCs w:val="24"/>
          <w:lang w:val="en-GB"/>
        </w:rPr>
        <w:t xml:space="preserve"> </w:t>
      </w:r>
      <w:r w:rsidR="00D66F49">
        <w:rPr>
          <w:rFonts w:ascii="Times New Roman" w:hAnsi="Times New Roman" w:cs="Times New Roman"/>
          <w:sz w:val="24"/>
          <w:szCs w:val="24"/>
          <w:lang w:val="en-GB"/>
        </w:rPr>
        <w:t>removal</w:t>
      </w:r>
      <w:r w:rsidR="00F72585">
        <w:rPr>
          <w:rFonts w:ascii="Times New Roman" w:hAnsi="Times New Roman" w:cs="Times New Roman"/>
          <w:sz w:val="24"/>
          <w:szCs w:val="24"/>
          <w:lang w:val="en-GB"/>
        </w:rPr>
        <w:t xml:space="preserve"> of </w:t>
      </w:r>
      <w:r w:rsidR="00D66F49">
        <w:rPr>
          <w:rFonts w:ascii="Times New Roman" w:hAnsi="Times New Roman" w:cs="Times New Roman"/>
          <w:sz w:val="24"/>
          <w:szCs w:val="24"/>
          <w:lang w:val="en-GB"/>
        </w:rPr>
        <w:t>adequate</w:t>
      </w:r>
      <w:r w:rsidR="00F72585">
        <w:rPr>
          <w:rFonts w:ascii="Times New Roman" w:hAnsi="Times New Roman" w:cs="Times New Roman"/>
          <w:sz w:val="24"/>
          <w:szCs w:val="24"/>
          <w:lang w:val="en-GB"/>
        </w:rPr>
        <w:t xml:space="preserve"> chemical and catalysts.</w:t>
      </w:r>
    </w:p>
    <w:p w14:paraId="61DB3728" w14:textId="77777777" w:rsidR="005150C4" w:rsidRDefault="000E2F26"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2.8        </w:t>
      </w:r>
      <w:r w:rsidR="005150C4">
        <w:rPr>
          <w:rFonts w:ascii="Times New Roman" w:hAnsi="Times New Roman" w:cs="Times New Roman"/>
          <w:b/>
          <w:sz w:val="24"/>
          <w:szCs w:val="24"/>
          <w:lang w:val="en-GB"/>
        </w:rPr>
        <w:t xml:space="preserve">Social and environmental importance of </w:t>
      </w:r>
      <w:r w:rsidR="00C06263">
        <w:rPr>
          <w:rFonts w:ascii="Times New Roman" w:hAnsi="Times New Roman" w:cs="Times New Roman"/>
          <w:b/>
          <w:i/>
          <w:sz w:val="24"/>
          <w:szCs w:val="24"/>
          <w:lang w:val="en-GB"/>
        </w:rPr>
        <w:t xml:space="preserve">J. </w:t>
      </w:r>
      <w:proofErr w:type="spellStart"/>
      <w:r w:rsidR="00C06263">
        <w:rPr>
          <w:rFonts w:ascii="Times New Roman" w:hAnsi="Times New Roman" w:cs="Times New Roman"/>
          <w:b/>
          <w:i/>
          <w:sz w:val="24"/>
          <w:szCs w:val="24"/>
          <w:lang w:val="en-GB"/>
        </w:rPr>
        <w:t>curcas</w:t>
      </w:r>
      <w:proofErr w:type="spellEnd"/>
    </w:p>
    <w:p w14:paraId="31DFF683" w14:textId="64E7278D" w:rsidR="006B44AC" w:rsidRDefault="00D66F49" w:rsidP="00AB0D0B">
      <w:pPr>
        <w:spacing w:line="36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 xml:space="preserve">Jatropha </w:t>
      </w:r>
      <w:r>
        <w:rPr>
          <w:rFonts w:ascii="Times New Roman" w:hAnsi="Times New Roman" w:cs="Times New Roman"/>
          <w:sz w:val="24"/>
          <w:szCs w:val="24"/>
          <w:lang w:val="en-GB"/>
        </w:rPr>
        <w:t>is implemented into rural development approach</w:t>
      </w:r>
      <w:r w:rsidR="005150C4">
        <w:rPr>
          <w:rFonts w:ascii="Times New Roman" w:hAnsi="Times New Roman" w:cs="Times New Roman"/>
          <w:sz w:val="24"/>
          <w:szCs w:val="24"/>
          <w:lang w:val="en-GB"/>
        </w:rPr>
        <w:t xml:space="preserve">. By planting </w:t>
      </w:r>
      <w:r w:rsidR="005150C4">
        <w:rPr>
          <w:rFonts w:ascii="Times New Roman" w:hAnsi="Times New Roman" w:cs="Times New Roman"/>
          <w:i/>
          <w:sz w:val="24"/>
          <w:szCs w:val="24"/>
          <w:lang w:val="en-GB"/>
        </w:rPr>
        <w:t>jatropha</w:t>
      </w:r>
      <w:r>
        <w:rPr>
          <w:rFonts w:ascii="Times New Roman" w:hAnsi="Times New Roman" w:cs="Times New Roman"/>
          <w:sz w:val="24"/>
          <w:szCs w:val="24"/>
          <w:lang w:val="en-GB"/>
        </w:rPr>
        <w:t>, hedges formed helps in securing</w:t>
      </w:r>
      <w:r w:rsidR="005150C4">
        <w:rPr>
          <w:rFonts w:ascii="Times New Roman" w:hAnsi="Times New Roman" w:cs="Times New Roman"/>
          <w:sz w:val="24"/>
          <w:szCs w:val="24"/>
          <w:lang w:val="en-GB"/>
        </w:rPr>
        <w:t xml:space="preserve"> </w:t>
      </w:r>
      <w:r>
        <w:rPr>
          <w:rFonts w:ascii="Times New Roman" w:hAnsi="Times New Roman" w:cs="Times New Roman"/>
          <w:sz w:val="24"/>
          <w:szCs w:val="24"/>
          <w:lang w:val="en-GB"/>
        </w:rPr>
        <w:t>parks</w:t>
      </w:r>
      <w:r w:rsidR="005150C4">
        <w:rPr>
          <w:rFonts w:ascii="Times New Roman" w:hAnsi="Times New Roman" w:cs="Times New Roman"/>
          <w:sz w:val="24"/>
          <w:szCs w:val="24"/>
          <w:lang w:val="en-GB"/>
        </w:rPr>
        <w:t xml:space="preserve"> and farming areas against roaming animals</w:t>
      </w:r>
      <w:r w:rsidR="00566939">
        <w:rPr>
          <w:rFonts w:ascii="Times New Roman" w:hAnsi="Times New Roman" w:cs="Times New Roman"/>
          <w:sz w:val="24"/>
          <w:szCs w:val="24"/>
          <w:lang w:val="en-GB"/>
        </w:rPr>
        <w:t xml:space="preserve">. The oils derived from the seeds </w:t>
      </w:r>
      <w:r>
        <w:rPr>
          <w:rFonts w:ascii="Times New Roman" w:hAnsi="Times New Roman" w:cs="Times New Roman"/>
          <w:sz w:val="24"/>
          <w:szCs w:val="24"/>
          <w:lang w:val="en-GB"/>
        </w:rPr>
        <w:t>are utilised in soap making</w:t>
      </w:r>
      <w:r w:rsidR="00566939">
        <w:rPr>
          <w:rFonts w:ascii="Times New Roman" w:hAnsi="Times New Roman" w:cs="Times New Roman"/>
          <w:sz w:val="24"/>
          <w:szCs w:val="24"/>
          <w:lang w:val="en-GB"/>
        </w:rPr>
        <w:t xml:space="preserve">, for </w:t>
      </w:r>
      <w:r>
        <w:rPr>
          <w:rFonts w:ascii="Times New Roman" w:hAnsi="Times New Roman" w:cs="Times New Roman"/>
          <w:sz w:val="24"/>
          <w:szCs w:val="24"/>
          <w:lang w:val="en-GB"/>
        </w:rPr>
        <w:t>igniting</w:t>
      </w:r>
      <w:r w:rsidR="00566939">
        <w:rPr>
          <w:rFonts w:ascii="Times New Roman" w:hAnsi="Times New Roman" w:cs="Times New Roman"/>
          <w:sz w:val="24"/>
          <w:szCs w:val="24"/>
          <w:lang w:val="en-GB"/>
        </w:rPr>
        <w:t xml:space="preserve"> and </w:t>
      </w:r>
      <w:r>
        <w:rPr>
          <w:rFonts w:ascii="Times New Roman" w:hAnsi="Times New Roman" w:cs="Times New Roman"/>
          <w:sz w:val="24"/>
          <w:szCs w:val="24"/>
          <w:lang w:val="en-GB"/>
        </w:rPr>
        <w:t xml:space="preserve">food preparation purposes, as well as its uses as a source of fuel </w:t>
      </w:r>
      <w:r w:rsidR="00566939">
        <w:rPr>
          <w:rFonts w:ascii="Times New Roman" w:hAnsi="Times New Roman" w:cs="Times New Roman"/>
          <w:sz w:val="24"/>
          <w:szCs w:val="24"/>
          <w:lang w:val="en-GB"/>
        </w:rPr>
        <w:t>in special</w:t>
      </w:r>
      <w:r>
        <w:rPr>
          <w:rFonts w:ascii="Times New Roman" w:hAnsi="Times New Roman" w:cs="Times New Roman"/>
          <w:sz w:val="24"/>
          <w:szCs w:val="24"/>
          <w:lang w:val="en-GB"/>
        </w:rPr>
        <w:t>ised</w:t>
      </w:r>
      <w:r w:rsidR="00566939">
        <w:rPr>
          <w:rFonts w:ascii="Times New Roman" w:hAnsi="Times New Roman" w:cs="Times New Roman"/>
          <w:sz w:val="24"/>
          <w:szCs w:val="24"/>
          <w:lang w:val="en-GB"/>
        </w:rPr>
        <w:t xml:space="preserve"> </w:t>
      </w:r>
      <w:r>
        <w:rPr>
          <w:rFonts w:ascii="Times New Roman" w:hAnsi="Times New Roman" w:cs="Times New Roman"/>
          <w:sz w:val="24"/>
          <w:szCs w:val="24"/>
          <w:lang w:val="en-GB"/>
        </w:rPr>
        <w:t>bio</w:t>
      </w:r>
      <w:r w:rsidR="00566939">
        <w:rPr>
          <w:rFonts w:ascii="Times New Roman" w:hAnsi="Times New Roman" w:cs="Times New Roman"/>
          <w:sz w:val="24"/>
          <w:szCs w:val="24"/>
          <w:lang w:val="en-GB"/>
        </w:rPr>
        <w:t xml:space="preserve">diesel engines. </w:t>
      </w:r>
      <w:r w:rsidR="00F762D8">
        <w:rPr>
          <w:rFonts w:ascii="Times New Roman" w:hAnsi="Times New Roman" w:cs="Times New Roman"/>
          <w:sz w:val="24"/>
          <w:szCs w:val="24"/>
          <w:lang w:val="en-GB"/>
        </w:rPr>
        <w:t>Even though</w:t>
      </w:r>
      <w:r w:rsidR="00566939">
        <w:rPr>
          <w:rFonts w:ascii="Times New Roman" w:hAnsi="Times New Roman" w:cs="Times New Roman"/>
          <w:sz w:val="24"/>
          <w:szCs w:val="24"/>
          <w:lang w:val="en-GB"/>
        </w:rPr>
        <w:t xml:space="preserve"> </w:t>
      </w:r>
      <w:r w:rsidR="00F762D8">
        <w:rPr>
          <w:rFonts w:ascii="Times New Roman" w:hAnsi="Times New Roman" w:cs="Times New Roman"/>
          <w:sz w:val="24"/>
          <w:szCs w:val="24"/>
          <w:lang w:val="en-GB"/>
        </w:rPr>
        <w:t>the ideal</w:t>
      </w:r>
      <w:r w:rsidR="00566939">
        <w:rPr>
          <w:rFonts w:ascii="Times New Roman" w:hAnsi="Times New Roman" w:cs="Times New Roman"/>
          <w:sz w:val="24"/>
          <w:szCs w:val="24"/>
          <w:lang w:val="en-GB"/>
        </w:rPr>
        <w:t xml:space="preserve"> </w:t>
      </w:r>
      <w:r w:rsidR="00F762D8">
        <w:rPr>
          <w:rFonts w:ascii="Times New Roman" w:hAnsi="Times New Roman" w:cs="Times New Roman"/>
          <w:sz w:val="24"/>
          <w:szCs w:val="24"/>
          <w:lang w:val="en-GB"/>
        </w:rPr>
        <w:t>environmental</w:t>
      </w:r>
      <w:r w:rsidR="00566939">
        <w:rPr>
          <w:rFonts w:ascii="Times New Roman" w:hAnsi="Times New Roman" w:cs="Times New Roman"/>
          <w:sz w:val="24"/>
          <w:szCs w:val="24"/>
          <w:lang w:val="en-GB"/>
        </w:rPr>
        <w:t xml:space="preserve"> </w:t>
      </w:r>
      <w:r w:rsidR="00F762D8">
        <w:rPr>
          <w:rFonts w:ascii="Times New Roman" w:hAnsi="Times New Roman" w:cs="Times New Roman"/>
          <w:sz w:val="24"/>
          <w:szCs w:val="24"/>
          <w:lang w:val="en-GB"/>
        </w:rPr>
        <w:t>circumstances</w:t>
      </w:r>
      <w:r w:rsidR="00566939">
        <w:rPr>
          <w:rFonts w:ascii="Times New Roman" w:hAnsi="Times New Roman" w:cs="Times New Roman"/>
          <w:sz w:val="24"/>
          <w:szCs w:val="24"/>
          <w:lang w:val="en-GB"/>
        </w:rPr>
        <w:t xml:space="preserve"> for </w:t>
      </w:r>
      <w:r w:rsidR="00566939">
        <w:rPr>
          <w:rFonts w:ascii="Times New Roman" w:hAnsi="Times New Roman" w:cs="Times New Roman"/>
          <w:i/>
          <w:sz w:val="24"/>
          <w:szCs w:val="24"/>
          <w:lang w:val="en-GB"/>
        </w:rPr>
        <w:t>jatropha</w:t>
      </w:r>
      <w:r w:rsidR="00566939">
        <w:rPr>
          <w:rFonts w:ascii="Times New Roman" w:hAnsi="Times New Roman" w:cs="Times New Roman"/>
          <w:sz w:val="24"/>
          <w:szCs w:val="24"/>
          <w:lang w:val="en-GB"/>
        </w:rPr>
        <w:t xml:space="preserve"> </w:t>
      </w:r>
      <w:r w:rsidR="00F762D8">
        <w:rPr>
          <w:rFonts w:ascii="Times New Roman" w:hAnsi="Times New Roman" w:cs="Times New Roman"/>
          <w:sz w:val="24"/>
          <w:szCs w:val="24"/>
          <w:lang w:val="en-GB"/>
        </w:rPr>
        <w:t xml:space="preserve">manufacturing is found in </w:t>
      </w:r>
      <w:r w:rsidR="00566939">
        <w:rPr>
          <w:rFonts w:ascii="Times New Roman" w:hAnsi="Times New Roman" w:cs="Times New Roman"/>
          <w:sz w:val="24"/>
          <w:szCs w:val="24"/>
          <w:lang w:val="en-GB"/>
        </w:rPr>
        <w:t>warm s</w:t>
      </w:r>
      <w:r w:rsidR="00F762D8">
        <w:rPr>
          <w:rFonts w:ascii="Times New Roman" w:hAnsi="Times New Roman" w:cs="Times New Roman"/>
          <w:sz w:val="24"/>
          <w:szCs w:val="24"/>
          <w:lang w:val="en-GB"/>
        </w:rPr>
        <w:t>ub-humid tropics and subtropics,</w:t>
      </w:r>
      <w:r w:rsidR="00566939">
        <w:rPr>
          <w:rFonts w:ascii="Times New Roman" w:hAnsi="Times New Roman" w:cs="Times New Roman"/>
          <w:sz w:val="24"/>
          <w:szCs w:val="24"/>
          <w:lang w:val="en-GB"/>
        </w:rPr>
        <w:t xml:space="preserve"> </w:t>
      </w:r>
      <w:r w:rsidR="00566939">
        <w:rPr>
          <w:rFonts w:ascii="Times New Roman" w:hAnsi="Times New Roman" w:cs="Times New Roman"/>
          <w:i/>
          <w:sz w:val="24"/>
          <w:szCs w:val="24"/>
          <w:lang w:val="en-GB"/>
        </w:rPr>
        <w:t xml:space="preserve">J. </w:t>
      </w:r>
      <w:proofErr w:type="spellStart"/>
      <w:r w:rsidR="00566939">
        <w:rPr>
          <w:rFonts w:ascii="Times New Roman" w:hAnsi="Times New Roman" w:cs="Times New Roman"/>
          <w:i/>
          <w:sz w:val="24"/>
          <w:szCs w:val="24"/>
          <w:lang w:val="en-GB"/>
        </w:rPr>
        <w:t>curcas</w:t>
      </w:r>
      <w:proofErr w:type="spellEnd"/>
      <w:r w:rsidR="00566939">
        <w:rPr>
          <w:rFonts w:ascii="Times New Roman" w:hAnsi="Times New Roman" w:cs="Times New Roman"/>
          <w:sz w:val="24"/>
          <w:szCs w:val="24"/>
          <w:lang w:val="en-GB"/>
        </w:rPr>
        <w:t xml:space="preserve"> </w:t>
      </w:r>
      <w:r w:rsidR="00F762D8">
        <w:rPr>
          <w:rFonts w:ascii="Times New Roman" w:hAnsi="Times New Roman" w:cs="Times New Roman"/>
          <w:sz w:val="24"/>
          <w:szCs w:val="24"/>
          <w:lang w:val="en-GB"/>
        </w:rPr>
        <w:t>still has the capability to thrive in arid regions</w:t>
      </w:r>
      <w:r w:rsidR="00566939">
        <w:rPr>
          <w:rFonts w:ascii="Times New Roman" w:hAnsi="Times New Roman" w:cs="Times New Roman"/>
          <w:sz w:val="24"/>
          <w:szCs w:val="24"/>
          <w:lang w:val="en-GB"/>
        </w:rPr>
        <w:t xml:space="preserve"> on degraded soils that have little or no potential availability of nutrients for agricultural purposes makes it especially attracti</w:t>
      </w:r>
      <w:r w:rsidR="00F762D8">
        <w:rPr>
          <w:rFonts w:ascii="Times New Roman" w:hAnsi="Times New Roman" w:cs="Times New Roman"/>
          <w:sz w:val="24"/>
          <w:szCs w:val="24"/>
          <w:lang w:val="en-GB"/>
        </w:rPr>
        <w:t xml:space="preserve">ve. It serves as a means </w:t>
      </w:r>
      <w:r w:rsidR="00566939">
        <w:rPr>
          <w:rFonts w:ascii="Times New Roman" w:hAnsi="Times New Roman" w:cs="Times New Roman"/>
          <w:sz w:val="24"/>
          <w:szCs w:val="24"/>
          <w:lang w:val="en-GB"/>
        </w:rPr>
        <w:t>to control soil erosion and to improve water infiltration</w:t>
      </w:r>
      <w:r w:rsidR="00C06263">
        <w:rPr>
          <w:rFonts w:ascii="Times New Roman" w:hAnsi="Times New Roman" w:cs="Times New Roman"/>
          <w:sz w:val="24"/>
          <w:szCs w:val="24"/>
          <w:lang w:val="en-GB"/>
        </w:rPr>
        <w:t xml:space="preserve"> as well as</w:t>
      </w:r>
      <w:r w:rsidR="00F762D8">
        <w:rPr>
          <w:rFonts w:ascii="Times New Roman" w:hAnsi="Times New Roman" w:cs="Times New Roman"/>
          <w:sz w:val="24"/>
          <w:szCs w:val="24"/>
          <w:lang w:val="en-GB"/>
        </w:rPr>
        <w:t xml:space="preserve"> for livestock fees. Hence</w:t>
      </w:r>
      <w:r w:rsidR="00C06263">
        <w:rPr>
          <w:rFonts w:ascii="Times New Roman" w:hAnsi="Times New Roman" w:cs="Times New Roman"/>
          <w:sz w:val="24"/>
          <w:szCs w:val="24"/>
          <w:lang w:val="en-GB"/>
        </w:rPr>
        <w:t xml:space="preserve"> the </w:t>
      </w:r>
      <w:r w:rsidR="00C06263">
        <w:rPr>
          <w:rFonts w:ascii="Times New Roman" w:hAnsi="Times New Roman" w:cs="Times New Roman"/>
          <w:i/>
          <w:sz w:val="24"/>
          <w:szCs w:val="24"/>
          <w:lang w:val="en-GB"/>
        </w:rPr>
        <w:t>jatropha</w:t>
      </w:r>
      <w:r w:rsidR="00EE3B9E">
        <w:rPr>
          <w:rFonts w:ascii="Times New Roman" w:hAnsi="Times New Roman" w:cs="Times New Roman"/>
          <w:sz w:val="24"/>
          <w:szCs w:val="24"/>
          <w:lang w:val="en-GB"/>
        </w:rPr>
        <w:t xml:space="preserve"> scheme covers four</w:t>
      </w:r>
      <w:r w:rsidR="00C06263">
        <w:rPr>
          <w:rFonts w:ascii="Times New Roman" w:hAnsi="Times New Roman" w:cs="Times New Roman"/>
          <w:sz w:val="24"/>
          <w:szCs w:val="24"/>
          <w:lang w:val="en-GB"/>
        </w:rPr>
        <w:t xml:space="preserve"> main </w:t>
      </w:r>
      <w:r w:rsidR="00EE3B9E">
        <w:rPr>
          <w:rFonts w:ascii="Times New Roman" w:hAnsi="Times New Roman" w:cs="Times New Roman"/>
          <w:sz w:val="24"/>
          <w:szCs w:val="24"/>
          <w:lang w:val="en-GB"/>
        </w:rPr>
        <w:t>broad features</w:t>
      </w:r>
      <w:r w:rsidR="00C06263">
        <w:rPr>
          <w:rFonts w:ascii="Times New Roman" w:hAnsi="Times New Roman" w:cs="Times New Roman"/>
          <w:sz w:val="24"/>
          <w:szCs w:val="24"/>
          <w:lang w:val="en-GB"/>
        </w:rPr>
        <w:t xml:space="preserve"> of rural </w:t>
      </w:r>
      <w:r w:rsidR="00EE3B9E">
        <w:rPr>
          <w:rFonts w:ascii="Times New Roman" w:hAnsi="Times New Roman" w:cs="Times New Roman"/>
          <w:sz w:val="24"/>
          <w:szCs w:val="24"/>
          <w:lang w:val="en-GB"/>
        </w:rPr>
        <w:t>improvement</w:t>
      </w:r>
      <w:r w:rsidR="00C06263">
        <w:rPr>
          <w:rFonts w:ascii="Times New Roman" w:hAnsi="Times New Roman" w:cs="Times New Roman"/>
          <w:sz w:val="24"/>
          <w:szCs w:val="24"/>
          <w:lang w:val="en-GB"/>
        </w:rPr>
        <w:t xml:space="preserve"> which includes:</w:t>
      </w:r>
    </w:p>
    <w:p w14:paraId="7800D887" w14:textId="191586D6" w:rsidR="00C06263" w:rsidRDefault="00EE3B9E" w:rsidP="00AB0D0B">
      <w:pPr>
        <w:pStyle w:val="ListParagraph"/>
        <w:numPr>
          <w:ilvl w:val="0"/>
          <w:numId w:val="7"/>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Upgrade</w:t>
      </w:r>
      <w:r w:rsidR="00C06263">
        <w:rPr>
          <w:rFonts w:ascii="Times New Roman" w:hAnsi="Times New Roman" w:cs="Times New Roman"/>
          <w:sz w:val="24"/>
          <w:szCs w:val="24"/>
          <w:lang w:val="en-GB"/>
        </w:rPr>
        <w:t xml:space="preserve"> of women (</w:t>
      </w:r>
      <w:r>
        <w:rPr>
          <w:rFonts w:ascii="Times New Roman" w:hAnsi="Times New Roman" w:cs="Times New Roman"/>
          <w:sz w:val="24"/>
          <w:szCs w:val="24"/>
          <w:lang w:val="en-GB"/>
        </w:rPr>
        <w:t>indigenous or native</w:t>
      </w:r>
      <w:r w:rsidR="00C06263">
        <w:rPr>
          <w:rFonts w:ascii="Times New Roman" w:hAnsi="Times New Roman" w:cs="Times New Roman"/>
          <w:sz w:val="24"/>
          <w:szCs w:val="24"/>
          <w:lang w:val="en-GB"/>
        </w:rPr>
        <w:t xml:space="preserve"> soap </w:t>
      </w:r>
      <w:r>
        <w:rPr>
          <w:rFonts w:ascii="Times New Roman" w:hAnsi="Times New Roman" w:cs="Times New Roman"/>
          <w:sz w:val="24"/>
          <w:szCs w:val="24"/>
          <w:lang w:val="en-GB"/>
        </w:rPr>
        <w:t>making</w:t>
      </w:r>
      <w:r w:rsidR="00C06263">
        <w:rPr>
          <w:rFonts w:ascii="Times New Roman" w:hAnsi="Times New Roman" w:cs="Times New Roman"/>
          <w:sz w:val="24"/>
          <w:szCs w:val="24"/>
          <w:lang w:val="en-GB"/>
        </w:rPr>
        <w:t>);</w:t>
      </w:r>
    </w:p>
    <w:p w14:paraId="29D2953E" w14:textId="77777777" w:rsidR="00EE3B9E" w:rsidRDefault="00EE3B9E" w:rsidP="00EE3B9E">
      <w:pPr>
        <w:pStyle w:val="ListParagraph"/>
        <w:numPr>
          <w:ilvl w:val="0"/>
          <w:numId w:val="7"/>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Scarcity and decrease of products (preserving</w:t>
      </w:r>
      <w:r w:rsidR="00C06263">
        <w:rPr>
          <w:rFonts w:ascii="Times New Roman" w:hAnsi="Times New Roman" w:cs="Times New Roman"/>
          <w:sz w:val="24"/>
          <w:szCs w:val="24"/>
          <w:lang w:val="en-GB"/>
        </w:rPr>
        <w:t xml:space="preserve"> crops and</w:t>
      </w:r>
      <w:r>
        <w:rPr>
          <w:rFonts w:ascii="Times New Roman" w:hAnsi="Times New Roman" w:cs="Times New Roman"/>
          <w:sz w:val="24"/>
          <w:szCs w:val="24"/>
          <w:lang w:val="en-GB"/>
        </w:rPr>
        <w:t xml:space="preserve"> other plant produce</w:t>
      </w:r>
      <w:r w:rsidR="00C06263">
        <w:rPr>
          <w:rFonts w:ascii="Times New Roman" w:hAnsi="Times New Roman" w:cs="Times New Roman"/>
          <w:sz w:val="24"/>
          <w:szCs w:val="24"/>
          <w:lang w:val="en-GB"/>
        </w:rPr>
        <w:t>).</w:t>
      </w:r>
    </w:p>
    <w:p w14:paraId="62CA83B3" w14:textId="2572DB83" w:rsidR="00C06263" w:rsidRPr="00EE3B9E" w:rsidRDefault="00EE3B9E" w:rsidP="00EE3B9E">
      <w:pPr>
        <w:pStyle w:val="ListParagraph"/>
        <w:numPr>
          <w:ilvl w:val="0"/>
          <w:numId w:val="7"/>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Prevention of erosion </w:t>
      </w:r>
      <w:r w:rsidR="00C06263" w:rsidRPr="00EE3B9E">
        <w:rPr>
          <w:rFonts w:ascii="Times New Roman" w:hAnsi="Times New Roman" w:cs="Times New Roman"/>
          <w:sz w:val="24"/>
          <w:szCs w:val="24"/>
          <w:lang w:val="en-GB"/>
        </w:rPr>
        <w:t xml:space="preserve"> (</w:t>
      </w:r>
      <w:r w:rsidRPr="00EE3B9E">
        <w:rPr>
          <w:rFonts w:ascii="Times New Roman" w:hAnsi="Times New Roman" w:cs="Times New Roman"/>
          <w:sz w:val="24"/>
          <w:szCs w:val="24"/>
          <w:lang w:val="en-GB"/>
        </w:rPr>
        <w:t>embedding</w:t>
      </w:r>
      <w:r w:rsidR="00C06263" w:rsidRPr="00EE3B9E">
        <w:rPr>
          <w:rFonts w:ascii="Times New Roman" w:hAnsi="Times New Roman" w:cs="Times New Roman"/>
          <w:sz w:val="24"/>
          <w:szCs w:val="24"/>
          <w:lang w:val="en-GB"/>
        </w:rPr>
        <w:t xml:space="preserve"> hedges);</w:t>
      </w:r>
    </w:p>
    <w:p w14:paraId="0E2B680F" w14:textId="0C8E77B5" w:rsidR="00C06263" w:rsidRDefault="00EE3B9E" w:rsidP="00AB0D0B">
      <w:pPr>
        <w:pStyle w:val="ListParagraph"/>
        <w:numPr>
          <w:ilvl w:val="0"/>
          <w:numId w:val="7"/>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Establishment of immobile engines and generation of energy for household and rural communities</w:t>
      </w:r>
      <w:r w:rsidR="00454FE2">
        <w:rPr>
          <w:rFonts w:ascii="Times New Roman" w:hAnsi="Times New Roman" w:cs="Times New Roman"/>
          <w:sz w:val="24"/>
          <w:szCs w:val="24"/>
          <w:lang w:val="en-GB"/>
        </w:rPr>
        <w:t>.</w:t>
      </w:r>
    </w:p>
    <w:p w14:paraId="3243CEDB" w14:textId="18C31FCA" w:rsidR="00454FE2" w:rsidRDefault="00454FE2" w:rsidP="00AB0D0B">
      <w:pPr>
        <w:spacing w:line="36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lastRenderedPageBreak/>
        <w:t xml:space="preserve">J. </w:t>
      </w:r>
      <w:proofErr w:type="spellStart"/>
      <w:r>
        <w:rPr>
          <w:rFonts w:ascii="Times New Roman" w:hAnsi="Times New Roman" w:cs="Times New Roman"/>
          <w:i/>
          <w:sz w:val="24"/>
          <w:szCs w:val="24"/>
          <w:lang w:val="en-GB"/>
        </w:rPr>
        <w:t>curcas</w:t>
      </w:r>
      <w:proofErr w:type="spellEnd"/>
      <w:r>
        <w:rPr>
          <w:rFonts w:ascii="Times New Roman" w:hAnsi="Times New Roman" w:cs="Times New Roman"/>
          <w:sz w:val="24"/>
          <w:szCs w:val="24"/>
          <w:lang w:val="en-GB"/>
        </w:rPr>
        <w:t xml:space="preserve"> is certainly a highly interesting plant, with significant uses, particularly as biofuel in helping to combat the energy crisis throughout the world and </w:t>
      </w:r>
      <w:r w:rsidR="00EE3B9E">
        <w:rPr>
          <w:rFonts w:ascii="Times New Roman" w:hAnsi="Times New Roman" w:cs="Times New Roman"/>
          <w:sz w:val="24"/>
          <w:szCs w:val="24"/>
          <w:lang w:val="en-GB"/>
        </w:rPr>
        <w:t>produce</w:t>
      </w:r>
      <w:r>
        <w:rPr>
          <w:rFonts w:ascii="Times New Roman" w:hAnsi="Times New Roman" w:cs="Times New Roman"/>
          <w:sz w:val="24"/>
          <w:szCs w:val="24"/>
          <w:lang w:val="en-GB"/>
        </w:rPr>
        <w:t xml:space="preserve"> </w:t>
      </w:r>
      <w:r w:rsidR="00EE3B9E">
        <w:rPr>
          <w:rFonts w:ascii="Times New Roman" w:hAnsi="Times New Roman" w:cs="Times New Roman"/>
          <w:sz w:val="24"/>
          <w:szCs w:val="24"/>
          <w:lang w:val="en-GB"/>
        </w:rPr>
        <w:t>revenue</w:t>
      </w:r>
      <w:r w:rsidR="006A23BF">
        <w:rPr>
          <w:rFonts w:ascii="Times New Roman" w:hAnsi="Times New Roman" w:cs="Times New Roman"/>
          <w:sz w:val="24"/>
          <w:szCs w:val="24"/>
          <w:lang w:val="en-GB"/>
        </w:rPr>
        <w:t xml:space="preserve"> in rural regions</w:t>
      </w:r>
      <w:r>
        <w:rPr>
          <w:rFonts w:ascii="Times New Roman" w:hAnsi="Times New Roman" w:cs="Times New Roman"/>
          <w:sz w:val="24"/>
          <w:szCs w:val="24"/>
          <w:lang w:val="en-GB"/>
        </w:rPr>
        <w:t xml:space="preserve"> of </w:t>
      </w:r>
      <w:r w:rsidR="006A23BF">
        <w:rPr>
          <w:rFonts w:ascii="Times New Roman" w:hAnsi="Times New Roman" w:cs="Times New Roman"/>
          <w:sz w:val="24"/>
          <w:szCs w:val="24"/>
          <w:lang w:val="en-GB"/>
        </w:rPr>
        <w:t>unindustrialized</w:t>
      </w:r>
      <w:r>
        <w:rPr>
          <w:rFonts w:ascii="Times New Roman" w:hAnsi="Times New Roman" w:cs="Times New Roman"/>
          <w:sz w:val="24"/>
          <w:szCs w:val="24"/>
          <w:lang w:val="en-GB"/>
        </w:rPr>
        <w:t xml:space="preserve"> countries. </w:t>
      </w:r>
      <w:r w:rsidR="00B340C7">
        <w:rPr>
          <w:rFonts w:ascii="Times New Roman" w:hAnsi="Times New Roman" w:cs="Times New Roman"/>
          <w:sz w:val="24"/>
          <w:szCs w:val="24"/>
          <w:lang w:val="en-GB"/>
        </w:rPr>
        <w:t>It has become globally competitive due to the fact that it belongs to a non-edible category</w:t>
      </w:r>
      <w:r w:rsidR="006A23BF">
        <w:rPr>
          <w:rFonts w:ascii="Times New Roman" w:hAnsi="Times New Roman" w:cs="Times New Roman"/>
          <w:sz w:val="24"/>
          <w:szCs w:val="24"/>
          <w:lang w:val="en-GB"/>
        </w:rPr>
        <w:t xml:space="preserve"> and does not compete with food. </w:t>
      </w:r>
      <w:r w:rsidR="00B340C7">
        <w:rPr>
          <w:rFonts w:ascii="Times New Roman" w:hAnsi="Times New Roman" w:cs="Times New Roman"/>
          <w:sz w:val="24"/>
          <w:szCs w:val="24"/>
          <w:lang w:val="en-GB"/>
        </w:rPr>
        <w:t xml:space="preserve"> </w:t>
      </w:r>
    </w:p>
    <w:p w14:paraId="7B0050DE" w14:textId="77777777" w:rsidR="00875A05" w:rsidRDefault="000E2F26"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2.9        </w:t>
      </w:r>
      <w:r w:rsidR="00875A05">
        <w:rPr>
          <w:rFonts w:ascii="Times New Roman" w:hAnsi="Times New Roman" w:cs="Times New Roman"/>
          <w:b/>
          <w:sz w:val="24"/>
          <w:szCs w:val="24"/>
          <w:lang w:val="en-GB"/>
        </w:rPr>
        <w:t>Latex sample collection</w:t>
      </w:r>
    </w:p>
    <w:p w14:paraId="562B603D" w14:textId="1494BE02" w:rsidR="00875A05" w:rsidRPr="001E08E0" w:rsidRDefault="00F83528"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plant sample</w:t>
      </w:r>
      <w:r w:rsidR="00954D17">
        <w:rPr>
          <w:rFonts w:ascii="Times New Roman" w:hAnsi="Times New Roman" w:cs="Times New Roman"/>
          <w:sz w:val="24"/>
          <w:szCs w:val="24"/>
          <w:lang w:val="en-GB"/>
        </w:rPr>
        <w:t xml:space="preserve"> in form of sap</w:t>
      </w:r>
      <w:r>
        <w:rPr>
          <w:rFonts w:ascii="Times New Roman" w:hAnsi="Times New Roman" w:cs="Times New Roman"/>
          <w:sz w:val="24"/>
          <w:szCs w:val="24"/>
          <w:lang w:val="en-GB"/>
        </w:rPr>
        <w:t xml:space="preserve"> was provided by my supervisor Prof. A.I. Akinwande, which was placed in an </w:t>
      </w:r>
      <w:proofErr w:type="spellStart"/>
      <w:r>
        <w:rPr>
          <w:rFonts w:ascii="Times New Roman" w:hAnsi="Times New Roman" w:cs="Times New Roman"/>
          <w:sz w:val="24"/>
          <w:szCs w:val="24"/>
          <w:lang w:val="en-GB"/>
        </w:rPr>
        <w:t>eppendorf</w:t>
      </w:r>
      <w:proofErr w:type="spellEnd"/>
      <w:r>
        <w:rPr>
          <w:rFonts w:ascii="Times New Roman" w:hAnsi="Times New Roman" w:cs="Times New Roman"/>
          <w:sz w:val="24"/>
          <w:szCs w:val="24"/>
          <w:lang w:val="en-GB"/>
        </w:rPr>
        <w:t xml:space="preserve"> tube.</w:t>
      </w:r>
    </w:p>
    <w:p w14:paraId="5917ED49" w14:textId="77777777" w:rsidR="006B44AC" w:rsidRDefault="006B44AC" w:rsidP="00AB0D0B">
      <w:pPr>
        <w:spacing w:line="360" w:lineRule="auto"/>
        <w:jc w:val="both"/>
        <w:rPr>
          <w:rFonts w:ascii="Times New Roman" w:hAnsi="Times New Roman" w:cs="Times New Roman"/>
          <w:sz w:val="24"/>
          <w:szCs w:val="24"/>
          <w:lang w:val="en-GB"/>
        </w:rPr>
      </w:pPr>
    </w:p>
    <w:p w14:paraId="05F6DD4B" w14:textId="0BF04B73" w:rsidR="006B44AC" w:rsidRDefault="008E4C83" w:rsidP="00AB0D0B">
      <w:pPr>
        <w:spacing w:line="360" w:lineRule="auto"/>
        <w:jc w:val="both"/>
        <w:rPr>
          <w:rFonts w:ascii="Times New Roman" w:hAnsi="Times New Roman" w:cs="Times New Roman"/>
          <w:sz w:val="24"/>
          <w:szCs w:val="24"/>
          <w:lang w:val="en-GB"/>
        </w:rPr>
      </w:pPr>
      <w:r w:rsidRPr="008E4C83">
        <w:rPr>
          <w:rFonts w:ascii="Times New Roman" w:hAnsi="Times New Roman" w:cs="Times New Roman"/>
          <w:noProof/>
          <w:sz w:val="24"/>
          <w:szCs w:val="24"/>
        </w:rPr>
        <w:drawing>
          <wp:inline distT="0" distB="0" distL="0" distR="0" wp14:anchorId="0E4838B1" wp14:editId="4CF9D21F">
            <wp:extent cx="5943361" cy="5038725"/>
            <wp:effectExtent l="0" t="0" r="635" b="0"/>
            <wp:docPr id="3" name="Picture 3" descr="C:\Users\CHY\Documents\Project 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Y\Documents\Project image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3507" cy="5047326"/>
                    </a:xfrm>
                    <a:prstGeom prst="rect">
                      <a:avLst/>
                    </a:prstGeom>
                    <a:noFill/>
                    <a:ln>
                      <a:noFill/>
                    </a:ln>
                  </pic:spPr>
                </pic:pic>
              </a:graphicData>
            </a:graphic>
          </wp:inline>
        </w:drawing>
      </w:r>
    </w:p>
    <w:p w14:paraId="6A943C91" w14:textId="2E034772" w:rsidR="006B44AC" w:rsidRPr="008E4C83" w:rsidRDefault="008E4C83"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Fig 2.0: Diagram of </w:t>
      </w:r>
      <w:r>
        <w:rPr>
          <w:rFonts w:ascii="Times New Roman" w:hAnsi="Times New Roman" w:cs="Times New Roman"/>
          <w:b/>
          <w:i/>
          <w:sz w:val="24"/>
          <w:szCs w:val="24"/>
          <w:lang w:val="en-GB"/>
        </w:rPr>
        <w:t xml:space="preserve">J. </w:t>
      </w:r>
      <w:proofErr w:type="spellStart"/>
      <w:r>
        <w:rPr>
          <w:rFonts w:ascii="Times New Roman" w:hAnsi="Times New Roman" w:cs="Times New Roman"/>
          <w:b/>
          <w:i/>
          <w:sz w:val="24"/>
          <w:szCs w:val="24"/>
          <w:lang w:val="en-GB"/>
        </w:rPr>
        <w:t>curcas</w:t>
      </w:r>
      <w:proofErr w:type="spellEnd"/>
      <w:r>
        <w:rPr>
          <w:rFonts w:ascii="Times New Roman" w:hAnsi="Times New Roman" w:cs="Times New Roman"/>
          <w:b/>
          <w:sz w:val="24"/>
          <w:szCs w:val="24"/>
          <w:lang w:val="en-GB"/>
        </w:rPr>
        <w:t xml:space="preserve"> and uses</w:t>
      </w:r>
    </w:p>
    <w:p w14:paraId="53E47AF7" w14:textId="77777777" w:rsidR="006B44AC" w:rsidRDefault="006B44AC" w:rsidP="00AB0D0B">
      <w:pPr>
        <w:spacing w:line="360" w:lineRule="auto"/>
        <w:jc w:val="both"/>
        <w:rPr>
          <w:rFonts w:ascii="Times New Roman" w:hAnsi="Times New Roman" w:cs="Times New Roman"/>
          <w:sz w:val="24"/>
          <w:szCs w:val="24"/>
          <w:lang w:val="en-GB"/>
        </w:rPr>
      </w:pPr>
    </w:p>
    <w:p w14:paraId="2BE7765F" w14:textId="77777777" w:rsidR="00F83528" w:rsidRDefault="00F83528" w:rsidP="008E4C83">
      <w:pPr>
        <w:spacing w:line="360" w:lineRule="auto"/>
        <w:jc w:val="center"/>
        <w:rPr>
          <w:rFonts w:ascii="Times New Roman" w:hAnsi="Times New Roman" w:cs="Times New Roman"/>
          <w:b/>
          <w:sz w:val="28"/>
          <w:szCs w:val="28"/>
          <w:lang w:val="en-GB"/>
        </w:rPr>
      </w:pPr>
    </w:p>
    <w:p w14:paraId="69B4F061" w14:textId="77777777" w:rsidR="00F83528" w:rsidRDefault="00F83528" w:rsidP="008E4C83">
      <w:pPr>
        <w:spacing w:line="360" w:lineRule="auto"/>
        <w:jc w:val="center"/>
        <w:rPr>
          <w:rFonts w:ascii="Times New Roman" w:hAnsi="Times New Roman" w:cs="Times New Roman"/>
          <w:b/>
          <w:sz w:val="28"/>
          <w:szCs w:val="28"/>
          <w:lang w:val="en-GB"/>
        </w:rPr>
      </w:pPr>
    </w:p>
    <w:p w14:paraId="09B52BF2" w14:textId="11F51E89" w:rsidR="00B20171" w:rsidRDefault="00B20171" w:rsidP="008E4C83">
      <w:pPr>
        <w:spacing w:line="360"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t>CHAPTER THREE</w:t>
      </w:r>
    </w:p>
    <w:p w14:paraId="0663A8FA" w14:textId="77777777" w:rsidR="00B20171" w:rsidRPr="0054779F" w:rsidRDefault="0054779F" w:rsidP="00AB0D0B">
      <w:pPr>
        <w:pStyle w:val="ListParagraph"/>
        <w:numPr>
          <w:ilvl w:val="0"/>
          <w:numId w:val="9"/>
        </w:num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 </w:t>
      </w:r>
      <w:r w:rsidR="00B20171" w:rsidRPr="0054779F">
        <w:rPr>
          <w:rFonts w:ascii="Times New Roman" w:hAnsi="Times New Roman" w:cs="Times New Roman"/>
          <w:b/>
          <w:sz w:val="24"/>
          <w:szCs w:val="24"/>
          <w:lang w:val="en-GB"/>
        </w:rPr>
        <w:t>MATERIALS AND</w:t>
      </w:r>
      <w:r w:rsidR="009403D1" w:rsidRPr="0054779F">
        <w:rPr>
          <w:rFonts w:ascii="Times New Roman" w:hAnsi="Times New Roman" w:cs="Times New Roman"/>
          <w:b/>
          <w:sz w:val="24"/>
          <w:szCs w:val="24"/>
          <w:lang w:val="en-GB"/>
        </w:rPr>
        <w:t xml:space="preserve"> METHODOLOGY</w:t>
      </w:r>
    </w:p>
    <w:p w14:paraId="38562BEE" w14:textId="77777777" w:rsidR="009403D1" w:rsidRDefault="009403D1"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br/>
      </w:r>
      <w:proofErr w:type="gramStart"/>
      <w:r>
        <w:rPr>
          <w:rFonts w:ascii="Times New Roman" w:hAnsi="Times New Roman" w:cs="Times New Roman"/>
          <w:b/>
          <w:sz w:val="24"/>
          <w:szCs w:val="24"/>
          <w:lang w:val="en-GB"/>
        </w:rPr>
        <w:t>3.1  MATERIALS</w:t>
      </w:r>
      <w:proofErr w:type="gramEnd"/>
    </w:p>
    <w:p w14:paraId="5CE00A46" w14:textId="77777777" w:rsidR="009403D1" w:rsidRDefault="009403D1" w:rsidP="00AB0D0B">
      <w:pPr>
        <w:spacing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br/>
      </w:r>
      <w:r>
        <w:rPr>
          <w:rFonts w:ascii="Times New Roman" w:hAnsi="Times New Roman" w:cs="Times New Roman"/>
          <w:sz w:val="24"/>
          <w:szCs w:val="24"/>
          <w:lang w:val="en-GB"/>
        </w:rPr>
        <w:t xml:space="preserve">The instruments, scientific </w:t>
      </w:r>
      <w:proofErr w:type="spellStart"/>
      <w:r>
        <w:rPr>
          <w:rFonts w:ascii="Times New Roman" w:hAnsi="Times New Roman" w:cs="Times New Roman"/>
          <w:sz w:val="24"/>
          <w:szCs w:val="24"/>
          <w:lang w:val="en-GB"/>
        </w:rPr>
        <w:t>equipments</w:t>
      </w:r>
      <w:proofErr w:type="spellEnd"/>
      <w:r>
        <w:rPr>
          <w:rFonts w:ascii="Times New Roman" w:hAnsi="Times New Roman" w:cs="Times New Roman"/>
          <w:sz w:val="24"/>
          <w:szCs w:val="24"/>
          <w:lang w:val="en-GB"/>
        </w:rPr>
        <w:t xml:space="preserve"> used in the cour</w:t>
      </w:r>
      <w:r w:rsidR="00B23D5A">
        <w:rPr>
          <w:rFonts w:ascii="Times New Roman" w:hAnsi="Times New Roman" w:cs="Times New Roman"/>
          <w:sz w:val="24"/>
          <w:szCs w:val="24"/>
          <w:lang w:val="en-GB"/>
        </w:rPr>
        <w:t>se of this study are as follows:</w:t>
      </w:r>
    </w:p>
    <w:p w14:paraId="19F6FDD8" w14:textId="77777777" w:rsidR="009403D1" w:rsidRDefault="0064681F"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br/>
        <w:t xml:space="preserve"> </w:t>
      </w:r>
      <w:r w:rsidR="009403D1">
        <w:rPr>
          <w:rFonts w:ascii="Times New Roman" w:hAnsi="Times New Roman" w:cs="Times New Roman"/>
          <w:sz w:val="24"/>
          <w:szCs w:val="24"/>
          <w:lang w:val="en-GB"/>
        </w:rPr>
        <w:t xml:space="preserve"> Refrigerator; Centrifuge; Filter paper; Analysis bottle; Beak</w:t>
      </w:r>
      <w:r w:rsidR="00B23D5A">
        <w:rPr>
          <w:rFonts w:ascii="Times New Roman" w:hAnsi="Times New Roman" w:cs="Times New Roman"/>
          <w:sz w:val="24"/>
          <w:szCs w:val="24"/>
          <w:lang w:val="en-GB"/>
        </w:rPr>
        <w:t>ers, V</w:t>
      </w:r>
      <w:r w:rsidR="009403D1">
        <w:rPr>
          <w:rFonts w:ascii="Times New Roman" w:hAnsi="Times New Roman" w:cs="Times New Roman"/>
          <w:sz w:val="24"/>
          <w:szCs w:val="24"/>
          <w:lang w:val="en-GB"/>
        </w:rPr>
        <w:t xml:space="preserve">olumetric flask; Measuring cylinders; </w:t>
      </w:r>
      <w:r w:rsidR="00B23D5A">
        <w:rPr>
          <w:rFonts w:ascii="Times New Roman" w:hAnsi="Times New Roman" w:cs="Times New Roman"/>
          <w:sz w:val="24"/>
          <w:szCs w:val="24"/>
          <w:lang w:val="en-GB"/>
        </w:rPr>
        <w:t>Funnels, Stirring rod; Spatula; Test tubes; Test tube racks; Pipette; Wash bottle.</w:t>
      </w:r>
    </w:p>
    <w:p w14:paraId="3374F5DA" w14:textId="77777777" w:rsidR="00B23D5A" w:rsidRDefault="00B23D5A"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br/>
        <w:t>The following are some chemicals used:</w:t>
      </w:r>
    </w:p>
    <w:p w14:paraId="29087062" w14:textId="77777777" w:rsidR="00B23D5A" w:rsidRDefault="00B23D5A"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br/>
        <w:t>Chloroform; Sulphuric acid, Wagner’s reagent</w:t>
      </w:r>
      <w:r w:rsidR="00CB523A">
        <w:rPr>
          <w:rFonts w:ascii="Times New Roman" w:hAnsi="Times New Roman" w:cs="Times New Roman"/>
          <w:sz w:val="24"/>
          <w:szCs w:val="24"/>
          <w:lang w:val="en-GB"/>
        </w:rPr>
        <w:t xml:space="preserve"> (iodine in potassium iodide); Sodium Hydroxide; Hydrochloric acid; Absolute alcohol; Ferric chloride; Potassium Hydroxide; Acetic acid; Acetic Anhydride; Ninhydrin reagent; α-naphthol; </w:t>
      </w:r>
      <w:r w:rsidR="00A273C9">
        <w:rPr>
          <w:rFonts w:ascii="Times New Roman" w:hAnsi="Times New Roman" w:cs="Times New Roman"/>
          <w:sz w:val="24"/>
          <w:szCs w:val="24"/>
          <w:lang w:val="en-GB"/>
        </w:rPr>
        <w:t>Ether; Ammonia.</w:t>
      </w:r>
    </w:p>
    <w:p w14:paraId="43CC1E51" w14:textId="77777777" w:rsidR="00A273C9" w:rsidRDefault="00A273C9"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br/>
      </w:r>
      <w:proofErr w:type="gramStart"/>
      <w:r>
        <w:rPr>
          <w:rFonts w:ascii="Times New Roman" w:hAnsi="Times New Roman" w:cs="Times New Roman"/>
          <w:b/>
          <w:sz w:val="24"/>
          <w:szCs w:val="24"/>
          <w:lang w:val="en-GB"/>
        </w:rPr>
        <w:t>3.2  EXPERIMENTAL</w:t>
      </w:r>
      <w:proofErr w:type="gramEnd"/>
      <w:r>
        <w:rPr>
          <w:rFonts w:ascii="Times New Roman" w:hAnsi="Times New Roman" w:cs="Times New Roman"/>
          <w:b/>
          <w:sz w:val="24"/>
          <w:szCs w:val="24"/>
          <w:lang w:val="en-GB"/>
        </w:rPr>
        <w:t xml:space="preserve"> PLANT</w:t>
      </w:r>
    </w:p>
    <w:p w14:paraId="08B3E48B" w14:textId="1D6BBF6D" w:rsidR="00A273C9" w:rsidRDefault="00A273C9"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sap of </w:t>
      </w:r>
      <w:r>
        <w:rPr>
          <w:rFonts w:ascii="Times New Roman" w:hAnsi="Times New Roman" w:cs="Times New Roman"/>
          <w:i/>
          <w:sz w:val="24"/>
          <w:szCs w:val="24"/>
          <w:lang w:val="en-GB"/>
        </w:rPr>
        <w:t xml:space="preserve">Jatropha </w:t>
      </w:r>
      <w:proofErr w:type="spellStart"/>
      <w:r>
        <w:rPr>
          <w:rFonts w:ascii="Times New Roman" w:hAnsi="Times New Roman" w:cs="Times New Roman"/>
          <w:i/>
          <w:sz w:val="24"/>
          <w:szCs w:val="24"/>
          <w:lang w:val="en-GB"/>
        </w:rPr>
        <w:t>Curcas</w:t>
      </w:r>
      <w:proofErr w:type="spellEnd"/>
      <w:r>
        <w:rPr>
          <w:rFonts w:ascii="Times New Roman" w:hAnsi="Times New Roman" w:cs="Times New Roman"/>
          <w:sz w:val="24"/>
          <w:szCs w:val="24"/>
          <w:lang w:val="en-GB"/>
        </w:rPr>
        <w:t xml:space="preserve"> </w:t>
      </w:r>
      <w:r w:rsidR="006A23BF">
        <w:rPr>
          <w:rFonts w:ascii="Times New Roman" w:hAnsi="Times New Roman" w:cs="Times New Roman"/>
          <w:sz w:val="24"/>
          <w:szCs w:val="24"/>
          <w:lang w:val="en-GB"/>
        </w:rPr>
        <w:t xml:space="preserve">which is the experimental portion of the plant </w:t>
      </w:r>
      <w:r>
        <w:rPr>
          <w:rFonts w:ascii="Times New Roman" w:hAnsi="Times New Roman" w:cs="Times New Roman"/>
          <w:sz w:val="24"/>
          <w:szCs w:val="24"/>
          <w:lang w:val="en-GB"/>
        </w:rPr>
        <w:t>was used in the study and it was obtained</w:t>
      </w:r>
      <w:r w:rsidR="00C3386B">
        <w:rPr>
          <w:rFonts w:ascii="Times New Roman" w:hAnsi="Times New Roman" w:cs="Times New Roman"/>
          <w:sz w:val="24"/>
          <w:szCs w:val="24"/>
          <w:lang w:val="en-GB"/>
        </w:rPr>
        <w:t xml:space="preserve"> taken</w:t>
      </w:r>
      <w:r>
        <w:rPr>
          <w:rFonts w:ascii="Times New Roman" w:hAnsi="Times New Roman" w:cs="Times New Roman"/>
          <w:sz w:val="24"/>
          <w:szCs w:val="24"/>
          <w:lang w:val="en-GB"/>
        </w:rPr>
        <w:t xml:space="preserve"> just outside Mountain Top University, Ogun State premises</w:t>
      </w:r>
      <w:r w:rsidR="0054779F">
        <w:rPr>
          <w:rFonts w:ascii="Times New Roman" w:hAnsi="Times New Roman" w:cs="Times New Roman"/>
          <w:sz w:val="24"/>
          <w:szCs w:val="24"/>
          <w:lang w:val="en-GB"/>
        </w:rPr>
        <w:t xml:space="preserve">. </w:t>
      </w:r>
      <w:r w:rsidR="00F83528">
        <w:rPr>
          <w:rFonts w:ascii="Times New Roman" w:hAnsi="Times New Roman" w:cs="Times New Roman"/>
          <w:sz w:val="24"/>
          <w:szCs w:val="24"/>
          <w:lang w:val="en-GB"/>
        </w:rPr>
        <w:t xml:space="preserve">The sample was provided by my supervisor, which was placed in an </w:t>
      </w:r>
      <w:proofErr w:type="spellStart"/>
      <w:r w:rsidR="00F83528">
        <w:rPr>
          <w:rFonts w:ascii="Times New Roman" w:hAnsi="Times New Roman" w:cs="Times New Roman"/>
          <w:sz w:val="24"/>
          <w:szCs w:val="24"/>
          <w:lang w:val="en-GB"/>
        </w:rPr>
        <w:t>eppendorf</w:t>
      </w:r>
      <w:proofErr w:type="spellEnd"/>
      <w:r w:rsidR="00F83528">
        <w:rPr>
          <w:rFonts w:ascii="Times New Roman" w:hAnsi="Times New Roman" w:cs="Times New Roman"/>
          <w:sz w:val="24"/>
          <w:szCs w:val="24"/>
          <w:lang w:val="en-GB"/>
        </w:rPr>
        <w:t xml:space="preserve"> tube and</w:t>
      </w:r>
      <w:r w:rsidR="0054779F">
        <w:rPr>
          <w:rFonts w:ascii="Times New Roman" w:hAnsi="Times New Roman" w:cs="Times New Roman"/>
          <w:sz w:val="24"/>
          <w:szCs w:val="24"/>
          <w:lang w:val="en-GB"/>
        </w:rPr>
        <w:t xml:space="preserve"> placed in a refrigerator.</w:t>
      </w:r>
    </w:p>
    <w:p w14:paraId="7853572C" w14:textId="77777777" w:rsidR="0054779F" w:rsidRDefault="0054779F" w:rsidP="00AB0D0B">
      <w:pPr>
        <w:spacing w:line="36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br/>
      </w:r>
      <w:proofErr w:type="gramStart"/>
      <w:r>
        <w:rPr>
          <w:rFonts w:ascii="Times New Roman" w:hAnsi="Times New Roman" w:cs="Times New Roman"/>
          <w:b/>
          <w:sz w:val="24"/>
          <w:szCs w:val="24"/>
          <w:lang w:val="en-GB"/>
        </w:rPr>
        <w:t>3.3  METHODS</w:t>
      </w:r>
      <w:proofErr w:type="gramEnd"/>
    </w:p>
    <w:p w14:paraId="30443968" w14:textId="77777777" w:rsidR="0054779F" w:rsidRDefault="0054779F" w:rsidP="00AB0D0B">
      <w:pPr>
        <w:spacing w:line="360" w:lineRule="auto"/>
        <w:jc w:val="both"/>
        <w:rPr>
          <w:rFonts w:ascii="Times New Roman" w:hAnsi="Times New Roman" w:cs="Times New Roman"/>
          <w:sz w:val="24"/>
          <w:szCs w:val="24"/>
          <w:lang w:val="en-GB"/>
        </w:rPr>
      </w:pPr>
      <w:proofErr w:type="gramStart"/>
      <w:r>
        <w:rPr>
          <w:rFonts w:ascii="Times New Roman" w:hAnsi="Times New Roman" w:cs="Times New Roman"/>
          <w:b/>
          <w:sz w:val="24"/>
          <w:szCs w:val="24"/>
          <w:lang w:val="en-GB"/>
        </w:rPr>
        <w:t>3.3.1  PHYTOCHEMICAL</w:t>
      </w:r>
      <w:proofErr w:type="gramEnd"/>
      <w:r>
        <w:rPr>
          <w:rFonts w:ascii="Times New Roman" w:hAnsi="Times New Roman" w:cs="Times New Roman"/>
          <w:b/>
          <w:sz w:val="24"/>
          <w:szCs w:val="24"/>
          <w:lang w:val="en-GB"/>
        </w:rPr>
        <w:t xml:space="preserve"> ANALYSIS</w:t>
      </w:r>
    </w:p>
    <w:p w14:paraId="445B1F86" w14:textId="77777777" w:rsidR="0054779F" w:rsidRDefault="0054779F"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PRINCIPLE</w:t>
      </w:r>
    </w:p>
    <w:p w14:paraId="76D5423A" w14:textId="28A539C3" w:rsidR="0054779F" w:rsidRDefault="009C1449"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 quantit</w:t>
      </w:r>
      <w:r w:rsidR="005C05DA">
        <w:rPr>
          <w:rFonts w:ascii="Times New Roman" w:hAnsi="Times New Roman" w:cs="Times New Roman"/>
          <w:sz w:val="24"/>
          <w:szCs w:val="24"/>
          <w:lang w:val="en-GB"/>
        </w:rPr>
        <w:t>ative analysis, the phytochemicals present in the sap can be tes</w:t>
      </w:r>
      <w:r>
        <w:rPr>
          <w:rFonts w:ascii="Times New Roman" w:hAnsi="Times New Roman" w:cs="Times New Roman"/>
          <w:sz w:val="24"/>
          <w:szCs w:val="24"/>
          <w:lang w:val="en-GB"/>
        </w:rPr>
        <w:t xml:space="preserve">ted to indicate their presence using different methods. The findings from quantitative phytochemical screening is a good way to identify the </w:t>
      </w:r>
      <w:r w:rsidR="006A23BF">
        <w:rPr>
          <w:rFonts w:ascii="Times New Roman" w:hAnsi="Times New Roman" w:cs="Times New Roman"/>
          <w:sz w:val="24"/>
          <w:szCs w:val="24"/>
          <w:lang w:val="en-GB"/>
        </w:rPr>
        <w:t>existence</w:t>
      </w:r>
      <w:r>
        <w:rPr>
          <w:rFonts w:ascii="Times New Roman" w:hAnsi="Times New Roman" w:cs="Times New Roman"/>
          <w:sz w:val="24"/>
          <w:szCs w:val="24"/>
          <w:lang w:val="en-GB"/>
        </w:rPr>
        <w:t xml:space="preserve"> of </w:t>
      </w:r>
      <w:r w:rsidR="006A23BF">
        <w:rPr>
          <w:rFonts w:ascii="Times New Roman" w:hAnsi="Times New Roman" w:cs="Times New Roman"/>
          <w:sz w:val="24"/>
          <w:szCs w:val="24"/>
          <w:lang w:val="en-GB"/>
        </w:rPr>
        <w:t>different</w:t>
      </w:r>
      <w:r>
        <w:rPr>
          <w:rFonts w:ascii="Times New Roman" w:hAnsi="Times New Roman" w:cs="Times New Roman"/>
          <w:sz w:val="24"/>
          <w:szCs w:val="24"/>
          <w:lang w:val="en-GB"/>
        </w:rPr>
        <w:t xml:space="preserve"> phytochemicals present in the sample.</w:t>
      </w:r>
    </w:p>
    <w:p w14:paraId="6E5A9025" w14:textId="77777777" w:rsidR="009C1449" w:rsidRDefault="009C1449"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br/>
      </w:r>
      <w:r>
        <w:rPr>
          <w:rFonts w:ascii="Times New Roman" w:hAnsi="Times New Roman" w:cs="Times New Roman"/>
          <w:b/>
          <w:sz w:val="24"/>
          <w:szCs w:val="24"/>
          <w:lang w:val="en-GB"/>
        </w:rPr>
        <w:t>PROCEDURE</w:t>
      </w:r>
    </w:p>
    <w:p w14:paraId="2358DCFF" w14:textId="6D2F375C" w:rsidR="009C1449" w:rsidRDefault="009C1449" w:rsidP="00AB0D0B">
      <w:pPr>
        <w:spacing w:line="36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br/>
      </w:r>
      <w:r w:rsidR="00465C49">
        <w:rPr>
          <w:rFonts w:ascii="Times New Roman" w:hAnsi="Times New Roman" w:cs="Times New Roman"/>
          <w:b/>
          <w:sz w:val="24"/>
          <w:szCs w:val="24"/>
          <w:lang w:val="en-GB"/>
        </w:rPr>
        <w:t xml:space="preserve">3.31.1   </w:t>
      </w:r>
      <w:r>
        <w:rPr>
          <w:rFonts w:ascii="Times New Roman" w:hAnsi="Times New Roman" w:cs="Times New Roman"/>
          <w:b/>
          <w:sz w:val="24"/>
          <w:szCs w:val="24"/>
          <w:lang w:val="en-GB"/>
        </w:rPr>
        <w:t>Tes</w:t>
      </w:r>
      <w:r w:rsidR="006507B4">
        <w:rPr>
          <w:rFonts w:ascii="Times New Roman" w:hAnsi="Times New Roman" w:cs="Times New Roman"/>
          <w:b/>
          <w:sz w:val="24"/>
          <w:szCs w:val="24"/>
          <w:lang w:val="en-GB"/>
        </w:rPr>
        <w:t>t for F</w:t>
      </w:r>
      <w:r>
        <w:rPr>
          <w:rFonts w:ascii="Times New Roman" w:hAnsi="Times New Roman" w:cs="Times New Roman"/>
          <w:b/>
          <w:sz w:val="24"/>
          <w:szCs w:val="24"/>
          <w:lang w:val="en-GB"/>
        </w:rPr>
        <w:t>lavonoids:</w:t>
      </w:r>
    </w:p>
    <w:p w14:paraId="2322D85D" w14:textId="0F759344" w:rsidR="009C1449" w:rsidRDefault="009C1449" w:rsidP="00AB0D0B">
      <w:pPr>
        <w:spacing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Alkaline reagent test:</w:t>
      </w:r>
      <w:r w:rsidR="00142020">
        <w:rPr>
          <w:rFonts w:ascii="Times New Roman" w:hAnsi="Times New Roman" w:cs="Times New Roman"/>
          <w:sz w:val="24"/>
          <w:szCs w:val="24"/>
          <w:lang w:val="en-GB"/>
        </w:rPr>
        <w:t xml:space="preserve"> 2mL </w:t>
      </w:r>
      <w:r>
        <w:rPr>
          <w:rFonts w:ascii="Times New Roman" w:hAnsi="Times New Roman" w:cs="Times New Roman"/>
          <w:sz w:val="24"/>
          <w:szCs w:val="24"/>
          <w:lang w:val="en-GB"/>
        </w:rPr>
        <w:t xml:space="preserve">of the sample (sap of </w:t>
      </w:r>
      <w:r>
        <w:rPr>
          <w:rFonts w:ascii="Times New Roman" w:hAnsi="Times New Roman" w:cs="Times New Roman"/>
          <w:i/>
          <w:sz w:val="24"/>
          <w:szCs w:val="24"/>
          <w:lang w:val="en-GB"/>
        </w:rPr>
        <w:t xml:space="preserve">Jatropha </w:t>
      </w:r>
      <w:proofErr w:type="spellStart"/>
      <w:r>
        <w:rPr>
          <w:rFonts w:ascii="Times New Roman" w:hAnsi="Times New Roman" w:cs="Times New Roman"/>
          <w:i/>
          <w:sz w:val="24"/>
          <w:szCs w:val="24"/>
          <w:lang w:val="en-GB"/>
        </w:rPr>
        <w:t>Curcas</w:t>
      </w:r>
      <w:proofErr w:type="spellEnd"/>
      <w:r w:rsidR="001F7CC9">
        <w:rPr>
          <w:rFonts w:ascii="Times New Roman" w:hAnsi="Times New Roman" w:cs="Times New Roman"/>
          <w:sz w:val="24"/>
          <w:szCs w:val="24"/>
          <w:lang w:val="en-GB"/>
        </w:rPr>
        <w:t>) were</w:t>
      </w:r>
      <w:r>
        <w:rPr>
          <w:rFonts w:ascii="Times New Roman" w:hAnsi="Times New Roman" w:cs="Times New Roman"/>
          <w:sz w:val="24"/>
          <w:szCs w:val="24"/>
          <w:lang w:val="en-GB"/>
        </w:rPr>
        <w:t xml:space="preserve"> treated wi</w:t>
      </w:r>
      <w:r w:rsidR="006A23BF">
        <w:rPr>
          <w:rFonts w:ascii="Times New Roman" w:hAnsi="Times New Roman" w:cs="Times New Roman"/>
          <w:sz w:val="24"/>
          <w:szCs w:val="24"/>
          <w:lang w:val="en-GB"/>
        </w:rPr>
        <w:t>th few drops of NaOH</w:t>
      </w:r>
      <w:r w:rsidR="00142020">
        <w:rPr>
          <w:rFonts w:ascii="Times New Roman" w:hAnsi="Times New Roman" w:cs="Times New Roman"/>
          <w:sz w:val="24"/>
          <w:szCs w:val="24"/>
          <w:lang w:val="en-GB"/>
        </w:rPr>
        <w:t xml:space="preserve"> solution and observed for </w:t>
      </w:r>
      <w:r w:rsidR="00CC4066">
        <w:rPr>
          <w:rFonts w:ascii="Times New Roman" w:hAnsi="Times New Roman" w:cs="Times New Roman"/>
          <w:sz w:val="24"/>
          <w:szCs w:val="24"/>
          <w:lang w:val="en-GB"/>
        </w:rPr>
        <w:t>strong</w:t>
      </w:r>
      <w:r w:rsidR="00142020">
        <w:rPr>
          <w:rFonts w:ascii="Times New Roman" w:hAnsi="Times New Roman" w:cs="Times New Roman"/>
          <w:sz w:val="24"/>
          <w:szCs w:val="24"/>
          <w:lang w:val="en-GB"/>
        </w:rPr>
        <w:t xml:space="preserve"> yellow </w:t>
      </w:r>
      <w:r w:rsidR="00CC4066">
        <w:rPr>
          <w:rFonts w:ascii="Times New Roman" w:hAnsi="Times New Roman" w:cs="Times New Roman"/>
          <w:sz w:val="24"/>
          <w:szCs w:val="24"/>
          <w:lang w:val="en-GB"/>
        </w:rPr>
        <w:t>pigmentation</w:t>
      </w:r>
      <w:r w:rsidR="00142020">
        <w:rPr>
          <w:rFonts w:ascii="Times New Roman" w:hAnsi="Times New Roman" w:cs="Times New Roman"/>
          <w:sz w:val="24"/>
          <w:szCs w:val="24"/>
          <w:lang w:val="en-GB"/>
        </w:rPr>
        <w:t xml:space="preserve"> which </w:t>
      </w:r>
      <w:r w:rsidR="00CC4066">
        <w:rPr>
          <w:rFonts w:ascii="Times New Roman" w:hAnsi="Times New Roman" w:cs="Times New Roman"/>
          <w:sz w:val="24"/>
          <w:szCs w:val="24"/>
          <w:lang w:val="en-GB"/>
        </w:rPr>
        <w:t>vanished</w:t>
      </w:r>
      <w:r w:rsidR="00142020">
        <w:rPr>
          <w:rFonts w:ascii="Times New Roman" w:hAnsi="Times New Roman" w:cs="Times New Roman"/>
          <w:sz w:val="24"/>
          <w:szCs w:val="24"/>
          <w:lang w:val="en-GB"/>
        </w:rPr>
        <w:t xml:space="preserve"> on the </w:t>
      </w:r>
      <w:r w:rsidR="00CC4066">
        <w:rPr>
          <w:rFonts w:ascii="Times New Roman" w:hAnsi="Times New Roman" w:cs="Times New Roman"/>
          <w:sz w:val="24"/>
          <w:szCs w:val="24"/>
          <w:lang w:val="en-GB"/>
        </w:rPr>
        <w:t>accumulation</w:t>
      </w:r>
      <w:r w:rsidR="00142020">
        <w:rPr>
          <w:rFonts w:ascii="Times New Roman" w:hAnsi="Times New Roman" w:cs="Times New Roman"/>
          <w:sz w:val="24"/>
          <w:szCs w:val="24"/>
          <w:lang w:val="en-GB"/>
        </w:rPr>
        <w:t xml:space="preserve"> of hydrochloric acid</w:t>
      </w:r>
      <w:r w:rsidR="001F7CC9">
        <w:rPr>
          <w:rFonts w:ascii="Times New Roman" w:hAnsi="Times New Roman" w:cs="Times New Roman"/>
          <w:sz w:val="24"/>
          <w:szCs w:val="24"/>
          <w:lang w:val="en-GB"/>
        </w:rPr>
        <w:t xml:space="preserve"> that were</w:t>
      </w:r>
      <w:r w:rsidR="00CC4066">
        <w:rPr>
          <w:rFonts w:ascii="Times New Roman" w:hAnsi="Times New Roman" w:cs="Times New Roman"/>
          <w:sz w:val="24"/>
          <w:szCs w:val="24"/>
          <w:lang w:val="en-GB"/>
        </w:rPr>
        <w:t xml:space="preserve"> been added</w:t>
      </w:r>
      <w:r w:rsidR="00142020">
        <w:rPr>
          <w:rFonts w:ascii="Times New Roman" w:hAnsi="Times New Roman" w:cs="Times New Roman"/>
          <w:sz w:val="24"/>
          <w:szCs w:val="24"/>
          <w:lang w:val="en-GB"/>
        </w:rPr>
        <w:t xml:space="preserve"> </w:t>
      </w:r>
      <w:r w:rsidR="008C335E">
        <w:rPr>
          <w:rFonts w:ascii="Times New Roman" w:hAnsi="Times New Roman" w:cs="Times New Roman"/>
          <w:sz w:val="24"/>
          <w:szCs w:val="24"/>
          <w:lang w:val="en-GB"/>
        </w:rPr>
        <w:t xml:space="preserve">(Sharma </w:t>
      </w:r>
      <w:r w:rsidR="008C335E">
        <w:rPr>
          <w:rFonts w:ascii="Times New Roman" w:hAnsi="Times New Roman" w:cs="Times New Roman"/>
          <w:i/>
          <w:sz w:val="24"/>
          <w:szCs w:val="24"/>
          <w:lang w:val="en-GB"/>
        </w:rPr>
        <w:t xml:space="preserve">et al., </w:t>
      </w:r>
      <w:r w:rsidR="001E2BD8">
        <w:rPr>
          <w:rFonts w:ascii="Times New Roman" w:hAnsi="Times New Roman" w:cs="Times New Roman"/>
          <w:sz w:val="24"/>
          <w:szCs w:val="24"/>
          <w:lang w:val="en-GB"/>
        </w:rPr>
        <w:t>2013).</w:t>
      </w:r>
    </w:p>
    <w:p w14:paraId="0AD32455" w14:textId="476BA5AE" w:rsidR="00142020" w:rsidRDefault="00142020" w:rsidP="00AB0D0B">
      <w:pPr>
        <w:spacing w:line="36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br/>
      </w:r>
      <w:r w:rsidR="00465C49">
        <w:rPr>
          <w:rFonts w:ascii="Times New Roman" w:hAnsi="Times New Roman" w:cs="Times New Roman"/>
          <w:b/>
          <w:sz w:val="24"/>
          <w:szCs w:val="24"/>
          <w:lang w:val="en-GB"/>
        </w:rPr>
        <w:t xml:space="preserve">3.31.2   </w:t>
      </w:r>
      <w:r>
        <w:rPr>
          <w:rFonts w:ascii="Times New Roman" w:hAnsi="Times New Roman" w:cs="Times New Roman"/>
          <w:b/>
          <w:sz w:val="24"/>
          <w:szCs w:val="24"/>
          <w:lang w:val="en-GB"/>
        </w:rPr>
        <w:t>Gum and Mucilage test:</w:t>
      </w:r>
    </w:p>
    <w:p w14:paraId="61257B5D" w14:textId="2D589299" w:rsidR="00CA236C" w:rsidRDefault="001F7CC9"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plant extract (sap) were</w:t>
      </w:r>
      <w:r w:rsidR="00142020">
        <w:rPr>
          <w:rFonts w:ascii="Times New Roman" w:hAnsi="Times New Roman" w:cs="Times New Roman"/>
          <w:sz w:val="24"/>
          <w:szCs w:val="24"/>
          <w:lang w:val="en-GB"/>
        </w:rPr>
        <w:t xml:space="preserve"> dissolved in 20mL of distilled water and to th</w:t>
      </w:r>
      <w:r>
        <w:rPr>
          <w:rFonts w:ascii="Times New Roman" w:hAnsi="Times New Roman" w:cs="Times New Roman"/>
          <w:sz w:val="24"/>
          <w:szCs w:val="24"/>
          <w:lang w:val="en-GB"/>
        </w:rPr>
        <w:t>is; 50ml of absolute alcohol were</w:t>
      </w:r>
      <w:r w:rsidR="00142020">
        <w:rPr>
          <w:rFonts w:ascii="Times New Roman" w:hAnsi="Times New Roman" w:cs="Times New Roman"/>
          <w:sz w:val="24"/>
          <w:szCs w:val="24"/>
          <w:lang w:val="en-GB"/>
        </w:rPr>
        <w:t xml:space="preserve"> added with constant stirring</w:t>
      </w:r>
      <w:r w:rsidR="001E2BD8">
        <w:rPr>
          <w:rFonts w:ascii="Times New Roman" w:hAnsi="Times New Roman" w:cs="Times New Roman"/>
          <w:sz w:val="24"/>
          <w:szCs w:val="24"/>
          <w:lang w:val="en-GB"/>
        </w:rPr>
        <w:t xml:space="preserve"> (</w:t>
      </w:r>
      <w:proofErr w:type="spellStart"/>
      <w:r w:rsidR="001E2BD8">
        <w:rPr>
          <w:rFonts w:ascii="Times New Roman" w:hAnsi="Times New Roman" w:cs="Times New Roman"/>
          <w:sz w:val="24"/>
          <w:szCs w:val="24"/>
          <w:lang w:val="en-GB"/>
        </w:rPr>
        <w:t>Sarma.and</w:t>
      </w:r>
      <w:proofErr w:type="spellEnd"/>
      <w:r w:rsidR="001E2BD8">
        <w:rPr>
          <w:rFonts w:ascii="Times New Roman" w:hAnsi="Times New Roman" w:cs="Times New Roman"/>
          <w:sz w:val="24"/>
          <w:szCs w:val="24"/>
          <w:lang w:val="en-GB"/>
        </w:rPr>
        <w:t xml:space="preserve"> Babu, 2011).</w:t>
      </w:r>
    </w:p>
    <w:p w14:paraId="75FA783F" w14:textId="07BFD55D" w:rsidR="00CA236C" w:rsidRDefault="00CA236C"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br/>
      </w:r>
      <w:r w:rsidR="00465C49">
        <w:rPr>
          <w:rFonts w:ascii="Times New Roman" w:hAnsi="Times New Roman" w:cs="Times New Roman"/>
          <w:b/>
          <w:sz w:val="24"/>
          <w:szCs w:val="24"/>
          <w:lang w:val="en-GB"/>
        </w:rPr>
        <w:t>3.31.3</w:t>
      </w:r>
      <w:r>
        <w:rPr>
          <w:rFonts w:ascii="Times New Roman" w:hAnsi="Times New Roman" w:cs="Times New Roman"/>
          <w:b/>
          <w:sz w:val="24"/>
          <w:szCs w:val="24"/>
          <w:lang w:val="en-GB"/>
        </w:rPr>
        <w:t>Test for Tannins:</w:t>
      </w:r>
    </w:p>
    <w:p w14:paraId="24E40472" w14:textId="3749A286" w:rsidR="00CA236C" w:rsidRDefault="007D4DE1"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w:t>
      </w:r>
      <w:r w:rsidR="00CC4066">
        <w:rPr>
          <w:rFonts w:ascii="Times New Roman" w:hAnsi="Times New Roman" w:cs="Times New Roman"/>
          <w:sz w:val="24"/>
          <w:szCs w:val="24"/>
          <w:lang w:val="en-GB"/>
        </w:rPr>
        <w:t xml:space="preserve">test </w:t>
      </w:r>
      <w:r>
        <w:rPr>
          <w:rFonts w:ascii="Times New Roman" w:hAnsi="Times New Roman" w:cs="Times New Roman"/>
          <w:sz w:val="24"/>
          <w:szCs w:val="24"/>
          <w:lang w:val="en-GB"/>
        </w:rPr>
        <w:t>sample was</w:t>
      </w:r>
      <w:r w:rsidR="00CC4066">
        <w:rPr>
          <w:rFonts w:ascii="Times New Roman" w:hAnsi="Times New Roman" w:cs="Times New Roman"/>
          <w:sz w:val="24"/>
          <w:szCs w:val="24"/>
          <w:lang w:val="en-GB"/>
        </w:rPr>
        <w:t xml:space="preserve"> placed in a test tube and</w:t>
      </w:r>
      <w:r>
        <w:rPr>
          <w:rFonts w:ascii="Times New Roman" w:hAnsi="Times New Roman" w:cs="Times New Roman"/>
          <w:sz w:val="24"/>
          <w:szCs w:val="24"/>
          <w:lang w:val="en-GB"/>
        </w:rPr>
        <w:t xml:space="preserve"> treated with 15% ferric chloride test solution. The </w:t>
      </w:r>
      <w:r w:rsidR="00CC4066">
        <w:rPr>
          <w:rFonts w:ascii="Times New Roman" w:hAnsi="Times New Roman" w:cs="Times New Roman"/>
          <w:sz w:val="24"/>
          <w:szCs w:val="24"/>
          <w:lang w:val="en-GB"/>
        </w:rPr>
        <w:t>subsequent</w:t>
      </w:r>
      <w:r>
        <w:rPr>
          <w:rFonts w:ascii="Times New Roman" w:hAnsi="Times New Roman" w:cs="Times New Roman"/>
          <w:sz w:val="24"/>
          <w:szCs w:val="24"/>
          <w:lang w:val="en-GB"/>
        </w:rPr>
        <w:t xml:space="preserve"> colour was naked</w:t>
      </w:r>
      <w:r w:rsidR="00763063">
        <w:rPr>
          <w:rFonts w:ascii="Times New Roman" w:hAnsi="Times New Roman" w:cs="Times New Roman"/>
          <w:sz w:val="24"/>
          <w:szCs w:val="24"/>
          <w:lang w:val="en-GB"/>
        </w:rPr>
        <w:t xml:space="preserve"> (</w:t>
      </w:r>
      <w:proofErr w:type="spellStart"/>
      <w:r w:rsidR="00763063">
        <w:rPr>
          <w:rFonts w:ascii="Times New Roman" w:hAnsi="Times New Roman" w:cs="Times New Roman"/>
          <w:sz w:val="24"/>
          <w:szCs w:val="24"/>
          <w:lang w:val="en-GB"/>
        </w:rPr>
        <w:t>Odebiyi</w:t>
      </w:r>
      <w:proofErr w:type="spellEnd"/>
      <w:r w:rsidR="00763063">
        <w:rPr>
          <w:rFonts w:ascii="Times New Roman" w:hAnsi="Times New Roman" w:cs="Times New Roman"/>
          <w:sz w:val="24"/>
          <w:szCs w:val="24"/>
          <w:lang w:val="en-GB"/>
        </w:rPr>
        <w:t xml:space="preserve"> and </w:t>
      </w:r>
      <w:proofErr w:type="spellStart"/>
      <w:r w:rsidR="00763063">
        <w:rPr>
          <w:rFonts w:ascii="Times New Roman" w:hAnsi="Times New Roman" w:cs="Times New Roman"/>
          <w:sz w:val="24"/>
          <w:szCs w:val="24"/>
          <w:lang w:val="en-GB"/>
        </w:rPr>
        <w:t>Sofowora</w:t>
      </w:r>
      <w:proofErr w:type="spellEnd"/>
      <w:r w:rsidR="00763063">
        <w:rPr>
          <w:rFonts w:ascii="Times New Roman" w:hAnsi="Times New Roman" w:cs="Times New Roman"/>
          <w:sz w:val="24"/>
          <w:szCs w:val="24"/>
          <w:lang w:val="en-GB"/>
        </w:rPr>
        <w:t>, 1978).</w:t>
      </w:r>
    </w:p>
    <w:p w14:paraId="5A8B511F" w14:textId="073482C5" w:rsidR="007D4DE1" w:rsidRDefault="007D4DE1" w:rsidP="00AB0D0B">
      <w:pPr>
        <w:spacing w:line="36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br/>
      </w:r>
      <w:r w:rsidR="00465C49">
        <w:rPr>
          <w:rFonts w:ascii="Times New Roman" w:hAnsi="Times New Roman" w:cs="Times New Roman"/>
          <w:b/>
          <w:sz w:val="24"/>
          <w:szCs w:val="24"/>
          <w:lang w:val="en-GB"/>
        </w:rPr>
        <w:t xml:space="preserve">3.31.4   </w:t>
      </w:r>
      <w:r w:rsidR="006507B4">
        <w:rPr>
          <w:rFonts w:ascii="Times New Roman" w:hAnsi="Times New Roman" w:cs="Times New Roman"/>
          <w:b/>
          <w:sz w:val="24"/>
          <w:szCs w:val="24"/>
          <w:lang w:val="en-GB"/>
        </w:rPr>
        <w:t>Test for A</w:t>
      </w:r>
      <w:r>
        <w:rPr>
          <w:rFonts w:ascii="Times New Roman" w:hAnsi="Times New Roman" w:cs="Times New Roman"/>
          <w:b/>
          <w:sz w:val="24"/>
          <w:szCs w:val="24"/>
          <w:lang w:val="en-GB"/>
        </w:rPr>
        <w:t>lkaloids:</w:t>
      </w:r>
    </w:p>
    <w:p w14:paraId="2DB3E595" w14:textId="39849CC0" w:rsidR="007D4DE1" w:rsidRDefault="007D4DE1"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5mL of the test sample w</w:t>
      </w:r>
      <w:r w:rsidR="00954D17">
        <w:rPr>
          <w:rFonts w:ascii="Times New Roman" w:hAnsi="Times New Roman" w:cs="Times New Roman"/>
          <w:sz w:val="24"/>
          <w:szCs w:val="24"/>
          <w:lang w:val="en-GB"/>
        </w:rPr>
        <w:t>ere</w:t>
      </w:r>
      <w:r>
        <w:rPr>
          <w:rFonts w:ascii="Times New Roman" w:hAnsi="Times New Roman" w:cs="Times New Roman"/>
          <w:sz w:val="24"/>
          <w:szCs w:val="24"/>
          <w:lang w:val="en-GB"/>
        </w:rPr>
        <w:t xml:space="preserve"> dissolved in 5mL of</w:t>
      </w:r>
      <w:r w:rsidR="00954D17">
        <w:rPr>
          <w:rFonts w:ascii="Times New Roman" w:hAnsi="Times New Roman" w:cs="Times New Roman"/>
          <w:sz w:val="24"/>
          <w:szCs w:val="24"/>
          <w:lang w:val="en-GB"/>
        </w:rPr>
        <w:t xml:space="preserve"> chloroform and the solution were</w:t>
      </w:r>
      <w:r>
        <w:rPr>
          <w:rFonts w:ascii="Times New Roman" w:hAnsi="Times New Roman" w:cs="Times New Roman"/>
          <w:sz w:val="24"/>
          <w:szCs w:val="24"/>
          <w:lang w:val="en-GB"/>
        </w:rPr>
        <w:t xml:space="preserve"> extracted with 2mL of diluted sulphuric acid and an acid layer was taken.</w:t>
      </w:r>
    </w:p>
    <w:p w14:paraId="697B5E5E" w14:textId="1BEA28BC" w:rsidR="007C5AC3" w:rsidRDefault="007C5AC3"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Wagner’s test: To the 2mL of acid layer of test solution, 2mL of </w:t>
      </w:r>
      <w:proofErr w:type="spellStart"/>
      <w:r>
        <w:rPr>
          <w:rFonts w:ascii="Times New Roman" w:hAnsi="Times New Roman" w:cs="Times New Roman"/>
          <w:sz w:val="24"/>
          <w:szCs w:val="24"/>
          <w:lang w:val="en-GB"/>
        </w:rPr>
        <w:t>wagner’s</w:t>
      </w:r>
      <w:proofErr w:type="spellEnd"/>
      <w:r>
        <w:rPr>
          <w:rFonts w:ascii="Times New Roman" w:hAnsi="Times New Roman" w:cs="Times New Roman"/>
          <w:sz w:val="24"/>
          <w:szCs w:val="24"/>
          <w:lang w:val="en-GB"/>
        </w:rPr>
        <w:t xml:space="preserve"> </w:t>
      </w:r>
      <w:r w:rsidR="00954D17">
        <w:rPr>
          <w:rFonts w:ascii="Times New Roman" w:hAnsi="Times New Roman" w:cs="Times New Roman"/>
          <w:sz w:val="24"/>
          <w:szCs w:val="24"/>
          <w:lang w:val="en-GB"/>
        </w:rPr>
        <w:t>reagent were</w:t>
      </w:r>
      <w:r w:rsidR="0097626D">
        <w:rPr>
          <w:rFonts w:ascii="Times New Roman" w:hAnsi="Times New Roman" w:cs="Times New Roman"/>
          <w:sz w:val="24"/>
          <w:szCs w:val="24"/>
          <w:lang w:val="en-GB"/>
        </w:rPr>
        <w:t xml:space="preserve"> added</w:t>
      </w:r>
      <w:r w:rsidR="00763063">
        <w:rPr>
          <w:rFonts w:ascii="Times New Roman" w:hAnsi="Times New Roman" w:cs="Times New Roman"/>
          <w:sz w:val="24"/>
          <w:szCs w:val="24"/>
          <w:lang w:val="en-GB"/>
        </w:rPr>
        <w:t xml:space="preserve"> (Gibbs, 1974).</w:t>
      </w:r>
    </w:p>
    <w:p w14:paraId="3CE022CD" w14:textId="04896256" w:rsidR="007C5AC3" w:rsidRDefault="007C5AC3" w:rsidP="00AB0D0B">
      <w:pPr>
        <w:spacing w:line="36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br/>
      </w:r>
      <w:r w:rsidR="00465C49">
        <w:rPr>
          <w:rFonts w:ascii="Times New Roman" w:hAnsi="Times New Roman" w:cs="Times New Roman"/>
          <w:b/>
          <w:sz w:val="24"/>
          <w:szCs w:val="24"/>
          <w:lang w:val="en-GB"/>
        </w:rPr>
        <w:t xml:space="preserve">3.31.5   </w:t>
      </w:r>
      <w:r w:rsidR="006507B4">
        <w:rPr>
          <w:rFonts w:ascii="Times New Roman" w:hAnsi="Times New Roman" w:cs="Times New Roman"/>
          <w:b/>
          <w:sz w:val="24"/>
          <w:szCs w:val="24"/>
          <w:lang w:val="en-GB"/>
        </w:rPr>
        <w:t>Test for C</w:t>
      </w:r>
      <w:r>
        <w:rPr>
          <w:rFonts w:ascii="Times New Roman" w:hAnsi="Times New Roman" w:cs="Times New Roman"/>
          <w:b/>
          <w:sz w:val="24"/>
          <w:szCs w:val="24"/>
          <w:lang w:val="en-GB"/>
        </w:rPr>
        <w:t>ardiac glycosides:</w:t>
      </w:r>
    </w:p>
    <w:p w14:paraId="7DA3E677" w14:textId="306CFB57" w:rsidR="007C5AC3" w:rsidRDefault="007C5AC3" w:rsidP="00AB0D0B">
      <w:pPr>
        <w:spacing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lastRenderedPageBreak/>
        <w:t>Keller-</w:t>
      </w:r>
      <w:proofErr w:type="spellStart"/>
      <w:r>
        <w:rPr>
          <w:rFonts w:ascii="Times New Roman" w:hAnsi="Times New Roman" w:cs="Times New Roman"/>
          <w:b/>
          <w:sz w:val="24"/>
          <w:szCs w:val="24"/>
          <w:lang w:val="en-GB"/>
        </w:rPr>
        <w:t>killian’s</w:t>
      </w:r>
      <w:proofErr w:type="spellEnd"/>
      <w:r>
        <w:rPr>
          <w:rFonts w:ascii="Times New Roman" w:hAnsi="Times New Roman" w:cs="Times New Roman"/>
          <w:b/>
          <w:sz w:val="24"/>
          <w:szCs w:val="24"/>
          <w:lang w:val="en-GB"/>
        </w:rPr>
        <w:t xml:space="preserve"> test: </w:t>
      </w:r>
      <w:r w:rsidR="00954D17">
        <w:rPr>
          <w:rFonts w:ascii="Times New Roman" w:hAnsi="Times New Roman" w:cs="Times New Roman"/>
          <w:sz w:val="24"/>
          <w:szCs w:val="24"/>
          <w:lang w:val="en-GB"/>
        </w:rPr>
        <w:t>0.5mL of glacial acetic acid were</w:t>
      </w:r>
      <w:r w:rsidR="00AF76D0">
        <w:rPr>
          <w:rFonts w:ascii="Times New Roman" w:hAnsi="Times New Roman" w:cs="Times New Roman"/>
          <w:sz w:val="24"/>
          <w:szCs w:val="24"/>
          <w:lang w:val="en-GB"/>
        </w:rPr>
        <w:t xml:space="preserve"> dissolved in 50mL of test solution containing one drop of ferric chloride solution. This was then under layer with 0.5mL</w:t>
      </w:r>
      <w:r w:rsidR="0097626D">
        <w:rPr>
          <w:rFonts w:ascii="Times New Roman" w:hAnsi="Times New Roman" w:cs="Times New Roman"/>
          <w:sz w:val="24"/>
          <w:szCs w:val="24"/>
          <w:lang w:val="en-GB"/>
        </w:rPr>
        <w:t xml:space="preserve"> of concentrated sulphuric acid</w:t>
      </w:r>
      <w:r w:rsidR="00763063">
        <w:rPr>
          <w:rFonts w:ascii="Times New Roman" w:hAnsi="Times New Roman" w:cs="Times New Roman"/>
          <w:sz w:val="24"/>
          <w:szCs w:val="24"/>
          <w:lang w:val="en-GB"/>
        </w:rPr>
        <w:t xml:space="preserve"> (</w:t>
      </w:r>
      <w:proofErr w:type="spellStart"/>
      <w:r w:rsidR="00763063">
        <w:rPr>
          <w:rFonts w:ascii="Times New Roman" w:hAnsi="Times New Roman" w:cs="Times New Roman"/>
          <w:sz w:val="24"/>
          <w:szCs w:val="24"/>
          <w:lang w:val="en-GB"/>
        </w:rPr>
        <w:t>Aiy</w:t>
      </w:r>
      <w:r w:rsidR="001E2BD8">
        <w:rPr>
          <w:rFonts w:ascii="Times New Roman" w:hAnsi="Times New Roman" w:cs="Times New Roman"/>
          <w:sz w:val="24"/>
          <w:szCs w:val="24"/>
          <w:lang w:val="en-GB"/>
        </w:rPr>
        <w:t>elaagbe</w:t>
      </w:r>
      <w:proofErr w:type="spellEnd"/>
      <w:r w:rsidR="001E2BD8">
        <w:rPr>
          <w:rFonts w:ascii="Times New Roman" w:hAnsi="Times New Roman" w:cs="Times New Roman"/>
          <w:sz w:val="24"/>
          <w:szCs w:val="24"/>
          <w:lang w:val="en-GB"/>
        </w:rPr>
        <w:t xml:space="preserve"> and </w:t>
      </w:r>
      <w:proofErr w:type="spellStart"/>
      <w:r w:rsidR="001E2BD8">
        <w:rPr>
          <w:rFonts w:ascii="Times New Roman" w:hAnsi="Times New Roman" w:cs="Times New Roman"/>
          <w:sz w:val="24"/>
          <w:szCs w:val="24"/>
          <w:lang w:val="en-GB"/>
        </w:rPr>
        <w:t>Osamudiamen</w:t>
      </w:r>
      <w:proofErr w:type="spellEnd"/>
      <w:r w:rsidR="001E2BD8">
        <w:rPr>
          <w:rFonts w:ascii="Times New Roman" w:hAnsi="Times New Roman" w:cs="Times New Roman"/>
          <w:sz w:val="24"/>
          <w:szCs w:val="24"/>
          <w:lang w:val="en-GB"/>
        </w:rPr>
        <w:t>, 2009).</w:t>
      </w:r>
    </w:p>
    <w:p w14:paraId="13CD54D3" w14:textId="258E3B82" w:rsidR="00AF76D0" w:rsidRDefault="00AF76D0" w:rsidP="00AB0D0B">
      <w:pPr>
        <w:spacing w:line="36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br/>
      </w:r>
      <w:r w:rsidR="00465C49">
        <w:rPr>
          <w:rFonts w:ascii="Times New Roman" w:hAnsi="Times New Roman" w:cs="Times New Roman"/>
          <w:b/>
          <w:sz w:val="24"/>
          <w:szCs w:val="24"/>
          <w:lang w:val="en-GB"/>
        </w:rPr>
        <w:t xml:space="preserve">3.31.6   </w:t>
      </w:r>
      <w:r w:rsidR="006507B4">
        <w:rPr>
          <w:rFonts w:ascii="Times New Roman" w:hAnsi="Times New Roman" w:cs="Times New Roman"/>
          <w:b/>
          <w:sz w:val="24"/>
          <w:szCs w:val="24"/>
          <w:lang w:val="en-GB"/>
        </w:rPr>
        <w:t>Test for T</w:t>
      </w:r>
      <w:r>
        <w:rPr>
          <w:rFonts w:ascii="Times New Roman" w:hAnsi="Times New Roman" w:cs="Times New Roman"/>
          <w:b/>
          <w:sz w:val="24"/>
          <w:szCs w:val="24"/>
          <w:lang w:val="en-GB"/>
        </w:rPr>
        <w:t>erpenoids:</w:t>
      </w:r>
    </w:p>
    <w:p w14:paraId="473BE437" w14:textId="4280F6D8" w:rsidR="00AF76D0" w:rsidRDefault="00AF76D0" w:rsidP="00AB0D0B">
      <w:pPr>
        <w:spacing w:line="360" w:lineRule="auto"/>
        <w:jc w:val="both"/>
        <w:rPr>
          <w:rFonts w:ascii="Times New Roman" w:hAnsi="Times New Roman" w:cs="Times New Roman"/>
          <w:sz w:val="24"/>
          <w:szCs w:val="24"/>
          <w:lang w:val="en-GB"/>
        </w:rPr>
      </w:pPr>
      <w:proofErr w:type="spellStart"/>
      <w:r>
        <w:rPr>
          <w:rFonts w:ascii="Times New Roman" w:hAnsi="Times New Roman" w:cs="Times New Roman"/>
          <w:b/>
          <w:sz w:val="24"/>
          <w:szCs w:val="24"/>
          <w:lang w:val="en-GB"/>
        </w:rPr>
        <w:t>Salkowshi’s</w:t>
      </w:r>
      <w:proofErr w:type="spellEnd"/>
      <w:r>
        <w:rPr>
          <w:rFonts w:ascii="Times New Roman" w:hAnsi="Times New Roman" w:cs="Times New Roman"/>
          <w:b/>
          <w:sz w:val="24"/>
          <w:szCs w:val="24"/>
          <w:lang w:val="en-GB"/>
        </w:rPr>
        <w:t xml:space="preserve"> test:</w:t>
      </w:r>
      <w:r w:rsidR="00CC4066">
        <w:rPr>
          <w:rFonts w:ascii="Times New Roman" w:hAnsi="Times New Roman" w:cs="Times New Roman"/>
          <w:sz w:val="24"/>
          <w:szCs w:val="24"/>
          <w:lang w:val="en-GB"/>
        </w:rPr>
        <w:t xml:space="preserve"> The test s</w:t>
      </w:r>
      <w:r>
        <w:rPr>
          <w:rFonts w:ascii="Times New Roman" w:hAnsi="Times New Roman" w:cs="Times New Roman"/>
          <w:sz w:val="24"/>
          <w:szCs w:val="24"/>
          <w:lang w:val="en-GB"/>
        </w:rPr>
        <w:t>ample was</w:t>
      </w:r>
      <w:r w:rsidR="00CC4066">
        <w:rPr>
          <w:rFonts w:ascii="Times New Roman" w:hAnsi="Times New Roman" w:cs="Times New Roman"/>
          <w:sz w:val="24"/>
          <w:szCs w:val="24"/>
          <w:lang w:val="en-GB"/>
        </w:rPr>
        <w:t xml:space="preserve"> pipetted up to 1mL mark and poured into a test tube, after which </w:t>
      </w:r>
      <w:r>
        <w:rPr>
          <w:rFonts w:ascii="Times New Roman" w:hAnsi="Times New Roman" w:cs="Times New Roman"/>
          <w:sz w:val="24"/>
          <w:szCs w:val="24"/>
          <w:lang w:val="en-GB"/>
        </w:rPr>
        <w:t>4mL of chloroform</w:t>
      </w:r>
      <w:r w:rsidR="00954D17">
        <w:rPr>
          <w:rFonts w:ascii="Times New Roman" w:hAnsi="Times New Roman" w:cs="Times New Roman"/>
          <w:sz w:val="24"/>
          <w:szCs w:val="24"/>
          <w:lang w:val="en-GB"/>
        </w:rPr>
        <w:t xml:space="preserve"> were</w:t>
      </w:r>
      <w:r w:rsidR="00CC4066">
        <w:rPr>
          <w:rFonts w:ascii="Times New Roman" w:hAnsi="Times New Roman" w:cs="Times New Roman"/>
          <w:sz w:val="24"/>
          <w:szCs w:val="24"/>
          <w:lang w:val="en-GB"/>
        </w:rPr>
        <w:t xml:space="preserve"> added</w:t>
      </w:r>
      <w:r w:rsidR="0097626D">
        <w:rPr>
          <w:rFonts w:ascii="Times New Roman" w:hAnsi="Times New Roman" w:cs="Times New Roman"/>
          <w:sz w:val="24"/>
          <w:szCs w:val="24"/>
          <w:lang w:val="en-GB"/>
        </w:rPr>
        <w:t xml:space="preserve">. 6mL of concentrated sulphuric acid </w:t>
      </w:r>
      <w:r w:rsidR="00954D17">
        <w:rPr>
          <w:rFonts w:ascii="Times New Roman" w:hAnsi="Times New Roman" w:cs="Times New Roman"/>
          <w:sz w:val="24"/>
          <w:szCs w:val="24"/>
          <w:lang w:val="en-GB"/>
        </w:rPr>
        <w:t>were</w:t>
      </w:r>
      <w:r w:rsidR="00CC4066">
        <w:rPr>
          <w:rFonts w:ascii="Times New Roman" w:hAnsi="Times New Roman" w:cs="Times New Roman"/>
          <w:sz w:val="24"/>
          <w:szCs w:val="24"/>
          <w:lang w:val="en-GB"/>
        </w:rPr>
        <w:t xml:space="preserve"> then carefully added to produce</w:t>
      </w:r>
      <w:r w:rsidR="0097626D">
        <w:rPr>
          <w:rFonts w:ascii="Times New Roman" w:hAnsi="Times New Roman" w:cs="Times New Roman"/>
          <w:sz w:val="24"/>
          <w:szCs w:val="24"/>
          <w:lang w:val="en-GB"/>
        </w:rPr>
        <w:t xml:space="preserve"> a layer</w:t>
      </w:r>
      <w:r w:rsidR="00763063">
        <w:rPr>
          <w:rFonts w:ascii="Times New Roman" w:hAnsi="Times New Roman" w:cs="Times New Roman"/>
          <w:sz w:val="24"/>
          <w:szCs w:val="24"/>
          <w:lang w:val="en-GB"/>
        </w:rPr>
        <w:t xml:space="preserve"> (</w:t>
      </w:r>
      <w:proofErr w:type="spellStart"/>
      <w:r w:rsidR="00763063">
        <w:rPr>
          <w:rFonts w:ascii="Times New Roman" w:hAnsi="Times New Roman" w:cs="Times New Roman"/>
          <w:sz w:val="24"/>
          <w:szCs w:val="24"/>
          <w:lang w:val="en-GB"/>
        </w:rPr>
        <w:t>Sofowora</w:t>
      </w:r>
      <w:proofErr w:type="spellEnd"/>
      <w:r w:rsidR="00763063">
        <w:rPr>
          <w:rFonts w:ascii="Times New Roman" w:hAnsi="Times New Roman" w:cs="Times New Roman"/>
          <w:sz w:val="24"/>
          <w:szCs w:val="24"/>
          <w:lang w:val="en-GB"/>
        </w:rPr>
        <w:t xml:space="preserve">, 1982). </w:t>
      </w:r>
    </w:p>
    <w:p w14:paraId="5FAEE958" w14:textId="5C8DC1E4" w:rsidR="0097626D" w:rsidRDefault="0097626D" w:rsidP="00AB0D0B">
      <w:pPr>
        <w:spacing w:line="36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br/>
      </w:r>
      <w:r w:rsidR="00465C49">
        <w:rPr>
          <w:rFonts w:ascii="Times New Roman" w:hAnsi="Times New Roman" w:cs="Times New Roman"/>
          <w:b/>
          <w:sz w:val="24"/>
          <w:szCs w:val="24"/>
          <w:lang w:val="en-GB"/>
        </w:rPr>
        <w:t xml:space="preserve">3.31.7   </w:t>
      </w:r>
      <w:r w:rsidR="006507B4">
        <w:rPr>
          <w:rFonts w:ascii="Times New Roman" w:hAnsi="Times New Roman" w:cs="Times New Roman"/>
          <w:b/>
          <w:sz w:val="24"/>
          <w:szCs w:val="24"/>
          <w:lang w:val="en-GB"/>
        </w:rPr>
        <w:t>Test for P</w:t>
      </w:r>
      <w:r>
        <w:rPr>
          <w:rFonts w:ascii="Times New Roman" w:hAnsi="Times New Roman" w:cs="Times New Roman"/>
          <w:b/>
          <w:sz w:val="24"/>
          <w:szCs w:val="24"/>
          <w:lang w:val="en-GB"/>
        </w:rPr>
        <w:t>henols:</w:t>
      </w:r>
    </w:p>
    <w:p w14:paraId="543ACD3A" w14:textId="299530C6" w:rsidR="0097626D" w:rsidRDefault="0097626D" w:rsidP="00AB0D0B">
      <w:pPr>
        <w:spacing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 xml:space="preserve">Ferric chloride test: </w:t>
      </w:r>
      <w:r>
        <w:rPr>
          <w:rFonts w:ascii="Times New Roman" w:hAnsi="Times New Roman" w:cs="Times New Roman"/>
          <w:sz w:val="24"/>
          <w:szCs w:val="24"/>
          <w:lang w:val="en-GB"/>
        </w:rPr>
        <w:t>5mL of the</w:t>
      </w:r>
      <w:r w:rsidR="00CC4066">
        <w:rPr>
          <w:rFonts w:ascii="Times New Roman" w:hAnsi="Times New Roman" w:cs="Times New Roman"/>
          <w:sz w:val="24"/>
          <w:szCs w:val="24"/>
          <w:lang w:val="en-GB"/>
        </w:rPr>
        <w:t xml:space="preserve"> test</w:t>
      </w:r>
      <w:r w:rsidR="00954D17">
        <w:rPr>
          <w:rFonts w:ascii="Times New Roman" w:hAnsi="Times New Roman" w:cs="Times New Roman"/>
          <w:sz w:val="24"/>
          <w:szCs w:val="24"/>
          <w:lang w:val="en-GB"/>
        </w:rPr>
        <w:t xml:space="preserve"> sample were</w:t>
      </w:r>
      <w:r>
        <w:rPr>
          <w:rFonts w:ascii="Times New Roman" w:hAnsi="Times New Roman" w:cs="Times New Roman"/>
          <w:sz w:val="24"/>
          <w:szCs w:val="24"/>
          <w:lang w:val="en-GB"/>
        </w:rPr>
        <w:t xml:space="preserve"> added to an alcoholic solution, which was then added to</w:t>
      </w:r>
      <w:r w:rsidR="00CC4066">
        <w:rPr>
          <w:rFonts w:ascii="Times New Roman" w:hAnsi="Times New Roman" w:cs="Times New Roman"/>
          <w:sz w:val="24"/>
          <w:szCs w:val="24"/>
          <w:lang w:val="en-GB"/>
        </w:rPr>
        <w:t xml:space="preserve"> 1mL of distilled water, then a small number of</w:t>
      </w:r>
      <w:r>
        <w:rPr>
          <w:rFonts w:ascii="Times New Roman" w:hAnsi="Times New Roman" w:cs="Times New Roman"/>
          <w:sz w:val="24"/>
          <w:szCs w:val="24"/>
          <w:lang w:val="en-GB"/>
        </w:rPr>
        <w:t xml:space="preserve"> drops of 10% aqueous ferric chloride solution was added</w:t>
      </w:r>
      <w:r w:rsidR="001E2BD8">
        <w:rPr>
          <w:rFonts w:ascii="Times New Roman" w:hAnsi="Times New Roman" w:cs="Times New Roman"/>
          <w:sz w:val="24"/>
          <w:szCs w:val="24"/>
          <w:lang w:val="en-GB"/>
        </w:rPr>
        <w:t xml:space="preserve"> (Chandrashekar and Rao, 2013).</w:t>
      </w:r>
    </w:p>
    <w:p w14:paraId="6EE0185D" w14:textId="45543599" w:rsidR="0097626D" w:rsidRDefault="0097626D" w:rsidP="00AB0D0B">
      <w:pPr>
        <w:spacing w:line="36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br/>
      </w:r>
      <w:r w:rsidR="00465C49">
        <w:rPr>
          <w:rFonts w:ascii="Times New Roman" w:hAnsi="Times New Roman" w:cs="Times New Roman"/>
          <w:b/>
          <w:sz w:val="24"/>
          <w:szCs w:val="24"/>
          <w:lang w:val="en-GB"/>
        </w:rPr>
        <w:t xml:space="preserve">3.31.8   </w:t>
      </w:r>
      <w:r w:rsidR="006507B4">
        <w:rPr>
          <w:rFonts w:ascii="Times New Roman" w:hAnsi="Times New Roman" w:cs="Times New Roman"/>
          <w:b/>
          <w:sz w:val="24"/>
          <w:szCs w:val="24"/>
          <w:lang w:val="en-GB"/>
        </w:rPr>
        <w:t>Test for S</w:t>
      </w:r>
      <w:r>
        <w:rPr>
          <w:rFonts w:ascii="Times New Roman" w:hAnsi="Times New Roman" w:cs="Times New Roman"/>
          <w:b/>
          <w:sz w:val="24"/>
          <w:szCs w:val="24"/>
          <w:lang w:val="en-GB"/>
        </w:rPr>
        <w:t>teroids:</w:t>
      </w:r>
    </w:p>
    <w:p w14:paraId="26139003" w14:textId="64353501" w:rsidR="0097626D" w:rsidRDefault="0097626D" w:rsidP="00AB0D0B">
      <w:pPr>
        <w:spacing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Liebermann Burchard test:</w:t>
      </w:r>
      <w:r w:rsidR="00DE362A">
        <w:rPr>
          <w:rFonts w:ascii="Times New Roman" w:hAnsi="Times New Roman" w:cs="Times New Roman"/>
          <w:sz w:val="24"/>
          <w:szCs w:val="24"/>
          <w:lang w:val="en-GB"/>
        </w:rPr>
        <w:t xml:space="preserve"> 2mL of glacial acetic acid,</w:t>
      </w:r>
      <w:r w:rsidR="00CC4066">
        <w:rPr>
          <w:rFonts w:ascii="Times New Roman" w:hAnsi="Times New Roman" w:cs="Times New Roman"/>
          <w:sz w:val="24"/>
          <w:szCs w:val="24"/>
          <w:lang w:val="en-GB"/>
        </w:rPr>
        <w:t xml:space="preserve"> 2mL of acetic anhydride and three to </w:t>
      </w:r>
      <w:r w:rsidR="00465C49">
        <w:rPr>
          <w:rFonts w:ascii="Times New Roman" w:hAnsi="Times New Roman" w:cs="Times New Roman"/>
          <w:sz w:val="24"/>
          <w:szCs w:val="24"/>
          <w:lang w:val="en-GB"/>
        </w:rPr>
        <w:t>four drops</w:t>
      </w:r>
      <w:r w:rsidR="00DE362A">
        <w:rPr>
          <w:rFonts w:ascii="Times New Roman" w:hAnsi="Times New Roman" w:cs="Times New Roman"/>
          <w:sz w:val="24"/>
          <w:szCs w:val="24"/>
          <w:lang w:val="en-GB"/>
        </w:rPr>
        <w:t xml:space="preserve"> of</w:t>
      </w:r>
      <w:r w:rsidR="00954D17">
        <w:rPr>
          <w:rFonts w:ascii="Times New Roman" w:hAnsi="Times New Roman" w:cs="Times New Roman"/>
          <w:sz w:val="24"/>
          <w:szCs w:val="24"/>
          <w:lang w:val="en-GB"/>
        </w:rPr>
        <w:t xml:space="preserve"> concentrated sulphuric acid were</w:t>
      </w:r>
      <w:r w:rsidR="00DE362A">
        <w:rPr>
          <w:rFonts w:ascii="Times New Roman" w:hAnsi="Times New Roman" w:cs="Times New Roman"/>
          <w:sz w:val="24"/>
          <w:szCs w:val="24"/>
          <w:lang w:val="en-GB"/>
        </w:rPr>
        <w:t xml:space="preserve"> added subsequently to 2mL of the test sample</w:t>
      </w:r>
      <w:r w:rsidR="00763063">
        <w:rPr>
          <w:rFonts w:ascii="Times New Roman" w:hAnsi="Times New Roman" w:cs="Times New Roman"/>
          <w:sz w:val="24"/>
          <w:szCs w:val="24"/>
          <w:lang w:val="en-GB"/>
        </w:rPr>
        <w:t xml:space="preserve"> (Seema and </w:t>
      </w:r>
      <w:proofErr w:type="spellStart"/>
      <w:r w:rsidR="00763063">
        <w:rPr>
          <w:rFonts w:ascii="Times New Roman" w:hAnsi="Times New Roman" w:cs="Times New Roman"/>
          <w:sz w:val="24"/>
          <w:szCs w:val="24"/>
          <w:lang w:val="en-GB"/>
        </w:rPr>
        <w:t>Parwez</w:t>
      </w:r>
      <w:proofErr w:type="spellEnd"/>
      <w:r w:rsidR="00763063">
        <w:rPr>
          <w:rFonts w:ascii="Times New Roman" w:hAnsi="Times New Roman" w:cs="Times New Roman"/>
          <w:sz w:val="24"/>
          <w:szCs w:val="24"/>
          <w:lang w:val="en-GB"/>
        </w:rPr>
        <w:t xml:space="preserve">, </w:t>
      </w:r>
      <w:r w:rsidR="001E2BD8">
        <w:rPr>
          <w:rFonts w:ascii="Times New Roman" w:hAnsi="Times New Roman" w:cs="Times New Roman"/>
          <w:sz w:val="24"/>
          <w:szCs w:val="24"/>
          <w:lang w:val="en-GB"/>
        </w:rPr>
        <w:t>2011).</w:t>
      </w:r>
    </w:p>
    <w:p w14:paraId="5788900A" w14:textId="1C5BD1E1" w:rsidR="00DE362A" w:rsidRDefault="00DE362A" w:rsidP="00AB0D0B">
      <w:pPr>
        <w:spacing w:line="36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br/>
      </w:r>
      <w:r w:rsidR="00465C49">
        <w:rPr>
          <w:rFonts w:ascii="Times New Roman" w:hAnsi="Times New Roman" w:cs="Times New Roman"/>
          <w:b/>
          <w:sz w:val="24"/>
          <w:szCs w:val="24"/>
          <w:lang w:val="en-GB"/>
        </w:rPr>
        <w:t xml:space="preserve">3.31.9   </w:t>
      </w:r>
      <w:r>
        <w:rPr>
          <w:rFonts w:ascii="Times New Roman" w:hAnsi="Times New Roman" w:cs="Times New Roman"/>
          <w:b/>
          <w:sz w:val="24"/>
          <w:szCs w:val="24"/>
          <w:lang w:val="en-GB"/>
        </w:rPr>
        <w:t xml:space="preserve">Test for Protein and Amino acid: </w:t>
      </w:r>
    </w:p>
    <w:p w14:paraId="2D0ABE61" w14:textId="77777777" w:rsidR="00DE362A" w:rsidRDefault="00DE362A" w:rsidP="00AB0D0B">
      <w:pPr>
        <w:spacing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 xml:space="preserve">Ninhydrin test: </w:t>
      </w:r>
      <w:r>
        <w:rPr>
          <w:rFonts w:ascii="Times New Roman" w:hAnsi="Times New Roman" w:cs="Times New Roman"/>
          <w:sz w:val="24"/>
          <w:szCs w:val="24"/>
          <w:lang w:val="en-GB"/>
        </w:rPr>
        <w:t>2-3 drops of freshly prepared 0.2% ninhydrin reagent (0.1% solution in n-butanol) was added to a small quantity of the test sample and was heated</w:t>
      </w:r>
      <w:r w:rsidR="001E2BD8">
        <w:rPr>
          <w:rFonts w:ascii="Times New Roman" w:hAnsi="Times New Roman" w:cs="Times New Roman"/>
          <w:sz w:val="24"/>
          <w:szCs w:val="24"/>
          <w:lang w:val="en-GB"/>
        </w:rPr>
        <w:t xml:space="preserve"> (</w:t>
      </w:r>
      <w:proofErr w:type="spellStart"/>
      <w:r w:rsidR="001E2BD8">
        <w:rPr>
          <w:rFonts w:ascii="Times New Roman" w:hAnsi="Times New Roman" w:cs="Times New Roman"/>
          <w:sz w:val="24"/>
          <w:szCs w:val="24"/>
          <w:lang w:val="en-GB"/>
        </w:rPr>
        <w:t>Mamta</w:t>
      </w:r>
      <w:proofErr w:type="spellEnd"/>
      <w:r w:rsidR="001E2BD8">
        <w:rPr>
          <w:rFonts w:ascii="Times New Roman" w:hAnsi="Times New Roman" w:cs="Times New Roman"/>
          <w:sz w:val="24"/>
          <w:szCs w:val="24"/>
          <w:lang w:val="en-GB"/>
        </w:rPr>
        <w:t xml:space="preserve"> and Jyoti, 2012).</w:t>
      </w:r>
    </w:p>
    <w:p w14:paraId="1036548D" w14:textId="6C7D420D" w:rsidR="00DE362A" w:rsidRDefault="00DE362A" w:rsidP="00AB0D0B">
      <w:pPr>
        <w:spacing w:line="36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br/>
      </w:r>
      <w:r w:rsidR="00465C49">
        <w:rPr>
          <w:rFonts w:ascii="Times New Roman" w:hAnsi="Times New Roman" w:cs="Times New Roman"/>
          <w:b/>
          <w:sz w:val="24"/>
          <w:szCs w:val="24"/>
          <w:lang w:val="en-GB"/>
        </w:rPr>
        <w:t xml:space="preserve">3.31.9.1   </w:t>
      </w:r>
      <w:r>
        <w:rPr>
          <w:rFonts w:ascii="Times New Roman" w:hAnsi="Times New Roman" w:cs="Times New Roman"/>
          <w:b/>
          <w:sz w:val="24"/>
          <w:szCs w:val="24"/>
          <w:lang w:val="en-GB"/>
        </w:rPr>
        <w:t>Test for Carbohydrates:</w:t>
      </w:r>
    </w:p>
    <w:p w14:paraId="0F565960" w14:textId="776AB10B" w:rsidR="00DE362A" w:rsidRDefault="00DE362A" w:rsidP="00AB0D0B">
      <w:pPr>
        <w:spacing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 xml:space="preserve">Molisch’s test: </w:t>
      </w:r>
      <w:r>
        <w:rPr>
          <w:rFonts w:ascii="Times New Roman" w:hAnsi="Times New Roman" w:cs="Times New Roman"/>
          <w:sz w:val="24"/>
          <w:szCs w:val="24"/>
          <w:lang w:val="en-GB"/>
        </w:rPr>
        <w:t>2mL of α-naphthol</w:t>
      </w:r>
      <w:r w:rsidR="006507B4">
        <w:rPr>
          <w:rFonts w:ascii="Times New Roman" w:hAnsi="Times New Roman" w:cs="Times New Roman"/>
          <w:sz w:val="24"/>
          <w:szCs w:val="24"/>
          <w:lang w:val="en-GB"/>
        </w:rPr>
        <w:t xml:space="preserve"> solution,</w:t>
      </w:r>
      <w:r w:rsidR="00954D17">
        <w:rPr>
          <w:rFonts w:ascii="Times New Roman" w:hAnsi="Times New Roman" w:cs="Times New Roman"/>
          <w:sz w:val="24"/>
          <w:szCs w:val="24"/>
          <w:lang w:val="en-GB"/>
        </w:rPr>
        <w:t xml:space="preserve"> concentrated sulphuric acid were</w:t>
      </w:r>
      <w:r w:rsidR="006507B4">
        <w:rPr>
          <w:rFonts w:ascii="Times New Roman" w:hAnsi="Times New Roman" w:cs="Times New Roman"/>
          <w:sz w:val="24"/>
          <w:szCs w:val="24"/>
          <w:lang w:val="en-GB"/>
        </w:rPr>
        <w:t xml:space="preserve"> poured through the sides</w:t>
      </w:r>
      <w:r w:rsidR="008A7FF6">
        <w:rPr>
          <w:rFonts w:ascii="Times New Roman" w:hAnsi="Times New Roman" w:cs="Times New Roman"/>
          <w:sz w:val="24"/>
          <w:szCs w:val="24"/>
          <w:lang w:val="en-GB"/>
        </w:rPr>
        <w:t>, gradually into the solution in the test tube</w:t>
      </w:r>
      <w:r w:rsidR="00954D17">
        <w:rPr>
          <w:rFonts w:ascii="Times New Roman" w:hAnsi="Times New Roman" w:cs="Times New Roman"/>
          <w:sz w:val="24"/>
          <w:szCs w:val="24"/>
          <w:lang w:val="en-GB"/>
        </w:rPr>
        <w:t>s and 4mL of the test sample were</w:t>
      </w:r>
      <w:r w:rsidR="008A7FF6">
        <w:rPr>
          <w:rFonts w:ascii="Times New Roman" w:hAnsi="Times New Roman" w:cs="Times New Roman"/>
          <w:sz w:val="24"/>
          <w:szCs w:val="24"/>
          <w:lang w:val="en-GB"/>
        </w:rPr>
        <w:t xml:space="preserve"> added.</w:t>
      </w:r>
    </w:p>
    <w:p w14:paraId="1E3BF4B3" w14:textId="77777777" w:rsidR="00CB7C3D" w:rsidRDefault="00CB7C3D" w:rsidP="00AB0D0B">
      <w:pPr>
        <w:spacing w:line="360" w:lineRule="auto"/>
        <w:jc w:val="both"/>
        <w:rPr>
          <w:rFonts w:ascii="Times New Roman" w:hAnsi="Times New Roman" w:cs="Times New Roman"/>
          <w:sz w:val="24"/>
          <w:szCs w:val="24"/>
          <w:lang w:val="en-GB"/>
        </w:rPr>
      </w:pPr>
    </w:p>
    <w:p w14:paraId="7EAF7B88" w14:textId="3D9D0362" w:rsidR="006507B4" w:rsidRDefault="00465C49"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 xml:space="preserve">3.31.9.2   </w:t>
      </w:r>
      <w:r w:rsidR="006507B4">
        <w:rPr>
          <w:rFonts w:ascii="Times New Roman" w:hAnsi="Times New Roman" w:cs="Times New Roman"/>
          <w:b/>
          <w:sz w:val="24"/>
          <w:szCs w:val="24"/>
          <w:lang w:val="en-GB"/>
        </w:rPr>
        <w:t>Test for Fatty acid:</w:t>
      </w:r>
    </w:p>
    <w:p w14:paraId="2D23116F" w14:textId="2F1004CB" w:rsidR="000D1198" w:rsidRDefault="00954D17"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10mL of the test sample were</w:t>
      </w:r>
      <w:r w:rsidR="006507B4">
        <w:rPr>
          <w:rFonts w:ascii="Times New Roman" w:hAnsi="Times New Roman" w:cs="Times New Roman"/>
          <w:sz w:val="24"/>
          <w:szCs w:val="24"/>
          <w:lang w:val="en-GB"/>
        </w:rPr>
        <w:t xml:space="preserve"> mixed with 10mL of ether. The</w:t>
      </w:r>
      <w:r w:rsidR="00151A0B">
        <w:rPr>
          <w:rFonts w:ascii="Times New Roman" w:hAnsi="Times New Roman" w:cs="Times New Roman"/>
          <w:sz w:val="24"/>
          <w:szCs w:val="24"/>
          <w:lang w:val="en-GB"/>
        </w:rPr>
        <w:t xml:space="preserve"> extract collected from the mixture was allowed to </w:t>
      </w:r>
      <w:r w:rsidR="008A7FF6">
        <w:rPr>
          <w:rFonts w:ascii="Times New Roman" w:hAnsi="Times New Roman" w:cs="Times New Roman"/>
          <w:sz w:val="24"/>
          <w:szCs w:val="24"/>
          <w:lang w:val="en-GB"/>
        </w:rPr>
        <w:t>vaporise</w:t>
      </w:r>
      <w:r w:rsidR="00151A0B">
        <w:rPr>
          <w:rFonts w:ascii="Times New Roman" w:hAnsi="Times New Roman" w:cs="Times New Roman"/>
          <w:sz w:val="24"/>
          <w:szCs w:val="24"/>
          <w:lang w:val="en-GB"/>
        </w:rPr>
        <w:t xml:space="preserve"> on filter paper and the filter paper was dried</w:t>
      </w:r>
      <w:r w:rsidR="001E2BD8">
        <w:rPr>
          <w:rFonts w:ascii="Times New Roman" w:hAnsi="Times New Roman" w:cs="Times New Roman"/>
          <w:sz w:val="24"/>
          <w:szCs w:val="24"/>
          <w:lang w:val="en-GB"/>
        </w:rPr>
        <w:t xml:space="preserve"> (</w:t>
      </w:r>
      <w:proofErr w:type="spellStart"/>
      <w:r w:rsidR="001E2BD8">
        <w:rPr>
          <w:rFonts w:ascii="Times New Roman" w:hAnsi="Times New Roman" w:cs="Times New Roman"/>
          <w:sz w:val="24"/>
          <w:szCs w:val="24"/>
          <w:lang w:val="en-GB"/>
        </w:rPr>
        <w:t>Sarma</w:t>
      </w:r>
      <w:proofErr w:type="spellEnd"/>
      <w:r w:rsidR="001E2BD8">
        <w:rPr>
          <w:rFonts w:ascii="Times New Roman" w:hAnsi="Times New Roman" w:cs="Times New Roman"/>
          <w:sz w:val="24"/>
          <w:szCs w:val="24"/>
          <w:lang w:val="en-GB"/>
        </w:rPr>
        <w:t xml:space="preserve"> and Babu, 2011).</w:t>
      </w:r>
    </w:p>
    <w:p w14:paraId="3560A112" w14:textId="77777777" w:rsidR="007C4C84" w:rsidRDefault="007C4C84"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3.3.2     GAS CHROMATOGRAPHY-MASS SPECTROSCOPY ANALYSIS</w:t>
      </w:r>
    </w:p>
    <w:p w14:paraId="57100FE5" w14:textId="77777777" w:rsidR="007C4C84" w:rsidRDefault="007C4C84"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PRINCIPLE</w:t>
      </w:r>
    </w:p>
    <w:p w14:paraId="1E3EB4A9" w14:textId="1B8D1B35" w:rsidR="007C4C84" w:rsidRDefault="008A7FF6"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GC-MS is the coming together</w:t>
      </w:r>
      <w:r w:rsidR="007C4C84">
        <w:rPr>
          <w:rFonts w:ascii="Times New Roman" w:hAnsi="Times New Roman" w:cs="Times New Roman"/>
          <w:sz w:val="24"/>
          <w:szCs w:val="24"/>
          <w:lang w:val="en-GB"/>
        </w:rPr>
        <w:t xml:space="preserve"> of two different analytical techniqu</w:t>
      </w:r>
      <w:r>
        <w:rPr>
          <w:rFonts w:ascii="Times New Roman" w:hAnsi="Times New Roman" w:cs="Times New Roman"/>
          <w:sz w:val="24"/>
          <w:szCs w:val="24"/>
          <w:lang w:val="en-GB"/>
        </w:rPr>
        <w:t xml:space="preserve">es, Gas Chromatography (GC) and </w:t>
      </w:r>
      <w:r w:rsidR="007C4C84">
        <w:rPr>
          <w:rFonts w:ascii="Times New Roman" w:hAnsi="Times New Roman" w:cs="Times New Roman"/>
          <w:sz w:val="24"/>
          <w:szCs w:val="24"/>
          <w:lang w:val="en-GB"/>
        </w:rPr>
        <w:t>Mass Spect</w:t>
      </w:r>
      <w:r>
        <w:rPr>
          <w:rFonts w:ascii="Times New Roman" w:hAnsi="Times New Roman" w:cs="Times New Roman"/>
          <w:sz w:val="24"/>
          <w:szCs w:val="24"/>
          <w:lang w:val="en-GB"/>
        </w:rPr>
        <w:t>roscopy (MS), is importance in the determination of</w:t>
      </w:r>
      <w:r w:rsidR="007C4C84">
        <w:rPr>
          <w:rFonts w:ascii="Times New Roman" w:hAnsi="Times New Roman" w:cs="Times New Roman"/>
          <w:sz w:val="24"/>
          <w:szCs w:val="24"/>
          <w:lang w:val="en-GB"/>
        </w:rPr>
        <w:t xml:space="preserve"> complex organic and biochemical </w:t>
      </w:r>
      <w:r>
        <w:rPr>
          <w:rFonts w:ascii="Times New Roman" w:hAnsi="Times New Roman" w:cs="Times New Roman"/>
          <w:sz w:val="24"/>
          <w:szCs w:val="24"/>
          <w:lang w:val="en-GB"/>
        </w:rPr>
        <w:t>mixtures</w:t>
      </w:r>
      <w:r w:rsidR="007C4C84">
        <w:rPr>
          <w:rFonts w:ascii="Times New Roman" w:hAnsi="Times New Roman" w:cs="Times New Roman"/>
          <w:sz w:val="24"/>
          <w:szCs w:val="24"/>
          <w:lang w:val="en-GB"/>
        </w:rPr>
        <w:t xml:space="preserve"> (Skoog </w:t>
      </w:r>
      <w:r w:rsidR="007C4C84">
        <w:rPr>
          <w:rFonts w:ascii="Times New Roman" w:hAnsi="Times New Roman" w:cs="Times New Roman"/>
          <w:i/>
          <w:sz w:val="24"/>
          <w:szCs w:val="24"/>
          <w:lang w:val="en-GB"/>
        </w:rPr>
        <w:t>et al.,</w:t>
      </w:r>
      <w:r w:rsidR="007C4C84">
        <w:rPr>
          <w:rFonts w:ascii="Times New Roman" w:hAnsi="Times New Roman" w:cs="Times New Roman"/>
          <w:sz w:val="24"/>
          <w:szCs w:val="24"/>
          <w:lang w:val="en-GB"/>
        </w:rPr>
        <w:t>2007). The GC-MS instrument is made up of two main components</w:t>
      </w:r>
      <w:r w:rsidR="007E095A">
        <w:rPr>
          <w:rFonts w:ascii="Times New Roman" w:hAnsi="Times New Roman" w:cs="Times New Roman"/>
          <w:sz w:val="24"/>
          <w:szCs w:val="24"/>
          <w:lang w:val="en-GB"/>
        </w:rPr>
        <w:t xml:space="preserve">. The GC portion </w:t>
      </w:r>
      <w:r>
        <w:rPr>
          <w:rFonts w:ascii="Times New Roman" w:hAnsi="Times New Roman" w:cs="Times New Roman"/>
          <w:sz w:val="24"/>
          <w:szCs w:val="24"/>
          <w:lang w:val="en-GB"/>
        </w:rPr>
        <w:t>splits various</w:t>
      </w:r>
      <w:r w:rsidR="007E095A">
        <w:rPr>
          <w:rFonts w:ascii="Times New Roman" w:hAnsi="Times New Roman" w:cs="Times New Roman"/>
          <w:sz w:val="24"/>
          <w:szCs w:val="24"/>
          <w:lang w:val="en-GB"/>
        </w:rPr>
        <w:t xml:space="preserve"> compounds from a given sample based on their volatility; hence an inert gas which is the mobile phase carries the sample through a stationary phase. The MS portion determines and quantifies chemicals present according to their mass-to-charge ratio (m/z).</w:t>
      </w:r>
    </w:p>
    <w:p w14:paraId="66A58385" w14:textId="77777777" w:rsidR="007E095A" w:rsidRDefault="007E095A"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br/>
        <w:t>PROCEDURE</w:t>
      </w:r>
    </w:p>
    <w:p w14:paraId="76B37422" w14:textId="7F8BA34D" w:rsidR="003204F5" w:rsidRDefault="008A7FF6"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analysis was performed using a </w:t>
      </w:r>
      <w:r w:rsidR="007E095A">
        <w:rPr>
          <w:rFonts w:ascii="Times New Roman" w:hAnsi="Times New Roman" w:cs="Times New Roman"/>
          <w:sz w:val="24"/>
          <w:szCs w:val="24"/>
          <w:lang w:val="en-GB"/>
        </w:rPr>
        <w:t xml:space="preserve">7820A gas chromatography coupled to 5975C inert mass spectrometer (with triple axis detector) and electron impact source (Agilent Technologies). </w:t>
      </w:r>
      <w:r w:rsidR="005D6081">
        <w:rPr>
          <w:rFonts w:ascii="Times New Roman" w:hAnsi="Times New Roman" w:cs="Times New Roman"/>
          <w:sz w:val="24"/>
          <w:szCs w:val="24"/>
          <w:lang w:val="en-GB"/>
        </w:rPr>
        <w:t xml:space="preserve">The stationary phase of separation of the compounds was carried out on HP-5 capillary column coated with 5% of phenyl methyl siloxane. </w:t>
      </w:r>
    </w:p>
    <w:p w14:paraId="5D7B2EFE" w14:textId="77777777" w:rsidR="003204F5" w:rsidRDefault="005D6081"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carrier gas was helium used at a constant flow rate of 1.573ml/min, an initial nominal pressure of 1.9514 psi and at</w:t>
      </w:r>
      <w:r w:rsidR="000A45C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an average velocity of 46cm/s. One microliter of the sample were injected in </w:t>
      </w:r>
      <w:proofErr w:type="spellStart"/>
      <w:r>
        <w:rPr>
          <w:rFonts w:ascii="Times New Roman" w:hAnsi="Times New Roman" w:cs="Times New Roman"/>
          <w:sz w:val="24"/>
          <w:szCs w:val="24"/>
          <w:lang w:val="en-GB"/>
        </w:rPr>
        <w:t>splitless</w:t>
      </w:r>
      <w:proofErr w:type="spellEnd"/>
      <w:r>
        <w:rPr>
          <w:rFonts w:ascii="Times New Roman" w:hAnsi="Times New Roman" w:cs="Times New Roman"/>
          <w:sz w:val="24"/>
          <w:szCs w:val="24"/>
          <w:lang w:val="en-GB"/>
        </w:rPr>
        <w:t xml:space="preserve"> mode at an injection temperature of 260 0C. Purge flow was 21.5ml/min at 0.50 min with a total gas</w:t>
      </w:r>
      <w:r w:rsidR="00E745B8">
        <w:rPr>
          <w:rFonts w:ascii="Times New Roman" w:hAnsi="Times New Roman" w:cs="Times New Roman"/>
          <w:sz w:val="24"/>
          <w:szCs w:val="24"/>
          <w:lang w:val="en-GB"/>
        </w:rPr>
        <w:t xml:space="preserve"> flow rate of 23.355ml/min, gas saver mode was swit</w:t>
      </w:r>
      <w:r w:rsidR="000A45CE">
        <w:rPr>
          <w:rFonts w:ascii="Times New Roman" w:hAnsi="Times New Roman" w:cs="Times New Roman"/>
          <w:sz w:val="24"/>
          <w:szCs w:val="24"/>
          <w:lang w:val="en-GB"/>
        </w:rPr>
        <w:t>c</w:t>
      </w:r>
      <w:r w:rsidR="00E745B8">
        <w:rPr>
          <w:rFonts w:ascii="Times New Roman" w:hAnsi="Times New Roman" w:cs="Times New Roman"/>
          <w:sz w:val="24"/>
          <w:szCs w:val="24"/>
          <w:lang w:val="en-GB"/>
        </w:rPr>
        <w:t xml:space="preserve">hed on. </w:t>
      </w:r>
    </w:p>
    <w:p w14:paraId="59C69CD0" w14:textId="77777777" w:rsidR="003204F5" w:rsidRDefault="00E745B8"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oven was initially programmed at 60 0c (1min), then ramped at 4 0c/min to 110 0C (3min), followed by temperature program rates of 8 0C/min to 260 0C (5min) and 10 0C/min to 300 0C (12min). Run time was 56.25min with a 3min solvent delay. </w:t>
      </w:r>
    </w:p>
    <w:p w14:paraId="337ACFE6" w14:textId="62DC09A7" w:rsidR="007E095A" w:rsidRDefault="00E745B8"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mass spectroscopy was operated in electron-impact ionisa</w:t>
      </w:r>
      <w:r w:rsidR="000A45CE">
        <w:rPr>
          <w:rFonts w:ascii="Times New Roman" w:hAnsi="Times New Roman" w:cs="Times New Roman"/>
          <w:sz w:val="24"/>
          <w:szCs w:val="24"/>
          <w:lang w:val="en-GB"/>
        </w:rPr>
        <w:t>tion mode at 70eV with ion sourc</w:t>
      </w:r>
      <w:r>
        <w:rPr>
          <w:rFonts w:ascii="Times New Roman" w:hAnsi="Times New Roman" w:cs="Times New Roman"/>
          <w:sz w:val="24"/>
          <w:szCs w:val="24"/>
          <w:lang w:val="en-GB"/>
        </w:rPr>
        <w:t>e te</w:t>
      </w:r>
      <w:r w:rsidR="000A45CE">
        <w:rPr>
          <w:rFonts w:ascii="Times New Roman" w:hAnsi="Times New Roman" w:cs="Times New Roman"/>
          <w:sz w:val="24"/>
          <w:szCs w:val="24"/>
          <w:lang w:val="en-GB"/>
        </w:rPr>
        <w:t>m</w:t>
      </w:r>
      <w:r>
        <w:rPr>
          <w:rFonts w:ascii="Times New Roman" w:hAnsi="Times New Roman" w:cs="Times New Roman"/>
          <w:sz w:val="24"/>
          <w:szCs w:val="24"/>
          <w:lang w:val="en-GB"/>
        </w:rPr>
        <w:t xml:space="preserve">perature of 230 0C, </w:t>
      </w:r>
      <w:proofErr w:type="spellStart"/>
      <w:r>
        <w:rPr>
          <w:rFonts w:ascii="Times New Roman" w:hAnsi="Times New Roman" w:cs="Times New Roman"/>
          <w:sz w:val="24"/>
          <w:szCs w:val="24"/>
          <w:lang w:val="en-GB"/>
        </w:rPr>
        <w:t>quandrupole</w:t>
      </w:r>
      <w:proofErr w:type="spellEnd"/>
      <w:r>
        <w:rPr>
          <w:rFonts w:ascii="Times New Roman" w:hAnsi="Times New Roman" w:cs="Times New Roman"/>
          <w:sz w:val="24"/>
          <w:szCs w:val="24"/>
          <w:lang w:val="en-GB"/>
        </w:rPr>
        <w:t xml:space="preserve"> temperature of 150 0C and transf</w:t>
      </w:r>
      <w:r w:rsidR="000A45CE">
        <w:rPr>
          <w:rFonts w:ascii="Times New Roman" w:hAnsi="Times New Roman" w:cs="Times New Roman"/>
          <w:sz w:val="24"/>
          <w:szCs w:val="24"/>
          <w:lang w:val="en-GB"/>
        </w:rPr>
        <w:t>er line temperature of 280 0C. S</w:t>
      </w:r>
      <w:r>
        <w:rPr>
          <w:rFonts w:ascii="Times New Roman" w:hAnsi="Times New Roman" w:cs="Times New Roman"/>
          <w:sz w:val="24"/>
          <w:szCs w:val="24"/>
          <w:lang w:val="en-GB"/>
        </w:rPr>
        <w:t xml:space="preserve">canning of </w:t>
      </w:r>
      <w:r w:rsidR="008A7FF6">
        <w:rPr>
          <w:rFonts w:ascii="Times New Roman" w:hAnsi="Times New Roman" w:cs="Times New Roman"/>
          <w:sz w:val="24"/>
          <w:szCs w:val="24"/>
          <w:lang w:val="en-GB"/>
        </w:rPr>
        <w:t>likely</w:t>
      </w:r>
      <w:r>
        <w:rPr>
          <w:rFonts w:ascii="Times New Roman" w:hAnsi="Times New Roman" w:cs="Times New Roman"/>
          <w:sz w:val="24"/>
          <w:szCs w:val="24"/>
          <w:lang w:val="en-GB"/>
        </w:rPr>
        <w:t xml:space="preserve"> </w:t>
      </w:r>
      <w:r w:rsidR="008A7FF6">
        <w:rPr>
          <w:rFonts w:ascii="Times New Roman" w:hAnsi="Times New Roman" w:cs="Times New Roman"/>
          <w:sz w:val="24"/>
          <w:szCs w:val="24"/>
          <w:lang w:val="en-GB"/>
        </w:rPr>
        <w:t xml:space="preserve">organic </w:t>
      </w:r>
      <w:r>
        <w:rPr>
          <w:rFonts w:ascii="Times New Roman" w:hAnsi="Times New Roman" w:cs="Times New Roman"/>
          <w:sz w:val="24"/>
          <w:szCs w:val="24"/>
          <w:lang w:val="en-GB"/>
        </w:rPr>
        <w:t xml:space="preserve">compounds was from m/z 30 to 550 </w:t>
      </w:r>
      <w:r w:rsidR="000A45CE">
        <w:rPr>
          <w:rFonts w:ascii="Times New Roman" w:hAnsi="Times New Roman" w:cs="Times New Roman"/>
          <w:sz w:val="24"/>
          <w:szCs w:val="24"/>
          <w:lang w:val="en-GB"/>
        </w:rPr>
        <w:t>amu at 2.62s/scan;</w:t>
      </w:r>
      <w:r w:rsidR="00451C02">
        <w:rPr>
          <w:rFonts w:ascii="Times New Roman" w:hAnsi="Times New Roman" w:cs="Times New Roman"/>
          <w:sz w:val="24"/>
          <w:szCs w:val="24"/>
          <w:lang w:val="en-GB"/>
        </w:rPr>
        <w:t xml:space="preserve"> scan rate </w:t>
      </w:r>
      <w:r w:rsidR="00451C02">
        <w:rPr>
          <w:rFonts w:ascii="Times New Roman" w:hAnsi="Times New Roman" w:cs="Times New Roman"/>
          <w:sz w:val="24"/>
          <w:szCs w:val="24"/>
          <w:lang w:val="en-GB"/>
        </w:rPr>
        <w:lastRenderedPageBreak/>
        <w:t>was recognised</w:t>
      </w:r>
      <w:r>
        <w:rPr>
          <w:rFonts w:ascii="Times New Roman" w:hAnsi="Times New Roman" w:cs="Times New Roman"/>
          <w:sz w:val="24"/>
          <w:szCs w:val="24"/>
          <w:lang w:val="en-GB"/>
        </w:rPr>
        <w:t xml:space="preserve"> by </w:t>
      </w:r>
      <w:r w:rsidR="00451C02">
        <w:rPr>
          <w:rFonts w:ascii="Times New Roman" w:hAnsi="Times New Roman" w:cs="Times New Roman"/>
          <w:sz w:val="24"/>
          <w:szCs w:val="24"/>
          <w:lang w:val="en-GB"/>
        </w:rPr>
        <w:t xml:space="preserve">relating </w:t>
      </w:r>
      <w:r w:rsidR="00C3386B">
        <w:rPr>
          <w:rFonts w:ascii="Times New Roman" w:hAnsi="Times New Roman" w:cs="Times New Roman"/>
          <w:sz w:val="24"/>
          <w:szCs w:val="24"/>
          <w:lang w:val="en-GB"/>
        </w:rPr>
        <w:t>the measured</w:t>
      </w:r>
      <w:r>
        <w:rPr>
          <w:rFonts w:ascii="Times New Roman" w:hAnsi="Times New Roman" w:cs="Times New Roman"/>
          <w:sz w:val="24"/>
          <w:szCs w:val="24"/>
          <w:lang w:val="en-GB"/>
        </w:rPr>
        <w:t xml:space="preserve"> mass sp</w:t>
      </w:r>
      <w:r w:rsidR="000A45CE">
        <w:rPr>
          <w:rFonts w:ascii="Times New Roman" w:hAnsi="Times New Roman" w:cs="Times New Roman"/>
          <w:sz w:val="24"/>
          <w:szCs w:val="24"/>
          <w:lang w:val="en-GB"/>
        </w:rPr>
        <w:t>ectral data</w:t>
      </w:r>
      <w:r w:rsidR="00451C02">
        <w:rPr>
          <w:rFonts w:ascii="Times New Roman" w:hAnsi="Times New Roman" w:cs="Times New Roman"/>
          <w:sz w:val="24"/>
          <w:szCs w:val="24"/>
          <w:lang w:val="en-GB"/>
        </w:rPr>
        <w:t xml:space="preserve"> analysis</w:t>
      </w:r>
      <w:r w:rsidR="000A45CE">
        <w:rPr>
          <w:rFonts w:ascii="Times New Roman" w:hAnsi="Times New Roman" w:cs="Times New Roman"/>
          <w:sz w:val="24"/>
          <w:szCs w:val="24"/>
          <w:lang w:val="en-GB"/>
        </w:rPr>
        <w:t xml:space="preserve"> with in NIST 14 mass spectral</w:t>
      </w:r>
      <w:r>
        <w:rPr>
          <w:rFonts w:ascii="Times New Roman" w:hAnsi="Times New Roman" w:cs="Times New Roman"/>
          <w:sz w:val="24"/>
          <w:szCs w:val="24"/>
          <w:lang w:val="en-GB"/>
        </w:rPr>
        <w:t xml:space="preserve"> library.</w:t>
      </w:r>
    </w:p>
    <w:p w14:paraId="09867975" w14:textId="77777777" w:rsidR="003204F5" w:rsidRDefault="003204F5" w:rsidP="00AB0D0B">
      <w:pPr>
        <w:spacing w:line="360" w:lineRule="auto"/>
        <w:jc w:val="both"/>
        <w:rPr>
          <w:rFonts w:ascii="Times New Roman" w:hAnsi="Times New Roman" w:cs="Times New Roman"/>
          <w:sz w:val="24"/>
          <w:szCs w:val="24"/>
          <w:lang w:val="en-GB"/>
        </w:rPr>
      </w:pPr>
    </w:p>
    <w:p w14:paraId="06EE3B40" w14:textId="77777777" w:rsidR="003204F5" w:rsidRDefault="003204F5"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3.3.3     NUCLEAR MAGNETIC RESONANCE ANALYSIS</w:t>
      </w:r>
    </w:p>
    <w:p w14:paraId="7C63AD22" w14:textId="77777777" w:rsidR="003204F5" w:rsidRDefault="003204F5"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PRINCIPLE</w:t>
      </w:r>
    </w:p>
    <w:p w14:paraId="16F5FBF9" w14:textId="65711FDD" w:rsidR="003204F5" w:rsidRDefault="001D4F06"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nucle</w:t>
      </w:r>
      <w:r w:rsidR="00451C02">
        <w:rPr>
          <w:rFonts w:ascii="Times New Roman" w:hAnsi="Times New Roman" w:cs="Times New Roman"/>
          <w:sz w:val="24"/>
          <w:szCs w:val="24"/>
          <w:lang w:val="en-GB"/>
        </w:rPr>
        <w:t>i present in all elements carries either a positive charge or a negative charge</w:t>
      </w:r>
      <w:r>
        <w:rPr>
          <w:rFonts w:ascii="Times New Roman" w:hAnsi="Times New Roman" w:cs="Times New Roman"/>
          <w:sz w:val="24"/>
          <w:szCs w:val="24"/>
          <w:lang w:val="en-GB"/>
        </w:rPr>
        <w:t xml:space="preserve">. When the spins of the protons and </w:t>
      </w:r>
      <w:proofErr w:type="spellStart"/>
      <w:r>
        <w:rPr>
          <w:rFonts w:ascii="Times New Roman" w:hAnsi="Times New Roman" w:cs="Times New Roman"/>
          <w:sz w:val="24"/>
          <w:szCs w:val="24"/>
          <w:lang w:val="en-GB"/>
        </w:rPr>
        <w:t>neuron</w:t>
      </w:r>
      <w:r w:rsidR="00661CC7">
        <w:rPr>
          <w:rFonts w:ascii="Times New Roman" w:hAnsi="Times New Roman" w:cs="Times New Roman"/>
          <w:sz w:val="24"/>
          <w:szCs w:val="24"/>
          <w:lang w:val="en-GB"/>
        </w:rPr>
        <w:t>s</w:t>
      </w:r>
      <w:proofErr w:type="spellEnd"/>
      <w:r w:rsidR="00661CC7">
        <w:rPr>
          <w:rFonts w:ascii="Times New Roman" w:hAnsi="Times New Roman" w:cs="Times New Roman"/>
          <w:sz w:val="24"/>
          <w:szCs w:val="24"/>
          <w:lang w:val="en-GB"/>
        </w:rPr>
        <w:t xml:space="preserve"> </w:t>
      </w:r>
      <w:proofErr w:type="gramStart"/>
      <w:r w:rsidR="00661CC7">
        <w:rPr>
          <w:rFonts w:ascii="Times New Roman" w:hAnsi="Times New Roman" w:cs="Times New Roman"/>
          <w:sz w:val="24"/>
          <w:szCs w:val="24"/>
          <w:lang w:val="en-GB"/>
        </w:rPr>
        <w:t>c</w:t>
      </w:r>
      <w:r w:rsidR="00451C02">
        <w:rPr>
          <w:rFonts w:ascii="Times New Roman" w:hAnsi="Times New Roman" w:cs="Times New Roman"/>
          <w:sz w:val="24"/>
          <w:szCs w:val="24"/>
          <w:lang w:val="en-GB"/>
        </w:rPr>
        <w:t>omprising</w:t>
      </w:r>
      <w:proofErr w:type="gramEnd"/>
      <w:r w:rsidR="00451C02">
        <w:rPr>
          <w:rFonts w:ascii="Times New Roman" w:hAnsi="Times New Roman" w:cs="Times New Roman"/>
          <w:sz w:val="24"/>
          <w:szCs w:val="24"/>
          <w:lang w:val="en-GB"/>
        </w:rPr>
        <w:t xml:space="preserve"> these nuclei produces</w:t>
      </w:r>
      <w:r w:rsidR="00661CC7">
        <w:rPr>
          <w:rFonts w:ascii="Times New Roman" w:hAnsi="Times New Roman" w:cs="Times New Roman"/>
          <w:sz w:val="24"/>
          <w:szCs w:val="24"/>
          <w:lang w:val="en-GB"/>
        </w:rPr>
        <w:t xml:space="preserve"> a magnetic dipole along the spin axis, and the intrinsic magnitude of this dipole is </w:t>
      </w:r>
      <w:proofErr w:type="spellStart"/>
      <w:r w:rsidR="00661CC7">
        <w:rPr>
          <w:rFonts w:ascii="Times New Roman" w:hAnsi="Times New Roman" w:cs="Times New Roman"/>
          <w:sz w:val="24"/>
          <w:szCs w:val="24"/>
          <w:lang w:val="en-GB"/>
        </w:rPr>
        <w:t>a</w:t>
      </w:r>
      <w:proofErr w:type="spellEnd"/>
      <w:r w:rsidR="00661CC7">
        <w:rPr>
          <w:rFonts w:ascii="Times New Roman" w:hAnsi="Times New Roman" w:cs="Times New Roman"/>
          <w:sz w:val="24"/>
          <w:szCs w:val="24"/>
          <w:lang w:val="en-GB"/>
        </w:rPr>
        <w:t xml:space="preserve"> </w:t>
      </w:r>
      <w:r w:rsidR="00451C02">
        <w:rPr>
          <w:rFonts w:ascii="Times New Roman" w:hAnsi="Times New Roman" w:cs="Times New Roman"/>
          <w:sz w:val="24"/>
          <w:szCs w:val="24"/>
          <w:lang w:val="en-GB"/>
        </w:rPr>
        <w:t>essential</w:t>
      </w:r>
      <w:r w:rsidR="00661CC7">
        <w:rPr>
          <w:rFonts w:ascii="Times New Roman" w:hAnsi="Times New Roman" w:cs="Times New Roman"/>
          <w:sz w:val="24"/>
          <w:szCs w:val="24"/>
          <w:lang w:val="en-GB"/>
        </w:rPr>
        <w:t xml:space="preserve"> nuclear property called the nuclear magnetic moment.</w:t>
      </w:r>
    </w:p>
    <w:p w14:paraId="75D0346E" w14:textId="77777777" w:rsidR="008C6F39" w:rsidRDefault="008C6F39"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PROCEDURE</w:t>
      </w:r>
    </w:p>
    <w:p w14:paraId="4F7849E9" w14:textId="77777777" w:rsidR="008C6F39" w:rsidRPr="008C6F39" w:rsidRDefault="008C6F39"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IH NMR spectra was performed with a </w:t>
      </w:r>
      <w:proofErr w:type="spellStart"/>
      <w:r>
        <w:rPr>
          <w:rFonts w:ascii="Times New Roman" w:hAnsi="Times New Roman" w:cs="Times New Roman"/>
          <w:sz w:val="24"/>
          <w:szCs w:val="24"/>
          <w:lang w:val="en-GB"/>
        </w:rPr>
        <w:t>thermoscientific</w:t>
      </w:r>
      <w:proofErr w:type="spellEnd"/>
      <w:r>
        <w:rPr>
          <w:rFonts w:ascii="Times New Roman" w:hAnsi="Times New Roman" w:cs="Times New Roman"/>
          <w:sz w:val="24"/>
          <w:szCs w:val="24"/>
          <w:lang w:val="en-GB"/>
        </w:rPr>
        <w:t xml:space="preserve"> FOURIER 300 spectrometer operating at 3000000 </w:t>
      </w:r>
      <w:proofErr w:type="spellStart"/>
      <w:r>
        <w:rPr>
          <w:rFonts w:ascii="Times New Roman" w:hAnsi="Times New Roman" w:cs="Times New Roman"/>
          <w:sz w:val="24"/>
          <w:szCs w:val="24"/>
          <w:lang w:val="en-GB"/>
        </w:rPr>
        <w:t>MHz.</w:t>
      </w:r>
      <w:proofErr w:type="spellEnd"/>
      <w:r>
        <w:rPr>
          <w:rFonts w:ascii="Times New Roman" w:hAnsi="Times New Roman" w:cs="Times New Roman"/>
          <w:sz w:val="24"/>
          <w:szCs w:val="24"/>
          <w:lang w:val="en-GB"/>
        </w:rPr>
        <w:t xml:space="preserve"> Solutions were prepared using deionised water.</w:t>
      </w:r>
    </w:p>
    <w:p w14:paraId="54B8437D" w14:textId="77777777" w:rsidR="007C4C84" w:rsidRPr="007C4C84" w:rsidRDefault="007C4C84" w:rsidP="00AB0D0B">
      <w:pPr>
        <w:spacing w:line="360" w:lineRule="auto"/>
        <w:jc w:val="both"/>
        <w:rPr>
          <w:rFonts w:ascii="Times New Roman" w:hAnsi="Times New Roman" w:cs="Times New Roman"/>
          <w:b/>
          <w:sz w:val="24"/>
          <w:szCs w:val="24"/>
          <w:lang w:val="en-GB"/>
        </w:rPr>
      </w:pPr>
    </w:p>
    <w:p w14:paraId="3C01F611" w14:textId="77777777" w:rsidR="007C4C84" w:rsidRDefault="007C4C84" w:rsidP="00AB0D0B">
      <w:pPr>
        <w:spacing w:line="360" w:lineRule="auto"/>
        <w:jc w:val="both"/>
        <w:rPr>
          <w:rFonts w:ascii="Times New Roman" w:hAnsi="Times New Roman" w:cs="Times New Roman"/>
          <w:b/>
          <w:sz w:val="28"/>
          <w:szCs w:val="28"/>
          <w:lang w:val="en-GB"/>
        </w:rPr>
      </w:pPr>
    </w:p>
    <w:p w14:paraId="3249B3FB" w14:textId="77777777" w:rsidR="007C4C84" w:rsidRDefault="007C4C84" w:rsidP="00AB0D0B">
      <w:pPr>
        <w:spacing w:line="360" w:lineRule="auto"/>
        <w:jc w:val="both"/>
        <w:rPr>
          <w:rFonts w:ascii="Times New Roman" w:hAnsi="Times New Roman" w:cs="Times New Roman"/>
          <w:b/>
          <w:sz w:val="28"/>
          <w:szCs w:val="28"/>
          <w:lang w:val="en-GB"/>
        </w:rPr>
      </w:pPr>
    </w:p>
    <w:p w14:paraId="508A7ACD" w14:textId="77777777" w:rsidR="007C4C84" w:rsidRDefault="007C4C84" w:rsidP="00AB0D0B">
      <w:pPr>
        <w:spacing w:line="360" w:lineRule="auto"/>
        <w:jc w:val="both"/>
        <w:rPr>
          <w:rFonts w:ascii="Times New Roman" w:hAnsi="Times New Roman" w:cs="Times New Roman"/>
          <w:b/>
          <w:sz w:val="28"/>
          <w:szCs w:val="28"/>
          <w:lang w:val="en-GB"/>
        </w:rPr>
      </w:pPr>
    </w:p>
    <w:p w14:paraId="6B95E369" w14:textId="77777777" w:rsidR="007C4C84" w:rsidRDefault="007C4C84" w:rsidP="00AB0D0B">
      <w:pPr>
        <w:spacing w:line="360" w:lineRule="auto"/>
        <w:jc w:val="both"/>
        <w:rPr>
          <w:rFonts w:ascii="Times New Roman" w:hAnsi="Times New Roman" w:cs="Times New Roman"/>
          <w:b/>
          <w:sz w:val="28"/>
          <w:szCs w:val="28"/>
          <w:lang w:val="en-GB"/>
        </w:rPr>
      </w:pPr>
    </w:p>
    <w:p w14:paraId="70422449" w14:textId="77777777" w:rsidR="007C4C84" w:rsidRDefault="007C4C84" w:rsidP="00AB0D0B">
      <w:pPr>
        <w:spacing w:line="360" w:lineRule="auto"/>
        <w:jc w:val="both"/>
        <w:rPr>
          <w:rFonts w:ascii="Times New Roman" w:hAnsi="Times New Roman" w:cs="Times New Roman"/>
          <w:b/>
          <w:sz w:val="28"/>
          <w:szCs w:val="28"/>
          <w:lang w:val="en-GB"/>
        </w:rPr>
      </w:pPr>
    </w:p>
    <w:p w14:paraId="3476E926" w14:textId="77777777" w:rsidR="007C4C84" w:rsidRDefault="007C4C84" w:rsidP="00AB0D0B">
      <w:pPr>
        <w:spacing w:line="360" w:lineRule="auto"/>
        <w:jc w:val="both"/>
        <w:rPr>
          <w:rFonts w:ascii="Times New Roman" w:hAnsi="Times New Roman" w:cs="Times New Roman"/>
          <w:b/>
          <w:sz w:val="28"/>
          <w:szCs w:val="28"/>
          <w:lang w:val="en-GB"/>
        </w:rPr>
      </w:pPr>
    </w:p>
    <w:p w14:paraId="50DB2E8C" w14:textId="77777777" w:rsidR="007C4C84" w:rsidRDefault="007C4C84" w:rsidP="00AB0D0B">
      <w:pPr>
        <w:spacing w:line="360" w:lineRule="auto"/>
        <w:jc w:val="both"/>
        <w:rPr>
          <w:rFonts w:ascii="Times New Roman" w:hAnsi="Times New Roman" w:cs="Times New Roman"/>
          <w:b/>
          <w:sz w:val="28"/>
          <w:szCs w:val="28"/>
          <w:lang w:val="en-GB"/>
        </w:rPr>
      </w:pPr>
    </w:p>
    <w:p w14:paraId="03957F3D" w14:textId="77777777" w:rsidR="007C4C84" w:rsidRDefault="007C4C84" w:rsidP="00AB0D0B">
      <w:pPr>
        <w:spacing w:line="360" w:lineRule="auto"/>
        <w:jc w:val="both"/>
        <w:rPr>
          <w:rFonts w:ascii="Times New Roman" w:hAnsi="Times New Roman" w:cs="Times New Roman"/>
          <w:b/>
          <w:sz w:val="28"/>
          <w:szCs w:val="28"/>
          <w:lang w:val="en-GB"/>
        </w:rPr>
      </w:pPr>
    </w:p>
    <w:p w14:paraId="193EFA7D" w14:textId="77777777" w:rsidR="007C4C84" w:rsidRDefault="007C4C84" w:rsidP="00AB0D0B">
      <w:pPr>
        <w:spacing w:line="360" w:lineRule="auto"/>
        <w:jc w:val="both"/>
        <w:rPr>
          <w:rFonts w:ascii="Times New Roman" w:hAnsi="Times New Roman" w:cs="Times New Roman"/>
          <w:b/>
          <w:sz w:val="28"/>
          <w:szCs w:val="28"/>
          <w:lang w:val="en-GB"/>
        </w:rPr>
      </w:pPr>
    </w:p>
    <w:p w14:paraId="7D272F98" w14:textId="77777777" w:rsidR="00CB7C3D" w:rsidRDefault="00CB7C3D" w:rsidP="00AD3C21">
      <w:pPr>
        <w:spacing w:line="360" w:lineRule="auto"/>
        <w:jc w:val="center"/>
        <w:rPr>
          <w:rFonts w:ascii="Times New Roman" w:hAnsi="Times New Roman" w:cs="Times New Roman"/>
          <w:b/>
          <w:sz w:val="28"/>
          <w:szCs w:val="28"/>
          <w:lang w:val="en-GB"/>
        </w:rPr>
      </w:pPr>
    </w:p>
    <w:p w14:paraId="29BCEBD6" w14:textId="23EF5208" w:rsidR="00E45BE9" w:rsidRPr="00A04477" w:rsidRDefault="00E45BE9" w:rsidP="00AD3C21">
      <w:pPr>
        <w:spacing w:line="360" w:lineRule="auto"/>
        <w:jc w:val="center"/>
        <w:rPr>
          <w:rFonts w:ascii="Times New Roman" w:hAnsi="Times New Roman" w:cs="Times New Roman"/>
          <w:b/>
          <w:sz w:val="24"/>
          <w:szCs w:val="24"/>
          <w:lang w:val="en-GB"/>
        </w:rPr>
      </w:pPr>
      <w:r>
        <w:rPr>
          <w:rFonts w:ascii="Times New Roman" w:hAnsi="Times New Roman" w:cs="Times New Roman"/>
          <w:b/>
          <w:sz w:val="28"/>
          <w:szCs w:val="28"/>
          <w:lang w:val="en-GB"/>
        </w:rPr>
        <w:lastRenderedPageBreak/>
        <w:t>CHAPTER FO</w:t>
      </w:r>
      <w:r w:rsidR="0008491F">
        <w:rPr>
          <w:rFonts w:ascii="Times New Roman" w:hAnsi="Times New Roman" w:cs="Times New Roman"/>
          <w:b/>
          <w:sz w:val="28"/>
          <w:szCs w:val="28"/>
          <w:lang w:val="en-GB"/>
        </w:rPr>
        <w:t>U</w:t>
      </w:r>
      <w:r>
        <w:rPr>
          <w:rFonts w:ascii="Times New Roman" w:hAnsi="Times New Roman" w:cs="Times New Roman"/>
          <w:b/>
          <w:sz w:val="28"/>
          <w:szCs w:val="28"/>
          <w:lang w:val="en-GB"/>
        </w:rPr>
        <w:t>R</w:t>
      </w:r>
    </w:p>
    <w:p w14:paraId="4FB045C9" w14:textId="77777777" w:rsidR="00E45BE9" w:rsidRDefault="00E45BE9" w:rsidP="00AB0D0B">
      <w:pPr>
        <w:pStyle w:val="ListParagraph"/>
        <w:numPr>
          <w:ilvl w:val="0"/>
          <w:numId w:val="9"/>
        </w:num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   </w:t>
      </w:r>
      <w:r w:rsidR="0012285B">
        <w:rPr>
          <w:rFonts w:ascii="Times New Roman" w:hAnsi="Times New Roman" w:cs="Times New Roman"/>
          <w:b/>
          <w:sz w:val="24"/>
          <w:szCs w:val="24"/>
          <w:lang w:val="en-GB"/>
        </w:rPr>
        <w:t>RESULTS</w:t>
      </w:r>
      <w:r w:rsidR="00C44C26">
        <w:rPr>
          <w:rFonts w:ascii="Times New Roman" w:hAnsi="Times New Roman" w:cs="Times New Roman"/>
          <w:b/>
          <w:sz w:val="24"/>
          <w:szCs w:val="24"/>
          <w:lang w:val="en-GB"/>
        </w:rPr>
        <w:t xml:space="preserve"> </w:t>
      </w:r>
    </w:p>
    <w:p w14:paraId="38721014" w14:textId="77777777" w:rsidR="0012285B" w:rsidRPr="0012285B" w:rsidRDefault="0012285B"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4.1     SUMMARY OF PHYTOCHEMICAL ANALYSIS</w:t>
      </w:r>
    </w:p>
    <w:p w14:paraId="0ADFA3DD" w14:textId="77777777" w:rsidR="00E45BE9" w:rsidRDefault="0012285B" w:rsidP="00AB0D0B">
      <w:pPr>
        <w:spacing w:line="360" w:lineRule="auto"/>
        <w:jc w:val="both"/>
        <w:rPr>
          <w:rFonts w:ascii="Times New Roman" w:hAnsi="Times New Roman" w:cs="Times New Roman"/>
          <w:sz w:val="24"/>
          <w:szCs w:val="24"/>
          <w:lang w:val="en-GB"/>
        </w:rPr>
      </w:pPr>
      <w:r w:rsidRPr="0012285B">
        <w:rPr>
          <w:rFonts w:ascii="Times New Roman" w:hAnsi="Times New Roman" w:cs="Times New Roman"/>
          <w:sz w:val="24"/>
          <w:szCs w:val="24"/>
          <w:lang w:val="en-GB"/>
        </w:rPr>
        <w:t xml:space="preserve">Table 4.1 below shows the summary of the phytochemical analysis performed on the sap of </w:t>
      </w:r>
      <w:r w:rsidRPr="0012285B">
        <w:rPr>
          <w:rFonts w:ascii="Times New Roman" w:hAnsi="Times New Roman" w:cs="Times New Roman"/>
          <w:i/>
          <w:sz w:val="24"/>
          <w:szCs w:val="24"/>
          <w:lang w:val="en-GB"/>
        </w:rPr>
        <w:t xml:space="preserve">J. </w:t>
      </w:r>
      <w:proofErr w:type="spellStart"/>
      <w:r w:rsidRPr="0012285B">
        <w:rPr>
          <w:rFonts w:ascii="Times New Roman" w:hAnsi="Times New Roman" w:cs="Times New Roman"/>
          <w:i/>
          <w:sz w:val="24"/>
          <w:szCs w:val="24"/>
          <w:lang w:val="en-GB"/>
        </w:rPr>
        <w:t>Curcas</w:t>
      </w:r>
      <w:proofErr w:type="spellEnd"/>
      <w:r w:rsidR="00B01DCF">
        <w:rPr>
          <w:rFonts w:ascii="Times New Roman" w:hAnsi="Times New Roman" w:cs="Times New Roman"/>
          <w:sz w:val="24"/>
          <w:szCs w:val="24"/>
          <w:lang w:val="en-GB"/>
        </w:rPr>
        <w:t>.</w:t>
      </w:r>
    </w:p>
    <w:p w14:paraId="409E0B89" w14:textId="77777777" w:rsidR="0012285B" w:rsidRDefault="00AB3489"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Table 4.1: P</w:t>
      </w:r>
      <w:r w:rsidR="0012285B">
        <w:rPr>
          <w:rFonts w:ascii="Times New Roman" w:hAnsi="Times New Roman" w:cs="Times New Roman"/>
          <w:b/>
          <w:sz w:val="24"/>
          <w:szCs w:val="24"/>
          <w:lang w:val="en-GB"/>
        </w:rPr>
        <w:t>hytochemical analysis</w:t>
      </w:r>
      <w:r>
        <w:rPr>
          <w:rFonts w:ascii="Times New Roman" w:hAnsi="Times New Roman" w:cs="Times New Roman"/>
          <w:b/>
          <w:sz w:val="24"/>
          <w:szCs w:val="24"/>
          <w:lang w:val="en-GB"/>
        </w:rPr>
        <w:t xml:space="preserve"> result</w:t>
      </w:r>
      <w:r w:rsidR="0012285B">
        <w:rPr>
          <w:rFonts w:ascii="Times New Roman" w:hAnsi="Times New Roman" w:cs="Times New Roman"/>
          <w:b/>
          <w:sz w:val="24"/>
          <w:szCs w:val="24"/>
          <w:lang w:val="en-GB"/>
        </w:rPr>
        <w:t xml:space="preserve"> of sap of </w:t>
      </w:r>
      <w:r w:rsidR="0012285B">
        <w:rPr>
          <w:rFonts w:ascii="Times New Roman" w:hAnsi="Times New Roman" w:cs="Times New Roman"/>
          <w:b/>
          <w:i/>
          <w:sz w:val="24"/>
          <w:szCs w:val="24"/>
          <w:lang w:val="en-GB"/>
        </w:rPr>
        <w:t xml:space="preserve">J. </w:t>
      </w:r>
      <w:proofErr w:type="spellStart"/>
      <w:r w:rsidR="0012285B">
        <w:rPr>
          <w:rFonts w:ascii="Times New Roman" w:hAnsi="Times New Roman" w:cs="Times New Roman"/>
          <w:b/>
          <w:i/>
          <w:sz w:val="24"/>
          <w:szCs w:val="24"/>
          <w:lang w:val="en-GB"/>
        </w:rPr>
        <w:t>curcas</w:t>
      </w:r>
      <w:proofErr w:type="spellEnd"/>
    </w:p>
    <w:tbl>
      <w:tblPr>
        <w:tblW w:w="0" w:type="auto"/>
        <w:tblInd w:w="68" w:type="dxa"/>
        <w:tblBorders>
          <w:top w:val="single" w:sz="4" w:space="0" w:color="auto"/>
        </w:tblBorders>
        <w:tblLook w:val="0000" w:firstRow="0" w:lastRow="0" w:firstColumn="0" w:lastColumn="0" w:noHBand="0" w:noVBand="0"/>
      </w:tblPr>
      <w:tblGrid>
        <w:gridCol w:w="636"/>
        <w:gridCol w:w="4365"/>
        <w:gridCol w:w="1695"/>
      </w:tblGrid>
      <w:tr w:rsidR="00767C5F" w14:paraId="2DFF0B8D" w14:textId="77777777" w:rsidTr="00767C5F">
        <w:trPr>
          <w:trHeight w:val="102"/>
        </w:trPr>
        <w:tc>
          <w:tcPr>
            <w:tcW w:w="395" w:type="dxa"/>
            <w:tcBorders>
              <w:left w:val="single" w:sz="4" w:space="0" w:color="auto"/>
              <w:bottom w:val="single" w:sz="4" w:space="0" w:color="auto"/>
              <w:right w:val="single" w:sz="4" w:space="0" w:color="auto"/>
            </w:tcBorders>
          </w:tcPr>
          <w:p w14:paraId="0A2D4DBB" w14:textId="77777777" w:rsidR="00767C5F" w:rsidRDefault="00767C5F" w:rsidP="00AB0D0B">
            <w:pPr>
              <w:spacing w:line="360" w:lineRule="auto"/>
              <w:jc w:val="both"/>
              <w:rPr>
                <w:rFonts w:ascii="Times New Roman" w:hAnsi="Times New Roman" w:cs="Times New Roman"/>
                <w:b/>
                <w:sz w:val="28"/>
                <w:szCs w:val="28"/>
                <w:lang w:val="en-GB"/>
              </w:rPr>
            </w:pPr>
            <w:r>
              <w:rPr>
                <w:rFonts w:ascii="Times New Roman" w:hAnsi="Times New Roman" w:cs="Times New Roman"/>
                <w:b/>
                <w:sz w:val="28"/>
                <w:szCs w:val="28"/>
                <w:lang w:val="en-GB"/>
              </w:rPr>
              <w:t>NO</w:t>
            </w:r>
          </w:p>
        </w:tc>
        <w:tc>
          <w:tcPr>
            <w:tcW w:w="4365" w:type="dxa"/>
            <w:tcBorders>
              <w:left w:val="single" w:sz="4" w:space="0" w:color="auto"/>
              <w:bottom w:val="single" w:sz="4" w:space="0" w:color="auto"/>
            </w:tcBorders>
          </w:tcPr>
          <w:p w14:paraId="070BB2F0" w14:textId="77777777" w:rsidR="00767C5F" w:rsidRPr="00767C5F" w:rsidRDefault="00767C5F"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8"/>
                <w:szCs w:val="28"/>
                <w:lang w:val="en-GB"/>
              </w:rPr>
              <w:t xml:space="preserve">            </w:t>
            </w:r>
            <w:r>
              <w:rPr>
                <w:rFonts w:ascii="Times New Roman" w:hAnsi="Times New Roman" w:cs="Times New Roman"/>
                <w:b/>
                <w:sz w:val="24"/>
                <w:szCs w:val="24"/>
                <w:lang w:val="en-GB"/>
              </w:rPr>
              <w:t>Phytochemical  Test</w:t>
            </w:r>
          </w:p>
        </w:tc>
        <w:tc>
          <w:tcPr>
            <w:tcW w:w="1695" w:type="dxa"/>
            <w:tcBorders>
              <w:left w:val="single" w:sz="4" w:space="0" w:color="auto"/>
              <w:bottom w:val="single" w:sz="4" w:space="0" w:color="auto"/>
              <w:right w:val="single" w:sz="4" w:space="0" w:color="auto"/>
            </w:tcBorders>
          </w:tcPr>
          <w:p w14:paraId="66DC56E9" w14:textId="77777777" w:rsidR="00767C5F" w:rsidRPr="00767C5F" w:rsidRDefault="00767C5F"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8"/>
                <w:szCs w:val="28"/>
                <w:lang w:val="en-GB"/>
              </w:rPr>
              <w:t xml:space="preserve">   </w:t>
            </w:r>
            <w:r>
              <w:rPr>
                <w:rFonts w:ascii="Times New Roman" w:hAnsi="Times New Roman" w:cs="Times New Roman"/>
                <w:b/>
                <w:sz w:val="24"/>
                <w:szCs w:val="24"/>
                <w:lang w:val="en-GB"/>
              </w:rPr>
              <w:t>Result</w:t>
            </w:r>
          </w:p>
        </w:tc>
      </w:tr>
      <w:tr w:rsidR="00767C5F" w14:paraId="170B0595" w14:textId="77777777" w:rsidTr="00767C5F">
        <w:tblPrEx>
          <w:tblBorders>
            <w:left w:val="single" w:sz="4" w:space="0" w:color="auto"/>
            <w:bottom w:val="single" w:sz="4" w:space="0" w:color="auto"/>
            <w:right w:val="single" w:sz="4" w:space="0" w:color="auto"/>
            <w:insideH w:val="single" w:sz="4" w:space="0" w:color="auto"/>
            <w:insideV w:val="single" w:sz="4" w:space="0" w:color="auto"/>
          </w:tblBorders>
        </w:tblPrEx>
        <w:trPr>
          <w:trHeight w:val="14"/>
        </w:trPr>
        <w:tc>
          <w:tcPr>
            <w:tcW w:w="395" w:type="dxa"/>
          </w:tcPr>
          <w:p w14:paraId="2C6AF112" w14:textId="77777777" w:rsidR="00767C5F" w:rsidRPr="00767C5F" w:rsidRDefault="00767C5F" w:rsidP="00AB0D0B">
            <w:pPr>
              <w:spacing w:line="360" w:lineRule="auto"/>
              <w:ind w:left="-73"/>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   1</w:t>
            </w:r>
          </w:p>
        </w:tc>
        <w:tc>
          <w:tcPr>
            <w:tcW w:w="4365" w:type="dxa"/>
            <w:tcBorders>
              <w:top w:val="nil"/>
              <w:bottom w:val="single" w:sz="4" w:space="0" w:color="auto"/>
            </w:tcBorders>
            <w:shd w:val="clear" w:color="auto" w:fill="auto"/>
          </w:tcPr>
          <w:p w14:paraId="1DAF1902" w14:textId="77777777" w:rsidR="00767C5F" w:rsidRPr="00B01DCF" w:rsidRDefault="00B01DCF"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 Test for Flavonoid</w:t>
            </w:r>
          </w:p>
        </w:tc>
        <w:tc>
          <w:tcPr>
            <w:tcW w:w="1695" w:type="dxa"/>
            <w:tcBorders>
              <w:top w:val="nil"/>
              <w:bottom w:val="single" w:sz="4" w:space="0" w:color="auto"/>
            </w:tcBorders>
            <w:shd w:val="clear" w:color="auto" w:fill="auto"/>
          </w:tcPr>
          <w:p w14:paraId="615F108E" w14:textId="77777777" w:rsidR="00767C5F" w:rsidRPr="00B01DCF" w:rsidRDefault="00B01DCF" w:rsidP="00AB0D0B">
            <w:pPr>
              <w:spacing w:line="360" w:lineRule="auto"/>
              <w:jc w:val="both"/>
              <w:rPr>
                <w:rFonts w:ascii="Times New Roman" w:hAnsi="Times New Roman" w:cs="Times New Roman"/>
                <w:b/>
                <w:sz w:val="28"/>
                <w:szCs w:val="28"/>
                <w:lang w:val="en-GB"/>
              </w:rPr>
            </w:pPr>
            <w:r>
              <w:rPr>
                <w:rFonts w:ascii="Times New Roman" w:hAnsi="Times New Roman" w:cs="Times New Roman"/>
                <w:b/>
                <w:sz w:val="28"/>
                <w:szCs w:val="28"/>
                <w:lang w:val="en-GB"/>
              </w:rPr>
              <w:t xml:space="preserve">         +</w:t>
            </w:r>
          </w:p>
        </w:tc>
      </w:tr>
      <w:tr w:rsidR="00767C5F" w14:paraId="6A8891F2" w14:textId="77777777" w:rsidTr="00767C5F">
        <w:tblPrEx>
          <w:tblBorders>
            <w:left w:val="single" w:sz="4" w:space="0" w:color="auto"/>
            <w:bottom w:val="single" w:sz="4" w:space="0" w:color="auto"/>
            <w:right w:val="single" w:sz="4" w:space="0" w:color="auto"/>
            <w:insideH w:val="single" w:sz="4" w:space="0" w:color="auto"/>
            <w:insideV w:val="single" w:sz="4" w:space="0" w:color="auto"/>
          </w:tblBorders>
        </w:tblPrEx>
        <w:trPr>
          <w:trHeight w:val="660"/>
        </w:trPr>
        <w:tc>
          <w:tcPr>
            <w:tcW w:w="395" w:type="dxa"/>
            <w:tcBorders>
              <w:bottom w:val="single" w:sz="4" w:space="0" w:color="auto"/>
            </w:tcBorders>
          </w:tcPr>
          <w:p w14:paraId="1CE1F17C" w14:textId="77777777" w:rsidR="00767C5F" w:rsidRPr="00767C5F" w:rsidRDefault="00767C5F"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  2</w:t>
            </w:r>
          </w:p>
        </w:tc>
        <w:tc>
          <w:tcPr>
            <w:tcW w:w="4365" w:type="dxa"/>
            <w:tcBorders>
              <w:top w:val="nil"/>
              <w:bottom w:val="single" w:sz="4" w:space="0" w:color="auto"/>
            </w:tcBorders>
            <w:shd w:val="clear" w:color="auto" w:fill="auto"/>
          </w:tcPr>
          <w:p w14:paraId="22F9D90C" w14:textId="77777777" w:rsidR="00767C5F" w:rsidRPr="00B01DCF" w:rsidRDefault="00B01DCF"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8"/>
                <w:szCs w:val="28"/>
                <w:lang w:val="en-GB"/>
              </w:rPr>
              <w:t xml:space="preserve"> </w:t>
            </w:r>
            <w:r>
              <w:rPr>
                <w:rFonts w:ascii="Times New Roman" w:hAnsi="Times New Roman" w:cs="Times New Roman"/>
                <w:b/>
                <w:sz w:val="24"/>
                <w:szCs w:val="24"/>
                <w:lang w:val="en-GB"/>
              </w:rPr>
              <w:t>Gum and Mucilage Test</w:t>
            </w:r>
          </w:p>
        </w:tc>
        <w:tc>
          <w:tcPr>
            <w:tcW w:w="1695" w:type="dxa"/>
            <w:tcBorders>
              <w:top w:val="nil"/>
              <w:bottom w:val="single" w:sz="4" w:space="0" w:color="auto"/>
            </w:tcBorders>
            <w:shd w:val="clear" w:color="auto" w:fill="auto"/>
          </w:tcPr>
          <w:p w14:paraId="66086145" w14:textId="77777777" w:rsidR="00767C5F" w:rsidRPr="00B01DCF" w:rsidRDefault="00B01DCF"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8"/>
                <w:szCs w:val="28"/>
                <w:lang w:val="en-GB"/>
              </w:rPr>
              <w:t xml:space="preserve">         +</w:t>
            </w:r>
          </w:p>
        </w:tc>
      </w:tr>
      <w:tr w:rsidR="00767C5F" w14:paraId="632309AA" w14:textId="77777777" w:rsidTr="00767C5F">
        <w:tblPrEx>
          <w:tblBorders>
            <w:left w:val="single" w:sz="4" w:space="0" w:color="auto"/>
            <w:bottom w:val="single" w:sz="4" w:space="0" w:color="auto"/>
            <w:right w:val="single" w:sz="4" w:space="0" w:color="auto"/>
            <w:insideH w:val="single" w:sz="4" w:space="0" w:color="auto"/>
            <w:insideV w:val="single" w:sz="4" w:space="0" w:color="auto"/>
          </w:tblBorders>
        </w:tblPrEx>
        <w:trPr>
          <w:trHeight w:val="660"/>
        </w:trPr>
        <w:tc>
          <w:tcPr>
            <w:tcW w:w="395" w:type="dxa"/>
            <w:tcBorders>
              <w:top w:val="single" w:sz="4" w:space="0" w:color="auto"/>
              <w:bottom w:val="single" w:sz="4" w:space="0" w:color="auto"/>
            </w:tcBorders>
          </w:tcPr>
          <w:p w14:paraId="1453D0C0" w14:textId="77777777" w:rsidR="00767C5F" w:rsidRPr="00767C5F" w:rsidRDefault="00767C5F"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  3</w:t>
            </w:r>
          </w:p>
        </w:tc>
        <w:tc>
          <w:tcPr>
            <w:tcW w:w="4365" w:type="dxa"/>
            <w:tcBorders>
              <w:top w:val="single" w:sz="4" w:space="0" w:color="auto"/>
              <w:bottom w:val="single" w:sz="4" w:space="0" w:color="auto"/>
            </w:tcBorders>
            <w:shd w:val="clear" w:color="auto" w:fill="auto"/>
          </w:tcPr>
          <w:p w14:paraId="6E7C1570" w14:textId="77777777" w:rsidR="00767C5F" w:rsidRPr="00B01DCF" w:rsidRDefault="00B01DCF"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Test for Tannin</w:t>
            </w:r>
          </w:p>
        </w:tc>
        <w:tc>
          <w:tcPr>
            <w:tcW w:w="1695" w:type="dxa"/>
            <w:tcBorders>
              <w:top w:val="single" w:sz="4" w:space="0" w:color="auto"/>
              <w:bottom w:val="single" w:sz="4" w:space="0" w:color="auto"/>
            </w:tcBorders>
            <w:shd w:val="clear" w:color="auto" w:fill="auto"/>
          </w:tcPr>
          <w:p w14:paraId="294F52AA" w14:textId="77777777" w:rsidR="00767C5F" w:rsidRDefault="00B01DCF" w:rsidP="00AB0D0B">
            <w:pPr>
              <w:spacing w:line="360" w:lineRule="auto"/>
              <w:jc w:val="both"/>
              <w:rPr>
                <w:rFonts w:ascii="Times New Roman" w:hAnsi="Times New Roman" w:cs="Times New Roman"/>
                <w:b/>
                <w:sz w:val="28"/>
                <w:szCs w:val="28"/>
                <w:lang w:val="en-GB"/>
              </w:rPr>
            </w:pPr>
            <w:r>
              <w:rPr>
                <w:rFonts w:ascii="Times New Roman" w:hAnsi="Times New Roman" w:cs="Times New Roman"/>
                <w:b/>
                <w:sz w:val="28"/>
                <w:szCs w:val="28"/>
                <w:lang w:val="en-GB"/>
              </w:rPr>
              <w:t xml:space="preserve">         +</w:t>
            </w:r>
          </w:p>
        </w:tc>
      </w:tr>
      <w:tr w:rsidR="00767C5F" w14:paraId="25683F75" w14:textId="77777777" w:rsidTr="00767C5F">
        <w:tblPrEx>
          <w:tblBorders>
            <w:left w:val="single" w:sz="4" w:space="0" w:color="auto"/>
            <w:bottom w:val="single" w:sz="4" w:space="0" w:color="auto"/>
            <w:right w:val="single" w:sz="4" w:space="0" w:color="auto"/>
            <w:insideH w:val="single" w:sz="4" w:space="0" w:color="auto"/>
            <w:insideV w:val="single" w:sz="4" w:space="0" w:color="auto"/>
          </w:tblBorders>
        </w:tblPrEx>
        <w:trPr>
          <w:trHeight w:val="660"/>
        </w:trPr>
        <w:tc>
          <w:tcPr>
            <w:tcW w:w="395" w:type="dxa"/>
            <w:tcBorders>
              <w:top w:val="single" w:sz="4" w:space="0" w:color="auto"/>
              <w:bottom w:val="single" w:sz="4" w:space="0" w:color="auto"/>
            </w:tcBorders>
          </w:tcPr>
          <w:p w14:paraId="5236AAA7" w14:textId="77777777" w:rsidR="00767C5F" w:rsidRPr="00B01DCF" w:rsidRDefault="00B01DCF"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8"/>
                <w:szCs w:val="28"/>
                <w:lang w:val="en-GB"/>
              </w:rPr>
              <w:t xml:space="preserve">  </w:t>
            </w:r>
            <w:r>
              <w:rPr>
                <w:rFonts w:ascii="Times New Roman" w:hAnsi="Times New Roman" w:cs="Times New Roman"/>
                <w:b/>
                <w:sz w:val="24"/>
                <w:szCs w:val="24"/>
                <w:lang w:val="en-GB"/>
              </w:rPr>
              <w:t>4</w:t>
            </w:r>
          </w:p>
        </w:tc>
        <w:tc>
          <w:tcPr>
            <w:tcW w:w="4365" w:type="dxa"/>
            <w:tcBorders>
              <w:top w:val="single" w:sz="4" w:space="0" w:color="auto"/>
              <w:bottom w:val="single" w:sz="4" w:space="0" w:color="auto"/>
            </w:tcBorders>
            <w:shd w:val="clear" w:color="auto" w:fill="auto"/>
          </w:tcPr>
          <w:p w14:paraId="163DB817" w14:textId="77777777" w:rsidR="00767C5F" w:rsidRPr="00B01DCF" w:rsidRDefault="00B01DCF"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8"/>
                <w:szCs w:val="28"/>
                <w:lang w:val="en-GB"/>
              </w:rPr>
              <w:t xml:space="preserve"> </w:t>
            </w:r>
            <w:r>
              <w:rPr>
                <w:rFonts w:ascii="Times New Roman" w:hAnsi="Times New Roman" w:cs="Times New Roman"/>
                <w:b/>
                <w:sz w:val="24"/>
                <w:szCs w:val="24"/>
                <w:lang w:val="en-GB"/>
              </w:rPr>
              <w:t>Test for Alkaloid</w:t>
            </w:r>
          </w:p>
        </w:tc>
        <w:tc>
          <w:tcPr>
            <w:tcW w:w="1695" w:type="dxa"/>
            <w:tcBorders>
              <w:top w:val="single" w:sz="4" w:space="0" w:color="auto"/>
              <w:bottom w:val="single" w:sz="4" w:space="0" w:color="auto"/>
            </w:tcBorders>
            <w:shd w:val="clear" w:color="auto" w:fill="auto"/>
          </w:tcPr>
          <w:p w14:paraId="58CC01A7" w14:textId="77777777" w:rsidR="00767C5F" w:rsidRDefault="00B01DCF" w:rsidP="00AB0D0B">
            <w:pPr>
              <w:spacing w:line="360" w:lineRule="auto"/>
              <w:jc w:val="both"/>
              <w:rPr>
                <w:rFonts w:ascii="Times New Roman" w:hAnsi="Times New Roman" w:cs="Times New Roman"/>
                <w:b/>
                <w:sz w:val="28"/>
                <w:szCs w:val="28"/>
                <w:lang w:val="en-GB"/>
              </w:rPr>
            </w:pPr>
            <w:r>
              <w:rPr>
                <w:rFonts w:ascii="Times New Roman" w:hAnsi="Times New Roman" w:cs="Times New Roman"/>
                <w:b/>
                <w:sz w:val="28"/>
                <w:szCs w:val="28"/>
                <w:lang w:val="en-GB"/>
              </w:rPr>
              <w:t xml:space="preserve">         +</w:t>
            </w:r>
          </w:p>
        </w:tc>
      </w:tr>
      <w:tr w:rsidR="00767C5F" w14:paraId="68C3B36C" w14:textId="77777777" w:rsidTr="00767C5F">
        <w:tblPrEx>
          <w:tblBorders>
            <w:left w:val="single" w:sz="4" w:space="0" w:color="auto"/>
            <w:bottom w:val="single" w:sz="4" w:space="0" w:color="auto"/>
            <w:right w:val="single" w:sz="4" w:space="0" w:color="auto"/>
            <w:insideH w:val="single" w:sz="4" w:space="0" w:color="auto"/>
            <w:insideV w:val="single" w:sz="4" w:space="0" w:color="auto"/>
          </w:tblBorders>
        </w:tblPrEx>
        <w:trPr>
          <w:trHeight w:val="660"/>
        </w:trPr>
        <w:tc>
          <w:tcPr>
            <w:tcW w:w="395" w:type="dxa"/>
            <w:tcBorders>
              <w:top w:val="single" w:sz="4" w:space="0" w:color="auto"/>
              <w:bottom w:val="single" w:sz="4" w:space="0" w:color="auto"/>
            </w:tcBorders>
          </w:tcPr>
          <w:p w14:paraId="2B57328A" w14:textId="77777777" w:rsidR="00767C5F" w:rsidRPr="00B01DCF" w:rsidRDefault="00B01DCF"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8"/>
                <w:szCs w:val="28"/>
                <w:lang w:val="en-GB"/>
              </w:rPr>
              <w:t xml:space="preserve">  </w:t>
            </w:r>
            <w:r>
              <w:rPr>
                <w:rFonts w:ascii="Times New Roman" w:hAnsi="Times New Roman" w:cs="Times New Roman"/>
                <w:b/>
                <w:sz w:val="24"/>
                <w:szCs w:val="24"/>
                <w:lang w:val="en-GB"/>
              </w:rPr>
              <w:t>5</w:t>
            </w:r>
          </w:p>
        </w:tc>
        <w:tc>
          <w:tcPr>
            <w:tcW w:w="4365" w:type="dxa"/>
            <w:tcBorders>
              <w:top w:val="single" w:sz="4" w:space="0" w:color="auto"/>
              <w:bottom w:val="single" w:sz="4" w:space="0" w:color="auto"/>
            </w:tcBorders>
            <w:shd w:val="clear" w:color="auto" w:fill="auto"/>
          </w:tcPr>
          <w:p w14:paraId="4B3A931A" w14:textId="77777777" w:rsidR="00767C5F" w:rsidRPr="00B01DCF" w:rsidRDefault="00B01DCF"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8"/>
                <w:szCs w:val="28"/>
                <w:lang w:val="en-GB"/>
              </w:rPr>
              <w:t xml:space="preserve"> </w:t>
            </w:r>
            <w:r>
              <w:rPr>
                <w:rFonts w:ascii="Times New Roman" w:hAnsi="Times New Roman" w:cs="Times New Roman"/>
                <w:b/>
                <w:sz w:val="24"/>
                <w:szCs w:val="24"/>
                <w:lang w:val="en-GB"/>
              </w:rPr>
              <w:t>Cardiac Glycoside Test</w:t>
            </w:r>
          </w:p>
        </w:tc>
        <w:tc>
          <w:tcPr>
            <w:tcW w:w="1695" w:type="dxa"/>
            <w:tcBorders>
              <w:top w:val="single" w:sz="4" w:space="0" w:color="auto"/>
              <w:bottom w:val="single" w:sz="4" w:space="0" w:color="auto"/>
            </w:tcBorders>
            <w:shd w:val="clear" w:color="auto" w:fill="auto"/>
          </w:tcPr>
          <w:p w14:paraId="212A246A" w14:textId="77777777" w:rsidR="00767C5F" w:rsidRDefault="00B01DCF" w:rsidP="00AB0D0B">
            <w:pPr>
              <w:spacing w:line="360" w:lineRule="auto"/>
              <w:jc w:val="both"/>
              <w:rPr>
                <w:rFonts w:ascii="Times New Roman" w:hAnsi="Times New Roman" w:cs="Times New Roman"/>
                <w:b/>
                <w:sz w:val="28"/>
                <w:szCs w:val="28"/>
                <w:lang w:val="en-GB"/>
              </w:rPr>
            </w:pPr>
            <w:r>
              <w:rPr>
                <w:rFonts w:ascii="Times New Roman" w:hAnsi="Times New Roman" w:cs="Times New Roman"/>
                <w:b/>
                <w:sz w:val="28"/>
                <w:szCs w:val="28"/>
                <w:lang w:val="en-GB"/>
              </w:rPr>
              <w:t xml:space="preserve">         +</w:t>
            </w:r>
          </w:p>
        </w:tc>
      </w:tr>
      <w:tr w:rsidR="00767C5F" w14:paraId="022079EE" w14:textId="77777777" w:rsidTr="00767C5F">
        <w:tblPrEx>
          <w:tblBorders>
            <w:left w:val="single" w:sz="4" w:space="0" w:color="auto"/>
            <w:bottom w:val="single" w:sz="4" w:space="0" w:color="auto"/>
            <w:right w:val="single" w:sz="4" w:space="0" w:color="auto"/>
            <w:insideH w:val="single" w:sz="4" w:space="0" w:color="auto"/>
            <w:insideV w:val="single" w:sz="4" w:space="0" w:color="auto"/>
          </w:tblBorders>
        </w:tblPrEx>
        <w:trPr>
          <w:trHeight w:val="690"/>
        </w:trPr>
        <w:tc>
          <w:tcPr>
            <w:tcW w:w="395" w:type="dxa"/>
            <w:tcBorders>
              <w:top w:val="single" w:sz="4" w:space="0" w:color="auto"/>
              <w:bottom w:val="single" w:sz="4" w:space="0" w:color="auto"/>
            </w:tcBorders>
          </w:tcPr>
          <w:p w14:paraId="36C729ED" w14:textId="77777777" w:rsidR="00767C5F" w:rsidRPr="00B01DCF" w:rsidRDefault="00B01DCF"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8"/>
                <w:szCs w:val="28"/>
                <w:lang w:val="en-GB"/>
              </w:rPr>
              <w:t xml:space="preserve">  </w:t>
            </w:r>
            <w:r>
              <w:rPr>
                <w:rFonts w:ascii="Times New Roman" w:hAnsi="Times New Roman" w:cs="Times New Roman"/>
                <w:b/>
                <w:sz w:val="24"/>
                <w:szCs w:val="24"/>
                <w:lang w:val="en-GB"/>
              </w:rPr>
              <w:t>6</w:t>
            </w:r>
          </w:p>
        </w:tc>
        <w:tc>
          <w:tcPr>
            <w:tcW w:w="4365" w:type="dxa"/>
            <w:tcBorders>
              <w:top w:val="single" w:sz="4" w:space="0" w:color="auto"/>
              <w:bottom w:val="single" w:sz="4" w:space="0" w:color="auto"/>
            </w:tcBorders>
            <w:shd w:val="clear" w:color="auto" w:fill="auto"/>
          </w:tcPr>
          <w:p w14:paraId="11A02DF6" w14:textId="77777777" w:rsidR="00767C5F" w:rsidRPr="00B01DCF" w:rsidRDefault="00B01DCF"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8"/>
                <w:szCs w:val="28"/>
                <w:lang w:val="en-GB"/>
              </w:rPr>
              <w:t xml:space="preserve"> </w:t>
            </w:r>
            <w:r>
              <w:rPr>
                <w:rFonts w:ascii="Times New Roman" w:hAnsi="Times New Roman" w:cs="Times New Roman"/>
                <w:b/>
                <w:sz w:val="24"/>
                <w:szCs w:val="24"/>
                <w:lang w:val="en-GB"/>
              </w:rPr>
              <w:t>Test for Terpenoid</w:t>
            </w:r>
          </w:p>
        </w:tc>
        <w:tc>
          <w:tcPr>
            <w:tcW w:w="1695" w:type="dxa"/>
            <w:tcBorders>
              <w:top w:val="single" w:sz="4" w:space="0" w:color="auto"/>
              <w:bottom w:val="single" w:sz="4" w:space="0" w:color="auto"/>
            </w:tcBorders>
            <w:shd w:val="clear" w:color="auto" w:fill="auto"/>
          </w:tcPr>
          <w:p w14:paraId="490FE712" w14:textId="77777777" w:rsidR="00767C5F" w:rsidRDefault="00B01DCF" w:rsidP="00AB0D0B">
            <w:pPr>
              <w:spacing w:line="360" w:lineRule="auto"/>
              <w:jc w:val="both"/>
              <w:rPr>
                <w:rFonts w:ascii="Times New Roman" w:hAnsi="Times New Roman" w:cs="Times New Roman"/>
                <w:b/>
                <w:sz w:val="28"/>
                <w:szCs w:val="28"/>
                <w:lang w:val="en-GB"/>
              </w:rPr>
            </w:pPr>
            <w:r>
              <w:rPr>
                <w:rFonts w:ascii="Times New Roman" w:hAnsi="Times New Roman" w:cs="Times New Roman"/>
                <w:b/>
                <w:sz w:val="28"/>
                <w:szCs w:val="28"/>
                <w:lang w:val="en-GB"/>
              </w:rPr>
              <w:t xml:space="preserve">         +</w:t>
            </w:r>
          </w:p>
        </w:tc>
      </w:tr>
      <w:tr w:rsidR="00767C5F" w14:paraId="064CDEBC" w14:textId="77777777" w:rsidTr="00767C5F">
        <w:tblPrEx>
          <w:tblBorders>
            <w:left w:val="single" w:sz="4" w:space="0" w:color="auto"/>
            <w:bottom w:val="single" w:sz="4" w:space="0" w:color="auto"/>
            <w:right w:val="single" w:sz="4" w:space="0" w:color="auto"/>
            <w:insideH w:val="single" w:sz="4" w:space="0" w:color="auto"/>
            <w:insideV w:val="single" w:sz="4" w:space="0" w:color="auto"/>
          </w:tblBorders>
        </w:tblPrEx>
        <w:trPr>
          <w:trHeight w:val="810"/>
        </w:trPr>
        <w:tc>
          <w:tcPr>
            <w:tcW w:w="395" w:type="dxa"/>
            <w:tcBorders>
              <w:top w:val="single" w:sz="4" w:space="0" w:color="auto"/>
            </w:tcBorders>
          </w:tcPr>
          <w:p w14:paraId="32F25184" w14:textId="77777777" w:rsidR="00767C5F" w:rsidRPr="00B01DCF" w:rsidRDefault="00B01DCF"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8"/>
                <w:szCs w:val="28"/>
                <w:lang w:val="en-GB"/>
              </w:rPr>
              <w:t xml:space="preserve">  </w:t>
            </w:r>
            <w:r>
              <w:rPr>
                <w:rFonts w:ascii="Times New Roman" w:hAnsi="Times New Roman" w:cs="Times New Roman"/>
                <w:b/>
                <w:sz w:val="24"/>
                <w:szCs w:val="24"/>
                <w:lang w:val="en-GB"/>
              </w:rPr>
              <w:t>7</w:t>
            </w:r>
          </w:p>
        </w:tc>
        <w:tc>
          <w:tcPr>
            <w:tcW w:w="4365" w:type="dxa"/>
            <w:tcBorders>
              <w:top w:val="single" w:sz="4" w:space="0" w:color="auto"/>
              <w:bottom w:val="single" w:sz="4" w:space="0" w:color="auto"/>
            </w:tcBorders>
            <w:shd w:val="clear" w:color="auto" w:fill="auto"/>
          </w:tcPr>
          <w:p w14:paraId="152DF552" w14:textId="77777777" w:rsidR="00767C5F" w:rsidRPr="00B01DCF" w:rsidRDefault="00B01DCF"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8"/>
                <w:szCs w:val="28"/>
                <w:lang w:val="en-GB"/>
              </w:rPr>
              <w:t xml:space="preserve"> </w:t>
            </w:r>
            <w:r>
              <w:rPr>
                <w:rFonts w:ascii="Times New Roman" w:hAnsi="Times New Roman" w:cs="Times New Roman"/>
                <w:b/>
                <w:sz w:val="24"/>
                <w:szCs w:val="24"/>
                <w:lang w:val="en-GB"/>
              </w:rPr>
              <w:t>Phenol Test</w:t>
            </w:r>
          </w:p>
        </w:tc>
        <w:tc>
          <w:tcPr>
            <w:tcW w:w="1695" w:type="dxa"/>
            <w:tcBorders>
              <w:top w:val="single" w:sz="4" w:space="0" w:color="auto"/>
              <w:bottom w:val="single" w:sz="4" w:space="0" w:color="auto"/>
            </w:tcBorders>
            <w:shd w:val="clear" w:color="auto" w:fill="auto"/>
          </w:tcPr>
          <w:p w14:paraId="1F291665" w14:textId="77777777" w:rsidR="00767C5F" w:rsidRDefault="00B01DCF" w:rsidP="00AB0D0B">
            <w:pPr>
              <w:spacing w:line="360" w:lineRule="auto"/>
              <w:jc w:val="both"/>
              <w:rPr>
                <w:rFonts w:ascii="Times New Roman" w:hAnsi="Times New Roman" w:cs="Times New Roman"/>
                <w:b/>
                <w:sz w:val="28"/>
                <w:szCs w:val="28"/>
                <w:lang w:val="en-GB"/>
              </w:rPr>
            </w:pPr>
            <w:r>
              <w:rPr>
                <w:rFonts w:ascii="Times New Roman" w:hAnsi="Times New Roman" w:cs="Times New Roman"/>
                <w:b/>
                <w:sz w:val="28"/>
                <w:szCs w:val="28"/>
                <w:lang w:val="en-GB"/>
              </w:rPr>
              <w:t xml:space="preserve">         +</w:t>
            </w:r>
          </w:p>
        </w:tc>
      </w:tr>
      <w:tr w:rsidR="00767C5F" w14:paraId="77E171D4" w14:textId="77777777" w:rsidTr="00767C5F">
        <w:tblPrEx>
          <w:tblBorders>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395" w:type="dxa"/>
            <w:tcBorders>
              <w:bottom w:val="single" w:sz="4" w:space="0" w:color="auto"/>
            </w:tcBorders>
          </w:tcPr>
          <w:p w14:paraId="4E09950F" w14:textId="77777777" w:rsidR="00767C5F" w:rsidRPr="00B01DCF" w:rsidRDefault="00B01DCF"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8"/>
                <w:szCs w:val="28"/>
                <w:lang w:val="en-GB"/>
              </w:rPr>
              <w:t xml:space="preserve">  </w:t>
            </w:r>
            <w:r>
              <w:rPr>
                <w:rFonts w:ascii="Times New Roman" w:hAnsi="Times New Roman" w:cs="Times New Roman"/>
                <w:b/>
                <w:sz w:val="24"/>
                <w:szCs w:val="24"/>
                <w:lang w:val="en-GB"/>
              </w:rPr>
              <w:t>8</w:t>
            </w:r>
          </w:p>
        </w:tc>
        <w:tc>
          <w:tcPr>
            <w:tcW w:w="4365" w:type="dxa"/>
            <w:tcBorders>
              <w:top w:val="single" w:sz="4" w:space="0" w:color="auto"/>
              <w:bottom w:val="single" w:sz="4" w:space="0" w:color="auto"/>
            </w:tcBorders>
            <w:shd w:val="clear" w:color="auto" w:fill="auto"/>
          </w:tcPr>
          <w:p w14:paraId="60A83438" w14:textId="77777777" w:rsidR="00767C5F" w:rsidRPr="00B01DCF" w:rsidRDefault="00B01DCF"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8"/>
                <w:szCs w:val="28"/>
                <w:lang w:val="en-GB"/>
              </w:rPr>
              <w:t xml:space="preserve"> </w:t>
            </w:r>
            <w:r>
              <w:rPr>
                <w:rFonts w:ascii="Times New Roman" w:hAnsi="Times New Roman" w:cs="Times New Roman"/>
                <w:b/>
                <w:sz w:val="24"/>
                <w:szCs w:val="24"/>
                <w:lang w:val="en-GB"/>
              </w:rPr>
              <w:t>Protein and Amino Acid Test</w:t>
            </w:r>
          </w:p>
        </w:tc>
        <w:tc>
          <w:tcPr>
            <w:tcW w:w="1695" w:type="dxa"/>
            <w:tcBorders>
              <w:top w:val="nil"/>
              <w:bottom w:val="single" w:sz="4" w:space="0" w:color="auto"/>
            </w:tcBorders>
            <w:shd w:val="clear" w:color="auto" w:fill="auto"/>
          </w:tcPr>
          <w:p w14:paraId="2FE82508" w14:textId="77777777" w:rsidR="00767C5F" w:rsidRDefault="00B01DCF" w:rsidP="00AB0D0B">
            <w:pPr>
              <w:spacing w:line="360" w:lineRule="auto"/>
              <w:jc w:val="both"/>
              <w:rPr>
                <w:rFonts w:ascii="Times New Roman" w:hAnsi="Times New Roman" w:cs="Times New Roman"/>
                <w:b/>
                <w:sz w:val="28"/>
                <w:szCs w:val="28"/>
                <w:lang w:val="en-GB"/>
              </w:rPr>
            </w:pPr>
            <w:r>
              <w:rPr>
                <w:rFonts w:ascii="Times New Roman" w:hAnsi="Times New Roman" w:cs="Times New Roman"/>
                <w:b/>
                <w:sz w:val="28"/>
                <w:szCs w:val="28"/>
                <w:lang w:val="en-GB"/>
              </w:rPr>
              <w:t xml:space="preserve">         _</w:t>
            </w:r>
          </w:p>
        </w:tc>
      </w:tr>
      <w:tr w:rsidR="00767C5F" w14:paraId="08C47701" w14:textId="77777777" w:rsidTr="00767C5F">
        <w:tblPrEx>
          <w:tblBorders>
            <w:left w:val="single" w:sz="4" w:space="0" w:color="auto"/>
            <w:bottom w:val="single" w:sz="4" w:space="0" w:color="auto"/>
            <w:right w:val="single" w:sz="4" w:space="0" w:color="auto"/>
            <w:insideH w:val="single" w:sz="4" w:space="0" w:color="auto"/>
            <w:insideV w:val="single" w:sz="4" w:space="0" w:color="auto"/>
          </w:tblBorders>
        </w:tblPrEx>
        <w:trPr>
          <w:trHeight w:val="585"/>
        </w:trPr>
        <w:tc>
          <w:tcPr>
            <w:tcW w:w="395" w:type="dxa"/>
            <w:tcBorders>
              <w:top w:val="single" w:sz="4" w:space="0" w:color="auto"/>
              <w:bottom w:val="single" w:sz="4" w:space="0" w:color="auto"/>
            </w:tcBorders>
          </w:tcPr>
          <w:p w14:paraId="1ED8CEA0" w14:textId="77777777" w:rsidR="00767C5F" w:rsidRPr="00B01DCF" w:rsidRDefault="00B01DCF"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  9</w:t>
            </w:r>
          </w:p>
        </w:tc>
        <w:tc>
          <w:tcPr>
            <w:tcW w:w="4365" w:type="dxa"/>
            <w:tcBorders>
              <w:top w:val="single" w:sz="4" w:space="0" w:color="auto"/>
              <w:bottom w:val="single" w:sz="4" w:space="0" w:color="auto"/>
            </w:tcBorders>
            <w:shd w:val="clear" w:color="auto" w:fill="auto"/>
          </w:tcPr>
          <w:p w14:paraId="7E7B864B" w14:textId="77777777" w:rsidR="00767C5F" w:rsidRPr="00B01DCF" w:rsidRDefault="00B01DCF"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8"/>
                <w:szCs w:val="28"/>
                <w:lang w:val="en-GB"/>
              </w:rPr>
              <w:t xml:space="preserve"> </w:t>
            </w:r>
            <w:r>
              <w:rPr>
                <w:rFonts w:ascii="Times New Roman" w:hAnsi="Times New Roman" w:cs="Times New Roman"/>
                <w:b/>
                <w:sz w:val="24"/>
                <w:szCs w:val="24"/>
                <w:lang w:val="en-GB"/>
              </w:rPr>
              <w:t>Test for Carbohydrate</w:t>
            </w:r>
          </w:p>
        </w:tc>
        <w:tc>
          <w:tcPr>
            <w:tcW w:w="1695" w:type="dxa"/>
            <w:tcBorders>
              <w:top w:val="single" w:sz="4" w:space="0" w:color="auto"/>
              <w:bottom w:val="single" w:sz="4" w:space="0" w:color="auto"/>
            </w:tcBorders>
            <w:shd w:val="clear" w:color="auto" w:fill="auto"/>
          </w:tcPr>
          <w:p w14:paraId="63DBF7F6" w14:textId="77777777" w:rsidR="00767C5F" w:rsidRDefault="00B01DCF" w:rsidP="00AB0D0B">
            <w:pPr>
              <w:spacing w:line="360" w:lineRule="auto"/>
              <w:jc w:val="both"/>
              <w:rPr>
                <w:rFonts w:ascii="Times New Roman" w:hAnsi="Times New Roman" w:cs="Times New Roman"/>
                <w:b/>
                <w:sz w:val="28"/>
                <w:szCs w:val="28"/>
                <w:lang w:val="en-GB"/>
              </w:rPr>
            </w:pPr>
            <w:r>
              <w:rPr>
                <w:rFonts w:ascii="Times New Roman" w:hAnsi="Times New Roman" w:cs="Times New Roman"/>
                <w:b/>
                <w:sz w:val="28"/>
                <w:szCs w:val="28"/>
                <w:lang w:val="en-GB"/>
              </w:rPr>
              <w:t xml:space="preserve">         +</w:t>
            </w:r>
          </w:p>
        </w:tc>
      </w:tr>
      <w:tr w:rsidR="00767C5F" w14:paraId="54019674" w14:textId="77777777" w:rsidTr="00767C5F">
        <w:tblPrEx>
          <w:tblBorders>
            <w:left w:val="single" w:sz="4" w:space="0" w:color="auto"/>
            <w:bottom w:val="single" w:sz="4" w:space="0" w:color="auto"/>
            <w:right w:val="single" w:sz="4" w:space="0" w:color="auto"/>
            <w:insideH w:val="single" w:sz="4" w:space="0" w:color="auto"/>
            <w:insideV w:val="single" w:sz="4" w:space="0" w:color="auto"/>
          </w:tblBorders>
        </w:tblPrEx>
        <w:trPr>
          <w:trHeight w:val="795"/>
        </w:trPr>
        <w:tc>
          <w:tcPr>
            <w:tcW w:w="395" w:type="dxa"/>
            <w:tcBorders>
              <w:top w:val="single" w:sz="4" w:space="0" w:color="auto"/>
              <w:bottom w:val="single" w:sz="4" w:space="0" w:color="auto"/>
            </w:tcBorders>
          </w:tcPr>
          <w:p w14:paraId="741624A5" w14:textId="77777777" w:rsidR="00767C5F" w:rsidRPr="00767C5F" w:rsidRDefault="00B01DCF"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 10</w:t>
            </w:r>
          </w:p>
        </w:tc>
        <w:tc>
          <w:tcPr>
            <w:tcW w:w="4365" w:type="dxa"/>
            <w:tcBorders>
              <w:top w:val="single" w:sz="4" w:space="0" w:color="auto"/>
              <w:bottom w:val="single" w:sz="4" w:space="0" w:color="auto"/>
            </w:tcBorders>
            <w:shd w:val="clear" w:color="auto" w:fill="auto"/>
          </w:tcPr>
          <w:p w14:paraId="1088D27E" w14:textId="77777777" w:rsidR="00767C5F" w:rsidRPr="00B01DCF" w:rsidRDefault="00B01DCF"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8"/>
                <w:szCs w:val="28"/>
                <w:lang w:val="en-GB"/>
              </w:rPr>
              <w:t xml:space="preserve"> </w:t>
            </w:r>
            <w:r>
              <w:rPr>
                <w:rFonts w:ascii="Times New Roman" w:hAnsi="Times New Roman" w:cs="Times New Roman"/>
                <w:b/>
                <w:sz w:val="24"/>
                <w:szCs w:val="24"/>
                <w:lang w:val="en-GB"/>
              </w:rPr>
              <w:t>Fatty Acid Test</w:t>
            </w:r>
          </w:p>
        </w:tc>
        <w:tc>
          <w:tcPr>
            <w:tcW w:w="1695" w:type="dxa"/>
            <w:tcBorders>
              <w:top w:val="single" w:sz="4" w:space="0" w:color="auto"/>
              <w:bottom w:val="single" w:sz="4" w:space="0" w:color="auto"/>
            </w:tcBorders>
            <w:shd w:val="clear" w:color="auto" w:fill="auto"/>
          </w:tcPr>
          <w:p w14:paraId="6BFFEBAF" w14:textId="77777777" w:rsidR="00767C5F" w:rsidRDefault="00B01DCF" w:rsidP="00AB0D0B">
            <w:pPr>
              <w:spacing w:line="360" w:lineRule="auto"/>
              <w:jc w:val="both"/>
              <w:rPr>
                <w:rFonts w:ascii="Times New Roman" w:hAnsi="Times New Roman" w:cs="Times New Roman"/>
                <w:b/>
                <w:sz w:val="28"/>
                <w:szCs w:val="28"/>
                <w:lang w:val="en-GB"/>
              </w:rPr>
            </w:pPr>
            <w:r>
              <w:rPr>
                <w:rFonts w:ascii="Times New Roman" w:hAnsi="Times New Roman" w:cs="Times New Roman"/>
                <w:b/>
                <w:sz w:val="28"/>
                <w:szCs w:val="28"/>
                <w:lang w:val="en-GB"/>
              </w:rPr>
              <w:t xml:space="preserve">         +</w:t>
            </w:r>
          </w:p>
        </w:tc>
      </w:tr>
      <w:tr w:rsidR="00767C5F" w14:paraId="310005CD" w14:textId="77777777" w:rsidTr="00767C5F">
        <w:tblPrEx>
          <w:tblBorders>
            <w:left w:val="single" w:sz="4" w:space="0" w:color="auto"/>
            <w:bottom w:val="single" w:sz="4" w:space="0" w:color="auto"/>
            <w:right w:val="single" w:sz="4" w:space="0" w:color="auto"/>
            <w:insideH w:val="single" w:sz="4" w:space="0" w:color="auto"/>
            <w:insideV w:val="single" w:sz="4" w:space="0" w:color="auto"/>
          </w:tblBorders>
        </w:tblPrEx>
        <w:trPr>
          <w:trHeight w:val="855"/>
        </w:trPr>
        <w:tc>
          <w:tcPr>
            <w:tcW w:w="395" w:type="dxa"/>
            <w:tcBorders>
              <w:top w:val="single" w:sz="4" w:space="0" w:color="auto"/>
            </w:tcBorders>
          </w:tcPr>
          <w:p w14:paraId="5BF5BFF9" w14:textId="77777777" w:rsidR="00767C5F" w:rsidRPr="00B01DCF" w:rsidRDefault="00B01DCF"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8"/>
                <w:szCs w:val="28"/>
                <w:lang w:val="en-GB"/>
              </w:rPr>
              <w:t xml:space="preserve"> </w:t>
            </w:r>
            <w:r>
              <w:rPr>
                <w:rFonts w:ascii="Times New Roman" w:hAnsi="Times New Roman" w:cs="Times New Roman"/>
                <w:b/>
                <w:sz w:val="24"/>
                <w:szCs w:val="24"/>
                <w:lang w:val="en-GB"/>
              </w:rPr>
              <w:t>11</w:t>
            </w:r>
          </w:p>
        </w:tc>
        <w:tc>
          <w:tcPr>
            <w:tcW w:w="4365" w:type="dxa"/>
            <w:tcBorders>
              <w:top w:val="single" w:sz="4" w:space="0" w:color="auto"/>
              <w:bottom w:val="single" w:sz="4" w:space="0" w:color="auto"/>
            </w:tcBorders>
            <w:shd w:val="clear" w:color="auto" w:fill="auto"/>
          </w:tcPr>
          <w:p w14:paraId="7DD29982" w14:textId="77777777" w:rsidR="00767C5F" w:rsidRPr="00B01DCF" w:rsidRDefault="00B01DCF"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8"/>
                <w:szCs w:val="28"/>
                <w:lang w:val="en-GB"/>
              </w:rPr>
              <w:t xml:space="preserve"> </w:t>
            </w:r>
            <w:r>
              <w:rPr>
                <w:rFonts w:ascii="Times New Roman" w:hAnsi="Times New Roman" w:cs="Times New Roman"/>
                <w:b/>
                <w:sz w:val="24"/>
                <w:szCs w:val="24"/>
                <w:lang w:val="en-GB"/>
              </w:rPr>
              <w:t>Test for Steroid</w:t>
            </w:r>
          </w:p>
        </w:tc>
        <w:tc>
          <w:tcPr>
            <w:tcW w:w="1695" w:type="dxa"/>
            <w:tcBorders>
              <w:top w:val="single" w:sz="4" w:space="0" w:color="auto"/>
              <w:bottom w:val="single" w:sz="4" w:space="0" w:color="auto"/>
            </w:tcBorders>
            <w:shd w:val="clear" w:color="auto" w:fill="auto"/>
          </w:tcPr>
          <w:p w14:paraId="1357F934" w14:textId="77777777" w:rsidR="00767C5F" w:rsidRDefault="00B01DCF" w:rsidP="00AB0D0B">
            <w:pPr>
              <w:spacing w:line="360" w:lineRule="auto"/>
              <w:jc w:val="both"/>
              <w:rPr>
                <w:rFonts w:ascii="Times New Roman" w:hAnsi="Times New Roman" w:cs="Times New Roman"/>
                <w:b/>
                <w:sz w:val="28"/>
                <w:szCs w:val="28"/>
                <w:lang w:val="en-GB"/>
              </w:rPr>
            </w:pPr>
            <w:r>
              <w:rPr>
                <w:rFonts w:ascii="Times New Roman" w:hAnsi="Times New Roman" w:cs="Times New Roman"/>
                <w:b/>
                <w:sz w:val="28"/>
                <w:szCs w:val="28"/>
                <w:lang w:val="en-GB"/>
              </w:rPr>
              <w:t xml:space="preserve">         +</w:t>
            </w:r>
          </w:p>
        </w:tc>
      </w:tr>
    </w:tbl>
    <w:p w14:paraId="68EB4F01" w14:textId="77777777" w:rsidR="00E45BE9" w:rsidRDefault="00E45BE9" w:rsidP="00AB0D0B">
      <w:pPr>
        <w:spacing w:line="360" w:lineRule="auto"/>
        <w:jc w:val="both"/>
        <w:rPr>
          <w:rFonts w:ascii="Times New Roman" w:hAnsi="Times New Roman" w:cs="Times New Roman"/>
          <w:b/>
          <w:sz w:val="28"/>
          <w:szCs w:val="28"/>
          <w:lang w:val="en-GB"/>
        </w:rPr>
      </w:pPr>
    </w:p>
    <w:p w14:paraId="2642C8C9" w14:textId="77777777" w:rsidR="00B01B2C" w:rsidRDefault="00B01B2C" w:rsidP="00AB0D0B">
      <w:pPr>
        <w:spacing w:line="360" w:lineRule="auto"/>
        <w:jc w:val="both"/>
        <w:rPr>
          <w:rFonts w:ascii="Times New Roman" w:hAnsi="Times New Roman" w:cs="Times New Roman"/>
          <w:b/>
          <w:sz w:val="24"/>
          <w:szCs w:val="24"/>
          <w:lang w:val="en-GB"/>
        </w:rPr>
      </w:pPr>
    </w:p>
    <w:p w14:paraId="6B1D7E50" w14:textId="77777777" w:rsidR="009A494D" w:rsidRPr="009A494D" w:rsidRDefault="00CD293F"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4.2</w:t>
      </w:r>
      <w:r w:rsidR="009A494D">
        <w:rPr>
          <w:rFonts w:ascii="Times New Roman" w:hAnsi="Times New Roman" w:cs="Times New Roman"/>
          <w:b/>
          <w:sz w:val="24"/>
          <w:szCs w:val="24"/>
          <w:lang w:val="en-GB"/>
        </w:rPr>
        <w:t xml:space="preserve">   SUMMARY OF G</w:t>
      </w:r>
      <w:r>
        <w:rPr>
          <w:rFonts w:ascii="Times New Roman" w:hAnsi="Times New Roman" w:cs="Times New Roman"/>
          <w:b/>
          <w:sz w:val="24"/>
          <w:szCs w:val="24"/>
          <w:lang w:val="en-GB"/>
        </w:rPr>
        <w:t xml:space="preserve">AS </w:t>
      </w:r>
      <w:r w:rsidR="009A494D">
        <w:rPr>
          <w:rFonts w:ascii="Times New Roman" w:hAnsi="Times New Roman" w:cs="Times New Roman"/>
          <w:b/>
          <w:sz w:val="24"/>
          <w:szCs w:val="24"/>
          <w:lang w:val="en-GB"/>
        </w:rPr>
        <w:t>C</w:t>
      </w:r>
      <w:r>
        <w:rPr>
          <w:rFonts w:ascii="Times New Roman" w:hAnsi="Times New Roman" w:cs="Times New Roman"/>
          <w:b/>
          <w:sz w:val="24"/>
          <w:szCs w:val="24"/>
          <w:lang w:val="en-GB"/>
        </w:rPr>
        <w:t>HROMATOGRAPHY</w:t>
      </w:r>
      <w:r w:rsidR="009A494D">
        <w:rPr>
          <w:rFonts w:ascii="Times New Roman" w:hAnsi="Times New Roman" w:cs="Times New Roman"/>
          <w:b/>
          <w:sz w:val="24"/>
          <w:szCs w:val="24"/>
          <w:lang w:val="en-GB"/>
        </w:rPr>
        <w:t>-M</w:t>
      </w:r>
      <w:r>
        <w:rPr>
          <w:rFonts w:ascii="Times New Roman" w:hAnsi="Times New Roman" w:cs="Times New Roman"/>
          <w:b/>
          <w:sz w:val="24"/>
          <w:szCs w:val="24"/>
          <w:lang w:val="en-GB"/>
        </w:rPr>
        <w:t xml:space="preserve">ASS </w:t>
      </w:r>
      <w:r w:rsidR="009A494D">
        <w:rPr>
          <w:rFonts w:ascii="Times New Roman" w:hAnsi="Times New Roman" w:cs="Times New Roman"/>
          <w:b/>
          <w:sz w:val="24"/>
          <w:szCs w:val="24"/>
          <w:lang w:val="en-GB"/>
        </w:rPr>
        <w:t>S</w:t>
      </w:r>
      <w:r>
        <w:rPr>
          <w:rFonts w:ascii="Times New Roman" w:hAnsi="Times New Roman" w:cs="Times New Roman"/>
          <w:b/>
          <w:sz w:val="24"/>
          <w:szCs w:val="24"/>
          <w:lang w:val="en-GB"/>
        </w:rPr>
        <w:t>PECTROSCOPY</w:t>
      </w:r>
      <w:r w:rsidR="009A494D">
        <w:rPr>
          <w:rFonts w:ascii="Times New Roman" w:hAnsi="Times New Roman" w:cs="Times New Roman"/>
          <w:b/>
          <w:sz w:val="24"/>
          <w:szCs w:val="24"/>
          <w:lang w:val="en-GB"/>
        </w:rPr>
        <w:t xml:space="preserve"> ANALYSIS</w:t>
      </w:r>
    </w:p>
    <w:p w14:paraId="6583C536" w14:textId="77777777" w:rsidR="00E45BE9" w:rsidRPr="00E75EF5" w:rsidRDefault="00CD293F" w:rsidP="00AB0D0B">
      <w:pPr>
        <w:spacing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Table 4.2</w:t>
      </w:r>
      <w:r w:rsidR="00E75EF5">
        <w:rPr>
          <w:rFonts w:ascii="Times New Roman" w:hAnsi="Times New Roman" w:cs="Times New Roman"/>
          <w:b/>
          <w:sz w:val="24"/>
          <w:szCs w:val="24"/>
          <w:lang w:val="en-GB"/>
        </w:rPr>
        <w:t xml:space="preserve">: </w:t>
      </w:r>
      <w:r w:rsidR="00E75EF5">
        <w:rPr>
          <w:rFonts w:ascii="Times New Roman" w:hAnsi="Times New Roman" w:cs="Times New Roman"/>
          <w:sz w:val="24"/>
          <w:szCs w:val="24"/>
          <w:lang w:val="en-GB"/>
        </w:rPr>
        <w:t>Identi</w:t>
      </w:r>
      <w:r w:rsidR="009A494D">
        <w:rPr>
          <w:rFonts w:ascii="Times New Roman" w:hAnsi="Times New Roman" w:cs="Times New Roman"/>
          <w:sz w:val="24"/>
          <w:szCs w:val="24"/>
          <w:lang w:val="en-GB"/>
        </w:rPr>
        <w:t xml:space="preserve">fication of compounds in the </w:t>
      </w:r>
      <w:proofErr w:type="spellStart"/>
      <w:r w:rsidR="009A494D">
        <w:rPr>
          <w:rFonts w:ascii="Times New Roman" w:hAnsi="Times New Roman" w:cs="Times New Roman"/>
          <w:sz w:val="24"/>
          <w:szCs w:val="24"/>
          <w:lang w:val="en-GB"/>
        </w:rPr>
        <w:t>SaP</w:t>
      </w:r>
      <w:proofErr w:type="spellEnd"/>
      <w:r w:rsidR="00E75EF5">
        <w:rPr>
          <w:rFonts w:ascii="Times New Roman" w:hAnsi="Times New Roman" w:cs="Times New Roman"/>
          <w:sz w:val="24"/>
          <w:szCs w:val="24"/>
          <w:lang w:val="en-GB"/>
        </w:rPr>
        <w:t xml:space="preserve"> of </w:t>
      </w:r>
      <w:proofErr w:type="spellStart"/>
      <w:r w:rsidR="00E75EF5">
        <w:rPr>
          <w:rFonts w:ascii="Times New Roman" w:hAnsi="Times New Roman" w:cs="Times New Roman"/>
          <w:i/>
          <w:sz w:val="24"/>
          <w:szCs w:val="24"/>
          <w:lang w:val="en-GB"/>
        </w:rPr>
        <w:t>J.curcas</w:t>
      </w:r>
      <w:proofErr w:type="spellEnd"/>
      <w:r w:rsidR="00E75EF5">
        <w:rPr>
          <w:rFonts w:ascii="Times New Roman" w:hAnsi="Times New Roman" w:cs="Times New Roman"/>
          <w:sz w:val="24"/>
          <w:szCs w:val="24"/>
          <w:lang w:val="en-GB"/>
        </w:rPr>
        <w:t xml:space="preserve"> by GC-MS</w:t>
      </w:r>
    </w:p>
    <w:tbl>
      <w:tblPr>
        <w:tblStyle w:val="TableGrid"/>
        <w:tblW w:w="10349" w:type="dxa"/>
        <w:tblInd w:w="-289" w:type="dxa"/>
        <w:tblLayout w:type="fixed"/>
        <w:tblLook w:val="04A0" w:firstRow="1" w:lastRow="0" w:firstColumn="1" w:lastColumn="0" w:noHBand="0" w:noVBand="1"/>
      </w:tblPr>
      <w:tblGrid>
        <w:gridCol w:w="568"/>
        <w:gridCol w:w="1276"/>
        <w:gridCol w:w="3402"/>
        <w:gridCol w:w="1984"/>
        <w:gridCol w:w="992"/>
        <w:gridCol w:w="2127"/>
      </w:tblGrid>
      <w:tr w:rsidR="00E75EF5" w:rsidRPr="00030525" w14:paraId="77AD7E23" w14:textId="77777777" w:rsidTr="00E75EF5">
        <w:trPr>
          <w:trHeight w:val="669"/>
        </w:trPr>
        <w:tc>
          <w:tcPr>
            <w:tcW w:w="568" w:type="dxa"/>
          </w:tcPr>
          <w:p w14:paraId="0B319617"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No</w:t>
            </w:r>
          </w:p>
        </w:tc>
        <w:tc>
          <w:tcPr>
            <w:tcW w:w="1276" w:type="dxa"/>
          </w:tcPr>
          <w:p w14:paraId="0857B24C"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Retention time</w:t>
            </w:r>
          </w:p>
        </w:tc>
        <w:tc>
          <w:tcPr>
            <w:tcW w:w="3402" w:type="dxa"/>
          </w:tcPr>
          <w:p w14:paraId="275FBB18"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Name of compound</w:t>
            </w:r>
          </w:p>
        </w:tc>
        <w:tc>
          <w:tcPr>
            <w:tcW w:w="1984" w:type="dxa"/>
          </w:tcPr>
          <w:p w14:paraId="1E994503"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Molecular formula</w:t>
            </w:r>
          </w:p>
        </w:tc>
        <w:tc>
          <w:tcPr>
            <w:tcW w:w="992" w:type="dxa"/>
          </w:tcPr>
          <w:p w14:paraId="78F94DE4"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Peak Area (%)</w:t>
            </w:r>
          </w:p>
        </w:tc>
        <w:tc>
          <w:tcPr>
            <w:tcW w:w="2127" w:type="dxa"/>
          </w:tcPr>
          <w:p w14:paraId="0F2E20D0"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Molecular weight</w:t>
            </w:r>
          </w:p>
        </w:tc>
      </w:tr>
      <w:tr w:rsidR="00E75EF5" w:rsidRPr="00030525" w14:paraId="607019F6" w14:textId="77777777" w:rsidTr="00E75EF5">
        <w:tc>
          <w:tcPr>
            <w:tcW w:w="568" w:type="dxa"/>
          </w:tcPr>
          <w:p w14:paraId="55CCF5DB"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1</w:t>
            </w:r>
          </w:p>
        </w:tc>
        <w:tc>
          <w:tcPr>
            <w:tcW w:w="1276" w:type="dxa"/>
          </w:tcPr>
          <w:p w14:paraId="3300B730"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 xml:space="preserve">5.143 </w:t>
            </w:r>
          </w:p>
        </w:tc>
        <w:tc>
          <w:tcPr>
            <w:tcW w:w="3402" w:type="dxa"/>
          </w:tcPr>
          <w:p w14:paraId="3D80841B"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bCs/>
                <w:sz w:val="28"/>
                <w:szCs w:val="28"/>
              </w:rPr>
              <w:t>2-Furancarboxaldehyde, 5-methyl-</w:t>
            </w:r>
          </w:p>
        </w:tc>
        <w:tc>
          <w:tcPr>
            <w:tcW w:w="1984" w:type="dxa"/>
          </w:tcPr>
          <w:p w14:paraId="0658C738" w14:textId="77777777" w:rsidR="00E75EF5" w:rsidRPr="00E75EF5" w:rsidRDefault="00E75EF5" w:rsidP="00AB0D0B">
            <w:pPr>
              <w:spacing w:line="360" w:lineRule="auto"/>
              <w:jc w:val="both"/>
              <w:rPr>
                <w:rFonts w:ascii="Times New Roman" w:hAnsi="Times New Roman" w:cs="Times New Roman"/>
                <w:sz w:val="28"/>
                <w:szCs w:val="28"/>
              </w:rPr>
            </w:pPr>
            <w:r>
              <w:rPr>
                <w:rFonts w:ascii="Times New Roman" w:hAnsi="Times New Roman" w:cs="Times New Roman"/>
                <w:sz w:val="28"/>
                <w:szCs w:val="28"/>
              </w:rPr>
              <w:t>C</w:t>
            </w:r>
            <w:r>
              <w:rPr>
                <w:rFonts w:ascii="Times New Roman" w:hAnsi="Times New Roman" w:cs="Times New Roman"/>
                <w:sz w:val="28"/>
                <w:szCs w:val="28"/>
                <w:vertAlign w:val="subscript"/>
              </w:rPr>
              <w:t>6</w:t>
            </w:r>
            <w:r>
              <w:rPr>
                <w:rFonts w:ascii="Times New Roman" w:hAnsi="Times New Roman" w:cs="Times New Roman"/>
                <w:sz w:val="28"/>
                <w:szCs w:val="28"/>
              </w:rPr>
              <w:t>H</w:t>
            </w:r>
            <w:r>
              <w:rPr>
                <w:rFonts w:ascii="Times New Roman" w:hAnsi="Times New Roman" w:cs="Times New Roman"/>
                <w:sz w:val="28"/>
                <w:szCs w:val="28"/>
                <w:vertAlign w:val="subscript"/>
              </w:rPr>
              <w:t>6</w:t>
            </w:r>
            <w:r>
              <w:rPr>
                <w:rFonts w:ascii="Times New Roman" w:hAnsi="Times New Roman" w:cs="Times New Roman"/>
                <w:sz w:val="28"/>
                <w:szCs w:val="28"/>
              </w:rPr>
              <w:t>O2</w:t>
            </w:r>
            <w:r w:rsidRPr="00E75EF5">
              <w:rPr>
                <w:rFonts w:ascii="Times New Roman" w:hAnsi="Times New Roman" w:cs="Times New Roman"/>
                <w:sz w:val="28"/>
                <w:szCs w:val="28"/>
              </w:rPr>
              <w:t xml:space="preserve">       </w:t>
            </w:r>
          </w:p>
        </w:tc>
        <w:tc>
          <w:tcPr>
            <w:tcW w:w="992" w:type="dxa"/>
          </w:tcPr>
          <w:p w14:paraId="16DF66CB"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0.20</w:t>
            </w:r>
          </w:p>
        </w:tc>
        <w:tc>
          <w:tcPr>
            <w:tcW w:w="2127" w:type="dxa"/>
          </w:tcPr>
          <w:p w14:paraId="13773D1C"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110.1106</w:t>
            </w:r>
          </w:p>
        </w:tc>
      </w:tr>
      <w:tr w:rsidR="00E75EF5" w:rsidRPr="00030525" w14:paraId="33B3CAA8" w14:textId="77777777" w:rsidTr="00E75EF5">
        <w:trPr>
          <w:trHeight w:val="417"/>
        </w:trPr>
        <w:tc>
          <w:tcPr>
            <w:tcW w:w="568" w:type="dxa"/>
          </w:tcPr>
          <w:p w14:paraId="47A0D473"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2</w:t>
            </w:r>
          </w:p>
        </w:tc>
        <w:tc>
          <w:tcPr>
            <w:tcW w:w="1276" w:type="dxa"/>
          </w:tcPr>
          <w:p w14:paraId="000310B4"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5.443</w:t>
            </w:r>
          </w:p>
        </w:tc>
        <w:tc>
          <w:tcPr>
            <w:tcW w:w="3402" w:type="dxa"/>
          </w:tcPr>
          <w:p w14:paraId="10A48377"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2-Hexanol, TMS derivative</w:t>
            </w:r>
          </w:p>
          <w:p w14:paraId="125416F2"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Silane, dimethyl (</w:t>
            </w:r>
            <w:proofErr w:type="spellStart"/>
            <w:r w:rsidRPr="00E75EF5">
              <w:rPr>
                <w:rFonts w:ascii="Times New Roman" w:hAnsi="Times New Roman" w:cs="Times New Roman"/>
                <w:sz w:val="28"/>
                <w:szCs w:val="28"/>
              </w:rPr>
              <w:t>methylsilyl</w:t>
            </w:r>
            <w:proofErr w:type="spellEnd"/>
            <w:r w:rsidRPr="00E75EF5">
              <w:rPr>
                <w:rFonts w:ascii="Times New Roman" w:hAnsi="Times New Roman" w:cs="Times New Roman"/>
                <w:sz w:val="28"/>
                <w:szCs w:val="28"/>
              </w:rPr>
              <w:t>)</w:t>
            </w:r>
          </w:p>
        </w:tc>
        <w:tc>
          <w:tcPr>
            <w:tcW w:w="1984" w:type="dxa"/>
          </w:tcPr>
          <w:p w14:paraId="3F00F162"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C</w:t>
            </w:r>
            <w:r w:rsidRPr="00E75EF5">
              <w:rPr>
                <w:rFonts w:ascii="Times New Roman" w:hAnsi="Times New Roman" w:cs="Times New Roman"/>
                <w:sz w:val="28"/>
                <w:szCs w:val="28"/>
                <w:vertAlign w:val="subscript"/>
              </w:rPr>
              <w:t>9</w:t>
            </w:r>
            <w:r w:rsidRPr="00E75EF5">
              <w:rPr>
                <w:rFonts w:ascii="Times New Roman" w:hAnsi="Times New Roman" w:cs="Times New Roman"/>
                <w:sz w:val="28"/>
                <w:szCs w:val="28"/>
              </w:rPr>
              <w:t>H</w:t>
            </w:r>
            <w:r w:rsidRPr="00E75EF5">
              <w:rPr>
                <w:rFonts w:ascii="Times New Roman" w:hAnsi="Times New Roman" w:cs="Times New Roman"/>
                <w:sz w:val="28"/>
                <w:szCs w:val="28"/>
                <w:vertAlign w:val="subscript"/>
              </w:rPr>
              <w:t>22</w:t>
            </w:r>
            <w:r w:rsidRPr="00E75EF5">
              <w:rPr>
                <w:rFonts w:ascii="Times New Roman" w:hAnsi="Times New Roman" w:cs="Times New Roman"/>
                <w:sz w:val="28"/>
                <w:szCs w:val="28"/>
              </w:rPr>
              <w:t xml:space="preserve">Si     </w:t>
            </w:r>
          </w:p>
          <w:p w14:paraId="223905EC"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 xml:space="preserve">       </w:t>
            </w:r>
          </w:p>
        </w:tc>
        <w:tc>
          <w:tcPr>
            <w:tcW w:w="992" w:type="dxa"/>
          </w:tcPr>
          <w:p w14:paraId="00A4EB48"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0.60</w:t>
            </w:r>
          </w:p>
        </w:tc>
        <w:tc>
          <w:tcPr>
            <w:tcW w:w="2127" w:type="dxa"/>
          </w:tcPr>
          <w:p w14:paraId="51E2D3A4"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174.3559</w:t>
            </w:r>
          </w:p>
          <w:p w14:paraId="05DE140C" w14:textId="77777777" w:rsidR="00E75EF5" w:rsidRPr="00E75EF5" w:rsidRDefault="00E75EF5" w:rsidP="00AB0D0B">
            <w:pPr>
              <w:spacing w:line="360" w:lineRule="auto"/>
              <w:jc w:val="both"/>
              <w:rPr>
                <w:rFonts w:ascii="Times New Roman" w:hAnsi="Times New Roman" w:cs="Times New Roman"/>
                <w:sz w:val="28"/>
                <w:szCs w:val="28"/>
              </w:rPr>
            </w:pPr>
          </w:p>
        </w:tc>
      </w:tr>
      <w:tr w:rsidR="00E75EF5" w:rsidRPr="00030525" w14:paraId="70B39FE8" w14:textId="77777777" w:rsidTr="00E75EF5">
        <w:tc>
          <w:tcPr>
            <w:tcW w:w="568" w:type="dxa"/>
          </w:tcPr>
          <w:p w14:paraId="13724EA6"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3</w:t>
            </w:r>
          </w:p>
        </w:tc>
        <w:tc>
          <w:tcPr>
            <w:tcW w:w="1276" w:type="dxa"/>
          </w:tcPr>
          <w:p w14:paraId="233FF1F3"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6.708</w:t>
            </w:r>
          </w:p>
        </w:tc>
        <w:tc>
          <w:tcPr>
            <w:tcW w:w="3402" w:type="dxa"/>
          </w:tcPr>
          <w:p w14:paraId="6731C13B"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Pyrazine, 2-methoxy-6-methyl-</w:t>
            </w:r>
          </w:p>
        </w:tc>
        <w:tc>
          <w:tcPr>
            <w:tcW w:w="1984" w:type="dxa"/>
          </w:tcPr>
          <w:p w14:paraId="7ACED8FC"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C</w:t>
            </w:r>
            <w:r w:rsidRPr="00E75EF5">
              <w:rPr>
                <w:rFonts w:ascii="Times New Roman" w:hAnsi="Times New Roman" w:cs="Times New Roman"/>
                <w:sz w:val="28"/>
                <w:szCs w:val="28"/>
                <w:vertAlign w:val="subscript"/>
              </w:rPr>
              <w:t>6</w:t>
            </w:r>
            <w:r w:rsidRPr="00E75EF5">
              <w:rPr>
                <w:rFonts w:ascii="Times New Roman" w:hAnsi="Times New Roman" w:cs="Times New Roman"/>
                <w:sz w:val="28"/>
                <w:szCs w:val="28"/>
              </w:rPr>
              <w:t>H</w:t>
            </w:r>
            <w:r w:rsidRPr="00E75EF5">
              <w:rPr>
                <w:rFonts w:ascii="Times New Roman" w:hAnsi="Times New Roman" w:cs="Times New Roman"/>
                <w:sz w:val="28"/>
                <w:szCs w:val="28"/>
                <w:vertAlign w:val="subscript"/>
              </w:rPr>
              <w:t>8</w:t>
            </w:r>
            <w:r w:rsidRPr="00E75EF5">
              <w:rPr>
                <w:rFonts w:ascii="Times New Roman" w:hAnsi="Times New Roman" w:cs="Times New Roman"/>
                <w:sz w:val="28"/>
                <w:szCs w:val="28"/>
              </w:rPr>
              <w:t>N</w:t>
            </w:r>
            <w:r w:rsidRPr="00E75EF5">
              <w:rPr>
                <w:rFonts w:ascii="Times New Roman" w:hAnsi="Times New Roman" w:cs="Times New Roman"/>
                <w:sz w:val="28"/>
                <w:szCs w:val="28"/>
                <w:vertAlign w:val="subscript"/>
              </w:rPr>
              <w:t>2</w:t>
            </w:r>
            <w:r w:rsidRPr="00E75EF5">
              <w:rPr>
                <w:rFonts w:ascii="Times New Roman" w:hAnsi="Times New Roman" w:cs="Times New Roman"/>
                <w:sz w:val="28"/>
                <w:szCs w:val="28"/>
              </w:rPr>
              <w:t>O</w:t>
            </w:r>
          </w:p>
        </w:tc>
        <w:tc>
          <w:tcPr>
            <w:tcW w:w="992" w:type="dxa"/>
          </w:tcPr>
          <w:p w14:paraId="6C67329B"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0.46</w:t>
            </w:r>
          </w:p>
        </w:tc>
        <w:tc>
          <w:tcPr>
            <w:tcW w:w="2127" w:type="dxa"/>
          </w:tcPr>
          <w:p w14:paraId="4E0D5646"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124.1405</w:t>
            </w:r>
          </w:p>
        </w:tc>
      </w:tr>
      <w:tr w:rsidR="00E75EF5" w:rsidRPr="00030525" w14:paraId="1BBEA451" w14:textId="77777777" w:rsidTr="00E75EF5">
        <w:tc>
          <w:tcPr>
            <w:tcW w:w="568" w:type="dxa"/>
          </w:tcPr>
          <w:p w14:paraId="360A7760"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4</w:t>
            </w:r>
          </w:p>
        </w:tc>
        <w:tc>
          <w:tcPr>
            <w:tcW w:w="1276" w:type="dxa"/>
          </w:tcPr>
          <w:p w14:paraId="4A926D86"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7.493</w:t>
            </w:r>
          </w:p>
        </w:tc>
        <w:tc>
          <w:tcPr>
            <w:tcW w:w="3402" w:type="dxa"/>
          </w:tcPr>
          <w:p w14:paraId="6E808ABD"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4-Ethylbenzamide,</w:t>
            </w:r>
          </w:p>
          <w:p w14:paraId="5457656D"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4-Ethylbenzoic acid</w:t>
            </w:r>
          </w:p>
        </w:tc>
        <w:tc>
          <w:tcPr>
            <w:tcW w:w="1984" w:type="dxa"/>
          </w:tcPr>
          <w:p w14:paraId="37DAEEAD"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C</w:t>
            </w:r>
            <w:r w:rsidRPr="00E75EF5">
              <w:rPr>
                <w:rFonts w:ascii="Times New Roman" w:hAnsi="Times New Roman" w:cs="Times New Roman"/>
                <w:sz w:val="28"/>
                <w:szCs w:val="28"/>
                <w:vertAlign w:val="subscript"/>
              </w:rPr>
              <w:t>9</w:t>
            </w:r>
            <w:r w:rsidRPr="00E75EF5">
              <w:rPr>
                <w:rFonts w:ascii="Times New Roman" w:hAnsi="Times New Roman" w:cs="Times New Roman"/>
                <w:sz w:val="28"/>
                <w:szCs w:val="28"/>
              </w:rPr>
              <w:t>H</w:t>
            </w:r>
            <w:r w:rsidRPr="00E75EF5">
              <w:rPr>
                <w:rFonts w:ascii="Times New Roman" w:hAnsi="Times New Roman" w:cs="Times New Roman"/>
                <w:sz w:val="28"/>
                <w:szCs w:val="28"/>
                <w:vertAlign w:val="subscript"/>
              </w:rPr>
              <w:t>11</w:t>
            </w:r>
            <w:r w:rsidRPr="00E75EF5">
              <w:rPr>
                <w:rFonts w:ascii="Times New Roman" w:hAnsi="Times New Roman" w:cs="Times New Roman"/>
                <w:sz w:val="28"/>
                <w:szCs w:val="28"/>
              </w:rPr>
              <w:t>NO</w:t>
            </w:r>
            <w:r w:rsidRPr="00E75EF5">
              <w:rPr>
                <w:rFonts w:ascii="Times New Roman" w:hAnsi="Times New Roman" w:cs="Times New Roman"/>
                <w:sz w:val="28"/>
                <w:szCs w:val="28"/>
              </w:rPr>
              <w:br/>
              <w:t>C</w:t>
            </w:r>
            <w:r w:rsidRPr="00E75EF5">
              <w:rPr>
                <w:rFonts w:ascii="Times New Roman" w:hAnsi="Times New Roman" w:cs="Times New Roman"/>
                <w:sz w:val="28"/>
                <w:szCs w:val="28"/>
                <w:vertAlign w:val="subscript"/>
              </w:rPr>
              <w:t>9</w:t>
            </w:r>
            <w:r w:rsidRPr="00E75EF5">
              <w:rPr>
                <w:rFonts w:ascii="Times New Roman" w:hAnsi="Times New Roman" w:cs="Times New Roman"/>
                <w:sz w:val="28"/>
                <w:szCs w:val="28"/>
              </w:rPr>
              <w:t>H</w:t>
            </w:r>
            <w:r w:rsidRPr="00E75EF5">
              <w:rPr>
                <w:rFonts w:ascii="Times New Roman" w:hAnsi="Times New Roman" w:cs="Times New Roman"/>
                <w:sz w:val="28"/>
                <w:szCs w:val="28"/>
                <w:vertAlign w:val="subscript"/>
              </w:rPr>
              <w:t>10</w:t>
            </w:r>
            <w:r w:rsidRPr="00E75EF5">
              <w:rPr>
                <w:rFonts w:ascii="Times New Roman" w:hAnsi="Times New Roman" w:cs="Times New Roman"/>
                <w:sz w:val="28"/>
                <w:szCs w:val="28"/>
              </w:rPr>
              <w:t>O</w:t>
            </w:r>
            <w:r w:rsidRPr="00E75EF5">
              <w:rPr>
                <w:rFonts w:ascii="Times New Roman" w:hAnsi="Times New Roman" w:cs="Times New Roman"/>
                <w:sz w:val="28"/>
                <w:szCs w:val="28"/>
                <w:vertAlign w:val="subscript"/>
              </w:rPr>
              <w:t>2</w:t>
            </w:r>
          </w:p>
        </w:tc>
        <w:tc>
          <w:tcPr>
            <w:tcW w:w="992" w:type="dxa"/>
          </w:tcPr>
          <w:p w14:paraId="650321C9"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0.44</w:t>
            </w:r>
          </w:p>
        </w:tc>
        <w:tc>
          <w:tcPr>
            <w:tcW w:w="2127" w:type="dxa"/>
          </w:tcPr>
          <w:p w14:paraId="44340C0A"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149.19</w:t>
            </w:r>
            <w:r w:rsidRPr="00E75EF5">
              <w:rPr>
                <w:rFonts w:ascii="Times New Roman" w:hAnsi="Times New Roman" w:cs="Times New Roman"/>
                <w:sz w:val="28"/>
                <w:szCs w:val="28"/>
              </w:rPr>
              <w:br/>
              <w:t>150.17</w:t>
            </w:r>
          </w:p>
        </w:tc>
      </w:tr>
      <w:tr w:rsidR="00E75EF5" w:rsidRPr="00030525" w14:paraId="730FB7F0" w14:textId="77777777" w:rsidTr="00E75EF5">
        <w:tc>
          <w:tcPr>
            <w:tcW w:w="568" w:type="dxa"/>
          </w:tcPr>
          <w:p w14:paraId="7BB2723E"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5</w:t>
            </w:r>
          </w:p>
        </w:tc>
        <w:tc>
          <w:tcPr>
            <w:tcW w:w="1276" w:type="dxa"/>
          </w:tcPr>
          <w:p w14:paraId="07D5A4EB"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9.162</w:t>
            </w:r>
          </w:p>
        </w:tc>
        <w:tc>
          <w:tcPr>
            <w:tcW w:w="3402" w:type="dxa"/>
          </w:tcPr>
          <w:p w14:paraId="2A249088"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2-Undecanone</w:t>
            </w:r>
          </w:p>
        </w:tc>
        <w:tc>
          <w:tcPr>
            <w:tcW w:w="1984" w:type="dxa"/>
          </w:tcPr>
          <w:p w14:paraId="57C97DFB"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C</w:t>
            </w:r>
            <w:r w:rsidRPr="009A494D">
              <w:rPr>
                <w:rFonts w:ascii="Times New Roman" w:hAnsi="Times New Roman" w:cs="Times New Roman"/>
                <w:sz w:val="28"/>
                <w:szCs w:val="28"/>
                <w:vertAlign w:val="subscript"/>
              </w:rPr>
              <w:t>11</w:t>
            </w:r>
            <w:r w:rsidRPr="00E75EF5">
              <w:rPr>
                <w:rFonts w:ascii="Times New Roman" w:hAnsi="Times New Roman" w:cs="Times New Roman"/>
                <w:sz w:val="28"/>
                <w:szCs w:val="28"/>
              </w:rPr>
              <w:t>H</w:t>
            </w:r>
            <w:r w:rsidRPr="009A494D">
              <w:rPr>
                <w:rFonts w:ascii="Times New Roman" w:hAnsi="Times New Roman" w:cs="Times New Roman"/>
                <w:sz w:val="28"/>
                <w:szCs w:val="28"/>
                <w:vertAlign w:val="subscript"/>
              </w:rPr>
              <w:t>22</w:t>
            </w:r>
            <w:r w:rsidRPr="00E75EF5">
              <w:rPr>
                <w:rFonts w:ascii="Times New Roman" w:hAnsi="Times New Roman" w:cs="Times New Roman"/>
                <w:sz w:val="28"/>
                <w:szCs w:val="28"/>
              </w:rPr>
              <w:t>O</w:t>
            </w:r>
          </w:p>
        </w:tc>
        <w:tc>
          <w:tcPr>
            <w:tcW w:w="992" w:type="dxa"/>
          </w:tcPr>
          <w:p w14:paraId="67F2F872"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0.67</w:t>
            </w:r>
          </w:p>
        </w:tc>
        <w:tc>
          <w:tcPr>
            <w:tcW w:w="2127" w:type="dxa"/>
          </w:tcPr>
          <w:p w14:paraId="6F322DB0"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170.2918</w:t>
            </w:r>
          </w:p>
        </w:tc>
      </w:tr>
      <w:tr w:rsidR="00E75EF5" w:rsidRPr="00030525" w14:paraId="0C711CAD" w14:textId="77777777" w:rsidTr="00E75EF5">
        <w:tc>
          <w:tcPr>
            <w:tcW w:w="568" w:type="dxa"/>
          </w:tcPr>
          <w:p w14:paraId="3D106DE5"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6</w:t>
            </w:r>
          </w:p>
        </w:tc>
        <w:tc>
          <w:tcPr>
            <w:tcW w:w="1276" w:type="dxa"/>
          </w:tcPr>
          <w:p w14:paraId="3A54BFD6"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10.381</w:t>
            </w:r>
          </w:p>
        </w:tc>
        <w:tc>
          <w:tcPr>
            <w:tcW w:w="3402" w:type="dxa"/>
          </w:tcPr>
          <w:p w14:paraId="60503FD2"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 xml:space="preserve">Boronic acid, ethyl-, </w:t>
            </w:r>
          </w:p>
          <w:p w14:paraId="01AD3548"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bis(2-mercaptoethyl ester)</w:t>
            </w:r>
          </w:p>
        </w:tc>
        <w:tc>
          <w:tcPr>
            <w:tcW w:w="1984" w:type="dxa"/>
          </w:tcPr>
          <w:p w14:paraId="6CE1C466"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C</w:t>
            </w:r>
            <w:r w:rsidRPr="009A494D">
              <w:rPr>
                <w:rFonts w:ascii="Times New Roman" w:hAnsi="Times New Roman" w:cs="Times New Roman"/>
                <w:sz w:val="28"/>
                <w:szCs w:val="28"/>
                <w:vertAlign w:val="subscript"/>
              </w:rPr>
              <w:t>6</w:t>
            </w:r>
            <w:r w:rsidRPr="00E75EF5">
              <w:rPr>
                <w:rFonts w:ascii="Times New Roman" w:hAnsi="Times New Roman" w:cs="Times New Roman"/>
                <w:sz w:val="28"/>
                <w:szCs w:val="28"/>
              </w:rPr>
              <w:t>H</w:t>
            </w:r>
            <w:r w:rsidRPr="009A494D">
              <w:rPr>
                <w:rFonts w:ascii="Times New Roman" w:hAnsi="Times New Roman" w:cs="Times New Roman"/>
                <w:sz w:val="28"/>
                <w:szCs w:val="28"/>
                <w:vertAlign w:val="subscript"/>
              </w:rPr>
              <w:t>15</w:t>
            </w:r>
            <w:r w:rsidRPr="00E75EF5">
              <w:rPr>
                <w:rFonts w:ascii="Times New Roman" w:hAnsi="Times New Roman" w:cs="Times New Roman"/>
                <w:sz w:val="28"/>
                <w:szCs w:val="28"/>
              </w:rPr>
              <w:t>BO</w:t>
            </w:r>
            <w:r w:rsidRPr="009A494D">
              <w:rPr>
                <w:rFonts w:ascii="Times New Roman" w:hAnsi="Times New Roman" w:cs="Times New Roman"/>
                <w:sz w:val="28"/>
                <w:szCs w:val="28"/>
                <w:vertAlign w:val="subscript"/>
              </w:rPr>
              <w:t>2</w:t>
            </w:r>
            <w:r w:rsidRPr="00E75EF5">
              <w:rPr>
                <w:rFonts w:ascii="Times New Roman" w:hAnsi="Times New Roman" w:cs="Times New Roman"/>
                <w:sz w:val="28"/>
                <w:szCs w:val="28"/>
              </w:rPr>
              <w:t>S</w:t>
            </w:r>
            <w:r w:rsidRPr="009A494D">
              <w:rPr>
                <w:rFonts w:ascii="Times New Roman" w:hAnsi="Times New Roman" w:cs="Times New Roman"/>
                <w:sz w:val="28"/>
                <w:szCs w:val="28"/>
                <w:vertAlign w:val="subscript"/>
              </w:rPr>
              <w:t>2</w:t>
            </w:r>
          </w:p>
        </w:tc>
        <w:tc>
          <w:tcPr>
            <w:tcW w:w="992" w:type="dxa"/>
          </w:tcPr>
          <w:p w14:paraId="2C387492"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1.66</w:t>
            </w:r>
          </w:p>
        </w:tc>
        <w:tc>
          <w:tcPr>
            <w:tcW w:w="2127" w:type="dxa"/>
          </w:tcPr>
          <w:p w14:paraId="0CDCC4A8"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194.1</w:t>
            </w:r>
          </w:p>
        </w:tc>
      </w:tr>
      <w:tr w:rsidR="00E75EF5" w:rsidRPr="00030525" w14:paraId="69363238" w14:textId="77777777" w:rsidTr="00E75EF5">
        <w:tc>
          <w:tcPr>
            <w:tcW w:w="568" w:type="dxa"/>
          </w:tcPr>
          <w:p w14:paraId="6A65E2CD"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7</w:t>
            </w:r>
          </w:p>
        </w:tc>
        <w:tc>
          <w:tcPr>
            <w:tcW w:w="1276" w:type="dxa"/>
          </w:tcPr>
          <w:p w14:paraId="61BAB706"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13.55</w:t>
            </w:r>
          </w:p>
        </w:tc>
        <w:tc>
          <w:tcPr>
            <w:tcW w:w="3402" w:type="dxa"/>
          </w:tcPr>
          <w:p w14:paraId="530C583D" w14:textId="77777777" w:rsidR="00E75EF5" w:rsidRPr="00E75EF5" w:rsidRDefault="00E75EF5" w:rsidP="00AB0D0B">
            <w:pPr>
              <w:spacing w:line="360" w:lineRule="auto"/>
              <w:jc w:val="both"/>
              <w:rPr>
                <w:rFonts w:ascii="Times New Roman" w:hAnsi="Times New Roman" w:cs="Times New Roman"/>
                <w:bCs/>
                <w:sz w:val="28"/>
                <w:szCs w:val="28"/>
              </w:rPr>
            </w:pPr>
            <w:r w:rsidRPr="00E75EF5">
              <w:rPr>
                <w:rFonts w:ascii="Times New Roman" w:hAnsi="Times New Roman" w:cs="Times New Roman"/>
                <w:bCs/>
                <w:sz w:val="28"/>
                <w:szCs w:val="28"/>
              </w:rPr>
              <w:t>Tridecanoic acid, 12-methyl-, methyl ester</w:t>
            </w:r>
          </w:p>
          <w:p w14:paraId="1BA20E0E"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bCs/>
                <w:sz w:val="28"/>
                <w:szCs w:val="28"/>
              </w:rPr>
              <w:t xml:space="preserve">Methyl </w:t>
            </w:r>
            <w:proofErr w:type="spellStart"/>
            <w:r w:rsidRPr="00E75EF5">
              <w:rPr>
                <w:rFonts w:ascii="Times New Roman" w:hAnsi="Times New Roman" w:cs="Times New Roman"/>
                <w:bCs/>
                <w:sz w:val="28"/>
                <w:szCs w:val="28"/>
              </w:rPr>
              <w:t>tetradecanoate</w:t>
            </w:r>
            <w:proofErr w:type="spellEnd"/>
          </w:p>
        </w:tc>
        <w:tc>
          <w:tcPr>
            <w:tcW w:w="1984" w:type="dxa"/>
          </w:tcPr>
          <w:p w14:paraId="3301E629"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C</w:t>
            </w:r>
            <w:r w:rsidRPr="009A494D">
              <w:rPr>
                <w:rFonts w:ascii="Times New Roman" w:hAnsi="Times New Roman" w:cs="Times New Roman"/>
                <w:sz w:val="28"/>
                <w:szCs w:val="28"/>
                <w:vertAlign w:val="subscript"/>
              </w:rPr>
              <w:t>15</w:t>
            </w:r>
            <w:r w:rsidRPr="00E75EF5">
              <w:rPr>
                <w:rFonts w:ascii="Times New Roman" w:hAnsi="Times New Roman" w:cs="Times New Roman"/>
                <w:sz w:val="28"/>
                <w:szCs w:val="28"/>
              </w:rPr>
              <w:t>H</w:t>
            </w:r>
            <w:r w:rsidRPr="009A494D">
              <w:rPr>
                <w:rFonts w:ascii="Times New Roman" w:hAnsi="Times New Roman" w:cs="Times New Roman"/>
                <w:sz w:val="28"/>
                <w:szCs w:val="28"/>
                <w:vertAlign w:val="subscript"/>
              </w:rPr>
              <w:t>30</w:t>
            </w:r>
            <w:r w:rsidRPr="00E75EF5">
              <w:rPr>
                <w:rFonts w:ascii="Times New Roman" w:hAnsi="Times New Roman" w:cs="Times New Roman"/>
                <w:sz w:val="28"/>
                <w:szCs w:val="28"/>
              </w:rPr>
              <w:t>O</w:t>
            </w:r>
            <w:r w:rsidRPr="009A494D">
              <w:rPr>
                <w:rFonts w:ascii="Times New Roman" w:hAnsi="Times New Roman" w:cs="Times New Roman"/>
                <w:sz w:val="28"/>
                <w:szCs w:val="28"/>
                <w:vertAlign w:val="subscript"/>
              </w:rPr>
              <w:t>2</w:t>
            </w:r>
          </w:p>
        </w:tc>
        <w:tc>
          <w:tcPr>
            <w:tcW w:w="992" w:type="dxa"/>
          </w:tcPr>
          <w:p w14:paraId="6AE779C6"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0.47</w:t>
            </w:r>
          </w:p>
        </w:tc>
        <w:tc>
          <w:tcPr>
            <w:tcW w:w="2127" w:type="dxa"/>
          </w:tcPr>
          <w:p w14:paraId="4D379AB0"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242.3975</w:t>
            </w:r>
          </w:p>
        </w:tc>
      </w:tr>
      <w:tr w:rsidR="00E75EF5" w:rsidRPr="00030525" w14:paraId="4E706730" w14:textId="77777777" w:rsidTr="00E75EF5">
        <w:tc>
          <w:tcPr>
            <w:tcW w:w="568" w:type="dxa"/>
          </w:tcPr>
          <w:p w14:paraId="5F3177D7"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8</w:t>
            </w:r>
          </w:p>
        </w:tc>
        <w:tc>
          <w:tcPr>
            <w:tcW w:w="1276" w:type="dxa"/>
          </w:tcPr>
          <w:p w14:paraId="07CF69B9"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14.216</w:t>
            </w:r>
          </w:p>
        </w:tc>
        <w:tc>
          <w:tcPr>
            <w:tcW w:w="3402" w:type="dxa"/>
          </w:tcPr>
          <w:p w14:paraId="3B177FED" w14:textId="77777777" w:rsidR="00E75EF5" w:rsidRPr="00E75EF5" w:rsidRDefault="00E75EF5" w:rsidP="00AB0D0B">
            <w:pPr>
              <w:spacing w:line="360" w:lineRule="auto"/>
              <w:jc w:val="both"/>
              <w:rPr>
                <w:rFonts w:ascii="Times New Roman" w:hAnsi="Times New Roman" w:cs="Times New Roman"/>
                <w:bCs/>
                <w:sz w:val="28"/>
                <w:szCs w:val="28"/>
              </w:rPr>
            </w:pPr>
            <w:proofErr w:type="spellStart"/>
            <w:r w:rsidRPr="00E75EF5">
              <w:rPr>
                <w:rFonts w:ascii="Times New Roman" w:hAnsi="Times New Roman" w:cs="Times New Roman"/>
                <w:bCs/>
                <w:sz w:val="28"/>
                <w:szCs w:val="28"/>
              </w:rPr>
              <w:t>Tetradecanoic</w:t>
            </w:r>
            <w:proofErr w:type="spellEnd"/>
            <w:r w:rsidRPr="00E75EF5">
              <w:rPr>
                <w:rFonts w:ascii="Times New Roman" w:hAnsi="Times New Roman" w:cs="Times New Roman"/>
                <w:bCs/>
                <w:sz w:val="28"/>
                <w:szCs w:val="28"/>
              </w:rPr>
              <w:t xml:space="preserve"> acid</w:t>
            </w:r>
          </w:p>
          <w:p w14:paraId="0F9376E6"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bCs/>
                <w:sz w:val="28"/>
                <w:szCs w:val="28"/>
              </w:rPr>
              <w:t>n-</w:t>
            </w:r>
            <w:proofErr w:type="spellStart"/>
            <w:r w:rsidRPr="00E75EF5">
              <w:rPr>
                <w:rFonts w:ascii="Times New Roman" w:hAnsi="Times New Roman" w:cs="Times New Roman"/>
                <w:bCs/>
                <w:sz w:val="28"/>
                <w:szCs w:val="28"/>
              </w:rPr>
              <w:t>Hexadecanoic</w:t>
            </w:r>
            <w:proofErr w:type="spellEnd"/>
            <w:r w:rsidRPr="00E75EF5">
              <w:rPr>
                <w:rFonts w:ascii="Times New Roman" w:hAnsi="Times New Roman" w:cs="Times New Roman"/>
                <w:bCs/>
                <w:sz w:val="28"/>
                <w:szCs w:val="28"/>
              </w:rPr>
              <w:t xml:space="preserve"> acid</w:t>
            </w:r>
          </w:p>
        </w:tc>
        <w:tc>
          <w:tcPr>
            <w:tcW w:w="1984" w:type="dxa"/>
          </w:tcPr>
          <w:p w14:paraId="27451A31"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C</w:t>
            </w:r>
            <w:r w:rsidRPr="009A494D">
              <w:rPr>
                <w:rFonts w:ascii="Times New Roman" w:hAnsi="Times New Roman" w:cs="Times New Roman"/>
                <w:sz w:val="28"/>
                <w:szCs w:val="28"/>
                <w:vertAlign w:val="subscript"/>
              </w:rPr>
              <w:t>14</w:t>
            </w:r>
            <w:r w:rsidRPr="00E75EF5">
              <w:rPr>
                <w:rFonts w:ascii="Times New Roman" w:hAnsi="Times New Roman" w:cs="Times New Roman"/>
                <w:sz w:val="28"/>
                <w:szCs w:val="28"/>
              </w:rPr>
              <w:t>H</w:t>
            </w:r>
            <w:r w:rsidRPr="009A494D">
              <w:rPr>
                <w:rFonts w:ascii="Times New Roman" w:hAnsi="Times New Roman" w:cs="Times New Roman"/>
                <w:sz w:val="28"/>
                <w:szCs w:val="28"/>
                <w:vertAlign w:val="subscript"/>
              </w:rPr>
              <w:t>28</w:t>
            </w:r>
            <w:r w:rsidRPr="00E75EF5">
              <w:rPr>
                <w:rFonts w:ascii="Times New Roman" w:hAnsi="Times New Roman" w:cs="Times New Roman"/>
                <w:sz w:val="28"/>
                <w:szCs w:val="28"/>
              </w:rPr>
              <w:t>O</w:t>
            </w:r>
            <w:r w:rsidRPr="009A494D">
              <w:rPr>
                <w:rFonts w:ascii="Times New Roman" w:hAnsi="Times New Roman" w:cs="Times New Roman"/>
                <w:sz w:val="28"/>
                <w:szCs w:val="28"/>
                <w:vertAlign w:val="subscript"/>
              </w:rPr>
              <w:t>2</w:t>
            </w:r>
            <w:r w:rsidRPr="00E75EF5">
              <w:rPr>
                <w:rFonts w:ascii="Times New Roman" w:hAnsi="Times New Roman" w:cs="Times New Roman"/>
                <w:sz w:val="28"/>
                <w:szCs w:val="28"/>
              </w:rPr>
              <w:br/>
              <w:t>C</w:t>
            </w:r>
            <w:r w:rsidRPr="009A494D">
              <w:rPr>
                <w:rFonts w:ascii="Times New Roman" w:hAnsi="Times New Roman" w:cs="Times New Roman"/>
                <w:sz w:val="28"/>
                <w:szCs w:val="28"/>
                <w:vertAlign w:val="subscript"/>
              </w:rPr>
              <w:t>16</w:t>
            </w:r>
            <w:r w:rsidRPr="00E75EF5">
              <w:rPr>
                <w:rFonts w:ascii="Times New Roman" w:hAnsi="Times New Roman" w:cs="Times New Roman"/>
                <w:sz w:val="28"/>
                <w:szCs w:val="28"/>
              </w:rPr>
              <w:t>H</w:t>
            </w:r>
            <w:r w:rsidRPr="009A494D">
              <w:rPr>
                <w:rFonts w:ascii="Times New Roman" w:hAnsi="Times New Roman" w:cs="Times New Roman"/>
                <w:sz w:val="28"/>
                <w:szCs w:val="28"/>
                <w:vertAlign w:val="subscript"/>
              </w:rPr>
              <w:t>32</w:t>
            </w:r>
            <w:r w:rsidRPr="00E75EF5">
              <w:rPr>
                <w:rFonts w:ascii="Times New Roman" w:hAnsi="Times New Roman" w:cs="Times New Roman"/>
                <w:sz w:val="28"/>
                <w:szCs w:val="28"/>
              </w:rPr>
              <w:t>O</w:t>
            </w:r>
            <w:r w:rsidRPr="009A494D">
              <w:rPr>
                <w:rFonts w:ascii="Times New Roman" w:hAnsi="Times New Roman" w:cs="Times New Roman"/>
                <w:sz w:val="28"/>
                <w:szCs w:val="28"/>
                <w:vertAlign w:val="subscript"/>
              </w:rPr>
              <w:t>2</w:t>
            </w:r>
          </w:p>
        </w:tc>
        <w:tc>
          <w:tcPr>
            <w:tcW w:w="992" w:type="dxa"/>
          </w:tcPr>
          <w:p w14:paraId="210A8BF7"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6.75</w:t>
            </w:r>
          </w:p>
        </w:tc>
        <w:tc>
          <w:tcPr>
            <w:tcW w:w="2127" w:type="dxa"/>
          </w:tcPr>
          <w:p w14:paraId="2CA8451E"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228.370</w:t>
            </w:r>
            <w:r w:rsidRPr="00E75EF5">
              <w:rPr>
                <w:rFonts w:ascii="Times New Roman" w:hAnsi="Times New Roman" w:cs="Times New Roman"/>
                <w:sz w:val="28"/>
                <w:szCs w:val="28"/>
              </w:rPr>
              <w:br/>
              <w:t>256.43</w:t>
            </w:r>
          </w:p>
        </w:tc>
      </w:tr>
      <w:tr w:rsidR="00E75EF5" w:rsidRPr="00030525" w14:paraId="0553372A" w14:textId="77777777" w:rsidTr="00E75EF5">
        <w:tc>
          <w:tcPr>
            <w:tcW w:w="568" w:type="dxa"/>
          </w:tcPr>
          <w:p w14:paraId="49338DBB"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9</w:t>
            </w:r>
          </w:p>
        </w:tc>
        <w:tc>
          <w:tcPr>
            <w:tcW w:w="1276" w:type="dxa"/>
          </w:tcPr>
          <w:p w14:paraId="59D10AFC"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15.278</w:t>
            </w:r>
          </w:p>
        </w:tc>
        <w:tc>
          <w:tcPr>
            <w:tcW w:w="3402" w:type="dxa"/>
          </w:tcPr>
          <w:p w14:paraId="439F4D66" w14:textId="77777777" w:rsidR="00E75EF5" w:rsidRPr="00E75EF5" w:rsidRDefault="00E75EF5" w:rsidP="00AB0D0B">
            <w:pPr>
              <w:spacing w:line="360" w:lineRule="auto"/>
              <w:jc w:val="both"/>
              <w:rPr>
                <w:rFonts w:ascii="Times New Roman" w:hAnsi="Times New Roman" w:cs="Times New Roman"/>
                <w:bCs/>
                <w:sz w:val="28"/>
                <w:szCs w:val="28"/>
              </w:rPr>
            </w:pPr>
            <w:r w:rsidRPr="00E75EF5">
              <w:rPr>
                <w:rFonts w:ascii="Times New Roman" w:hAnsi="Times New Roman" w:cs="Times New Roman"/>
                <w:bCs/>
                <w:sz w:val="28"/>
                <w:szCs w:val="28"/>
              </w:rPr>
              <w:t>Pentadecanoic acid</w:t>
            </w:r>
          </w:p>
          <w:p w14:paraId="51691274" w14:textId="77777777" w:rsidR="00E75EF5" w:rsidRPr="00E75EF5" w:rsidRDefault="00E75EF5" w:rsidP="00AB0D0B">
            <w:pPr>
              <w:spacing w:line="360" w:lineRule="auto"/>
              <w:jc w:val="both"/>
              <w:rPr>
                <w:rFonts w:ascii="Times New Roman" w:hAnsi="Times New Roman" w:cs="Times New Roman"/>
                <w:bCs/>
                <w:sz w:val="28"/>
                <w:szCs w:val="28"/>
              </w:rPr>
            </w:pPr>
            <w:proofErr w:type="spellStart"/>
            <w:r w:rsidRPr="00E75EF5">
              <w:rPr>
                <w:rFonts w:ascii="Times New Roman" w:hAnsi="Times New Roman" w:cs="Times New Roman"/>
                <w:bCs/>
                <w:sz w:val="28"/>
                <w:szCs w:val="28"/>
              </w:rPr>
              <w:t>Tetradecanoic</w:t>
            </w:r>
            <w:proofErr w:type="spellEnd"/>
            <w:r w:rsidRPr="00E75EF5">
              <w:rPr>
                <w:rFonts w:ascii="Times New Roman" w:hAnsi="Times New Roman" w:cs="Times New Roman"/>
                <w:bCs/>
                <w:sz w:val="28"/>
                <w:szCs w:val="28"/>
              </w:rPr>
              <w:t xml:space="preserve"> acid</w:t>
            </w:r>
          </w:p>
        </w:tc>
        <w:tc>
          <w:tcPr>
            <w:tcW w:w="1984" w:type="dxa"/>
          </w:tcPr>
          <w:p w14:paraId="46F5C229"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C</w:t>
            </w:r>
            <w:r w:rsidRPr="009A494D">
              <w:rPr>
                <w:rFonts w:ascii="Times New Roman" w:hAnsi="Times New Roman" w:cs="Times New Roman"/>
                <w:sz w:val="28"/>
                <w:szCs w:val="28"/>
                <w:vertAlign w:val="subscript"/>
              </w:rPr>
              <w:t>15</w:t>
            </w:r>
            <w:r w:rsidRPr="00E75EF5">
              <w:rPr>
                <w:rFonts w:ascii="Times New Roman" w:hAnsi="Times New Roman" w:cs="Times New Roman"/>
                <w:sz w:val="28"/>
                <w:szCs w:val="28"/>
              </w:rPr>
              <w:t>H</w:t>
            </w:r>
            <w:r w:rsidRPr="009A494D">
              <w:rPr>
                <w:rFonts w:ascii="Times New Roman" w:hAnsi="Times New Roman" w:cs="Times New Roman"/>
                <w:sz w:val="28"/>
                <w:szCs w:val="28"/>
                <w:vertAlign w:val="subscript"/>
              </w:rPr>
              <w:t>30</w:t>
            </w:r>
            <w:r w:rsidRPr="00E75EF5">
              <w:rPr>
                <w:rFonts w:ascii="Times New Roman" w:hAnsi="Times New Roman" w:cs="Times New Roman"/>
                <w:sz w:val="28"/>
                <w:szCs w:val="28"/>
              </w:rPr>
              <w:t>O</w:t>
            </w:r>
            <w:r w:rsidRPr="009A494D">
              <w:rPr>
                <w:rFonts w:ascii="Times New Roman" w:hAnsi="Times New Roman" w:cs="Times New Roman"/>
                <w:sz w:val="28"/>
                <w:szCs w:val="28"/>
                <w:vertAlign w:val="subscript"/>
              </w:rPr>
              <w:t>2</w:t>
            </w:r>
            <w:r w:rsidRPr="00E75EF5">
              <w:rPr>
                <w:rFonts w:ascii="Times New Roman" w:hAnsi="Times New Roman" w:cs="Times New Roman"/>
                <w:sz w:val="28"/>
                <w:szCs w:val="28"/>
              </w:rPr>
              <w:br/>
              <w:t>C</w:t>
            </w:r>
            <w:r w:rsidRPr="009A494D">
              <w:rPr>
                <w:rFonts w:ascii="Times New Roman" w:hAnsi="Times New Roman" w:cs="Times New Roman"/>
                <w:sz w:val="28"/>
                <w:szCs w:val="28"/>
                <w:vertAlign w:val="subscript"/>
              </w:rPr>
              <w:t>14</w:t>
            </w:r>
            <w:r w:rsidRPr="00E75EF5">
              <w:rPr>
                <w:rFonts w:ascii="Times New Roman" w:hAnsi="Times New Roman" w:cs="Times New Roman"/>
                <w:sz w:val="28"/>
                <w:szCs w:val="28"/>
              </w:rPr>
              <w:t>H</w:t>
            </w:r>
            <w:r w:rsidRPr="009A494D">
              <w:rPr>
                <w:rFonts w:ascii="Times New Roman" w:hAnsi="Times New Roman" w:cs="Times New Roman"/>
                <w:sz w:val="28"/>
                <w:szCs w:val="28"/>
                <w:vertAlign w:val="subscript"/>
              </w:rPr>
              <w:t>28</w:t>
            </w:r>
            <w:r w:rsidRPr="00E75EF5">
              <w:rPr>
                <w:rFonts w:ascii="Times New Roman" w:hAnsi="Times New Roman" w:cs="Times New Roman"/>
                <w:sz w:val="28"/>
                <w:szCs w:val="28"/>
              </w:rPr>
              <w:t>O</w:t>
            </w:r>
            <w:r w:rsidRPr="009A494D">
              <w:rPr>
                <w:rFonts w:ascii="Times New Roman" w:hAnsi="Times New Roman" w:cs="Times New Roman"/>
                <w:sz w:val="28"/>
                <w:szCs w:val="28"/>
                <w:vertAlign w:val="subscript"/>
              </w:rPr>
              <w:t>2</w:t>
            </w:r>
          </w:p>
        </w:tc>
        <w:tc>
          <w:tcPr>
            <w:tcW w:w="992" w:type="dxa"/>
          </w:tcPr>
          <w:p w14:paraId="5D266673"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0.05</w:t>
            </w:r>
          </w:p>
        </w:tc>
        <w:tc>
          <w:tcPr>
            <w:tcW w:w="2127" w:type="dxa"/>
          </w:tcPr>
          <w:p w14:paraId="25353587"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242.4</w:t>
            </w:r>
            <w:r w:rsidRPr="00E75EF5">
              <w:rPr>
                <w:rFonts w:ascii="Times New Roman" w:hAnsi="Times New Roman" w:cs="Times New Roman"/>
                <w:sz w:val="28"/>
                <w:szCs w:val="28"/>
              </w:rPr>
              <w:br/>
              <w:t>228.370</w:t>
            </w:r>
          </w:p>
        </w:tc>
      </w:tr>
      <w:tr w:rsidR="00E75EF5" w:rsidRPr="00030525" w14:paraId="59F61D2F" w14:textId="77777777" w:rsidTr="00E75EF5">
        <w:tc>
          <w:tcPr>
            <w:tcW w:w="568" w:type="dxa"/>
          </w:tcPr>
          <w:p w14:paraId="647805CC"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lastRenderedPageBreak/>
              <w:t>10</w:t>
            </w:r>
          </w:p>
        </w:tc>
        <w:tc>
          <w:tcPr>
            <w:tcW w:w="1276" w:type="dxa"/>
          </w:tcPr>
          <w:p w14:paraId="6B833E25"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18.362</w:t>
            </w:r>
          </w:p>
        </w:tc>
        <w:tc>
          <w:tcPr>
            <w:tcW w:w="3402" w:type="dxa"/>
          </w:tcPr>
          <w:p w14:paraId="24F405E2" w14:textId="77777777" w:rsidR="00E75EF5" w:rsidRPr="00E75EF5" w:rsidRDefault="00E75EF5" w:rsidP="00AB0D0B">
            <w:pPr>
              <w:spacing w:line="360" w:lineRule="auto"/>
              <w:jc w:val="both"/>
              <w:rPr>
                <w:rFonts w:ascii="Times New Roman" w:hAnsi="Times New Roman" w:cs="Times New Roman"/>
                <w:bCs/>
                <w:sz w:val="28"/>
                <w:szCs w:val="28"/>
              </w:rPr>
            </w:pPr>
            <w:proofErr w:type="spellStart"/>
            <w:r w:rsidRPr="00E75EF5">
              <w:rPr>
                <w:rFonts w:ascii="Times New Roman" w:hAnsi="Times New Roman" w:cs="Times New Roman"/>
                <w:bCs/>
                <w:sz w:val="28"/>
                <w:szCs w:val="28"/>
              </w:rPr>
              <w:t>Tetradecanoic</w:t>
            </w:r>
            <w:proofErr w:type="spellEnd"/>
            <w:r w:rsidRPr="00E75EF5">
              <w:rPr>
                <w:rFonts w:ascii="Times New Roman" w:hAnsi="Times New Roman" w:cs="Times New Roman"/>
                <w:bCs/>
                <w:sz w:val="28"/>
                <w:szCs w:val="28"/>
              </w:rPr>
              <w:t xml:space="preserve"> acid, 2,3-dihydroxypropyl ester</w:t>
            </w:r>
          </w:p>
          <w:p w14:paraId="40926D11" w14:textId="77777777" w:rsidR="00E75EF5" w:rsidRPr="00E75EF5" w:rsidRDefault="00E75EF5" w:rsidP="00AB0D0B">
            <w:pPr>
              <w:spacing w:line="360" w:lineRule="auto"/>
              <w:jc w:val="both"/>
              <w:rPr>
                <w:rFonts w:ascii="Times New Roman" w:hAnsi="Times New Roman" w:cs="Times New Roman"/>
                <w:bCs/>
                <w:sz w:val="28"/>
                <w:szCs w:val="28"/>
              </w:rPr>
            </w:pPr>
            <w:proofErr w:type="spellStart"/>
            <w:r w:rsidRPr="00E75EF5">
              <w:rPr>
                <w:rFonts w:ascii="Times New Roman" w:hAnsi="Times New Roman" w:cs="Times New Roman"/>
                <w:bCs/>
                <w:sz w:val="28"/>
                <w:szCs w:val="28"/>
              </w:rPr>
              <w:t>Tetradecanoic</w:t>
            </w:r>
            <w:proofErr w:type="spellEnd"/>
            <w:r w:rsidRPr="00E75EF5">
              <w:rPr>
                <w:rFonts w:ascii="Times New Roman" w:hAnsi="Times New Roman" w:cs="Times New Roman"/>
                <w:bCs/>
                <w:sz w:val="28"/>
                <w:szCs w:val="28"/>
              </w:rPr>
              <w:t xml:space="preserve"> acid, 2-hydroxy-1-(hydroxymethyl)ethyl ester</w:t>
            </w:r>
          </w:p>
        </w:tc>
        <w:tc>
          <w:tcPr>
            <w:tcW w:w="1984" w:type="dxa"/>
          </w:tcPr>
          <w:p w14:paraId="4C6F0755"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C</w:t>
            </w:r>
            <w:r w:rsidRPr="009A494D">
              <w:rPr>
                <w:rFonts w:ascii="Times New Roman" w:hAnsi="Times New Roman" w:cs="Times New Roman"/>
                <w:sz w:val="28"/>
                <w:szCs w:val="28"/>
                <w:vertAlign w:val="subscript"/>
              </w:rPr>
              <w:t>17</w:t>
            </w:r>
            <w:r w:rsidRPr="00E75EF5">
              <w:rPr>
                <w:rFonts w:ascii="Times New Roman" w:hAnsi="Times New Roman" w:cs="Times New Roman"/>
                <w:sz w:val="28"/>
                <w:szCs w:val="28"/>
              </w:rPr>
              <w:t>H</w:t>
            </w:r>
            <w:r w:rsidRPr="009A494D">
              <w:rPr>
                <w:rFonts w:ascii="Times New Roman" w:hAnsi="Times New Roman" w:cs="Times New Roman"/>
                <w:sz w:val="28"/>
                <w:szCs w:val="28"/>
                <w:vertAlign w:val="subscript"/>
              </w:rPr>
              <w:t>34</w:t>
            </w:r>
            <w:r w:rsidRPr="00E75EF5">
              <w:rPr>
                <w:rFonts w:ascii="Times New Roman" w:hAnsi="Times New Roman" w:cs="Times New Roman"/>
                <w:sz w:val="28"/>
                <w:szCs w:val="28"/>
              </w:rPr>
              <w:t>O</w:t>
            </w:r>
            <w:r w:rsidRPr="009A494D">
              <w:rPr>
                <w:rFonts w:ascii="Times New Roman" w:hAnsi="Times New Roman" w:cs="Times New Roman"/>
                <w:sz w:val="28"/>
                <w:szCs w:val="28"/>
                <w:vertAlign w:val="subscript"/>
              </w:rPr>
              <w:t>4</w:t>
            </w:r>
            <w:r w:rsidRPr="00E75EF5">
              <w:rPr>
                <w:rFonts w:ascii="Times New Roman" w:hAnsi="Times New Roman" w:cs="Times New Roman"/>
                <w:sz w:val="28"/>
                <w:szCs w:val="28"/>
              </w:rPr>
              <w:br/>
            </w:r>
            <w:r w:rsidRPr="00E75EF5">
              <w:rPr>
                <w:rFonts w:ascii="Times New Roman" w:hAnsi="Times New Roman" w:cs="Times New Roman"/>
                <w:sz w:val="28"/>
                <w:szCs w:val="28"/>
              </w:rPr>
              <w:br/>
            </w:r>
            <w:proofErr w:type="spellStart"/>
            <w:r w:rsidRPr="00E75EF5">
              <w:rPr>
                <w:rFonts w:ascii="Times New Roman" w:hAnsi="Times New Roman" w:cs="Times New Roman"/>
                <w:sz w:val="28"/>
                <w:szCs w:val="28"/>
              </w:rPr>
              <w:t>C</w:t>
            </w:r>
            <w:r w:rsidRPr="009A494D">
              <w:rPr>
                <w:rFonts w:ascii="Times New Roman" w:hAnsi="Times New Roman" w:cs="Times New Roman"/>
                <w:sz w:val="28"/>
                <w:szCs w:val="28"/>
                <w:vertAlign w:val="subscript"/>
              </w:rPr>
              <w:t>17</w:t>
            </w:r>
            <w:r w:rsidRPr="00E75EF5">
              <w:rPr>
                <w:rFonts w:ascii="Times New Roman" w:hAnsi="Times New Roman" w:cs="Times New Roman"/>
                <w:sz w:val="28"/>
                <w:szCs w:val="28"/>
              </w:rPr>
              <w:t>H</w:t>
            </w:r>
            <w:r w:rsidRPr="009A494D">
              <w:rPr>
                <w:rFonts w:ascii="Times New Roman" w:hAnsi="Times New Roman" w:cs="Times New Roman"/>
                <w:sz w:val="28"/>
                <w:szCs w:val="28"/>
                <w:vertAlign w:val="subscript"/>
              </w:rPr>
              <w:t>34</w:t>
            </w:r>
            <w:r w:rsidRPr="00E75EF5">
              <w:rPr>
                <w:rFonts w:ascii="Times New Roman" w:hAnsi="Times New Roman" w:cs="Times New Roman"/>
                <w:sz w:val="28"/>
                <w:szCs w:val="28"/>
              </w:rPr>
              <w:t>O</w:t>
            </w:r>
            <w:r w:rsidRPr="009A494D">
              <w:rPr>
                <w:rFonts w:ascii="Times New Roman" w:hAnsi="Times New Roman" w:cs="Times New Roman"/>
                <w:sz w:val="28"/>
                <w:szCs w:val="28"/>
                <w:vertAlign w:val="subscript"/>
              </w:rPr>
              <w:t>4</w:t>
            </w:r>
            <w:proofErr w:type="spellEnd"/>
          </w:p>
        </w:tc>
        <w:tc>
          <w:tcPr>
            <w:tcW w:w="992" w:type="dxa"/>
          </w:tcPr>
          <w:p w14:paraId="5A791FC5"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1.57</w:t>
            </w:r>
          </w:p>
        </w:tc>
        <w:tc>
          <w:tcPr>
            <w:tcW w:w="2127" w:type="dxa"/>
          </w:tcPr>
          <w:p w14:paraId="73C4A4E0"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302.449</w:t>
            </w:r>
            <w:r w:rsidRPr="00E75EF5">
              <w:rPr>
                <w:rFonts w:ascii="Times New Roman" w:hAnsi="Times New Roman" w:cs="Times New Roman"/>
                <w:sz w:val="28"/>
                <w:szCs w:val="28"/>
              </w:rPr>
              <w:br/>
            </w:r>
            <w:r w:rsidRPr="00E75EF5">
              <w:rPr>
                <w:rFonts w:ascii="Times New Roman" w:hAnsi="Times New Roman" w:cs="Times New Roman"/>
                <w:sz w:val="28"/>
                <w:szCs w:val="28"/>
              </w:rPr>
              <w:br/>
              <w:t>302.45</w:t>
            </w:r>
          </w:p>
        </w:tc>
      </w:tr>
      <w:tr w:rsidR="00E75EF5" w:rsidRPr="00030525" w14:paraId="52F30750" w14:textId="77777777" w:rsidTr="00E75EF5">
        <w:tc>
          <w:tcPr>
            <w:tcW w:w="568" w:type="dxa"/>
          </w:tcPr>
          <w:p w14:paraId="51CA7EFF"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11</w:t>
            </w:r>
          </w:p>
        </w:tc>
        <w:tc>
          <w:tcPr>
            <w:tcW w:w="1276" w:type="dxa"/>
          </w:tcPr>
          <w:p w14:paraId="6076DE31"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18.738</w:t>
            </w:r>
          </w:p>
        </w:tc>
        <w:tc>
          <w:tcPr>
            <w:tcW w:w="3402" w:type="dxa"/>
          </w:tcPr>
          <w:p w14:paraId="4B36EAAC" w14:textId="77777777" w:rsidR="00E75EF5" w:rsidRPr="00E75EF5" w:rsidRDefault="00E75EF5" w:rsidP="00AB0D0B">
            <w:pPr>
              <w:spacing w:line="360" w:lineRule="auto"/>
              <w:jc w:val="both"/>
              <w:rPr>
                <w:rFonts w:ascii="Times New Roman" w:hAnsi="Times New Roman" w:cs="Times New Roman"/>
                <w:bCs/>
                <w:sz w:val="28"/>
                <w:szCs w:val="28"/>
              </w:rPr>
            </w:pPr>
            <w:r w:rsidRPr="00E75EF5">
              <w:rPr>
                <w:rFonts w:ascii="Times New Roman" w:hAnsi="Times New Roman" w:cs="Times New Roman"/>
                <w:bCs/>
                <w:sz w:val="28"/>
                <w:szCs w:val="28"/>
              </w:rPr>
              <w:t>9-Octadecenamide, (Z)-</w:t>
            </w:r>
          </w:p>
        </w:tc>
        <w:tc>
          <w:tcPr>
            <w:tcW w:w="1984" w:type="dxa"/>
          </w:tcPr>
          <w:p w14:paraId="14D59F67"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C</w:t>
            </w:r>
            <w:r w:rsidRPr="009A494D">
              <w:rPr>
                <w:rFonts w:ascii="Times New Roman" w:hAnsi="Times New Roman" w:cs="Times New Roman"/>
                <w:sz w:val="28"/>
                <w:szCs w:val="28"/>
                <w:vertAlign w:val="subscript"/>
              </w:rPr>
              <w:t>18</w:t>
            </w:r>
            <w:r w:rsidRPr="00E75EF5">
              <w:rPr>
                <w:rFonts w:ascii="Times New Roman" w:hAnsi="Times New Roman" w:cs="Times New Roman"/>
                <w:sz w:val="28"/>
                <w:szCs w:val="28"/>
              </w:rPr>
              <w:t>H</w:t>
            </w:r>
            <w:r w:rsidRPr="009A494D">
              <w:rPr>
                <w:rFonts w:ascii="Times New Roman" w:hAnsi="Times New Roman" w:cs="Times New Roman"/>
                <w:sz w:val="28"/>
                <w:szCs w:val="28"/>
                <w:vertAlign w:val="subscript"/>
              </w:rPr>
              <w:t>35</w:t>
            </w:r>
            <w:r w:rsidRPr="00E75EF5">
              <w:rPr>
                <w:rFonts w:ascii="Times New Roman" w:hAnsi="Times New Roman" w:cs="Times New Roman"/>
                <w:sz w:val="28"/>
                <w:szCs w:val="28"/>
              </w:rPr>
              <w:t>NO</w:t>
            </w:r>
          </w:p>
        </w:tc>
        <w:tc>
          <w:tcPr>
            <w:tcW w:w="992" w:type="dxa"/>
          </w:tcPr>
          <w:p w14:paraId="625100DE"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0.62</w:t>
            </w:r>
          </w:p>
        </w:tc>
        <w:tc>
          <w:tcPr>
            <w:tcW w:w="2127" w:type="dxa"/>
          </w:tcPr>
          <w:p w14:paraId="589B254E"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281.476</w:t>
            </w:r>
          </w:p>
        </w:tc>
      </w:tr>
      <w:tr w:rsidR="00E75EF5" w:rsidRPr="00030525" w14:paraId="12CC1D03" w14:textId="77777777" w:rsidTr="00E75EF5">
        <w:tc>
          <w:tcPr>
            <w:tcW w:w="568" w:type="dxa"/>
          </w:tcPr>
          <w:p w14:paraId="506C6A11"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12</w:t>
            </w:r>
          </w:p>
        </w:tc>
        <w:tc>
          <w:tcPr>
            <w:tcW w:w="1276" w:type="dxa"/>
          </w:tcPr>
          <w:p w14:paraId="6A2DFE7E"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19.650</w:t>
            </w:r>
          </w:p>
        </w:tc>
        <w:tc>
          <w:tcPr>
            <w:tcW w:w="3402" w:type="dxa"/>
          </w:tcPr>
          <w:p w14:paraId="01890C55" w14:textId="77777777" w:rsidR="00E75EF5" w:rsidRPr="00E75EF5" w:rsidRDefault="00E75EF5" w:rsidP="00AB0D0B">
            <w:pPr>
              <w:spacing w:line="360" w:lineRule="auto"/>
              <w:jc w:val="both"/>
              <w:rPr>
                <w:rFonts w:ascii="Times New Roman" w:hAnsi="Times New Roman" w:cs="Times New Roman"/>
                <w:bCs/>
                <w:sz w:val="28"/>
                <w:szCs w:val="28"/>
              </w:rPr>
            </w:pPr>
            <w:proofErr w:type="spellStart"/>
            <w:r w:rsidRPr="00E75EF5">
              <w:rPr>
                <w:rFonts w:ascii="Times New Roman" w:hAnsi="Times New Roman" w:cs="Times New Roman"/>
                <w:bCs/>
                <w:sz w:val="28"/>
                <w:szCs w:val="28"/>
              </w:rPr>
              <w:t>Hexadecanoic</w:t>
            </w:r>
            <w:proofErr w:type="spellEnd"/>
            <w:r w:rsidRPr="00E75EF5">
              <w:rPr>
                <w:rFonts w:ascii="Times New Roman" w:hAnsi="Times New Roman" w:cs="Times New Roman"/>
                <w:bCs/>
                <w:sz w:val="28"/>
                <w:szCs w:val="28"/>
              </w:rPr>
              <w:t xml:space="preserve"> acid, 2-hydroxy-1-(</w:t>
            </w:r>
            <w:proofErr w:type="spellStart"/>
            <w:r w:rsidRPr="00E75EF5">
              <w:rPr>
                <w:rFonts w:ascii="Times New Roman" w:hAnsi="Times New Roman" w:cs="Times New Roman"/>
                <w:bCs/>
                <w:sz w:val="28"/>
                <w:szCs w:val="28"/>
              </w:rPr>
              <w:t>hy</w:t>
            </w:r>
            <w:proofErr w:type="spellEnd"/>
            <w:r w:rsidRPr="00E75EF5">
              <w:rPr>
                <w:rFonts w:ascii="Times New Roman" w:hAnsi="Times New Roman" w:cs="Times New Roman"/>
                <w:bCs/>
                <w:sz w:val="28"/>
                <w:szCs w:val="28"/>
              </w:rPr>
              <w:t xml:space="preserve"> </w:t>
            </w:r>
          </w:p>
          <w:p w14:paraId="01AAC338" w14:textId="77777777" w:rsidR="00E75EF5" w:rsidRPr="00E75EF5" w:rsidRDefault="00E75EF5" w:rsidP="00AB0D0B">
            <w:pPr>
              <w:spacing w:line="360" w:lineRule="auto"/>
              <w:jc w:val="both"/>
              <w:rPr>
                <w:rFonts w:ascii="Times New Roman" w:hAnsi="Times New Roman" w:cs="Times New Roman"/>
                <w:bCs/>
                <w:sz w:val="28"/>
                <w:szCs w:val="28"/>
              </w:rPr>
            </w:pPr>
            <w:proofErr w:type="spellStart"/>
            <w:r w:rsidRPr="00E75EF5">
              <w:rPr>
                <w:rFonts w:ascii="Times New Roman" w:hAnsi="Times New Roman" w:cs="Times New Roman"/>
                <w:bCs/>
                <w:sz w:val="28"/>
                <w:szCs w:val="28"/>
              </w:rPr>
              <w:t>droxymethyl</w:t>
            </w:r>
            <w:proofErr w:type="spellEnd"/>
            <w:r w:rsidRPr="00E75EF5">
              <w:rPr>
                <w:rFonts w:ascii="Times New Roman" w:hAnsi="Times New Roman" w:cs="Times New Roman"/>
                <w:bCs/>
                <w:sz w:val="28"/>
                <w:szCs w:val="28"/>
              </w:rPr>
              <w:t>) ethyl ester</w:t>
            </w:r>
          </w:p>
          <w:p w14:paraId="0F0FE083" w14:textId="77777777" w:rsidR="00E75EF5" w:rsidRPr="00E75EF5" w:rsidRDefault="00E75EF5" w:rsidP="00AB0D0B">
            <w:pPr>
              <w:spacing w:line="360" w:lineRule="auto"/>
              <w:jc w:val="both"/>
              <w:rPr>
                <w:rFonts w:ascii="Times New Roman" w:hAnsi="Times New Roman" w:cs="Times New Roman"/>
                <w:bCs/>
                <w:sz w:val="28"/>
                <w:szCs w:val="28"/>
              </w:rPr>
            </w:pPr>
            <w:r w:rsidRPr="00E75EF5">
              <w:rPr>
                <w:rFonts w:ascii="Times New Roman" w:hAnsi="Times New Roman" w:cs="Times New Roman"/>
                <w:bCs/>
                <w:sz w:val="28"/>
                <w:szCs w:val="28"/>
              </w:rPr>
              <w:t>Oxacyclododecan-2-one</w:t>
            </w:r>
          </w:p>
        </w:tc>
        <w:tc>
          <w:tcPr>
            <w:tcW w:w="1984" w:type="dxa"/>
          </w:tcPr>
          <w:p w14:paraId="6F24C429"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C</w:t>
            </w:r>
            <w:r w:rsidRPr="009A494D">
              <w:rPr>
                <w:rFonts w:ascii="Times New Roman" w:hAnsi="Times New Roman" w:cs="Times New Roman"/>
                <w:sz w:val="28"/>
                <w:szCs w:val="28"/>
                <w:vertAlign w:val="subscript"/>
              </w:rPr>
              <w:t>19</w:t>
            </w:r>
            <w:r w:rsidRPr="00E75EF5">
              <w:rPr>
                <w:rFonts w:ascii="Times New Roman" w:hAnsi="Times New Roman" w:cs="Times New Roman"/>
                <w:sz w:val="28"/>
                <w:szCs w:val="28"/>
              </w:rPr>
              <w:t>H</w:t>
            </w:r>
            <w:r w:rsidRPr="009A494D">
              <w:rPr>
                <w:rFonts w:ascii="Times New Roman" w:hAnsi="Times New Roman" w:cs="Times New Roman"/>
                <w:sz w:val="28"/>
                <w:szCs w:val="28"/>
                <w:vertAlign w:val="subscript"/>
              </w:rPr>
              <w:t>38</w:t>
            </w:r>
            <w:r w:rsidRPr="00E75EF5">
              <w:rPr>
                <w:rFonts w:ascii="Times New Roman" w:hAnsi="Times New Roman" w:cs="Times New Roman"/>
                <w:sz w:val="28"/>
                <w:szCs w:val="28"/>
              </w:rPr>
              <w:t>O</w:t>
            </w:r>
            <w:r w:rsidRPr="009A494D">
              <w:rPr>
                <w:rFonts w:ascii="Times New Roman" w:hAnsi="Times New Roman" w:cs="Times New Roman"/>
                <w:sz w:val="28"/>
                <w:szCs w:val="28"/>
                <w:vertAlign w:val="subscript"/>
              </w:rPr>
              <w:t>4</w:t>
            </w:r>
          </w:p>
          <w:p w14:paraId="70863DC8" w14:textId="77777777" w:rsidR="00E75EF5" w:rsidRPr="00E75EF5" w:rsidRDefault="00E75EF5" w:rsidP="00AB0D0B">
            <w:pPr>
              <w:spacing w:line="360" w:lineRule="auto"/>
              <w:jc w:val="both"/>
              <w:rPr>
                <w:rFonts w:ascii="Times New Roman" w:hAnsi="Times New Roman" w:cs="Times New Roman"/>
                <w:sz w:val="28"/>
                <w:szCs w:val="28"/>
              </w:rPr>
            </w:pPr>
          </w:p>
          <w:p w14:paraId="68FD2501" w14:textId="77777777" w:rsidR="00E75EF5" w:rsidRPr="00E75EF5" w:rsidRDefault="00E75EF5" w:rsidP="00AB0D0B">
            <w:pPr>
              <w:spacing w:line="360" w:lineRule="auto"/>
              <w:jc w:val="both"/>
              <w:rPr>
                <w:rFonts w:ascii="Times New Roman" w:hAnsi="Times New Roman" w:cs="Times New Roman"/>
                <w:sz w:val="28"/>
                <w:szCs w:val="28"/>
              </w:rPr>
            </w:pPr>
          </w:p>
          <w:p w14:paraId="5281813C"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C</w:t>
            </w:r>
            <w:r w:rsidRPr="009A494D">
              <w:rPr>
                <w:rFonts w:ascii="Times New Roman" w:hAnsi="Times New Roman" w:cs="Times New Roman"/>
                <w:sz w:val="28"/>
                <w:szCs w:val="28"/>
                <w:vertAlign w:val="subscript"/>
              </w:rPr>
              <w:t>11</w:t>
            </w:r>
            <w:r w:rsidRPr="00E75EF5">
              <w:rPr>
                <w:rFonts w:ascii="Times New Roman" w:hAnsi="Times New Roman" w:cs="Times New Roman"/>
                <w:sz w:val="28"/>
                <w:szCs w:val="28"/>
              </w:rPr>
              <w:t>H</w:t>
            </w:r>
            <w:r w:rsidRPr="009A494D">
              <w:rPr>
                <w:rFonts w:ascii="Times New Roman" w:hAnsi="Times New Roman" w:cs="Times New Roman"/>
                <w:sz w:val="28"/>
                <w:szCs w:val="28"/>
                <w:vertAlign w:val="subscript"/>
              </w:rPr>
              <w:t>20</w:t>
            </w:r>
            <w:r w:rsidRPr="00E75EF5">
              <w:rPr>
                <w:rFonts w:ascii="Times New Roman" w:hAnsi="Times New Roman" w:cs="Times New Roman"/>
                <w:sz w:val="28"/>
                <w:szCs w:val="28"/>
              </w:rPr>
              <w:t>O</w:t>
            </w:r>
            <w:r w:rsidRPr="009A494D">
              <w:rPr>
                <w:rFonts w:ascii="Times New Roman" w:hAnsi="Times New Roman" w:cs="Times New Roman"/>
                <w:sz w:val="28"/>
                <w:szCs w:val="28"/>
                <w:vertAlign w:val="subscript"/>
              </w:rPr>
              <w:t>2</w:t>
            </w:r>
          </w:p>
        </w:tc>
        <w:tc>
          <w:tcPr>
            <w:tcW w:w="992" w:type="dxa"/>
          </w:tcPr>
          <w:p w14:paraId="4D47CDE3"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0.27</w:t>
            </w:r>
          </w:p>
        </w:tc>
        <w:tc>
          <w:tcPr>
            <w:tcW w:w="2127" w:type="dxa"/>
          </w:tcPr>
          <w:p w14:paraId="56B2574E"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330.503</w:t>
            </w:r>
            <w:r w:rsidRPr="00E75EF5">
              <w:rPr>
                <w:rFonts w:ascii="Times New Roman" w:hAnsi="Times New Roman" w:cs="Times New Roman"/>
                <w:sz w:val="28"/>
                <w:szCs w:val="28"/>
              </w:rPr>
              <w:br/>
            </w:r>
            <w:r w:rsidRPr="00E75EF5">
              <w:rPr>
                <w:rFonts w:ascii="Times New Roman" w:hAnsi="Times New Roman" w:cs="Times New Roman"/>
                <w:sz w:val="28"/>
                <w:szCs w:val="28"/>
              </w:rPr>
              <w:br/>
            </w:r>
            <w:r w:rsidRPr="00E75EF5">
              <w:rPr>
                <w:rFonts w:ascii="Times New Roman" w:hAnsi="Times New Roman" w:cs="Times New Roman"/>
                <w:sz w:val="28"/>
                <w:szCs w:val="28"/>
              </w:rPr>
              <w:br/>
              <w:t>184.278</w:t>
            </w:r>
          </w:p>
        </w:tc>
      </w:tr>
      <w:tr w:rsidR="00E75EF5" w:rsidRPr="00030525" w14:paraId="06841D22" w14:textId="77777777" w:rsidTr="00E75EF5">
        <w:tc>
          <w:tcPr>
            <w:tcW w:w="568" w:type="dxa"/>
          </w:tcPr>
          <w:p w14:paraId="3B81AF1E"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13</w:t>
            </w:r>
          </w:p>
        </w:tc>
        <w:tc>
          <w:tcPr>
            <w:tcW w:w="1276" w:type="dxa"/>
          </w:tcPr>
          <w:p w14:paraId="7927E01F"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20.794</w:t>
            </w:r>
          </w:p>
        </w:tc>
        <w:tc>
          <w:tcPr>
            <w:tcW w:w="3402" w:type="dxa"/>
          </w:tcPr>
          <w:p w14:paraId="09CDF762" w14:textId="77777777" w:rsidR="00E75EF5" w:rsidRPr="00E75EF5" w:rsidRDefault="00E75EF5" w:rsidP="00AB0D0B">
            <w:pPr>
              <w:spacing w:line="360" w:lineRule="auto"/>
              <w:jc w:val="both"/>
              <w:rPr>
                <w:rFonts w:ascii="Times New Roman" w:hAnsi="Times New Roman" w:cs="Times New Roman"/>
                <w:bCs/>
                <w:sz w:val="28"/>
                <w:szCs w:val="28"/>
              </w:rPr>
            </w:pPr>
            <w:r w:rsidRPr="00E75EF5">
              <w:rPr>
                <w:rFonts w:ascii="Times New Roman" w:hAnsi="Times New Roman" w:cs="Times New Roman"/>
                <w:bCs/>
                <w:sz w:val="28"/>
                <w:szCs w:val="28"/>
              </w:rPr>
              <w:t xml:space="preserve">2,3-Dihydroxypropyl </w:t>
            </w:r>
            <w:proofErr w:type="spellStart"/>
            <w:r w:rsidRPr="00E75EF5">
              <w:rPr>
                <w:rFonts w:ascii="Times New Roman" w:hAnsi="Times New Roman" w:cs="Times New Roman"/>
                <w:bCs/>
                <w:sz w:val="28"/>
                <w:szCs w:val="28"/>
              </w:rPr>
              <w:t>elaidate</w:t>
            </w:r>
            <w:proofErr w:type="spellEnd"/>
          </w:p>
          <w:p w14:paraId="3D98104A" w14:textId="77777777" w:rsidR="00E75EF5" w:rsidRPr="00E75EF5" w:rsidRDefault="00E75EF5" w:rsidP="00AB0D0B">
            <w:pPr>
              <w:spacing w:line="360" w:lineRule="auto"/>
              <w:jc w:val="both"/>
              <w:rPr>
                <w:rFonts w:ascii="Times New Roman" w:hAnsi="Times New Roman" w:cs="Times New Roman"/>
                <w:bCs/>
                <w:sz w:val="28"/>
                <w:szCs w:val="28"/>
              </w:rPr>
            </w:pPr>
            <w:r w:rsidRPr="00E75EF5">
              <w:rPr>
                <w:rFonts w:ascii="Times New Roman" w:hAnsi="Times New Roman" w:cs="Times New Roman"/>
                <w:bCs/>
                <w:sz w:val="28"/>
                <w:szCs w:val="28"/>
              </w:rPr>
              <w:t>9-Octadecenoic acid (Z)-, 2,3-dihydroxypropyl ester</w:t>
            </w:r>
          </w:p>
        </w:tc>
        <w:tc>
          <w:tcPr>
            <w:tcW w:w="1984" w:type="dxa"/>
          </w:tcPr>
          <w:p w14:paraId="0DB5CEBD"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C</w:t>
            </w:r>
            <w:r w:rsidRPr="009A494D">
              <w:rPr>
                <w:rFonts w:ascii="Times New Roman" w:hAnsi="Times New Roman" w:cs="Times New Roman"/>
                <w:sz w:val="28"/>
                <w:szCs w:val="28"/>
                <w:vertAlign w:val="subscript"/>
              </w:rPr>
              <w:t>21</w:t>
            </w:r>
            <w:r w:rsidRPr="00E75EF5">
              <w:rPr>
                <w:rFonts w:ascii="Times New Roman" w:hAnsi="Times New Roman" w:cs="Times New Roman"/>
                <w:sz w:val="28"/>
                <w:szCs w:val="28"/>
              </w:rPr>
              <w:t>H</w:t>
            </w:r>
            <w:r w:rsidRPr="009A494D">
              <w:rPr>
                <w:rFonts w:ascii="Times New Roman" w:hAnsi="Times New Roman" w:cs="Times New Roman"/>
                <w:sz w:val="28"/>
                <w:szCs w:val="28"/>
                <w:vertAlign w:val="subscript"/>
              </w:rPr>
              <w:t>40</w:t>
            </w:r>
            <w:r w:rsidRPr="00E75EF5">
              <w:rPr>
                <w:rFonts w:ascii="Times New Roman" w:hAnsi="Times New Roman" w:cs="Times New Roman"/>
                <w:sz w:val="28"/>
                <w:szCs w:val="28"/>
              </w:rPr>
              <w:t>O</w:t>
            </w:r>
            <w:r w:rsidRPr="009A494D">
              <w:rPr>
                <w:rFonts w:ascii="Times New Roman" w:hAnsi="Times New Roman" w:cs="Times New Roman"/>
                <w:sz w:val="28"/>
                <w:szCs w:val="28"/>
                <w:vertAlign w:val="subscript"/>
              </w:rPr>
              <w:t>4</w:t>
            </w:r>
          </w:p>
        </w:tc>
        <w:tc>
          <w:tcPr>
            <w:tcW w:w="992" w:type="dxa"/>
          </w:tcPr>
          <w:p w14:paraId="12C8D2B3"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0.43</w:t>
            </w:r>
          </w:p>
        </w:tc>
        <w:tc>
          <w:tcPr>
            <w:tcW w:w="2127" w:type="dxa"/>
          </w:tcPr>
          <w:p w14:paraId="3D47CCAF"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356.539</w:t>
            </w:r>
          </w:p>
        </w:tc>
      </w:tr>
      <w:tr w:rsidR="00E75EF5" w:rsidRPr="00030525" w14:paraId="287CFF6B" w14:textId="77777777" w:rsidTr="00E75EF5">
        <w:tc>
          <w:tcPr>
            <w:tcW w:w="568" w:type="dxa"/>
          </w:tcPr>
          <w:p w14:paraId="155E66BD"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14</w:t>
            </w:r>
          </w:p>
        </w:tc>
        <w:tc>
          <w:tcPr>
            <w:tcW w:w="1276" w:type="dxa"/>
          </w:tcPr>
          <w:p w14:paraId="61981BC7"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22.353</w:t>
            </w:r>
          </w:p>
        </w:tc>
        <w:tc>
          <w:tcPr>
            <w:tcW w:w="3402" w:type="dxa"/>
          </w:tcPr>
          <w:p w14:paraId="236E8733" w14:textId="77777777" w:rsidR="00E75EF5" w:rsidRPr="00E75EF5" w:rsidRDefault="00E75EF5" w:rsidP="00AB0D0B">
            <w:pPr>
              <w:spacing w:line="360" w:lineRule="auto"/>
              <w:jc w:val="both"/>
              <w:rPr>
                <w:rFonts w:ascii="Times New Roman" w:hAnsi="Times New Roman" w:cs="Times New Roman"/>
                <w:bCs/>
                <w:sz w:val="28"/>
                <w:szCs w:val="28"/>
              </w:rPr>
            </w:pPr>
            <w:r w:rsidRPr="00E75EF5">
              <w:rPr>
                <w:rFonts w:ascii="Times New Roman" w:hAnsi="Times New Roman" w:cs="Times New Roman"/>
                <w:bCs/>
                <w:sz w:val="28"/>
                <w:szCs w:val="28"/>
              </w:rPr>
              <w:t>1,3-Dicaprin</w:t>
            </w:r>
          </w:p>
          <w:p w14:paraId="62456433" w14:textId="77777777" w:rsidR="00E75EF5" w:rsidRPr="00E75EF5" w:rsidRDefault="00E75EF5" w:rsidP="00AB0D0B">
            <w:pPr>
              <w:spacing w:line="360" w:lineRule="auto"/>
              <w:jc w:val="both"/>
              <w:rPr>
                <w:rFonts w:ascii="Times New Roman" w:hAnsi="Times New Roman" w:cs="Times New Roman"/>
                <w:bCs/>
                <w:sz w:val="28"/>
                <w:szCs w:val="28"/>
              </w:rPr>
            </w:pPr>
            <w:r w:rsidRPr="00E75EF5">
              <w:rPr>
                <w:rFonts w:ascii="Times New Roman" w:hAnsi="Times New Roman" w:cs="Times New Roman"/>
                <w:bCs/>
                <w:sz w:val="28"/>
                <w:szCs w:val="28"/>
              </w:rPr>
              <w:t>Carbamic acid, N-(3-chloro-4-methoxyphenyl)-,</w:t>
            </w:r>
          </w:p>
        </w:tc>
        <w:tc>
          <w:tcPr>
            <w:tcW w:w="1984" w:type="dxa"/>
          </w:tcPr>
          <w:p w14:paraId="1B21ECF8"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C</w:t>
            </w:r>
            <w:r w:rsidRPr="009A494D">
              <w:rPr>
                <w:rFonts w:ascii="Times New Roman" w:hAnsi="Times New Roman" w:cs="Times New Roman"/>
                <w:sz w:val="28"/>
                <w:szCs w:val="28"/>
                <w:vertAlign w:val="subscript"/>
              </w:rPr>
              <w:t>23</w:t>
            </w:r>
            <w:r w:rsidRPr="00E75EF5">
              <w:rPr>
                <w:rFonts w:ascii="Times New Roman" w:hAnsi="Times New Roman" w:cs="Times New Roman"/>
                <w:sz w:val="28"/>
                <w:szCs w:val="28"/>
              </w:rPr>
              <w:t>H</w:t>
            </w:r>
            <w:r w:rsidRPr="009A494D">
              <w:rPr>
                <w:rFonts w:ascii="Times New Roman" w:hAnsi="Times New Roman" w:cs="Times New Roman"/>
                <w:sz w:val="28"/>
                <w:szCs w:val="28"/>
                <w:vertAlign w:val="subscript"/>
              </w:rPr>
              <w:t>44</w:t>
            </w:r>
            <w:r w:rsidRPr="00E75EF5">
              <w:rPr>
                <w:rFonts w:ascii="Times New Roman" w:hAnsi="Times New Roman" w:cs="Times New Roman"/>
                <w:sz w:val="28"/>
                <w:szCs w:val="28"/>
              </w:rPr>
              <w:t>O</w:t>
            </w:r>
            <w:r w:rsidRPr="009A494D">
              <w:rPr>
                <w:rFonts w:ascii="Times New Roman" w:hAnsi="Times New Roman" w:cs="Times New Roman"/>
                <w:sz w:val="28"/>
                <w:szCs w:val="28"/>
                <w:vertAlign w:val="subscript"/>
              </w:rPr>
              <w:t>5</w:t>
            </w:r>
            <w:r w:rsidRPr="00E75EF5">
              <w:rPr>
                <w:rFonts w:ascii="Times New Roman" w:hAnsi="Times New Roman" w:cs="Times New Roman"/>
                <w:sz w:val="28"/>
                <w:szCs w:val="28"/>
              </w:rPr>
              <w:br/>
              <w:t>C</w:t>
            </w:r>
            <w:r w:rsidRPr="009A494D">
              <w:rPr>
                <w:rFonts w:ascii="Times New Roman" w:hAnsi="Times New Roman" w:cs="Times New Roman"/>
                <w:sz w:val="28"/>
                <w:szCs w:val="28"/>
                <w:vertAlign w:val="subscript"/>
              </w:rPr>
              <w:t>11</w:t>
            </w:r>
            <w:r w:rsidRPr="00E75EF5">
              <w:rPr>
                <w:rFonts w:ascii="Times New Roman" w:hAnsi="Times New Roman" w:cs="Times New Roman"/>
                <w:sz w:val="28"/>
                <w:szCs w:val="28"/>
              </w:rPr>
              <w:t>H</w:t>
            </w:r>
            <w:r w:rsidRPr="009A494D">
              <w:rPr>
                <w:rFonts w:ascii="Times New Roman" w:hAnsi="Times New Roman" w:cs="Times New Roman"/>
                <w:sz w:val="28"/>
                <w:szCs w:val="28"/>
                <w:vertAlign w:val="subscript"/>
              </w:rPr>
              <w:t>14</w:t>
            </w:r>
            <w:r w:rsidRPr="00E75EF5">
              <w:rPr>
                <w:rFonts w:ascii="Times New Roman" w:hAnsi="Times New Roman" w:cs="Times New Roman"/>
                <w:sz w:val="28"/>
                <w:szCs w:val="28"/>
              </w:rPr>
              <w:t>CLNO</w:t>
            </w:r>
            <w:r w:rsidRPr="009A494D">
              <w:rPr>
                <w:rFonts w:ascii="Times New Roman" w:hAnsi="Times New Roman" w:cs="Times New Roman"/>
                <w:sz w:val="28"/>
                <w:szCs w:val="28"/>
                <w:vertAlign w:val="subscript"/>
              </w:rPr>
              <w:t>3</w:t>
            </w:r>
          </w:p>
        </w:tc>
        <w:tc>
          <w:tcPr>
            <w:tcW w:w="992" w:type="dxa"/>
          </w:tcPr>
          <w:p w14:paraId="7F8CA3E8"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0.23</w:t>
            </w:r>
          </w:p>
        </w:tc>
        <w:tc>
          <w:tcPr>
            <w:tcW w:w="2127" w:type="dxa"/>
          </w:tcPr>
          <w:p w14:paraId="5178F5DD"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400.6</w:t>
            </w:r>
            <w:r w:rsidRPr="00E75EF5">
              <w:rPr>
                <w:rFonts w:ascii="Times New Roman" w:hAnsi="Times New Roman" w:cs="Times New Roman"/>
                <w:sz w:val="28"/>
                <w:szCs w:val="28"/>
              </w:rPr>
              <w:br/>
              <w:t>243.68</w:t>
            </w:r>
          </w:p>
        </w:tc>
      </w:tr>
      <w:tr w:rsidR="00E75EF5" w:rsidRPr="00030525" w14:paraId="0E363A93" w14:textId="77777777" w:rsidTr="00E75EF5">
        <w:tc>
          <w:tcPr>
            <w:tcW w:w="568" w:type="dxa"/>
          </w:tcPr>
          <w:p w14:paraId="5E5F876F"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15</w:t>
            </w:r>
          </w:p>
        </w:tc>
        <w:tc>
          <w:tcPr>
            <w:tcW w:w="1276" w:type="dxa"/>
          </w:tcPr>
          <w:p w14:paraId="11DB85D1"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22.861</w:t>
            </w:r>
          </w:p>
        </w:tc>
        <w:tc>
          <w:tcPr>
            <w:tcW w:w="3402" w:type="dxa"/>
          </w:tcPr>
          <w:p w14:paraId="2DA96A42" w14:textId="77777777" w:rsidR="00E75EF5" w:rsidRPr="00E75EF5" w:rsidRDefault="00E75EF5" w:rsidP="00AB0D0B">
            <w:pPr>
              <w:spacing w:line="360" w:lineRule="auto"/>
              <w:jc w:val="both"/>
              <w:rPr>
                <w:rFonts w:ascii="Times New Roman" w:hAnsi="Times New Roman" w:cs="Times New Roman"/>
                <w:bCs/>
                <w:sz w:val="28"/>
                <w:szCs w:val="28"/>
              </w:rPr>
            </w:pPr>
            <w:r w:rsidRPr="00E75EF5">
              <w:rPr>
                <w:rFonts w:ascii="Times New Roman" w:hAnsi="Times New Roman" w:cs="Times New Roman"/>
                <w:bCs/>
                <w:sz w:val="28"/>
                <w:szCs w:val="28"/>
              </w:rPr>
              <w:t>.gamma.-Tocopherol</w:t>
            </w:r>
          </w:p>
        </w:tc>
        <w:tc>
          <w:tcPr>
            <w:tcW w:w="1984" w:type="dxa"/>
          </w:tcPr>
          <w:p w14:paraId="575E3CD1"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C</w:t>
            </w:r>
            <w:r w:rsidRPr="009A494D">
              <w:rPr>
                <w:rFonts w:ascii="Times New Roman" w:hAnsi="Times New Roman" w:cs="Times New Roman"/>
                <w:sz w:val="28"/>
                <w:szCs w:val="28"/>
                <w:vertAlign w:val="subscript"/>
              </w:rPr>
              <w:t>28</w:t>
            </w:r>
            <w:r w:rsidRPr="00E75EF5">
              <w:rPr>
                <w:rFonts w:ascii="Times New Roman" w:hAnsi="Times New Roman" w:cs="Times New Roman"/>
                <w:sz w:val="28"/>
                <w:szCs w:val="28"/>
              </w:rPr>
              <w:t>H</w:t>
            </w:r>
            <w:r w:rsidRPr="009A494D">
              <w:rPr>
                <w:rFonts w:ascii="Times New Roman" w:hAnsi="Times New Roman" w:cs="Times New Roman"/>
                <w:sz w:val="28"/>
                <w:szCs w:val="28"/>
                <w:vertAlign w:val="subscript"/>
              </w:rPr>
              <w:t>48</w:t>
            </w:r>
            <w:r w:rsidRPr="00E75EF5">
              <w:rPr>
                <w:rFonts w:ascii="Times New Roman" w:hAnsi="Times New Roman" w:cs="Times New Roman"/>
                <w:sz w:val="28"/>
                <w:szCs w:val="28"/>
              </w:rPr>
              <w:t>O</w:t>
            </w:r>
            <w:r w:rsidRPr="009A494D">
              <w:rPr>
                <w:rFonts w:ascii="Times New Roman" w:hAnsi="Times New Roman" w:cs="Times New Roman"/>
                <w:sz w:val="28"/>
                <w:szCs w:val="28"/>
                <w:vertAlign w:val="subscript"/>
              </w:rPr>
              <w:t>2</w:t>
            </w:r>
          </w:p>
        </w:tc>
        <w:tc>
          <w:tcPr>
            <w:tcW w:w="992" w:type="dxa"/>
          </w:tcPr>
          <w:p w14:paraId="55500BC5"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0.22</w:t>
            </w:r>
          </w:p>
        </w:tc>
        <w:tc>
          <w:tcPr>
            <w:tcW w:w="2127" w:type="dxa"/>
          </w:tcPr>
          <w:p w14:paraId="7AE06957"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416.68</w:t>
            </w:r>
          </w:p>
        </w:tc>
      </w:tr>
      <w:tr w:rsidR="00E75EF5" w:rsidRPr="00030525" w14:paraId="5D8CCADE" w14:textId="77777777" w:rsidTr="00E75EF5">
        <w:tc>
          <w:tcPr>
            <w:tcW w:w="568" w:type="dxa"/>
          </w:tcPr>
          <w:p w14:paraId="5171D891"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16</w:t>
            </w:r>
          </w:p>
        </w:tc>
        <w:tc>
          <w:tcPr>
            <w:tcW w:w="1276" w:type="dxa"/>
          </w:tcPr>
          <w:p w14:paraId="178E113D"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23.572</w:t>
            </w:r>
          </w:p>
        </w:tc>
        <w:tc>
          <w:tcPr>
            <w:tcW w:w="3402" w:type="dxa"/>
          </w:tcPr>
          <w:p w14:paraId="40380D7A" w14:textId="77777777" w:rsidR="00E75EF5" w:rsidRPr="00E75EF5" w:rsidRDefault="00E75EF5" w:rsidP="00AB0D0B">
            <w:pPr>
              <w:spacing w:line="360" w:lineRule="auto"/>
              <w:jc w:val="both"/>
              <w:rPr>
                <w:rFonts w:ascii="Times New Roman" w:hAnsi="Times New Roman" w:cs="Times New Roman"/>
                <w:bCs/>
                <w:sz w:val="28"/>
                <w:szCs w:val="28"/>
              </w:rPr>
            </w:pPr>
            <w:r w:rsidRPr="00E75EF5">
              <w:rPr>
                <w:rFonts w:ascii="Times New Roman" w:hAnsi="Times New Roman" w:cs="Times New Roman"/>
                <w:bCs/>
                <w:sz w:val="28"/>
                <w:szCs w:val="28"/>
              </w:rPr>
              <w:t>Dodecanoic acid, 1-(hydroxymethyl)</w:t>
            </w:r>
          </w:p>
          <w:p w14:paraId="4169E3A0" w14:textId="77777777" w:rsidR="00E75EF5" w:rsidRPr="00E75EF5" w:rsidRDefault="00E75EF5" w:rsidP="00AB0D0B">
            <w:pPr>
              <w:spacing w:line="360" w:lineRule="auto"/>
              <w:jc w:val="both"/>
              <w:rPr>
                <w:rFonts w:ascii="Times New Roman" w:hAnsi="Times New Roman" w:cs="Times New Roman"/>
                <w:bCs/>
                <w:sz w:val="28"/>
                <w:szCs w:val="28"/>
              </w:rPr>
            </w:pPr>
            <w:r w:rsidRPr="00E75EF5">
              <w:rPr>
                <w:rFonts w:ascii="Times New Roman" w:hAnsi="Times New Roman" w:cs="Times New Roman"/>
                <w:bCs/>
                <w:sz w:val="28"/>
                <w:szCs w:val="28"/>
              </w:rPr>
              <w:t>-1,2-ethanediyl ester</w:t>
            </w:r>
          </w:p>
        </w:tc>
        <w:tc>
          <w:tcPr>
            <w:tcW w:w="1984" w:type="dxa"/>
          </w:tcPr>
          <w:p w14:paraId="164E56F5"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C</w:t>
            </w:r>
            <w:r w:rsidRPr="009A494D">
              <w:rPr>
                <w:rFonts w:ascii="Times New Roman" w:hAnsi="Times New Roman" w:cs="Times New Roman"/>
                <w:sz w:val="28"/>
                <w:szCs w:val="28"/>
                <w:vertAlign w:val="subscript"/>
              </w:rPr>
              <w:t>27</w:t>
            </w:r>
            <w:r w:rsidRPr="00E75EF5">
              <w:rPr>
                <w:rFonts w:ascii="Times New Roman" w:hAnsi="Times New Roman" w:cs="Times New Roman"/>
                <w:sz w:val="28"/>
                <w:szCs w:val="28"/>
              </w:rPr>
              <w:t>H</w:t>
            </w:r>
            <w:r w:rsidRPr="009A494D">
              <w:rPr>
                <w:rFonts w:ascii="Times New Roman" w:hAnsi="Times New Roman" w:cs="Times New Roman"/>
                <w:sz w:val="28"/>
                <w:szCs w:val="28"/>
                <w:vertAlign w:val="subscript"/>
              </w:rPr>
              <w:t>52</w:t>
            </w:r>
            <w:r w:rsidRPr="00E75EF5">
              <w:rPr>
                <w:rFonts w:ascii="Times New Roman" w:hAnsi="Times New Roman" w:cs="Times New Roman"/>
                <w:sz w:val="28"/>
                <w:szCs w:val="28"/>
              </w:rPr>
              <w:t>O</w:t>
            </w:r>
            <w:r w:rsidRPr="009A494D">
              <w:rPr>
                <w:rFonts w:ascii="Times New Roman" w:hAnsi="Times New Roman" w:cs="Times New Roman"/>
                <w:sz w:val="28"/>
                <w:szCs w:val="28"/>
                <w:vertAlign w:val="subscript"/>
              </w:rPr>
              <w:t>5</w:t>
            </w:r>
          </w:p>
        </w:tc>
        <w:tc>
          <w:tcPr>
            <w:tcW w:w="992" w:type="dxa"/>
          </w:tcPr>
          <w:p w14:paraId="566AA2B6"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2.01</w:t>
            </w:r>
          </w:p>
        </w:tc>
        <w:tc>
          <w:tcPr>
            <w:tcW w:w="2127" w:type="dxa"/>
          </w:tcPr>
          <w:p w14:paraId="53F0F250"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456.699</w:t>
            </w:r>
          </w:p>
        </w:tc>
      </w:tr>
      <w:tr w:rsidR="00E75EF5" w:rsidRPr="00030525" w14:paraId="78361F11" w14:textId="77777777" w:rsidTr="00E75EF5">
        <w:tc>
          <w:tcPr>
            <w:tcW w:w="568" w:type="dxa"/>
          </w:tcPr>
          <w:p w14:paraId="7D4F7E63"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17</w:t>
            </w:r>
          </w:p>
        </w:tc>
        <w:tc>
          <w:tcPr>
            <w:tcW w:w="1276" w:type="dxa"/>
          </w:tcPr>
          <w:p w14:paraId="6DB090B3"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24.328</w:t>
            </w:r>
          </w:p>
        </w:tc>
        <w:tc>
          <w:tcPr>
            <w:tcW w:w="3402" w:type="dxa"/>
          </w:tcPr>
          <w:p w14:paraId="29AC233B" w14:textId="77777777" w:rsidR="00E75EF5" w:rsidRPr="00E75EF5" w:rsidRDefault="00E75EF5" w:rsidP="00AB0D0B">
            <w:pPr>
              <w:spacing w:line="360" w:lineRule="auto"/>
              <w:jc w:val="both"/>
              <w:rPr>
                <w:rFonts w:ascii="Times New Roman" w:hAnsi="Times New Roman" w:cs="Times New Roman"/>
                <w:bCs/>
                <w:sz w:val="28"/>
                <w:szCs w:val="28"/>
              </w:rPr>
            </w:pPr>
            <w:r w:rsidRPr="00E75EF5">
              <w:rPr>
                <w:rFonts w:ascii="Times New Roman" w:hAnsi="Times New Roman" w:cs="Times New Roman"/>
                <w:bCs/>
                <w:sz w:val="28"/>
                <w:szCs w:val="28"/>
              </w:rPr>
              <w:t>Stigmasterol</w:t>
            </w:r>
          </w:p>
        </w:tc>
        <w:tc>
          <w:tcPr>
            <w:tcW w:w="1984" w:type="dxa"/>
          </w:tcPr>
          <w:p w14:paraId="4BD0602E"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C</w:t>
            </w:r>
            <w:r w:rsidRPr="009A494D">
              <w:rPr>
                <w:rFonts w:ascii="Times New Roman" w:hAnsi="Times New Roman" w:cs="Times New Roman"/>
                <w:sz w:val="28"/>
                <w:szCs w:val="28"/>
                <w:vertAlign w:val="subscript"/>
              </w:rPr>
              <w:t>29</w:t>
            </w:r>
            <w:r w:rsidRPr="00E75EF5">
              <w:rPr>
                <w:rFonts w:ascii="Times New Roman" w:hAnsi="Times New Roman" w:cs="Times New Roman"/>
                <w:sz w:val="28"/>
                <w:szCs w:val="28"/>
              </w:rPr>
              <w:t>H</w:t>
            </w:r>
            <w:r w:rsidRPr="009A494D">
              <w:rPr>
                <w:rFonts w:ascii="Times New Roman" w:hAnsi="Times New Roman" w:cs="Times New Roman"/>
                <w:sz w:val="28"/>
                <w:szCs w:val="28"/>
                <w:vertAlign w:val="subscript"/>
              </w:rPr>
              <w:t>48</w:t>
            </w:r>
            <w:r w:rsidRPr="00E75EF5">
              <w:rPr>
                <w:rFonts w:ascii="Times New Roman" w:hAnsi="Times New Roman" w:cs="Times New Roman"/>
                <w:sz w:val="28"/>
                <w:szCs w:val="28"/>
              </w:rPr>
              <w:t>O</w:t>
            </w:r>
          </w:p>
        </w:tc>
        <w:tc>
          <w:tcPr>
            <w:tcW w:w="992" w:type="dxa"/>
          </w:tcPr>
          <w:p w14:paraId="1406A512"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0.33</w:t>
            </w:r>
          </w:p>
        </w:tc>
        <w:tc>
          <w:tcPr>
            <w:tcW w:w="2127" w:type="dxa"/>
          </w:tcPr>
          <w:p w14:paraId="5DF76DA4"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412.69</w:t>
            </w:r>
          </w:p>
        </w:tc>
      </w:tr>
      <w:tr w:rsidR="00E75EF5" w:rsidRPr="00030525" w14:paraId="09ACE374" w14:textId="77777777" w:rsidTr="00E75EF5">
        <w:tc>
          <w:tcPr>
            <w:tcW w:w="568" w:type="dxa"/>
          </w:tcPr>
          <w:p w14:paraId="4F52BDFE"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18</w:t>
            </w:r>
          </w:p>
        </w:tc>
        <w:tc>
          <w:tcPr>
            <w:tcW w:w="1276" w:type="dxa"/>
          </w:tcPr>
          <w:p w14:paraId="344FABFD"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25.125</w:t>
            </w:r>
          </w:p>
        </w:tc>
        <w:tc>
          <w:tcPr>
            <w:tcW w:w="3402" w:type="dxa"/>
          </w:tcPr>
          <w:p w14:paraId="6F85E645" w14:textId="77777777" w:rsidR="00E75EF5" w:rsidRPr="00E75EF5" w:rsidRDefault="00E75EF5" w:rsidP="00AB0D0B">
            <w:pPr>
              <w:spacing w:line="360" w:lineRule="auto"/>
              <w:jc w:val="both"/>
              <w:rPr>
                <w:rFonts w:ascii="Times New Roman" w:hAnsi="Times New Roman" w:cs="Times New Roman"/>
                <w:bCs/>
                <w:sz w:val="28"/>
                <w:szCs w:val="28"/>
              </w:rPr>
            </w:pPr>
            <w:r w:rsidRPr="00E75EF5">
              <w:rPr>
                <w:rFonts w:ascii="Times New Roman" w:hAnsi="Times New Roman" w:cs="Times New Roman"/>
                <w:bCs/>
                <w:sz w:val="28"/>
                <w:szCs w:val="28"/>
              </w:rPr>
              <w:t xml:space="preserve">2,4-Thiophenedicarboxylic acid, </w:t>
            </w:r>
          </w:p>
          <w:p w14:paraId="7EDFCB57" w14:textId="77777777" w:rsidR="00E75EF5" w:rsidRPr="00E75EF5" w:rsidRDefault="00E75EF5" w:rsidP="00AB0D0B">
            <w:pPr>
              <w:spacing w:line="360" w:lineRule="auto"/>
              <w:jc w:val="both"/>
              <w:rPr>
                <w:rFonts w:ascii="Times New Roman" w:hAnsi="Times New Roman" w:cs="Times New Roman"/>
                <w:bCs/>
                <w:sz w:val="28"/>
                <w:szCs w:val="28"/>
              </w:rPr>
            </w:pPr>
            <w:r w:rsidRPr="00E75EF5">
              <w:rPr>
                <w:rFonts w:ascii="Times New Roman" w:hAnsi="Times New Roman" w:cs="Times New Roman"/>
                <w:bCs/>
                <w:sz w:val="28"/>
                <w:szCs w:val="28"/>
              </w:rPr>
              <w:t>amino-3-methyl-, diethyl ester</w:t>
            </w:r>
          </w:p>
        </w:tc>
        <w:tc>
          <w:tcPr>
            <w:tcW w:w="1984" w:type="dxa"/>
          </w:tcPr>
          <w:p w14:paraId="6A88C68F"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C</w:t>
            </w:r>
            <w:r w:rsidRPr="009A494D">
              <w:rPr>
                <w:rFonts w:ascii="Times New Roman" w:hAnsi="Times New Roman" w:cs="Times New Roman"/>
                <w:sz w:val="28"/>
                <w:szCs w:val="28"/>
                <w:vertAlign w:val="subscript"/>
              </w:rPr>
              <w:t>11</w:t>
            </w:r>
            <w:r w:rsidRPr="00E75EF5">
              <w:rPr>
                <w:rFonts w:ascii="Times New Roman" w:hAnsi="Times New Roman" w:cs="Times New Roman"/>
                <w:sz w:val="28"/>
                <w:szCs w:val="28"/>
              </w:rPr>
              <w:t>H</w:t>
            </w:r>
            <w:r w:rsidRPr="009A494D">
              <w:rPr>
                <w:rFonts w:ascii="Times New Roman" w:hAnsi="Times New Roman" w:cs="Times New Roman"/>
                <w:sz w:val="28"/>
                <w:szCs w:val="28"/>
                <w:vertAlign w:val="subscript"/>
              </w:rPr>
              <w:t>15</w:t>
            </w:r>
            <w:r w:rsidRPr="00E75EF5">
              <w:rPr>
                <w:rFonts w:ascii="Times New Roman" w:hAnsi="Times New Roman" w:cs="Times New Roman"/>
                <w:sz w:val="28"/>
                <w:szCs w:val="28"/>
              </w:rPr>
              <w:t>NO</w:t>
            </w:r>
            <w:r w:rsidRPr="009A494D">
              <w:rPr>
                <w:rFonts w:ascii="Times New Roman" w:hAnsi="Times New Roman" w:cs="Times New Roman"/>
                <w:sz w:val="28"/>
                <w:szCs w:val="28"/>
                <w:vertAlign w:val="subscript"/>
              </w:rPr>
              <w:t>4</w:t>
            </w:r>
            <w:r w:rsidRPr="00E75EF5">
              <w:rPr>
                <w:rFonts w:ascii="Times New Roman" w:hAnsi="Times New Roman" w:cs="Times New Roman"/>
                <w:sz w:val="28"/>
                <w:szCs w:val="28"/>
              </w:rPr>
              <w:t>S</w:t>
            </w:r>
          </w:p>
        </w:tc>
        <w:tc>
          <w:tcPr>
            <w:tcW w:w="992" w:type="dxa"/>
          </w:tcPr>
          <w:p w14:paraId="1C3642D4"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2.78</w:t>
            </w:r>
          </w:p>
        </w:tc>
        <w:tc>
          <w:tcPr>
            <w:tcW w:w="2127" w:type="dxa"/>
          </w:tcPr>
          <w:p w14:paraId="68AE818D"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257.31</w:t>
            </w:r>
          </w:p>
        </w:tc>
      </w:tr>
      <w:tr w:rsidR="00E75EF5" w:rsidRPr="00030525" w14:paraId="5EC497C1" w14:textId="77777777" w:rsidTr="00E75EF5">
        <w:tc>
          <w:tcPr>
            <w:tcW w:w="568" w:type="dxa"/>
          </w:tcPr>
          <w:p w14:paraId="489E9BD4"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lastRenderedPageBreak/>
              <w:t>19</w:t>
            </w:r>
          </w:p>
        </w:tc>
        <w:tc>
          <w:tcPr>
            <w:tcW w:w="1276" w:type="dxa"/>
          </w:tcPr>
          <w:p w14:paraId="07CCE0D2"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26.864</w:t>
            </w:r>
          </w:p>
        </w:tc>
        <w:tc>
          <w:tcPr>
            <w:tcW w:w="3402" w:type="dxa"/>
          </w:tcPr>
          <w:p w14:paraId="59D992BB" w14:textId="77777777" w:rsidR="00E75EF5" w:rsidRPr="00E75EF5" w:rsidRDefault="00E75EF5" w:rsidP="00AB0D0B">
            <w:pPr>
              <w:spacing w:line="360" w:lineRule="auto"/>
              <w:jc w:val="both"/>
              <w:rPr>
                <w:rFonts w:ascii="Times New Roman" w:hAnsi="Times New Roman" w:cs="Times New Roman"/>
                <w:bCs/>
                <w:sz w:val="28"/>
                <w:szCs w:val="28"/>
              </w:rPr>
            </w:pPr>
            <w:proofErr w:type="spellStart"/>
            <w:r w:rsidRPr="00E75EF5">
              <w:rPr>
                <w:rFonts w:ascii="Times New Roman" w:hAnsi="Times New Roman" w:cs="Times New Roman"/>
                <w:bCs/>
                <w:sz w:val="28"/>
                <w:szCs w:val="28"/>
              </w:rPr>
              <w:t>Tetradecanoic</w:t>
            </w:r>
            <w:proofErr w:type="spellEnd"/>
            <w:r w:rsidRPr="00E75EF5">
              <w:rPr>
                <w:rFonts w:ascii="Times New Roman" w:hAnsi="Times New Roman" w:cs="Times New Roman"/>
                <w:bCs/>
                <w:sz w:val="28"/>
                <w:szCs w:val="28"/>
              </w:rPr>
              <w:t xml:space="preserve"> acid, 2-hydroxy-1,3-</w:t>
            </w:r>
          </w:p>
          <w:p w14:paraId="0ADF03DA" w14:textId="77777777" w:rsidR="00E75EF5" w:rsidRPr="00E75EF5" w:rsidRDefault="00E75EF5" w:rsidP="00AB0D0B">
            <w:pPr>
              <w:spacing w:line="360" w:lineRule="auto"/>
              <w:jc w:val="both"/>
              <w:rPr>
                <w:rFonts w:ascii="Times New Roman" w:hAnsi="Times New Roman" w:cs="Times New Roman"/>
                <w:bCs/>
                <w:sz w:val="28"/>
                <w:szCs w:val="28"/>
              </w:rPr>
            </w:pPr>
            <w:proofErr w:type="spellStart"/>
            <w:r w:rsidRPr="00E75EF5">
              <w:rPr>
                <w:rFonts w:ascii="Times New Roman" w:hAnsi="Times New Roman" w:cs="Times New Roman"/>
                <w:bCs/>
                <w:sz w:val="28"/>
                <w:szCs w:val="28"/>
              </w:rPr>
              <w:t>propanediyl</w:t>
            </w:r>
            <w:proofErr w:type="spellEnd"/>
            <w:r w:rsidRPr="00E75EF5">
              <w:rPr>
                <w:rFonts w:ascii="Times New Roman" w:hAnsi="Times New Roman" w:cs="Times New Roman"/>
                <w:bCs/>
                <w:sz w:val="28"/>
                <w:szCs w:val="28"/>
              </w:rPr>
              <w:t xml:space="preserve"> ester</w:t>
            </w:r>
          </w:p>
        </w:tc>
        <w:tc>
          <w:tcPr>
            <w:tcW w:w="1984" w:type="dxa"/>
          </w:tcPr>
          <w:p w14:paraId="28A37599"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C</w:t>
            </w:r>
            <w:r w:rsidRPr="00E75EF5">
              <w:rPr>
                <w:rFonts w:ascii="Times New Roman" w:hAnsi="Times New Roman" w:cs="Times New Roman"/>
                <w:sz w:val="28"/>
                <w:szCs w:val="28"/>
                <w:vertAlign w:val="subscript"/>
              </w:rPr>
              <w:t>17</w:t>
            </w:r>
            <w:r w:rsidRPr="00E75EF5">
              <w:rPr>
                <w:rFonts w:ascii="Times New Roman" w:hAnsi="Times New Roman" w:cs="Times New Roman"/>
                <w:sz w:val="28"/>
                <w:szCs w:val="28"/>
              </w:rPr>
              <w:t>H</w:t>
            </w:r>
            <w:r w:rsidRPr="00E75EF5">
              <w:rPr>
                <w:rFonts w:ascii="Times New Roman" w:hAnsi="Times New Roman" w:cs="Times New Roman"/>
                <w:sz w:val="28"/>
                <w:szCs w:val="28"/>
                <w:vertAlign w:val="subscript"/>
              </w:rPr>
              <w:t>34</w:t>
            </w:r>
            <w:r w:rsidRPr="00E75EF5">
              <w:rPr>
                <w:rFonts w:ascii="Times New Roman" w:hAnsi="Times New Roman" w:cs="Times New Roman"/>
                <w:sz w:val="28"/>
                <w:szCs w:val="28"/>
              </w:rPr>
              <w:t>O</w:t>
            </w:r>
            <w:r w:rsidRPr="00E75EF5">
              <w:rPr>
                <w:rFonts w:ascii="Times New Roman" w:hAnsi="Times New Roman" w:cs="Times New Roman"/>
                <w:sz w:val="28"/>
                <w:szCs w:val="28"/>
                <w:vertAlign w:val="subscript"/>
              </w:rPr>
              <w:t>5</w:t>
            </w:r>
          </w:p>
        </w:tc>
        <w:tc>
          <w:tcPr>
            <w:tcW w:w="992" w:type="dxa"/>
          </w:tcPr>
          <w:p w14:paraId="21E3394A"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0.88</w:t>
            </w:r>
          </w:p>
        </w:tc>
        <w:tc>
          <w:tcPr>
            <w:tcW w:w="2127" w:type="dxa"/>
          </w:tcPr>
          <w:p w14:paraId="25198308"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302.45</w:t>
            </w:r>
          </w:p>
        </w:tc>
      </w:tr>
      <w:tr w:rsidR="00E75EF5" w:rsidRPr="00030525" w14:paraId="463647E5" w14:textId="77777777" w:rsidTr="00E75EF5">
        <w:tc>
          <w:tcPr>
            <w:tcW w:w="568" w:type="dxa"/>
          </w:tcPr>
          <w:p w14:paraId="36FEBCC0"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20</w:t>
            </w:r>
          </w:p>
        </w:tc>
        <w:tc>
          <w:tcPr>
            <w:tcW w:w="1276" w:type="dxa"/>
          </w:tcPr>
          <w:p w14:paraId="659BF255"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27.129</w:t>
            </w:r>
          </w:p>
        </w:tc>
        <w:tc>
          <w:tcPr>
            <w:tcW w:w="3402" w:type="dxa"/>
          </w:tcPr>
          <w:p w14:paraId="2AAC85E4" w14:textId="77777777" w:rsidR="00E75EF5" w:rsidRPr="00E75EF5" w:rsidRDefault="00E75EF5" w:rsidP="00AB0D0B">
            <w:pPr>
              <w:spacing w:line="360" w:lineRule="auto"/>
              <w:jc w:val="both"/>
              <w:rPr>
                <w:rFonts w:ascii="Times New Roman" w:hAnsi="Times New Roman" w:cs="Times New Roman"/>
                <w:bCs/>
                <w:sz w:val="28"/>
                <w:szCs w:val="28"/>
              </w:rPr>
            </w:pPr>
            <w:proofErr w:type="spellStart"/>
            <w:r w:rsidRPr="00E75EF5">
              <w:rPr>
                <w:rFonts w:ascii="Times New Roman" w:hAnsi="Times New Roman" w:cs="Times New Roman"/>
                <w:bCs/>
                <w:sz w:val="28"/>
                <w:szCs w:val="28"/>
              </w:rPr>
              <w:t>Tetradecanoic</w:t>
            </w:r>
            <w:proofErr w:type="spellEnd"/>
            <w:r w:rsidRPr="00E75EF5">
              <w:rPr>
                <w:rFonts w:ascii="Times New Roman" w:hAnsi="Times New Roman" w:cs="Times New Roman"/>
                <w:bCs/>
                <w:sz w:val="28"/>
                <w:szCs w:val="28"/>
              </w:rPr>
              <w:t xml:space="preserve"> acid, 2-hydroxy-1,3-</w:t>
            </w:r>
          </w:p>
          <w:p w14:paraId="37993B98" w14:textId="77777777" w:rsidR="00E75EF5" w:rsidRPr="00E75EF5" w:rsidRDefault="00E75EF5" w:rsidP="00AB0D0B">
            <w:pPr>
              <w:spacing w:line="360" w:lineRule="auto"/>
              <w:jc w:val="both"/>
              <w:rPr>
                <w:rFonts w:ascii="Times New Roman" w:hAnsi="Times New Roman" w:cs="Times New Roman"/>
                <w:bCs/>
                <w:sz w:val="28"/>
                <w:szCs w:val="28"/>
              </w:rPr>
            </w:pPr>
            <w:proofErr w:type="spellStart"/>
            <w:r w:rsidRPr="00E75EF5">
              <w:rPr>
                <w:rFonts w:ascii="Times New Roman" w:hAnsi="Times New Roman" w:cs="Times New Roman"/>
                <w:bCs/>
                <w:sz w:val="28"/>
                <w:szCs w:val="28"/>
              </w:rPr>
              <w:t>propanediyl</w:t>
            </w:r>
            <w:proofErr w:type="spellEnd"/>
            <w:r w:rsidRPr="00E75EF5">
              <w:rPr>
                <w:rFonts w:ascii="Times New Roman" w:hAnsi="Times New Roman" w:cs="Times New Roman"/>
                <w:bCs/>
                <w:sz w:val="28"/>
                <w:szCs w:val="28"/>
              </w:rPr>
              <w:t xml:space="preserve"> ester</w:t>
            </w:r>
          </w:p>
        </w:tc>
        <w:tc>
          <w:tcPr>
            <w:tcW w:w="1984" w:type="dxa"/>
          </w:tcPr>
          <w:p w14:paraId="0C8FFFCD"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C</w:t>
            </w:r>
            <w:r w:rsidRPr="00E75EF5">
              <w:rPr>
                <w:rFonts w:ascii="Times New Roman" w:hAnsi="Times New Roman" w:cs="Times New Roman"/>
                <w:sz w:val="28"/>
                <w:szCs w:val="28"/>
                <w:vertAlign w:val="subscript"/>
              </w:rPr>
              <w:t>17</w:t>
            </w:r>
            <w:r w:rsidRPr="00E75EF5">
              <w:rPr>
                <w:rFonts w:ascii="Times New Roman" w:hAnsi="Times New Roman" w:cs="Times New Roman"/>
                <w:sz w:val="28"/>
                <w:szCs w:val="28"/>
              </w:rPr>
              <w:t>H</w:t>
            </w:r>
            <w:r w:rsidRPr="00E75EF5">
              <w:rPr>
                <w:rFonts w:ascii="Times New Roman" w:hAnsi="Times New Roman" w:cs="Times New Roman"/>
                <w:sz w:val="28"/>
                <w:szCs w:val="28"/>
                <w:vertAlign w:val="subscript"/>
              </w:rPr>
              <w:t>34</w:t>
            </w:r>
            <w:r w:rsidRPr="00E75EF5">
              <w:rPr>
                <w:rFonts w:ascii="Times New Roman" w:hAnsi="Times New Roman" w:cs="Times New Roman"/>
                <w:sz w:val="28"/>
                <w:szCs w:val="28"/>
              </w:rPr>
              <w:t>O</w:t>
            </w:r>
            <w:r w:rsidRPr="00E75EF5">
              <w:rPr>
                <w:rFonts w:ascii="Times New Roman" w:hAnsi="Times New Roman" w:cs="Times New Roman"/>
                <w:sz w:val="28"/>
                <w:szCs w:val="28"/>
                <w:vertAlign w:val="subscript"/>
              </w:rPr>
              <w:t>5</w:t>
            </w:r>
          </w:p>
        </w:tc>
        <w:tc>
          <w:tcPr>
            <w:tcW w:w="992" w:type="dxa"/>
          </w:tcPr>
          <w:p w14:paraId="0B551D30"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1.64</w:t>
            </w:r>
          </w:p>
        </w:tc>
        <w:tc>
          <w:tcPr>
            <w:tcW w:w="2127" w:type="dxa"/>
          </w:tcPr>
          <w:p w14:paraId="5B4D7960"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302.45</w:t>
            </w:r>
          </w:p>
        </w:tc>
      </w:tr>
      <w:tr w:rsidR="00E75EF5" w:rsidRPr="00030525" w14:paraId="6D1B24AB" w14:textId="77777777" w:rsidTr="00E75EF5">
        <w:tc>
          <w:tcPr>
            <w:tcW w:w="568" w:type="dxa"/>
          </w:tcPr>
          <w:p w14:paraId="2B70E4E0"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21</w:t>
            </w:r>
          </w:p>
        </w:tc>
        <w:tc>
          <w:tcPr>
            <w:tcW w:w="1276" w:type="dxa"/>
          </w:tcPr>
          <w:p w14:paraId="25092032"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29.751</w:t>
            </w:r>
          </w:p>
        </w:tc>
        <w:tc>
          <w:tcPr>
            <w:tcW w:w="3402" w:type="dxa"/>
          </w:tcPr>
          <w:p w14:paraId="6A24E831" w14:textId="77777777" w:rsidR="00E75EF5" w:rsidRPr="00E75EF5" w:rsidRDefault="00E75EF5" w:rsidP="00AB0D0B">
            <w:pPr>
              <w:spacing w:line="360" w:lineRule="auto"/>
              <w:jc w:val="both"/>
              <w:rPr>
                <w:rFonts w:ascii="Times New Roman" w:hAnsi="Times New Roman" w:cs="Times New Roman"/>
                <w:bCs/>
                <w:sz w:val="28"/>
                <w:szCs w:val="28"/>
              </w:rPr>
            </w:pPr>
            <w:r w:rsidRPr="00E75EF5">
              <w:rPr>
                <w:rFonts w:ascii="Times New Roman" w:hAnsi="Times New Roman" w:cs="Times New Roman"/>
                <w:bCs/>
                <w:sz w:val="28"/>
                <w:szCs w:val="28"/>
              </w:rPr>
              <w:t>9-Octadecenoic acid, (E)-</w:t>
            </w:r>
          </w:p>
          <w:p w14:paraId="24EC8B53" w14:textId="77777777" w:rsidR="00E75EF5" w:rsidRPr="00E75EF5" w:rsidRDefault="00E75EF5" w:rsidP="00AB0D0B">
            <w:pPr>
              <w:spacing w:line="360" w:lineRule="auto"/>
              <w:jc w:val="both"/>
              <w:rPr>
                <w:rFonts w:ascii="Times New Roman" w:hAnsi="Times New Roman" w:cs="Times New Roman"/>
                <w:bCs/>
                <w:sz w:val="28"/>
                <w:szCs w:val="28"/>
              </w:rPr>
            </w:pPr>
            <w:r w:rsidRPr="00E75EF5">
              <w:rPr>
                <w:rFonts w:ascii="Times New Roman" w:hAnsi="Times New Roman" w:cs="Times New Roman"/>
                <w:bCs/>
                <w:sz w:val="28"/>
                <w:szCs w:val="28"/>
              </w:rPr>
              <w:t>Oleic Acid</w:t>
            </w:r>
          </w:p>
        </w:tc>
        <w:tc>
          <w:tcPr>
            <w:tcW w:w="1984" w:type="dxa"/>
          </w:tcPr>
          <w:p w14:paraId="21A9BBBB"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C</w:t>
            </w:r>
            <w:r w:rsidRPr="00E75EF5">
              <w:rPr>
                <w:rFonts w:ascii="Times New Roman" w:hAnsi="Times New Roman" w:cs="Times New Roman"/>
                <w:sz w:val="28"/>
                <w:szCs w:val="28"/>
                <w:vertAlign w:val="subscript"/>
              </w:rPr>
              <w:t>18</w:t>
            </w:r>
            <w:r w:rsidRPr="00E75EF5">
              <w:rPr>
                <w:rFonts w:ascii="Times New Roman" w:hAnsi="Times New Roman" w:cs="Times New Roman"/>
                <w:sz w:val="28"/>
                <w:szCs w:val="28"/>
              </w:rPr>
              <w:t>H</w:t>
            </w:r>
            <w:r w:rsidRPr="00E75EF5">
              <w:rPr>
                <w:rFonts w:ascii="Times New Roman" w:hAnsi="Times New Roman" w:cs="Times New Roman"/>
                <w:sz w:val="28"/>
                <w:szCs w:val="28"/>
                <w:vertAlign w:val="subscript"/>
              </w:rPr>
              <w:t>34</w:t>
            </w:r>
            <w:r w:rsidRPr="00E75EF5">
              <w:rPr>
                <w:rFonts w:ascii="Times New Roman" w:hAnsi="Times New Roman" w:cs="Times New Roman"/>
                <w:sz w:val="28"/>
                <w:szCs w:val="28"/>
              </w:rPr>
              <w:t>O</w:t>
            </w:r>
            <w:r w:rsidRPr="00E75EF5">
              <w:rPr>
                <w:rFonts w:ascii="Times New Roman" w:hAnsi="Times New Roman" w:cs="Times New Roman"/>
                <w:sz w:val="28"/>
                <w:szCs w:val="28"/>
                <w:vertAlign w:val="subscript"/>
              </w:rPr>
              <w:t>2</w:t>
            </w:r>
          </w:p>
        </w:tc>
        <w:tc>
          <w:tcPr>
            <w:tcW w:w="992" w:type="dxa"/>
          </w:tcPr>
          <w:p w14:paraId="0793C0D7"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0.71</w:t>
            </w:r>
          </w:p>
        </w:tc>
        <w:tc>
          <w:tcPr>
            <w:tcW w:w="2127" w:type="dxa"/>
          </w:tcPr>
          <w:p w14:paraId="4A59ABA8"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282.46</w:t>
            </w:r>
          </w:p>
        </w:tc>
      </w:tr>
      <w:tr w:rsidR="00E75EF5" w:rsidRPr="00030525" w14:paraId="342BD0BE" w14:textId="77777777" w:rsidTr="00E75EF5">
        <w:tc>
          <w:tcPr>
            <w:tcW w:w="568" w:type="dxa"/>
          </w:tcPr>
          <w:p w14:paraId="455AAFC1"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22</w:t>
            </w:r>
          </w:p>
        </w:tc>
        <w:tc>
          <w:tcPr>
            <w:tcW w:w="1276" w:type="dxa"/>
          </w:tcPr>
          <w:p w14:paraId="43154DDD"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30.034</w:t>
            </w:r>
          </w:p>
        </w:tc>
        <w:tc>
          <w:tcPr>
            <w:tcW w:w="3402" w:type="dxa"/>
          </w:tcPr>
          <w:p w14:paraId="2358ED74" w14:textId="77777777" w:rsidR="00E75EF5" w:rsidRPr="00E75EF5" w:rsidRDefault="00E75EF5" w:rsidP="00AB0D0B">
            <w:pPr>
              <w:spacing w:line="360" w:lineRule="auto"/>
              <w:jc w:val="both"/>
              <w:rPr>
                <w:rFonts w:ascii="Times New Roman" w:hAnsi="Times New Roman" w:cs="Times New Roman"/>
                <w:bCs/>
                <w:sz w:val="28"/>
                <w:szCs w:val="28"/>
              </w:rPr>
            </w:pPr>
            <w:r w:rsidRPr="00E75EF5">
              <w:rPr>
                <w:rFonts w:ascii="Times New Roman" w:hAnsi="Times New Roman" w:cs="Times New Roman"/>
                <w:bCs/>
                <w:sz w:val="28"/>
                <w:szCs w:val="28"/>
              </w:rPr>
              <w:t>Octadecanoic acid, 2-hydroxy-1,3-propanediyl ester</w:t>
            </w:r>
          </w:p>
        </w:tc>
        <w:tc>
          <w:tcPr>
            <w:tcW w:w="1984" w:type="dxa"/>
          </w:tcPr>
          <w:p w14:paraId="259A50A3"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C</w:t>
            </w:r>
            <w:r w:rsidRPr="00E75EF5">
              <w:rPr>
                <w:rFonts w:ascii="Times New Roman" w:hAnsi="Times New Roman" w:cs="Times New Roman"/>
                <w:sz w:val="28"/>
                <w:szCs w:val="28"/>
                <w:vertAlign w:val="subscript"/>
              </w:rPr>
              <w:t>39</w:t>
            </w:r>
            <w:r w:rsidRPr="00E75EF5">
              <w:rPr>
                <w:rFonts w:ascii="Times New Roman" w:hAnsi="Times New Roman" w:cs="Times New Roman"/>
                <w:sz w:val="28"/>
                <w:szCs w:val="28"/>
              </w:rPr>
              <w:t>H</w:t>
            </w:r>
            <w:r w:rsidRPr="00E75EF5">
              <w:rPr>
                <w:rFonts w:ascii="Times New Roman" w:hAnsi="Times New Roman" w:cs="Times New Roman"/>
                <w:sz w:val="28"/>
                <w:szCs w:val="28"/>
                <w:vertAlign w:val="subscript"/>
              </w:rPr>
              <w:t>76</w:t>
            </w:r>
            <w:r w:rsidRPr="00E75EF5">
              <w:rPr>
                <w:rFonts w:ascii="Times New Roman" w:hAnsi="Times New Roman" w:cs="Times New Roman"/>
                <w:sz w:val="28"/>
                <w:szCs w:val="28"/>
              </w:rPr>
              <w:t>O</w:t>
            </w:r>
            <w:r w:rsidRPr="00E75EF5">
              <w:rPr>
                <w:rFonts w:ascii="Times New Roman" w:hAnsi="Times New Roman" w:cs="Times New Roman"/>
                <w:sz w:val="28"/>
                <w:szCs w:val="28"/>
                <w:vertAlign w:val="subscript"/>
              </w:rPr>
              <w:t>5</w:t>
            </w:r>
          </w:p>
        </w:tc>
        <w:tc>
          <w:tcPr>
            <w:tcW w:w="992" w:type="dxa"/>
          </w:tcPr>
          <w:p w14:paraId="2C143A5C"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0.29</w:t>
            </w:r>
          </w:p>
        </w:tc>
        <w:tc>
          <w:tcPr>
            <w:tcW w:w="2127" w:type="dxa"/>
          </w:tcPr>
          <w:p w14:paraId="1F0F974B" w14:textId="77777777" w:rsidR="00E75EF5" w:rsidRPr="00E75EF5" w:rsidRDefault="00E75EF5" w:rsidP="00AB0D0B">
            <w:pPr>
              <w:spacing w:line="360" w:lineRule="auto"/>
              <w:jc w:val="both"/>
              <w:rPr>
                <w:rFonts w:ascii="Times New Roman" w:hAnsi="Times New Roman" w:cs="Times New Roman"/>
                <w:sz w:val="28"/>
                <w:szCs w:val="28"/>
              </w:rPr>
            </w:pPr>
            <w:r w:rsidRPr="00E75EF5">
              <w:rPr>
                <w:rFonts w:ascii="Times New Roman" w:hAnsi="Times New Roman" w:cs="Times New Roman"/>
                <w:sz w:val="28"/>
                <w:szCs w:val="28"/>
              </w:rPr>
              <w:t>625.032</w:t>
            </w:r>
          </w:p>
        </w:tc>
      </w:tr>
    </w:tbl>
    <w:p w14:paraId="0FF3E138" w14:textId="77777777" w:rsidR="00767C5F" w:rsidRDefault="00767C5F" w:rsidP="00AB0D0B">
      <w:pPr>
        <w:spacing w:line="360" w:lineRule="auto"/>
        <w:jc w:val="both"/>
        <w:rPr>
          <w:rFonts w:ascii="Times New Roman" w:hAnsi="Times New Roman" w:cs="Times New Roman"/>
          <w:b/>
          <w:sz w:val="28"/>
          <w:szCs w:val="28"/>
          <w:lang w:val="en-GB"/>
        </w:rPr>
      </w:pPr>
    </w:p>
    <w:p w14:paraId="1A13CCCE" w14:textId="77777777" w:rsidR="00767C5F" w:rsidRDefault="00767C5F" w:rsidP="00AB0D0B">
      <w:pPr>
        <w:spacing w:line="360" w:lineRule="auto"/>
        <w:jc w:val="both"/>
        <w:rPr>
          <w:rFonts w:ascii="Times New Roman" w:hAnsi="Times New Roman" w:cs="Times New Roman"/>
          <w:b/>
          <w:sz w:val="28"/>
          <w:szCs w:val="28"/>
          <w:lang w:val="en-GB"/>
        </w:rPr>
      </w:pPr>
    </w:p>
    <w:p w14:paraId="04A4BBCD" w14:textId="77777777" w:rsidR="00767C5F" w:rsidRPr="00E75EF5" w:rsidRDefault="00767C5F" w:rsidP="00AB0D0B">
      <w:pPr>
        <w:spacing w:line="360" w:lineRule="auto"/>
        <w:jc w:val="both"/>
        <w:rPr>
          <w:rFonts w:ascii="Times New Roman" w:hAnsi="Times New Roman" w:cs="Times New Roman"/>
          <w:sz w:val="24"/>
          <w:szCs w:val="24"/>
          <w:lang w:val="en-GB"/>
        </w:rPr>
      </w:pPr>
    </w:p>
    <w:p w14:paraId="3EC56D75" w14:textId="77777777" w:rsidR="00767C5F" w:rsidRDefault="00767C5F" w:rsidP="00AB0D0B">
      <w:pPr>
        <w:spacing w:line="360" w:lineRule="auto"/>
        <w:jc w:val="both"/>
        <w:rPr>
          <w:rFonts w:ascii="Times New Roman" w:hAnsi="Times New Roman" w:cs="Times New Roman"/>
          <w:b/>
          <w:sz w:val="28"/>
          <w:szCs w:val="28"/>
          <w:lang w:val="en-GB"/>
        </w:rPr>
      </w:pPr>
    </w:p>
    <w:p w14:paraId="3704EE02" w14:textId="77777777" w:rsidR="00767C5F" w:rsidRDefault="00767C5F" w:rsidP="00AB0D0B">
      <w:pPr>
        <w:spacing w:line="360" w:lineRule="auto"/>
        <w:jc w:val="both"/>
        <w:rPr>
          <w:rFonts w:ascii="Times New Roman" w:hAnsi="Times New Roman" w:cs="Times New Roman"/>
          <w:b/>
          <w:sz w:val="28"/>
          <w:szCs w:val="28"/>
          <w:lang w:val="en-GB"/>
        </w:rPr>
      </w:pPr>
    </w:p>
    <w:p w14:paraId="532B87A9" w14:textId="77777777" w:rsidR="00767C5F" w:rsidRDefault="00767C5F" w:rsidP="00AB0D0B">
      <w:pPr>
        <w:spacing w:line="360" w:lineRule="auto"/>
        <w:jc w:val="both"/>
        <w:rPr>
          <w:rFonts w:ascii="Times New Roman" w:hAnsi="Times New Roman" w:cs="Times New Roman"/>
          <w:b/>
          <w:sz w:val="28"/>
          <w:szCs w:val="28"/>
          <w:lang w:val="en-GB"/>
        </w:rPr>
      </w:pPr>
    </w:p>
    <w:p w14:paraId="48003C6E" w14:textId="77777777" w:rsidR="00767C5F" w:rsidRDefault="00767C5F" w:rsidP="00AB0D0B">
      <w:pPr>
        <w:spacing w:line="360" w:lineRule="auto"/>
        <w:jc w:val="both"/>
        <w:rPr>
          <w:rFonts w:ascii="Times New Roman" w:hAnsi="Times New Roman" w:cs="Times New Roman"/>
          <w:b/>
          <w:sz w:val="28"/>
          <w:szCs w:val="28"/>
          <w:lang w:val="en-GB"/>
        </w:rPr>
      </w:pPr>
    </w:p>
    <w:p w14:paraId="4C1B203A" w14:textId="77777777" w:rsidR="00767C5F" w:rsidRDefault="00767C5F" w:rsidP="00AB0D0B">
      <w:pPr>
        <w:spacing w:line="360" w:lineRule="auto"/>
        <w:jc w:val="both"/>
        <w:rPr>
          <w:rFonts w:ascii="Times New Roman" w:hAnsi="Times New Roman" w:cs="Times New Roman"/>
          <w:b/>
          <w:sz w:val="28"/>
          <w:szCs w:val="28"/>
          <w:lang w:val="en-GB"/>
        </w:rPr>
      </w:pPr>
    </w:p>
    <w:p w14:paraId="47B029DC" w14:textId="77777777" w:rsidR="006B07AA" w:rsidRDefault="006B07AA" w:rsidP="00AB0D0B">
      <w:pPr>
        <w:spacing w:line="360" w:lineRule="auto"/>
        <w:jc w:val="both"/>
        <w:rPr>
          <w:rFonts w:ascii="Times New Roman" w:hAnsi="Times New Roman" w:cs="Times New Roman"/>
          <w:b/>
          <w:sz w:val="28"/>
          <w:szCs w:val="28"/>
          <w:lang w:val="en-GB"/>
        </w:rPr>
      </w:pPr>
    </w:p>
    <w:p w14:paraId="4C42C020" w14:textId="77777777" w:rsidR="00B01B2C" w:rsidRDefault="00B01B2C" w:rsidP="00AB0D0B">
      <w:pPr>
        <w:spacing w:line="360" w:lineRule="auto"/>
        <w:jc w:val="both"/>
        <w:rPr>
          <w:rFonts w:ascii="Times New Roman" w:hAnsi="Times New Roman" w:cs="Times New Roman"/>
          <w:b/>
          <w:sz w:val="24"/>
          <w:szCs w:val="24"/>
          <w:lang w:val="en-GB"/>
        </w:rPr>
      </w:pPr>
    </w:p>
    <w:p w14:paraId="37D17859" w14:textId="77777777" w:rsidR="00B01B2C" w:rsidRDefault="00B01B2C" w:rsidP="00AB0D0B">
      <w:pPr>
        <w:spacing w:line="360" w:lineRule="auto"/>
        <w:jc w:val="both"/>
        <w:rPr>
          <w:rFonts w:ascii="Times New Roman" w:hAnsi="Times New Roman" w:cs="Times New Roman"/>
          <w:b/>
          <w:sz w:val="24"/>
          <w:szCs w:val="24"/>
          <w:lang w:val="en-GB"/>
        </w:rPr>
      </w:pPr>
    </w:p>
    <w:p w14:paraId="7A02B74F" w14:textId="77777777" w:rsidR="00B01B2C" w:rsidRDefault="00B01B2C" w:rsidP="00AB0D0B">
      <w:pPr>
        <w:spacing w:line="360" w:lineRule="auto"/>
        <w:jc w:val="both"/>
        <w:rPr>
          <w:rFonts w:ascii="Times New Roman" w:hAnsi="Times New Roman" w:cs="Times New Roman"/>
          <w:b/>
          <w:sz w:val="24"/>
          <w:szCs w:val="24"/>
          <w:lang w:val="en-GB"/>
        </w:rPr>
      </w:pPr>
    </w:p>
    <w:p w14:paraId="0AD1E6B6" w14:textId="77777777" w:rsidR="006B07AA" w:rsidRPr="00BB18BD" w:rsidRDefault="00920B32"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 xml:space="preserve">Figure 4.2: </w:t>
      </w:r>
      <w:r w:rsidR="00BB18BD" w:rsidRPr="00BB18BD">
        <w:rPr>
          <w:rFonts w:ascii="Times New Roman" w:hAnsi="Times New Roman" w:cs="Times New Roman"/>
          <w:sz w:val="24"/>
          <w:szCs w:val="24"/>
          <w:lang w:val="en-GB"/>
        </w:rPr>
        <w:t xml:space="preserve">GC-MS graphical representation analysis on the sap of </w:t>
      </w:r>
      <w:r w:rsidR="00BB18BD" w:rsidRPr="00BB18BD">
        <w:rPr>
          <w:rFonts w:ascii="Times New Roman" w:hAnsi="Times New Roman" w:cs="Times New Roman"/>
          <w:i/>
          <w:sz w:val="24"/>
          <w:szCs w:val="24"/>
          <w:lang w:val="en-GB"/>
        </w:rPr>
        <w:t xml:space="preserve">J </w:t>
      </w:r>
      <w:proofErr w:type="spellStart"/>
      <w:r w:rsidR="00BB18BD" w:rsidRPr="00BB18BD">
        <w:rPr>
          <w:rFonts w:ascii="Times New Roman" w:hAnsi="Times New Roman" w:cs="Times New Roman"/>
          <w:i/>
          <w:sz w:val="24"/>
          <w:szCs w:val="24"/>
          <w:lang w:val="en-GB"/>
        </w:rPr>
        <w:t>curcas</w:t>
      </w:r>
      <w:proofErr w:type="spellEnd"/>
      <w:r w:rsidR="00BB18BD" w:rsidRPr="00BB18BD">
        <w:rPr>
          <w:rFonts w:ascii="Times New Roman" w:hAnsi="Times New Roman" w:cs="Times New Roman"/>
          <w:sz w:val="24"/>
          <w:szCs w:val="24"/>
          <w:lang w:val="en-GB"/>
        </w:rPr>
        <w:t>.</w:t>
      </w:r>
    </w:p>
    <w:p w14:paraId="318C8E7D" w14:textId="77777777" w:rsidR="00A04477" w:rsidRDefault="006B07AA" w:rsidP="00AB0D0B">
      <w:pPr>
        <w:spacing w:line="360" w:lineRule="auto"/>
        <w:jc w:val="both"/>
        <w:rPr>
          <w:rFonts w:ascii="Times New Roman" w:hAnsi="Times New Roman" w:cs="Times New Roman"/>
          <w:b/>
          <w:sz w:val="28"/>
          <w:szCs w:val="28"/>
          <w:lang w:val="en-GB"/>
        </w:rPr>
      </w:pPr>
      <w:r>
        <w:rPr>
          <w:noProof/>
        </w:rPr>
        <w:drawing>
          <wp:anchor distT="0" distB="0" distL="114300" distR="114300" simplePos="0" relativeHeight="251659264" behindDoc="0" locked="0" layoutInCell="1" allowOverlap="0" wp14:anchorId="736C975C" wp14:editId="27F78E4C">
            <wp:simplePos x="0" y="0"/>
            <wp:positionH relativeFrom="page">
              <wp:posOffset>807720</wp:posOffset>
            </wp:positionH>
            <wp:positionV relativeFrom="paragraph">
              <wp:posOffset>314325</wp:posOffset>
            </wp:positionV>
            <wp:extent cx="6623050" cy="5188585"/>
            <wp:effectExtent l="0" t="0" r="635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1079" name="Picture 11079"/>
                    <pic:cNvPicPr/>
                  </pic:nvPicPr>
                  <pic:blipFill>
                    <a:blip r:embed="rId11"/>
                    <a:stretch>
                      <a:fillRect/>
                    </a:stretch>
                  </pic:blipFill>
                  <pic:spPr>
                    <a:xfrm>
                      <a:off x="0" y="0"/>
                      <a:ext cx="6623050" cy="5188585"/>
                    </a:xfrm>
                    <a:prstGeom prst="rect">
                      <a:avLst/>
                    </a:prstGeom>
                  </pic:spPr>
                </pic:pic>
              </a:graphicData>
            </a:graphic>
            <wp14:sizeRelH relativeFrom="margin">
              <wp14:pctWidth>0</wp14:pctWidth>
            </wp14:sizeRelH>
            <wp14:sizeRelV relativeFrom="margin">
              <wp14:pctHeight>0</wp14:pctHeight>
            </wp14:sizeRelV>
          </wp:anchor>
        </w:drawing>
      </w:r>
    </w:p>
    <w:p w14:paraId="784317FD" w14:textId="77777777" w:rsidR="00A04477" w:rsidRDefault="00A04477" w:rsidP="00AB0D0B">
      <w:pPr>
        <w:spacing w:line="360" w:lineRule="auto"/>
        <w:jc w:val="both"/>
        <w:rPr>
          <w:rFonts w:ascii="Times New Roman" w:hAnsi="Times New Roman" w:cs="Times New Roman"/>
          <w:b/>
          <w:sz w:val="28"/>
          <w:szCs w:val="28"/>
          <w:lang w:val="en-GB"/>
        </w:rPr>
      </w:pPr>
    </w:p>
    <w:p w14:paraId="14F6C32E" w14:textId="77777777" w:rsidR="00AD3C21" w:rsidRDefault="00AD3C21" w:rsidP="00AB0D0B">
      <w:pPr>
        <w:spacing w:line="360" w:lineRule="auto"/>
        <w:jc w:val="both"/>
        <w:rPr>
          <w:rFonts w:ascii="Times New Roman" w:hAnsi="Times New Roman" w:cs="Times New Roman"/>
          <w:b/>
          <w:sz w:val="24"/>
          <w:szCs w:val="24"/>
          <w:lang w:val="en-GB"/>
        </w:rPr>
      </w:pPr>
    </w:p>
    <w:p w14:paraId="59AA79E6" w14:textId="77777777" w:rsidR="00AD3C21" w:rsidRDefault="00AD3C21" w:rsidP="00AB0D0B">
      <w:pPr>
        <w:spacing w:line="360" w:lineRule="auto"/>
        <w:jc w:val="both"/>
        <w:rPr>
          <w:rFonts w:ascii="Times New Roman" w:hAnsi="Times New Roman" w:cs="Times New Roman"/>
          <w:b/>
          <w:sz w:val="24"/>
          <w:szCs w:val="24"/>
          <w:lang w:val="en-GB"/>
        </w:rPr>
      </w:pPr>
    </w:p>
    <w:p w14:paraId="7C13639D" w14:textId="77777777" w:rsidR="00AD3C21" w:rsidRDefault="00AD3C21" w:rsidP="00AB0D0B">
      <w:pPr>
        <w:spacing w:line="360" w:lineRule="auto"/>
        <w:jc w:val="both"/>
        <w:rPr>
          <w:rFonts w:ascii="Times New Roman" w:hAnsi="Times New Roman" w:cs="Times New Roman"/>
          <w:b/>
          <w:sz w:val="24"/>
          <w:szCs w:val="24"/>
          <w:lang w:val="en-GB"/>
        </w:rPr>
      </w:pPr>
    </w:p>
    <w:p w14:paraId="0EE16FEE" w14:textId="77777777" w:rsidR="00AD3C21" w:rsidRDefault="00AD3C21" w:rsidP="00AB0D0B">
      <w:pPr>
        <w:spacing w:line="360" w:lineRule="auto"/>
        <w:jc w:val="both"/>
        <w:rPr>
          <w:rFonts w:ascii="Times New Roman" w:hAnsi="Times New Roman" w:cs="Times New Roman"/>
          <w:b/>
          <w:sz w:val="24"/>
          <w:szCs w:val="24"/>
          <w:lang w:val="en-GB"/>
        </w:rPr>
      </w:pPr>
    </w:p>
    <w:p w14:paraId="798FB488" w14:textId="77777777" w:rsidR="00AD3C21" w:rsidRDefault="00AD3C21" w:rsidP="00AB0D0B">
      <w:pPr>
        <w:spacing w:line="360" w:lineRule="auto"/>
        <w:jc w:val="both"/>
        <w:rPr>
          <w:rFonts w:ascii="Times New Roman" w:hAnsi="Times New Roman" w:cs="Times New Roman"/>
          <w:b/>
          <w:sz w:val="24"/>
          <w:szCs w:val="24"/>
          <w:lang w:val="en-GB"/>
        </w:rPr>
      </w:pPr>
    </w:p>
    <w:p w14:paraId="245F9202" w14:textId="28F5AF7E" w:rsidR="006B07AA" w:rsidRPr="001F67F5" w:rsidRDefault="00AD3C21" w:rsidP="00AB0D0B">
      <w:pPr>
        <w:spacing w:line="360" w:lineRule="auto"/>
        <w:jc w:val="both"/>
        <w:rPr>
          <w:rFonts w:ascii="Times New Roman" w:hAnsi="Times New Roman" w:cs="Times New Roman"/>
          <w:b/>
          <w:sz w:val="24"/>
          <w:szCs w:val="24"/>
        </w:rPr>
      </w:pPr>
      <w:r>
        <w:rPr>
          <w:rFonts w:ascii="Times New Roman" w:hAnsi="Times New Roman" w:cs="Times New Roman"/>
          <w:b/>
          <w:sz w:val="24"/>
          <w:szCs w:val="24"/>
          <w:lang w:val="en-GB"/>
        </w:rPr>
        <w:lastRenderedPageBreak/>
        <w:t>4.3 NUCLEAR MAGNETICR ESONANCE</w:t>
      </w:r>
      <w:r w:rsidR="00CD293F">
        <w:rPr>
          <w:rFonts w:ascii="Times New Roman" w:hAnsi="Times New Roman" w:cs="Times New Roman"/>
          <w:b/>
          <w:sz w:val="24"/>
          <w:szCs w:val="24"/>
          <w:lang w:val="en-GB"/>
        </w:rPr>
        <w:t xml:space="preserve"> ANALYSIS</w:t>
      </w:r>
      <w:r w:rsidR="00CD293F">
        <w:rPr>
          <w:rFonts w:ascii="Times New Roman" w:hAnsi="Times New Roman" w:cs="Times New Roman"/>
          <w:b/>
          <w:sz w:val="24"/>
          <w:szCs w:val="24"/>
          <w:lang w:val="en-GB"/>
        </w:rPr>
        <w:br/>
      </w:r>
      <w:r w:rsidR="00CD293F">
        <w:rPr>
          <w:rFonts w:ascii="Times New Roman" w:hAnsi="Times New Roman" w:cs="Times New Roman"/>
          <w:b/>
          <w:sz w:val="24"/>
          <w:szCs w:val="24"/>
        </w:rPr>
        <w:br/>
      </w:r>
      <w:r w:rsidR="006B07AA" w:rsidRPr="001F67F5">
        <w:rPr>
          <w:rFonts w:ascii="Times New Roman" w:hAnsi="Times New Roman" w:cs="Times New Roman"/>
          <w:b/>
          <w:sz w:val="24"/>
          <w:szCs w:val="24"/>
        </w:rPr>
        <w:t>Table</w:t>
      </w:r>
      <w:r w:rsidR="00CD293F">
        <w:rPr>
          <w:rFonts w:ascii="Times New Roman" w:hAnsi="Times New Roman" w:cs="Times New Roman"/>
          <w:b/>
          <w:sz w:val="24"/>
          <w:szCs w:val="24"/>
        </w:rPr>
        <w:t xml:space="preserve"> 4.3</w:t>
      </w:r>
      <w:r w:rsidR="006B07AA" w:rsidRPr="001F67F5">
        <w:rPr>
          <w:rFonts w:ascii="Times New Roman" w:hAnsi="Times New Roman" w:cs="Times New Roman"/>
          <w:b/>
          <w:sz w:val="24"/>
          <w:szCs w:val="24"/>
        </w:rPr>
        <w:tab/>
        <w:t>1H NMR che</w:t>
      </w:r>
      <w:r w:rsidR="00AB3489">
        <w:rPr>
          <w:rFonts w:ascii="Times New Roman" w:hAnsi="Times New Roman" w:cs="Times New Roman"/>
          <w:b/>
          <w:sz w:val="24"/>
          <w:szCs w:val="24"/>
        </w:rPr>
        <w:t xml:space="preserve">mical shifts of </w:t>
      </w:r>
      <w:r w:rsidR="00AB3489">
        <w:rPr>
          <w:rFonts w:ascii="Times New Roman" w:hAnsi="Times New Roman" w:cs="Times New Roman"/>
          <w:b/>
          <w:i/>
          <w:sz w:val="24"/>
          <w:szCs w:val="24"/>
        </w:rPr>
        <w:t xml:space="preserve">Jatropha </w:t>
      </w:r>
      <w:proofErr w:type="spellStart"/>
      <w:r w:rsidR="00AB3489">
        <w:rPr>
          <w:rFonts w:ascii="Times New Roman" w:hAnsi="Times New Roman" w:cs="Times New Roman"/>
          <w:b/>
          <w:i/>
          <w:sz w:val="24"/>
          <w:szCs w:val="24"/>
        </w:rPr>
        <w:t>curcas</w:t>
      </w:r>
      <w:proofErr w:type="spellEnd"/>
      <w:r w:rsidR="00CD293F">
        <w:rPr>
          <w:rFonts w:ascii="Times New Roman" w:hAnsi="Times New Roman" w:cs="Times New Roman"/>
          <w:b/>
          <w:sz w:val="24"/>
          <w:szCs w:val="24"/>
        </w:rPr>
        <w:br/>
      </w:r>
    </w:p>
    <w:tbl>
      <w:tblPr>
        <w:tblW w:w="9843"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3"/>
      </w:tblGrid>
      <w:tr w:rsidR="00CD293F" w14:paraId="2DBB8D38" w14:textId="77777777" w:rsidTr="00CD293F">
        <w:trPr>
          <w:trHeight w:val="1170"/>
        </w:trPr>
        <w:tc>
          <w:tcPr>
            <w:tcW w:w="9843" w:type="dxa"/>
          </w:tcPr>
          <w:p w14:paraId="01712495" w14:textId="77777777" w:rsidR="00CD293F" w:rsidRDefault="00CD293F" w:rsidP="00AB0D0B">
            <w:pPr>
              <w:spacing w:line="360" w:lineRule="auto"/>
              <w:ind w:left="84"/>
              <w:jc w:val="both"/>
              <w:rPr>
                <w:rFonts w:ascii="Times New Roman" w:hAnsi="Times New Roman" w:cs="Times New Roman"/>
                <w:sz w:val="24"/>
                <w:szCs w:val="24"/>
              </w:rPr>
            </w:pPr>
            <w:r>
              <w:rPr>
                <w:rFonts w:ascii="Times New Roman" w:hAnsi="Times New Roman" w:cs="Times New Roman"/>
                <w:sz w:val="24"/>
                <w:szCs w:val="24"/>
              </w:rPr>
              <w:t xml:space="preserve">           </w:t>
            </w:r>
            <w:r w:rsidRPr="001F67F5">
              <w:rPr>
                <w:rFonts w:ascii="Times New Roman" w:hAnsi="Times New Roman" w:cs="Times New Roman"/>
                <w:sz w:val="24"/>
                <w:szCs w:val="24"/>
              </w:rPr>
              <w:t>Name</w:t>
            </w:r>
            <w:r w:rsidRPr="001F67F5">
              <w:rPr>
                <w:rFonts w:ascii="Times New Roman" w:hAnsi="Times New Roman" w:cs="Times New Roman"/>
                <w:sz w:val="24"/>
                <w:szCs w:val="24"/>
              </w:rPr>
              <w:tab/>
            </w:r>
            <w:r>
              <w:rPr>
                <w:rFonts w:ascii="Times New Roman" w:hAnsi="Times New Roman" w:cs="Times New Roman"/>
                <w:sz w:val="24"/>
                <w:szCs w:val="24"/>
              </w:rPr>
              <w:t xml:space="preserve">          </w:t>
            </w:r>
            <w:r w:rsidRPr="001F67F5">
              <w:rPr>
                <w:rFonts w:ascii="Times New Roman" w:hAnsi="Times New Roman" w:cs="Times New Roman"/>
                <w:sz w:val="24"/>
                <w:szCs w:val="24"/>
              </w:rPr>
              <w:t>Shift</w:t>
            </w:r>
            <w:r w:rsidRPr="001F67F5">
              <w:rPr>
                <w:rFonts w:ascii="Times New Roman" w:hAnsi="Times New Roman" w:cs="Times New Roman"/>
                <w:sz w:val="24"/>
                <w:szCs w:val="24"/>
              </w:rPr>
              <w:tab/>
            </w:r>
            <w:r>
              <w:rPr>
                <w:rFonts w:ascii="Times New Roman" w:hAnsi="Times New Roman" w:cs="Times New Roman"/>
                <w:sz w:val="24"/>
                <w:szCs w:val="24"/>
              </w:rPr>
              <w:t xml:space="preserve">  </w:t>
            </w:r>
            <w:r w:rsidRPr="001F67F5">
              <w:rPr>
                <w:rFonts w:ascii="Times New Roman" w:hAnsi="Times New Roman" w:cs="Times New Roman"/>
                <w:sz w:val="24"/>
                <w:szCs w:val="24"/>
              </w:rPr>
              <w:t>Rang</w:t>
            </w:r>
            <w:r>
              <w:rPr>
                <w:rFonts w:ascii="Times New Roman" w:hAnsi="Times New Roman" w:cs="Times New Roman"/>
                <w:sz w:val="24"/>
                <w:szCs w:val="24"/>
              </w:rPr>
              <w:t>e</w:t>
            </w:r>
            <w:r>
              <w:rPr>
                <w:rFonts w:ascii="Times New Roman" w:hAnsi="Times New Roman" w:cs="Times New Roman"/>
                <w:sz w:val="24"/>
                <w:szCs w:val="24"/>
              </w:rPr>
              <w:tab/>
              <w:t xml:space="preserve">  H's</w:t>
            </w:r>
            <w:r>
              <w:rPr>
                <w:rFonts w:ascii="Times New Roman" w:hAnsi="Times New Roman" w:cs="Times New Roman"/>
                <w:sz w:val="24"/>
                <w:szCs w:val="24"/>
              </w:rPr>
              <w:tab/>
              <w:t xml:space="preserve">  Integral</w:t>
            </w:r>
            <w:r>
              <w:rPr>
                <w:rFonts w:ascii="Times New Roman" w:hAnsi="Times New Roman" w:cs="Times New Roman"/>
                <w:sz w:val="24"/>
                <w:szCs w:val="24"/>
              </w:rPr>
              <w:tab/>
              <w:t xml:space="preserve">  Class</w:t>
            </w:r>
            <w:r>
              <w:rPr>
                <w:rFonts w:ascii="Times New Roman" w:hAnsi="Times New Roman" w:cs="Times New Roman"/>
                <w:sz w:val="24"/>
                <w:szCs w:val="24"/>
              </w:rPr>
              <w:tab/>
              <w:t xml:space="preserve">  J's</w:t>
            </w:r>
            <w:r>
              <w:rPr>
                <w:rFonts w:ascii="Times New Roman" w:hAnsi="Times New Roman" w:cs="Times New Roman"/>
                <w:sz w:val="24"/>
                <w:szCs w:val="24"/>
              </w:rPr>
              <w:tab/>
              <w:t xml:space="preserve">  Method</w:t>
            </w:r>
          </w:p>
          <w:p w14:paraId="6C95110A" w14:textId="77777777" w:rsidR="00CD293F" w:rsidRDefault="00CD293F" w:rsidP="00AB0D0B">
            <w:pPr>
              <w:spacing w:line="360" w:lineRule="auto"/>
              <w:ind w:left="84"/>
              <w:jc w:val="both"/>
              <w:rPr>
                <w:rFonts w:ascii="Times New Roman" w:hAnsi="Times New Roman" w:cs="Times New Roman"/>
                <w:sz w:val="24"/>
                <w:szCs w:val="24"/>
              </w:rPr>
            </w:pPr>
            <w:r w:rsidRPr="001F67F5">
              <w:rPr>
                <w:rFonts w:ascii="Times New Roman" w:hAnsi="Times New Roman" w:cs="Times New Roman"/>
                <w:sz w:val="24"/>
                <w:szCs w:val="24"/>
              </w:rPr>
              <w:t>1</w:t>
            </w:r>
            <w:r w:rsidRPr="001F67F5">
              <w:rPr>
                <w:rFonts w:ascii="Times New Roman" w:hAnsi="Times New Roman" w:cs="Times New Roman"/>
                <w:sz w:val="24"/>
                <w:szCs w:val="24"/>
              </w:rPr>
              <w:tab/>
              <w:t>A (m)</w:t>
            </w:r>
            <w:r w:rsidRPr="001F67F5">
              <w:rPr>
                <w:rFonts w:ascii="Times New Roman" w:hAnsi="Times New Roman" w:cs="Times New Roman"/>
                <w:sz w:val="24"/>
                <w:szCs w:val="24"/>
              </w:rPr>
              <w:tab/>
            </w:r>
            <w:r>
              <w:rPr>
                <w:rFonts w:ascii="Times New Roman" w:hAnsi="Times New Roman" w:cs="Times New Roman"/>
                <w:sz w:val="24"/>
                <w:szCs w:val="24"/>
              </w:rPr>
              <w:t xml:space="preserve">          </w:t>
            </w:r>
            <w:r w:rsidRPr="001F67F5">
              <w:rPr>
                <w:rFonts w:ascii="Times New Roman" w:hAnsi="Times New Roman" w:cs="Times New Roman"/>
                <w:sz w:val="24"/>
                <w:szCs w:val="24"/>
              </w:rPr>
              <w:t>2.38</w:t>
            </w:r>
            <w:r w:rsidRPr="001F67F5">
              <w:rPr>
                <w:rFonts w:ascii="Times New Roman" w:hAnsi="Times New Roman" w:cs="Times New Roman"/>
                <w:sz w:val="24"/>
                <w:szCs w:val="24"/>
              </w:rPr>
              <w:tab/>
            </w:r>
            <w:r>
              <w:rPr>
                <w:rFonts w:ascii="Times New Roman" w:hAnsi="Times New Roman" w:cs="Times New Roman"/>
                <w:sz w:val="24"/>
                <w:szCs w:val="24"/>
              </w:rPr>
              <w:t xml:space="preserve">  </w:t>
            </w:r>
            <w:r w:rsidR="00CB7189">
              <w:rPr>
                <w:rFonts w:ascii="Times New Roman" w:hAnsi="Times New Roman" w:cs="Times New Roman"/>
                <w:sz w:val="24"/>
                <w:szCs w:val="24"/>
              </w:rPr>
              <w:t>2.49...</w:t>
            </w:r>
            <w:r w:rsidRPr="001F67F5">
              <w:rPr>
                <w:rFonts w:ascii="Times New Roman" w:hAnsi="Times New Roman" w:cs="Times New Roman"/>
                <w:sz w:val="24"/>
                <w:szCs w:val="24"/>
              </w:rPr>
              <w:t>2.26</w:t>
            </w:r>
            <w:r w:rsidRPr="001F67F5">
              <w:rPr>
                <w:rFonts w:ascii="Times New Roman" w:hAnsi="Times New Roman" w:cs="Times New Roman"/>
                <w:sz w:val="24"/>
                <w:szCs w:val="24"/>
              </w:rPr>
              <w:tab/>
            </w:r>
            <w:r>
              <w:rPr>
                <w:rFonts w:ascii="Times New Roman" w:hAnsi="Times New Roman" w:cs="Times New Roman"/>
                <w:sz w:val="24"/>
                <w:szCs w:val="24"/>
              </w:rPr>
              <w:t xml:space="preserve">  </w:t>
            </w:r>
            <w:r w:rsidRPr="001F67F5">
              <w:rPr>
                <w:rFonts w:ascii="Times New Roman" w:hAnsi="Times New Roman" w:cs="Times New Roman"/>
                <w:sz w:val="24"/>
                <w:szCs w:val="24"/>
              </w:rPr>
              <w:t>2</w:t>
            </w:r>
            <w:r w:rsidRPr="001F67F5">
              <w:rPr>
                <w:rFonts w:ascii="Times New Roman" w:hAnsi="Times New Roman" w:cs="Times New Roman"/>
                <w:sz w:val="24"/>
                <w:szCs w:val="24"/>
              </w:rPr>
              <w:tab/>
            </w:r>
            <w:r>
              <w:rPr>
                <w:rFonts w:ascii="Times New Roman" w:hAnsi="Times New Roman" w:cs="Times New Roman"/>
                <w:sz w:val="24"/>
                <w:szCs w:val="24"/>
              </w:rPr>
              <w:t xml:space="preserve">  </w:t>
            </w:r>
            <w:r w:rsidRPr="001F67F5">
              <w:rPr>
                <w:rFonts w:ascii="Times New Roman" w:hAnsi="Times New Roman" w:cs="Times New Roman"/>
                <w:sz w:val="24"/>
                <w:szCs w:val="24"/>
              </w:rPr>
              <w:t>671513.70</w:t>
            </w:r>
            <w:r w:rsidRPr="001F67F5">
              <w:rPr>
                <w:rFonts w:ascii="Times New Roman" w:hAnsi="Times New Roman" w:cs="Times New Roman"/>
                <w:sz w:val="24"/>
                <w:szCs w:val="24"/>
              </w:rPr>
              <w:tab/>
            </w:r>
            <w:r>
              <w:rPr>
                <w:rFonts w:ascii="Times New Roman" w:hAnsi="Times New Roman" w:cs="Times New Roman"/>
                <w:sz w:val="24"/>
                <w:szCs w:val="24"/>
              </w:rPr>
              <w:t xml:space="preserve">  </w:t>
            </w:r>
            <w:r w:rsidRPr="001F67F5">
              <w:rPr>
                <w:rFonts w:ascii="Times New Roman" w:hAnsi="Times New Roman" w:cs="Times New Roman"/>
                <w:sz w:val="24"/>
                <w:szCs w:val="24"/>
              </w:rPr>
              <w:t>m</w:t>
            </w:r>
            <w:r w:rsidRPr="001F67F5">
              <w:rPr>
                <w:rFonts w:ascii="Times New Roman" w:hAnsi="Times New Roman" w:cs="Times New Roman"/>
                <w:sz w:val="24"/>
                <w:szCs w:val="24"/>
              </w:rPr>
              <w:tab/>
            </w:r>
            <w:r w:rsidRPr="001F67F5">
              <w:rPr>
                <w:rFonts w:ascii="Times New Roman" w:hAnsi="Times New Roman" w:cs="Times New Roman"/>
                <w:sz w:val="24"/>
                <w:szCs w:val="24"/>
              </w:rPr>
              <w:tab/>
            </w:r>
            <w:r>
              <w:rPr>
                <w:rFonts w:ascii="Times New Roman" w:hAnsi="Times New Roman" w:cs="Times New Roman"/>
                <w:sz w:val="24"/>
                <w:szCs w:val="24"/>
              </w:rPr>
              <w:t xml:space="preserve">  </w:t>
            </w:r>
            <w:r w:rsidRPr="001F67F5">
              <w:rPr>
                <w:rFonts w:ascii="Times New Roman" w:hAnsi="Times New Roman" w:cs="Times New Roman"/>
                <w:sz w:val="24"/>
                <w:szCs w:val="24"/>
              </w:rPr>
              <w:t>Peaks</w:t>
            </w:r>
          </w:p>
        </w:tc>
      </w:tr>
    </w:tbl>
    <w:p w14:paraId="0F25619B" w14:textId="77777777" w:rsidR="006B07AA" w:rsidRDefault="006B07AA" w:rsidP="00AB0D0B">
      <w:pPr>
        <w:spacing w:line="360" w:lineRule="auto"/>
        <w:jc w:val="both"/>
        <w:rPr>
          <w:rFonts w:ascii="Times New Roman" w:hAnsi="Times New Roman" w:cs="Times New Roman"/>
          <w:sz w:val="24"/>
          <w:szCs w:val="24"/>
        </w:rPr>
      </w:pPr>
    </w:p>
    <w:p w14:paraId="281E3CFE" w14:textId="77777777" w:rsidR="006B07AA" w:rsidRPr="001F67F5" w:rsidRDefault="006B07AA" w:rsidP="00AB0D0B">
      <w:pPr>
        <w:spacing w:line="360" w:lineRule="auto"/>
        <w:jc w:val="both"/>
        <w:rPr>
          <w:rFonts w:ascii="Times New Roman" w:hAnsi="Times New Roman" w:cs="Times New Roman"/>
          <w:sz w:val="24"/>
          <w:szCs w:val="24"/>
        </w:rPr>
      </w:pPr>
      <w:r w:rsidRPr="001F67F5">
        <w:rPr>
          <w:rFonts w:ascii="Times New Roman" w:hAnsi="Times New Roman" w:cs="Times New Roman"/>
          <w:sz w:val="24"/>
          <w:szCs w:val="24"/>
        </w:rPr>
        <w:t>1H NMR (82 MHz</w:t>
      </w:r>
      <w:proofErr w:type="gramStart"/>
      <w:r w:rsidRPr="001F67F5">
        <w:rPr>
          <w:rFonts w:ascii="Times New Roman" w:hAnsi="Times New Roman" w:cs="Times New Roman"/>
          <w:sz w:val="24"/>
          <w:szCs w:val="24"/>
        </w:rPr>
        <w:t>, )</w:t>
      </w:r>
      <w:proofErr w:type="gramEnd"/>
      <w:r w:rsidRPr="001F67F5">
        <w:rPr>
          <w:rFonts w:ascii="Times New Roman" w:hAnsi="Times New Roman" w:cs="Times New Roman"/>
          <w:sz w:val="24"/>
          <w:szCs w:val="24"/>
        </w:rPr>
        <w:t xml:space="preserve"> δ 2.26 – 2.49 (m, 2H).</w:t>
      </w:r>
    </w:p>
    <w:p w14:paraId="2B16B344" w14:textId="77777777" w:rsidR="006B07AA" w:rsidRPr="001F67F5" w:rsidRDefault="00CD293F" w:rsidP="00AB0D0B">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4.4</w:t>
      </w:r>
      <w:r w:rsidR="006B07AA" w:rsidRPr="001F67F5">
        <w:rPr>
          <w:rFonts w:ascii="Times New Roman" w:hAnsi="Times New Roman" w:cs="Times New Roman"/>
          <w:b/>
          <w:sz w:val="24"/>
          <w:szCs w:val="24"/>
        </w:rPr>
        <w:tab/>
        <w:t>1H NMR Conc</w:t>
      </w:r>
      <w:r w:rsidR="00AB3489">
        <w:rPr>
          <w:rFonts w:ascii="Times New Roman" w:hAnsi="Times New Roman" w:cs="Times New Roman"/>
          <w:b/>
          <w:sz w:val="24"/>
          <w:szCs w:val="24"/>
        </w:rPr>
        <w:t xml:space="preserve">entration of </w:t>
      </w:r>
      <w:r w:rsidR="00AB3489">
        <w:rPr>
          <w:rFonts w:ascii="Times New Roman" w:hAnsi="Times New Roman" w:cs="Times New Roman"/>
          <w:b/>
          <w:i/>
          <w:sz w:val="24"/>
          <w:szCs w:val="24"/>
        </w:rPr>
        <w:t xml:space="preserve">Jatropha </w:t>
      </w:r>
      <w:proofErr w:type="spellStart"/>
      <w:r w:rsidR="00AB3489">
        <w:rPr>
          <w:rFonts w:ascii="Times New Roman" w:hAnsi="Times New Roman" w:cs="Times New Roman"/>
          <w:b/>
          <w:i/>
          <w:sz w:val="24"/>
          <w:szCs w:val="24"/>
        </w:rPr>
        <w:t>curcas</w:t>
      </w:r>
      <w:proofErr w:type="spellEnd"/>
      <w:r>
        <w:rPr>
          <w:rFonts w:ascii="Times New Roman" w:hAnsi="Times New Roman" w:cs="Times New Roman"/>
          <w:b/>
          <w:sz w:val="24"/>
          <w:szCs w:val="24"/>
        </w:rPr>
        <w:br/>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98"/>
      </w:tblGrid>
      <w:tr w:rsidR="00CD293F" w14:paraId="0BA47CC1" w14:textId="77777777" w:rsidTr="00B01B2C">
        <w:trPr>
          <w:trHeight w:val="6597"/>
        </w:trPr>
        <w:tc>
          <w:tcPr>
            <w:tcW w:w="8698" w:type="dxa"/>
          </w:tcPr>
          <w:p w14:paraId="20E80D20" w14:textId="77777777" w:rsidR="00CD293F" w:rsidRDefault="00CD293F" w:rsidP="00AB0D0B">
            <w:pPr>
              <w:spacing w:line="360" w:lineRule="auto"/>
              <w:ind w:left="402"/>
              <w:jc w:val="both"/>
              <w:rPr>
                <w:rFonts w:ascii="Times New Roman" w:hAnsi="Times New Roman" w:cs="Times New Roman"/>
                <w:sz w:val="24"/>
                <w:szCs w:val="24"/>
              </w:rPr>
            </w:pPr>
            <w:r w:rsidRPr="001F67F5">
              <w:rPr>
                <w:rFonts w:ascii="Times New Roman" w:hAnsi="Times New Roman" w:cs="Times New Roman"/>
                <w:sz w:val="24"/>
                <w:szCs w:val="24"/>
              </w:rPr>
              <w:tab/>
            </w:r>
          </w:p>
          <w:p w14:paraId="014C3ACD" w14:textId="77777777" w:rsidR="00CD293F" w:rsidRPr="001F67F5" w:rsidRDefault="00CD293F" w:rsidP="00AB0D0B">
            <w:pPr>
              <w:spacing w:line="360" w:lineRule="auto"/>
              <w:ind w:left="402"/>
              <w:jc w:val="both"/>
              <w:rPr>
                <w:rFonts w:ascii="Times New Roman" w:hAnsi="Times New Roman" w:cs="Times New Roman"/>
                <w:sz w:val="24"/>
                <w:szCs w:val="24"/>
              </w:rPr>
            </w:pPr>
            <w:r>
              <w:rPr>
                <w:rFonts w:ascii="Times New Roman" w:hAnsi="Times New Roman" w:cs="Times New Roman"/>
                <w:sz w:val="24"/>
                <w:szCs w:val="24"/>
              </w:rPr>
              <w:t xml:space="preserve">                    </w:t>
            </w:r>
            <w:r w:rsidRPr="001F67F5">
              <w:rPr>
                <w:rFonts w:ascii="Times New Roman" w:hAnsi="Times New Roman" w:cs="Times New Roman"/>
                <w:sz w:val="24"/>
                <w:szCs w:val="24"/>
              </w:rPr>
              <w:t>ppm</w:t>
            </w:r>
            <w:r w:rsidRPr="001F67F5">
              <w:rPr>
                <w:rFonts w:ascii="Times New Roman" w:hAnsi="Times New Roman" w:cs="Times New Roman"/>
                <w:sz w:val="24"/>
                <w:szCs w:val="24"/>
              </w:rPr>
              <w:tab/>
            </w:r>
            <w:r>
              <w:rPr>
                <w:rFonts w:ascii="Times New Roman" w:hAnsi="Times New Roman" w:cs="Times New Roman"/>
                <w:sz w:val="24"/>
                <w:szCs w:val="24"/>
              </w:rPr>
              <w:t xml:space="preserve">                                       </w:t>
            </w:r>
            <w:r w:rsidRPr="001F67F5">
              <w:rPr>
                <w:rFonts w:ascii="Times New Roman" w:hAnsi="Times New Roman" w:cs="Times New Roman"/>
                <w:sz w:val="24"/>
                <w:szCs w:val="24"/>
              </w:rPr>
              <w:t>Hz</w:t>
            </w:r>
            <w:r>
              <w:rPr>
                <w:rFonts w:ascii="Times New Roman" w:hAnsi="Times New Roman" w:cs="Times New Roman"/>
                <w:sz w:val="24"/>
                <w:szCs w:val="24"/>
              </w:rPr>
              <w:t xml:space="preserve">     </w:t>
            </w:r>
            <w:r w:rsidRPr="001F67F5">
              <w:rPr>
                <w:rFonts w:ascii="Times New Roman" w:hAnsi="Times New Roman" w:cs="Times New Roman"/>
                <w:sz w:val="24"/>
                <w:szCs w:val="24"/>
              </w:rPr>
              <w:tab/>
            </w:r>
            <w:r>
              <w:rPr>
                <w:rFonts w:ascii="Times New Roman" w:hAnsi="Times New Roman" w:cs="Times New Roman"/>
                <w:sz w:val="24"/>
                <w:szCs w:val="24"/>
              </w:rPr>
              <w:t xml:space="preserve">                     </w:t>
            </w:r>
            <w:proofErr w:type="spellStart"/>
            <w:r w:rsidRPr="001F67F5">
              <w:rPr>
                <w:rFonts w:ascii="Times New Roman" w:hAnsi="Times New Roman" w:cs="Times New Roman"/>
                <w:sz w:val="24"/>
                <w:szCs w:val="24"/>
              </w:rPr>
              <w:t>pt</w:t>
            </w:r>
            <w:proofErr w:type="spellEnd"/>
          </w:p>
          <w:p w14:paraId="64788A76" w14:textId="77777777" w:rsidR="00CD293F" w:rsidRPr="001F67F5" w:rsidRDefault="00CD293F" w:rsidP="00AB0D0B">
            <w:pPr>
              <w:spacing w:line="360" w:lineRule="auto"/>
              <w:ind w:left="402"/>
              <w:jc w:val="both"/>
              <w:rPr>
                <w:rFonts w:ascii="Times New Roman" w:hAnsi="Times New Roman" w:cs="Times New Roman"/>
                <w:sz w:val="24"/>
                <w:szCs w:val="24"/>
              </w:rPr>
            </w:pPr>
            <w:r w:rsidRPr="001F67F5">
              <w:rPr>
                <w:rFonts w:ascii="Times New Roman" w:hAnsi="Times New Roman" w:cs="Times New Roman"/>
                <w:sz w:val="24"/>
                <w:szCs w:val="24"/>
              </w:rPr>
              <w:t>f1</w:t>
            </w:r>
          </w:p>
          <w:p w14:paraId="7F64AF59" w14:textId="77777777" w:rsidR="00CD293F" w:rsidRPr="001F67F5" w:rsidRDefault="00CD293F" w:rsidP="00AB0D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F67F5">
              <w:rPr>
                <w:rFonts w:ascii="Times New Roman" w:hAnsi="Times New Roman" w:cs="Times New Roman"/>
                <w:sz w:val="24"/>
                <w:szCs w:val="24"/>
              </w:rPr>
              <w:t xml:space="preserve"> Now</w:t>
            </w:r>
            <w:r w:rsidRPr="001F67F5">
              <w:rPr>
                <w:rFonts w:ascii="Times New Roman" w:hAnsi="Times New Roman" w:cs="Times New Roman"/>
                <w:sz w:val="24"/>
                <w:szCs w:val="24"/>
              </w:rPr>
              <w:tab/>
              <w:t>3.1893</w:t>
            </w:r>
            <w:r w:rsidRPr="001F67F5">
              <w:rPr>
                <w:rFonts w:ascii="Times New Roman" w:hAnsi="Times New Roman" w:cs="Times New Roman"/>
                <w:sz w:val="24"/>
                <w:szCs w:val="24"/>
              </w:rPr>
              <w:tab/>
            </w:r>
            <w:r>
              <w:rPr>
                <w:rFonts w:ascii="Times New Roman" w:hAnsi="Times New Roman" w:cs="Times New Roman"/>
                <w:sz w:val="24"/>
                <w:szCs w:val="24"/>
              </w:rPr>
              <w:t xml:space="preserve">                                    262.91                              </w:t>
            </w:r>
            <w:r w:rsidRPr="001F67F5">
              <w:rPr>
                <w:rFonts w:ascii="Times New Roman" w:hAnsi="Times New Roman" w:cs="Times New Roman"/>
                <w:sz w:val="24"/>
                <w:szCs w:val="24"/>
              </w:rPr>
              <w:t>28449.87</w:t>
            </w:r>
          </w:p>
          <w:p w14:paraId="54A7F6DF" w14:textId="77777777" w:rsidR="00CD293F" w:rsidRPr="001F67F5" w:rsidRDefault="00CD293F" w:rsidP="00AB0D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F67F5">
              <w:rPr>
                <w:rFonts w:ascii="Times New Roman" w:hAnsi="Times New Roman" w:cs="Times New Roman"/>
                <w:sz w:val="24"/>
                <w:szCs w:val="24"/>
              </w:rPr>
              <w:t>A</w:t>
            </w:r>
            <w:r w:rsidRPr="001F67F5">
              <w:rPr>
                <w:rFonts w:ascii="Times New Roman" w:hAnsi="Times New Roman" w:cs="Times New Roman"/>
                <w:sz w:val="24"/>
                <w:szCs w:val="24"/>
              </w:rPr>
              <w:tab/>
            </w:r>
            <w:r>
              <w:rPr>
                <w:rFonts w:ascii="Times New Roman" w:hAnsi="Times New Roman" w:cs="Times New Roman"/>
                <w:sz w:val="24"/>
                <w:szCs w:val="24"/>
              </w:rPr>
              <w:t xml:space="preserve">            </w:t>
            </w:r>
            <w:r w:rsidRPr="001F67F5">
              <w:rPr>
                <w:rFonts w:ascii="Times New Roman" w:hAnsi="Times New Roman" w:cs="Times New Roman"/>
                <w:sz w:val="24"/>
                <w:szCs w:val="24"/>
              </w:rPr>
              <w:t>2.5732</w:t>
            </w:r>
            <w:r w:rsidRPr="001F67F5">
              <w:rPr>
                <w:rFonts w:ascii="Times New Roman" w:hAnsi="Times New Roman" w:cs="Times New Roman"/>
                <w:sz w:val="24"/>
                <w:szCs w:val="24"/>
              </w:rPr>
              <w:tab/>
            </w:r>
            <w:r>
              <w:rPr>
                <w:rFonts w:ascii="Times New Roman" w:hAnsi="Times New Roman" w:cs="Times New Roman"/>
                <w:sz w:val="24"/>
                <w:szCs w:val="24"/>
              </w:rPr>
              <w:t xml:space="preserve">                                    212.12                              </w:t>
            </w:r>
            <w:r w:rsidRPr="001F67F5">
              <w:rPr>
                <w:rFonts w:ascii="Times New Roman" w:hAnsi="Times New Roman" w:cs="Times New Roman"/>
                <w:sz w:val="24"/>
                <w:szCs w:val="24"/>
              </w:rPr>
              <w:t>29281.95</w:t>
            </w:r>
          </w:p>
          <w:p w14:paraId="4AB6A77F" w14:textId="77777777" w:rsidR="00CD293F" w:rsidRPr="001F67F5" w:rsidRDefault="00CD293F" w:rsidP="00AB0D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F67F5">
              <w:rPr>
                <w:rFonts w:ascii="Times New Roman" w:hAnsi="Times New Roman" w:cs="Times New Roman"/>
                <w:sz w:val="24"/>
                <w:szCs w:val="24"/>
              </w:rPr>
              <w:t xml:space="preserve"> B</w:t>
            </w:r>
            <w:r w:rsidRPr="001F67F5">
              <w:rPr>
                <w:rFonts w:ascii="Times New Roman" w:hAnsi="Times New Roman" w:cs="Times New Roman"/>
                <w:sz w:val="24"/>
                <w:szCs w:val="24"/>
              </w:rPr>
              <w:tab/>
            </w:r>
            <w:r>
              <w:rPr>
                <w:rFonts w:ascii="Times New Roman" w:hAnsi="Times New Roman" w:cs="Times New Roman"/>
                <w:sz w:val="24"/>
                <w:szCs w:val="24"/>
              </w:rPr>
              <w:t xml:space="preserve">            </w:t>
            </w:r>
            <w:r w:rsidRPr="001F67F5">
              <w:rPr>
                <w:rFonts w:ascii="Times New Roman" w:hAnsi="Times New Roman" w:cs="Times New Roman"/>
                <w:sz w:val="24"/>
                <w:szCs w:val="24"/>
              </w:rPr>
              <w:t>2.1408</w:t>
            </w:r>
            <w:r w:rsidRPr="001F67F5">
              <w:rPr>
                <w:rFonts w:ascii="Times New Roman" w:hAnsi="Times New Roman" w:cs="Times New Roman"/>
                <w:sz w:val="24"/>
                <w:szCs w:val="24"/>
              </w:rPr>
              <w:tab/>
            </w:r>
            <w:r>
              <w:rPr>
                <w:rFonts w:ascii="Times New Roman" w:hAnsi="Times New Roman" w:cs="Times New Roman"/>
                <w:sz w:val="24"/>
                <w:szCs w:val="24"/>
              </w:rPr>
              <w:t xml:space="preserve">                                    176.48                              </w:t>
            </w:r>
            <w:r w:rsidRPr="001F67F5">
              <w:rPr>
                <w:rFonts w:ascii="Times New Roman" w:hAnsi="Times New Roman" w:cs="Times New Roman"/>
                <w:sz w:val="24"/>
                <w:szCs w:val="24"/>
              </w:rPr>
              <w:t>29865.94</w:t>
            </w:r>
          </w:p>
          <w:p w14:paraId="5C448ED9" w14:textId="77777777" w:rsidR="00CD293F" w:rsidRPr="001F67F5" w:rsidRDefault="00CD293F" w:rsidP="00AB0D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F67F5">
              <w:rPr>
                <w:rFonts w:ascii="Times New Roman" w:hAnsi="Times New Roman" w:cs="Times New Roman"/>
                <w:sz w:val="24"/>
                <w:szCs w:val="24"/>
              </w:rPr>
              <w:t>|B-A|</w:t>
            </w:r>
            <w:r w:rsidRPr="001F67F5">
              <w:rPr>
                <w:rFonts w:ascii="Times New Roman" w:hAnsi="Times New Roman" w:cs="Times New Roman"/>
                <w:sz w:val="24"/>
                <w:szCs w:val="24"/>
              </w:rPr>
              <w:tab/>
              <w:t>0.4324</w:t>
            </w:r>
            <w:r w:rsidRPr="001F67F5">
              <w:rPr>
                <w:rFonts w:ascii="Times New Roman" w:hAnsi="Times New Roman" w:cs="Times New Roman"/>
                <w:sz w:val="24"/>
                <w:szCs w:val="24"/>
              </w:rPr>
              <w:tab/>
            </w:r>
            <w:r>
              <w:rPr>
                <w:rFonts w:ascii="Times New Roman" w:hAnsi="Times New Roman" w:cs="Times New Roman"/>
                <w:sz w:val="24"/>
                <w:szCs w:val="24"/>
              </w:rPr>
              <w:t xml:space="preserve">                                    35.64                                 </w:t>
            </w:r>
            <w:r w:rsidRPr="001F67F5">
              <w:rPr>
                <w:rFonts w:ascii="Times New Roman" w:hAnsi="Times New Roman" w:cs="Times New Roman"/>
                <w:sz w:val="24"/>
                <w:szCs w:val="24"/>
              </w:rPr>
              <w:t>583.99</w:t>
            </w:r>
          </w:p>
          <w:p w14:paraId="4D290142" w14:textId="77777777" w:rsidR="00CD293F" w:rsidRDefault="00CD293F" w:rsidP="00AB0D0B">
            <w:pPr>
              <w:spacing w:line="360" w:lineRule="auto"/>
              <w:ind w:left="402"/>
              <w:jc w:val="both"/>
              <w:rPr>
                <w:rFonts w:ascii="Times New Roman" w:hAnsi="Times New Roman" w:cs="Times New Roman"/>
                <w:sz w:val="24"/>
                <w:szCs w:val="24"/>
              </w:rPr>
            </w:pPr>
          </w:p>
          <w:p w14:paraId="3922266E" w14:textId="77777777" w:rsidR="00CD293F" w:rsidRPr="001F67F5" w:rsidRDefault="00CD293F" w:rsidP="00AB0D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F67F5">
              <w:rPr>
                <w:rFonts w:ascii="Times New Roman" w:hAnsi="Times New Roman" w:cs="Times New Roman"/>
                <w:sz w:val="24"/>
                <w:szCs w:val="24"/>
              </w:rPr>
              <w:t>Intensity</w:t>
            </w:r>
          </w:p>
          <w:p w14:paraId="6E29218D" w14:textId="77777777" w:rsidR="00CD293F" w:rsidRPr="001F67F5" w:rsidRDefault="00CD293F" w:rsidP="00AB0D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F67F5">
              <w:rPr>
                <w:rFonts w:ascii="Times New Roman" w:hAnsi="Times New Roman" w:cs="Times New Roman"/>
                <w:sz w:val="24"/>
                <w:szCs w:val="24"/>
              </w:rPr>
              <w:t xml:space="preserve"> Now</w:t>
            </w:r>
            <w:r w:rsidRPr="001F67F5">
              <w:rPr>
                <w:rFonts w:ascii="Times New Roman" w:hAnsi="Times New Roman" w:cs="Times New Roman"/>
                <w:sz w:val="24"/>
                <w:szCs w:val="24"/>
              </w:rPr>
              <w:tab/>
              <w:t>334.955</w:t>
            </w:r>
          </w:p>
          <w:p w14:paraId="3AF90506" w14:textId="77777777" w:rsidR="00CD293F" w:rsidRPr="001F67F5" w:rsidRDefault="00CD293F" w:rsidP="00AB0D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F67F5">
              <w:rPr>
                <w:rFonts w:ascii="Times New Roman" w:hAnsi="Times New Roman" w:cs="Times New Roman"/>
                <w:sz w:val="24"/>
                <w:szCs w:val="24"/>
              </w:rPr>
              <w:t>A</w:t>
            </w:r>
            <w:r w:rsidRPr="001F67F5">
              <w:rPr>
                <w:rFonts w:ascii="Times New Roman" w:hAnsi="Times New Roman" w:cs="Times New Roman"/>
                <w:sz w:val="24"/>
                <w:szCs w:val="24"/>
              </w:rPr>
              <w:tab/>
            </w:r>
            <w:r>
              <w:rPr>
                <w:rFonts w:ascii="Times New Roman" w:hAnsi="Times New Roman" w:cs="Times New Roman"/>
                <w:sz w:val="24"/>
                <w:szCs w:val="24"/>
              </w:rPr>
              <w:t xml:space="preserve">            </w:t>
            </w:r>
            <w:r w:rsidRPr="001F67F5">
              <w:rPr>
                <w:rFonts w:ascii="Times New Roman" w:hAnsi="Times New Roman" w:cs="Times New Roman"/>
                <w:sz w:val="24"/>
                <w:szCs w:val="24"/>
              </w:rPr>
              <w:t>159.792</w:t>
            </w:r>
          </w:p>
          <w:p w14:paraId="7E42991C" w14:textId="77777777" w:rsidR="00CD293F" w:rsidRPr="001F67F5" w:rsidRDefault="00CD293F" w:rsidP="00AB0D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F67F5">
              <w:rPr>
                <w:rFonts w:ascii="Times New Roman" w:hAnsi="Times New Roman" w:cs="Times New Roman"/>
                <w:sz w:val="24"/>
                <w:szCs w:val="24"/>
              </w:rPr>
              <w:t xml:space="preserve"> B</w:t>
            </w:r>
            <w:r w:rsidRPr="001F67F5">
              <w:rPr>
                <w:rFonts w:ascii="Times New Roman" w:hAnsi="Times New Roman" w:cs="Times New Roman"/>
                <w:sz w:val="24"/>
                <w:szCs w:val="24"/>
              </w:rPr>
              <w:tab/>
            </w:r>
            <w:r>
              <w:rPr>
                <w:rFonts w:ascii="Times New Roman" w:hAnsi="Times New Roman" w:cs="Times New Roman"/>
                <w:sz w:val="24"/>
                <w:szCs w:val="24"/>
              </w:rPr>
              <w:t xml:space="preserve">            </w:t>
            </w:r>
            <w:r w:rsidRPr="001F67F5">
              <w:rPr>
                <w:rFonts w:ascii="Times New Roman" w:hAnsi="Times New Roman" w:cs="Times New Roman"/>
                <w:sz w:val="24"/>
                <w:szCs w:val="24"/>
              </w:rPr>
              <w:t>72.6528</w:t>
            </w:r>
          </w:p>
          <w:p w14:paraId="5BF8B085" w14:textId="77777777" w:rsidR="00CD293F" w:rsidRPr="001F67F5" w:rsidRDefault="00CD293F" w:rsidP="00AB0D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F67F5">
              <w:rPr>
                <w:rFonts w:ascii="Times New Roman" w:hAnsi="Times New Roman" w:cs="Times New Roman"/>
                <w:sz w:val="24"/>
                <w:szCs w:val="24"/>
              </w:rPr>
              <w:t xml:space="preserve"> |B-A|</w:t>
            </w:r>
            <w:r w:rsidRPr="001F67F5">
              <w:rPr>
                <w:rFonts w:ascii="Times New Roman" w:hAnsi="Times New Roman" w:cs="Times New Roman"/>
                <w:sz w:val="24"/>
                <w:szCs w:val="24"/>
              </w:rPr>
              <w:tab/>
              <w:t>87.1391</w:t>
            </w:r>
          </w:p>
          <w:p w14:paraId="6E98C723" w14:textId="77777777" w:rsidR="00CD293F" w:rsidRPr="001F67F5" w:rsidRDefault="00CD293F" w:rsidP="00AB0D0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1F67F5">
              <w:rPr>
                <w:rFonts w:ascii="Times New Roman" w:hAnsi="Times New Roman" w:cs="Times New Roman"/>
                <w:sz w:val="24"/>
                <w:szCs w:val="24"/>
              </w:rPr>
              <w:t>B/A</w:t>
            </w:r>
            <w:r w:rsidRPr="001F67F5">
              <w:rPr>
                <w:rFonts w:ascii="Times New Roman" w:hAnsi="Times New Roman" w:cs="Times New Roman"/>
                <w:sz w:val="24"/>
                <w:szCs w:val="24"/>
              </w:rPr>
              <w:tab/>
              <w:t>0.454671</w:t>
            </w:r>
          </w:p>
          <w:p w14:paraId="761C8E56" w14:textId="77777777" w:rsidR="00CD293F" w:rsidRPr="001F67F5" w:rsidRDefault="00CD293F" w:rsidP="00AB0D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F67F5">
              <w:rPr>
                <w:rFonts w:ascii="Times New Roman" w:hAnsi="Times New Roman" w:cs="Times New Roman"/>
                <w:sz w:val="24"/>
                <w:szCs w:val="24"/>
              </w:rPr>
              <w:t xml:space="preserve"> A/B</w:t>
            </w:r>
            <w:r w:rsidRPr="001F67F5">
              <w:rPr>
                <w:rFonts w:ascii="Times New Roman" w:hAnsi="Times New Roman" w:cs="Times New Roman"/>
                <w:sz w:val="24"/>
                <w:szCs w:val="24"/>
              </w:rPr>
              <w:tab/>
              <w:t>2.19939</w:t>
            </w:r>
          </w:p>
          <w:p w14:paraId="408D6690" w14:textId="77777777" w:rsidR="00CD293F" w:rsidRDefault="00CD293F" w:rsidP="00AB0D0B">
            <w:pPr>
              <w:spacing w:line="360" w:lineRule="auto"/>
              <w:ind w:left="402"/>
              <w:jc w:val="both"/>
              <w:rPr>
                <w:rFonts w:ascii="Times New Roman" w:hAnsi="Times New Roman" w:cs="Times New Roman"/>
                <w:sz w:val="24"/>
                <w:szCs w:val="24"/>
              </w:rPr>
            </w:pPr>
          </w:p>
        </w:tc>
      </w:tr>
    </w:tbl>
    <w:p w14:paraId="4052B4CE" w14:textId="77777777" w:rsidR="00A04477" w:rsidRPr="006B07AA" w:rsidRDefault="00A04477" w:rsidP="00AB0D0B">
      <w:pPr>
        <w:spacing w:line="360" w:lineRule="auto"/>
        <w:jc w:val="both"/>
        <w:rPr>
          <w:rFonts w:ascii="Times New Roman" w:hAnsi="Times New Roman" w:cs="Times New Roman"/>
          <w:sz w:val="24"/>
          <w:szCs w:val="24"/>
          <w:lang w:val="en-GB"/>
        </w:rPr>
      </w:pPr>
    </w:p>
    <w:p w14:paraId="3FEF219F" w14:textId="77777777" w:rsidR="00A04477" w:rsidRPr="00BB18BD" w:rsidRDefault="00CD293F" w:rsidP="00AB0D0B">
      <w:pPr>
        <w:spacing w:line="360" w:lineRule="auto"/>
        <w:jc w:val="both"/>
        <w:rPr>
          <w:rFonts w:ascii="Times New Roman" w:hAnsi="Times New Roman" w:cs="Times New Roman"/>
          <w:sz w:val="28"/>
          <w:szCs w:val="28"/>
          <w:lang w:val="en-GB"/>
        </w:rPr>
      </w:pPr>
      <w:r>
        <w:rPr>
          <w:noProof/>
        </w:rPr>
        <w:lastRenderedPageBreak/>
        <w:drawing>
          <wp:anchor distT="0" distB="0" distL="114300" distR="114300" simplePos="0" relativeHeight="251661312" behindDoc="0" locked="0" layoutInCell="1" allowOverlap="0" wp14:anchorId="5F1AC669" wp14:editId="213A8AF4">
            <wp:simplePos x="0" y="0"/>
            <wp:positionH relativeFrom="margin">
              <wp:posOffset>-19050</wp:posOffset>
            </wp:positionH>
            <wp:positionV relativeFrom="page">
              <wp:posOffset>1457325</wp:posOffset>
            </wp:positionV>
            <wp:extent cx="6381750" cy="5305425"/>
            <wp:effectExtent l="0" t="0" r="0" b="9525"/>
            <wp:wrapTopAndBottom/>
            <wp:docPr id="860" name="Picture 860"/>
            <wp:cNvGraphicFramePr/>
            <a:graphic xmlns:a="http://schemas.openxmlformats.org/drawingml/2006/main">
              <a:graphicData uri="http://schemas.openxmlformats.org/drawingml/2006/picture">
                <pic:pic xmlns:pic="http://schemas.openxmlformats.org/drawingml/2006/picture">
                  <pic:nvPicPr>
                    <pic:cNvPr id="860" name="Picture 860"/>
                    <pic:cNvPicPr/>
                  </pic:nvPicPr>
                  <pic:blipFill>
                    <a:blip r:embed="rId12"/>
                    <a:stretch>
                      <a:fillRect/>
                    </a:stretch>
                  </pic:blipFill>
                  <pic:spPr>
                    <a:xfrm>
                      <a:off x="0" y="0"/>
                      <a:ext cx="6381750" cy="5305425"/>
                    </a:xfrm>
                    <a:prstGeom prst="rect">
                      <a:avLst/>
                    </a:prstGeom>
                  </pic:spPr>
                </pic:pic>
              </a:graphicData>
            </a:graphic>
            <wp14:sizeRelH relativeFrom="margin">
              <wp14:pctWidth>0</wp14:pctWidth>
            </wp14:sizeRelH>
            <wp14:sizeRelV relativeFrom="margin">
              <wp14:pctHeight>0</wp14:pctHeight>
            </wp14:sizeRelV>
          </wp:anchor>
        </w:drawing>
      </w:r>
      <w:r w:rsidR="00BB18BD">
        <w:rPr>
          <w:rFonts w:ascii="Times New Roman" w:hAnsi="Times New Roman" w:cs="Times New Roman"/>
          <w:b/>
          <w:sz w:val="24"/>
          <w:szCs w:val="24"/>
          <w:lang w:val="en-GB"/>
        </w:rPr>
        <w:t xml:space="preserve">Figure 4.3: </w:t>
      </w:r>
      <w:r w:rsidR="00BB18BD" w:rsidRPr="00BB18BD">
        <w:rPr>
          <w:rFonts w:ascii="Times New Roman" w:hAnsi="Times New Roman" w:cs="Times New Roman"/>
          <w:sz w:val="24"/>
          <w:szCs w:val="24"/>
          <w:lang w:val="en-GB"/>
        </w:rPr>
        <w:t>NMR chemical shift analysis.</w:t>
      </w:r>
    </w:p>
    <w:p w14:paraId="53E9A1FC" w14:textId="77777777" w:rsidR="00A04477" w:rsidRDefault="00A04477" w:rsidP="00AB0D0B">
      <w:pPr>
        <w:spacing w:line="360" w:lineRule="auto"/>
        <w:jc w:val="both"/>
        <w:rPr>
          <w:rFonts w:ascii="Times New Roman" w:hAnsi="Times New Roman" w:cs="Times New Roman"/>
          <w:b/>
          <w:sz w:val="28"/>
          <w:szCs w:val="28"/>
          <w:lang w:val="en-GB"/>
        </w:rPr>
      </w:pPr>
    </w:p>
    <w:p w14:paraId="44F8167D" w14:textId="77777777" w:rsidR="00A04477" w:rsidRDefault="00A04477" w:rsidP="00AB0D0B">
      <w:pPr>
        <w:spacing w:line="360" w:lineRule="auto"/>
        <w:jc w:val="both"/>
        <w:rPr>
          <w:rFonts w:ascii="Times New Roman" w:hAnsi="Times New Roman" w:cs="Times New Roman"/>
          <w:b/>
          <w:sz w:val="28"/>
          <w:szCs w:val="28"/>
          <w:lang w:val="en-GB"/>
        </w:rPr>
      </w:pPr>
    </w:p>
    <w:p w14:paraId="7C83A05C" w14:textId="77777777" w:rsidR="00A04477" w:rsidRDefault="00A04477" w:rsidP="00AB0D0B">
      <w:pPr>
        <w:spacing w:line="360" w:lineRule="auto"/>
        <w:jc w:val="both"/>
        <w:rPr>
          <w:rFonts w:ascii="Times New Roman" w:hAnsi="Times New Roman" w:cs="Times New Roman"/>
          <w:b/>
          <w:sz w:val="28"/>
          <w:szCs w:val="28"/>
          <w:lang w:val="en-GB"/>
        </w:rPr>
      </w:pPr>
    </w:p>
    <w:p w14:paraId="60ABD94A" w14:textId="77777777" w:rsidR="00A04477" w:rsidRDefault="00A04477" w:rsidP="00AB0D0B">
      <w:pPr>
        <w:spacing w:line="360" w:lineRule="auto"/>
        <w:jc w:val="both"/>
        <w:rPr>
          <w:rFonts w:ascii="Times New Roman" w:hAnsi="Times New Roman" w:cs="Times New Roman"/>
          <w:b/>
          <w:sz w:val="28"/>
          <w:szCs w:val="28"/>
          <w:lang w:val="en-GB"/>
        </w:rPr>
      </w:pPr>
    </w:p>
    <w:p w14:paraId="3BBBCD11" w14:textId="77777777" w:rsidR="00A04477" w:rsidRDefault="00A04477" w:rsidP="00AB0D0B">
      <w:pPr>
        <w:spacing w:line="360" w:lineRule="auto"/>
        <w:jc w:val="both"/>
        <w:rPr>
          <w:rFonts w:ascii="Times New Roman" w:hAnsi="Times New Roman" w:cs="Times New Roman"/>
          <w:b/>
          <w:sz w:val="28"/>
          <w:szCs w:val="28"/>
          <w:lang w:val="en-GB"/>
        </w:rPr>
      </w:pPr>
    </w:p>
    <w:p w14:paraId="2EB6CF35" w14:textId="77777777" w:rsidR="00A04477" w:rsidRDefault="00A04477" w:rsidP="00AB0D0B">
      <w:pPr>
        <w:spacing w:line="360" w:lineRule="auto"/>
        <w:jc w:val="both"/>
        <w:rPr>
          <w:rFonts w:ascii="Times New Roman" w:hAnsi="Times New Roman" w:cs="Times New Roman"/>
          <w:b/>
          <w:sz w:val="28"/>
          <w:szCs w:val="28"/>
          <w:lang w:val="en-GB"/>
        </w:rPr>
      </w:pPr>
    </w:p>
    <w:p w14:paraId="3637E96A" w14:textId="2E24C9DB" w:rsidR="00CD293F" w:rsidRDefault="00BD1565" w:rsidP="003C1EAF">
      <w:pPr>
        <w:spacing w:line="360"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lastRenderedPageBreak/>
        <w:t>CHAPTER FIVE</w:t>
      </w:r>
    </w:p>
    <w:p w14:paraId="1A025416" w14:textId="77777777" w:rsidR="009875AB" w:rsidRPr="00B01B2C" w:rsidRDefault="009875AB" w:rsidP="00AB0D0B">
      <w:pPr>
        <w:pStyle w:val="ListParagraph"/>
        <w:numPr>
          <w:ilvl w:val="0"/>
          <w:numId w:val="9"/>
        </w:numPr>
        <w:spacing w:line="360" w:lineRule="auto"/>
        <w:jc w:val="both"/>
        <w:rPr>
          <w:rFonts w:ascii="Times New Roman" w:hAnsi="Times New Roman" w:cs="Times New Roman"/>
          <w:b/>
          <w:sz w:val="24"/>
          <w:szCs w:val="24"/>
          <w:lang w:val="en-GB"/>
        </w:rPr>
      </w:pPr>
      <w:r w:rsidRPr="00B01B2C">
        <w:rPr>
          <w:rFonts w:ascii="Times New Roman" w:hAnsi="Times New Roman" w:cs="Times New Roman"/>
          <w:b/>
          <w:sz w:val="24"/>
          <w:szCs w:val="24"/>
          <w:lang w:val="en-GB"/>
        </w:rPr>
        <w:t>DISCUSSION</w:t>
      </w:r>
      <w:r w:rsidR="00B01B2C" w:rsidRPr="00B01B2C">
        <w:rPr>
          <w:rFonts w:ascii="Times New Roman" w:hAnsi="Times New Roman" w:cs="Times New Roman"/>
          <w:b/>
          <w:sz w:val="24"/>
          <w:szCs w:val="24"/>
          <w:lang w:val="en-GB"/>
        </w:rPr>
        <w:t xml:space="preserve"> AND CONCLUSION</w:t>
      </w:r>
    </w:p>
    <w:p w14:paraId="66609BE4" w14:textId="77777777" w:rsidR="00B01B2C" w:rsidRPr="00B01B2C" w:rsidRDefault="00B01B2C"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5.1   DISCUSSION</w:t>
      </w:r>
    </w:p>
    <w:p w14:paraId="23497A1C" w14:textId="77777777" w:rsidR="009875AB" w:rsidRPr="00F31410" w:rsidRDefault="009875AB" w:rsidP="00AB0D0B">
      <w:pPr>
        <w:pStyle w:val="p"/>
        <w:shd w:val="clear" w:color="auto" w:fill="FFFFFF"/>
        <w:spacing w:before="0" w:beforeAutospacing="0" w:after="0" w:afterAutospacing="0" w:line="360" w:lineRule="auto"/>
        <w:jc w:val="both"/>
        <w:textAlignment w:val="baseline"/>
        <w:rPr>
          <w:iCs/>
          <w:lang w:val="en"/>
        </w:rPr>
      </w:pPr>
      <w:r w:rsidRPr="00F31410">
        <w:rPr>
          <w:iCs/>
          <w:lang w:val="en"/>
        </w:rPr>
        <w:t>The GC-MS analysis shows the presence of twenty-two (22) prominent peaks with corresponding values from the Library which are chemically related compounds. Some of these compounds identified through the gas chromatography-mass spectrometry are known to have many important biological importance in addition to pharmaceutical importance. The compounds include: 2-Furancarboxaldehyde, 5-methyl-, 2-Hexanol, TMS derivative, Silane, dimethyl (</w:t>
      </w:r>
      <w:proofErr w:type="spellStart"/>
      <w:r w:rsidRPr="00F31410">
        <w:rPr>
          <w:iCs/>
          <w:lang w:val="en"/>
        </w:rPr>
        <w:t>methylsilyl</w:t>
      </w:r>
      <w:proofErr w:type="spellEnd"/>
      <w:r w:rsidRPr="00F31410">
        <w:rPr>
          <w:iCs/>
          <w:lang w:val="en"/>
        </w:rPr>
        <w:t xml:space="preserve">),Pyrazine, 2-methoxy-6-methyl-, 4-Ethylbenzamide, 4-Ethylbenzoic acid, 2-Undecanone, Boronic acid, ethyl-, bis(2-mercaptoethyl ester), Tridecanoic acid, 12-methyl-, methyl ester, Methyl </w:t>
      </w:r>
      <w:proofErr w:type="spellStart"/>
      <w:r w:rsidRPr="00F31410">
        <w:rPr>
          <w:iCs/>
          <w:lang w:val="en"/>
        </w:rPr>
        <w:t>tetradecanoate</w:t>
      </w:r>
      <w:proofErr w:type="spellEnd"/>
      <w:r w:rsidRPr="00F31410">
        <w:rPr>
          <w:iCs/>
          <w:lang w:val="en"/>
        </w:rPr>
        <w:t xml:space="preserve">, </w:t>
      </w:r>
      <w:proofErr w:type="spellStart"/>
      <w:r w:rsidRPr="00F31410">
        <w:rPr>
          <w:iCs/>
          <w:lang w:val="en"/>
        </w:rPr>
        <w:t>Tetradecanoic</w:t>
      </w:r>
      <w:proofErr w:type="spellEnd"/>
      <w:r w:rsidRPr="00F31410">
        <w:rPr>
          <w:iCs/>
          <w:lang w:val="en"/>
        </w:rPr>
        <w:t xml:space="preserve"> acid, n-</w:t>
      </w:r>
      <w:proofErr w:type="spellStart"/>
      <w:r w:rsidRPr="00F31410">
        <w:rPr>
          <w:iCs/>
          <w:lang w:val="en"/>
        </w:rPr>
        <w:t>Hexadecanoic</w:t>
      </w:r>
      <w:proofErr w:type="spellEnd"/>
      <w:r w:rsidRPr="00F31410">
        <w:rPr>
          <w:iCs/>
          <w:lang w:val="en"/>
        </w:rPr>
        <w:t xml:space="preserve"> acid, Pentadecanoic acid, </w:t>
      </w:r>
      <w:proofErr w:type="spellStart"/>
      <w:r w:rsidRPr="00F31410">
        <w:rPr>
          <w:iCs/>
          <w:lang w:val="en"/>
        </w:rPr>
        <w:t>Tetradecanoic</w:t>
      </w:r>
      <w:proofErr w:type="spellEnd"/>
      <w:r w:rsidRPr="00F31410">
        <w:rPr>
          <w:iCs/>
          <w:lang w:val="en"/>
        </w:rPr>
        <w:t xml:space="preserve"> acid, </w:t>
      </w:r>
      <w:proofErr w:type="spellStart"/>
      <w:r w:rsidRPr="00F31410">
        <w:rPr>
          <w:iCs/>
          <w:lang w:val="en"/>
        </w:rPr>
        <w:t>Tetradecanoic</w:t>
      </w:r>
      <w:proofErr w:type="spellEnd"/>
      <w:r w:rsidRPr="00F31410">
        <w:rPr>
          <w:iCs/>
          <w:lang w:val="en"/>
        </w:rPr>
        <w:t xml:space="preserve"> acid, 2,3-dihydroxypropyl ester, </w:t>
      </w:r>
      <w:proofErr w:type="spellStart"/>
      <w:r w:rsidRPr="00F31410">
        <w:rPr>
          <w:iCs/>
          <w:lang w:val="en"/>
        </w:rPr>
        <w:t>Tetradecanoic</w:t>
      </w:r>
      <w:proofErr w:type="spellEnd"/>
      <w:r w:rsidRPr="00F31410">
        <w:rPr>
          <w:iCs/>
          <w:lang w:val="en"/>
        </w:rPr>
        <w:t xml:space="preserve"> acid, 2-hydroxy-1-(hydroxymethyl)ethyl ester, 9-Octadecenamide, (Z)-, </w:t>
      </w:r>
      <w:proofErr w:type="spellStart"/>
      <w:r w:rsidRPr="00F31410">
        <w:rPr>
          <w:iCs/>
          <w:lang w:val="en"/>
        </w:rPr>
        <w:t>Hexadecanoic</w:t>
      </w:r>
      <w:proofErr w:type="spellEnd"/>
      <w:r w:rsidRPr="00F31410">
        <w:rPr>
          <w:iCs/>
          <w:lang w:val="en"/>
        </w:rPr>
        <w:t xml:space="preserve"> acid, 2-hydroxy-1-(hydroxymethyl) ethyl ester, Oxacyclododecan-2-one, 2,3-Dihydroxypropyl </w:t>
      </w:r>
      <w:proofErr w:type="spellStart"/>
      <w:r w:rsidRPr="00F31410">
        <w:rPr>
          <w:iCs/>
          <w:lang w:val="en"/>
        </w:rPr>
        <w:t>elaidate</w:t>
      </w:r>
      <w:proofErr w:type="spellEnd"/>
      <w:r w:rsidRPr="00F31410">
        <w:rPr>
          <w:iCs/>
          <w:lang w:val="en"/>
        </w:rPr>
        <w:t>, 9-Octadecenoic acid (Z)-, 2,3-dihydroxypropyl ester, 1,3-Dicaprin, Carbamic acid, N-(3-chloro-4-methoxyphenyl)-,.gamma.-Tocopherol, Dodecanoic acid, 1-(hydroxymethyl),-1,2-ethanediyl ester, Stigmasterol.</w:t>
      </w:r>
    </w:p>
    <w:p w14:paraId="54DE3673" w14:textId="0BCF4431" w:rsidR="00B01B2C" w:rsidRDefault="009875AB" w:rsidP="00AB0D0B">
      <w:pPr>
        <w:pStyle w:val="p"/>
        <w:shd w:val="clear" w:color="auto" w:fill="FFFFFF"/>
        <w:spacing w:before="0" w:beforeAutospacing="0" w:after="0" w:afterAutospacing="0" w:line="360" w:lineRule="auto"/>
        <w:jc w:val="both"/>
        <w:textAlignment w:val="baseline"/>
        <w:rPr>
          <w:iCs/>
          <w:lang w:val="en"/>
        </w:rPr>
      </w:pPr>
      <w:r w:rsidRPr="00F31410">
        <w:rPr>
          <w:iCs/>
          <w:lang w:val="en"/>
        </w:rPr>
        <w:t xml:space="preserve">The presence of 2-Furaldehyde is also used, in very small quantities, as a </w:t>
      </w:r>
      <w:proofErr w:type="spellStart"/>
      <w:r w:rsidRPr="00F31410">
        <w:rPr>
          <w:iCs/>
          <w:lang w:val="en"/>
        </w:rPr>
        <w:t>flavouring</w:t>
      </w:r>
      <w:proofErr w:type="spellEnd"/>
      <w:r w:rsidRPr="00F31410">
        <w:rPr>
          <w:iCs/>
          <w:lang w:val="en"/>
        </w:rPr>
        <w:t xml:space="preserve"> agent. 2-Furaldehyde is present in many food items as a natural product or as a contaminant. </w:t>
      </w:r>
      <w:r w:rsidRPr="00F31410">
        <w:rPr>
          <w:bCs/>
          <w:iCs/>
          <w:lang w:val="en-GB"/>
        </w:rPr>
        <w:t>Pentadecanoic acid</w:t>
      </w:r>
      <w:r w:rsidRPr="00F31410">
        <w:rPr>
          <w:iCs/>
          <w:lang w:val="en"/>
        </w:rPr>
        <w:t xml:space="preserve"> is</w:t>
      </w:r>
      <w:r w:rsidR="00451C02">
        <w:rPr>
          <w:iCs/>
          <w:lang w:val="en"/>
        </w:rPr>
        <w:t xml:space="preserve"> among the rare fatty acid, even though it is not common in nature, it comprises of 1.2% of total milk fat from cow</w:t>
      </w:r>
      <w:r w:rsidR="009537AF">
        <w:rPr>
          <w:iCs/>
          <w:lang w:val="en"/>
        </w:rPr>
        <w:t>. B</w:t>
      </w:r>
      <w:r w:rsidRPr="00F31410">
        <w:rPr>
          <w:iCs/>
          <w:lang w:val="en"/>
        </w:rPr>
        <w:t xml:space="preserve">utterfat in cow’s milk is its </w:t>
      </w:r>
      <w:r w:rsidR="009537AF" w:rsidRPr="00F31410">
        <w:rPr>
          <w:iCs/>
          <w:lang w:val="en"/>
        </w:rPr>
        <w:t>main</w:t>
      </w:r>
      <w:r w:rsidRPr="00F31410">
        <w:rPr>
          <w:iCs/>
          <w:lang w:val="en"/>
        </w:rPr>
        <w:t xml:space="preserve"> dietary source and it is used as a marker for butterfat consumption.</w:t>
      </w:r>
    </w:p>
    <w:p w14:paraId="6BDBAF0B" w14:textId="3FA54A66" w:rsidR="009875AB" w:rsidRPr="00B01B2C" w:rsidRDefault="009875AB" w:rsidP="00AB0D0B">
      <w:pPr>
        <w:pStyle w:val="p"/>
        <w:shd w:val="clear" w:color="auto" w:fill="FFFFFF"/>
        <w:spacing w:before="0" w:beforeAutospacing="0" w:after="0" w:afterAutospacing="0" w:line="360" w:lineRule="auto"/>
        <w:jc w:val="both"/>
        <w:textAlignment w:val="baseline"/>
      </w:pPr>
      <w:r w:rsidRPr="00F31410">
        <w:rPr>
          <w:iCs/>
          <w:lang w:val="en"/>
        </w:rPr>
        <w:t xml:space="preserve"> </w:t>
      </w:r>
      <w:proofErr w:type="spellStart"/>
      <w:r w:rsidRPr="00F31410">
        <w:rPr>
          <w:iCs/>
          <w:lang w:val="en"/>
        </w:rPr>
        <w:t>Pentadecylic</w:t>
      </w:r>
      <w:proofErr w:type="spellEnd"/>
      <w:r w:rsidRPr="00F31410">
        <w:rPr>
          <w:iCs/>
          <w:lang w:val="en"/>
        </w:rPr>
        <w:t xml:space="preserve"> acid also occurs in hydrogenated mutton fat.</w:t>
      </w:r>
      <w:r w:rsidR="00B01B2C">
        <w:t xml:space="preserve"> </w:t>
      </w:r>
      <w:proofErr w:type="spellStart"/>
      <w:r w:rsidRPr="00F31410">
        <w:rPr>
          <w:iCs/>
          <w:lang w:val="en"/>
        </w:rPr>
        <w:t>Adewole</w:t>
      </w:r>
      <w:proofErr w:type="spellEnd"/>
      <w:r w:rsidRPr="00F31410">
        <w:rPr>
          <w:iCs/>
          <w:lang w:val="en"/>
        </w:rPr>
        <w:t xml:space="preserve"> et al., reported the GCMS analysis further revealed presence of many other important compounds; n-</w:t>
      </w:r>
      <w:proofErr w:type="spellStart"/>
      <w:r w:rsidRPr="00F31410">
        <w:rPr>
          <w:iCs/>
          <w:lang w:val="en"/>
        </w:rPr>
        <w:t>hexadecanoic</w:t>
      </w:r>
      <w:proofErr w:type="spellEnd"/>
      <w:r w:rsidRPr="00F31410">
        <w:rPr>
          <w:iCs/>
          <w:lang w:val="en"/>
        </w:rPr>
        <w:t xml:space="preserve"> acid, pentadecanoic acid, n-octadecanoic acid, </w:t>
      </w:r>
      <w:proofErr w:type="spellStart"/>
      <w:r w:rsidRPr="00F31410">
        <w:rPr>
          <w:iCs/>
          <w:lang w:val="en"/>
        </w:rPr>
        <w:t>eicosanoic</w:t>
      </w:r>
      <w:proofErr w:type="spellEnd"/>
      <w:r w:rsidRPr="00F31410">
        <w:rPr>
          <w:iCs/>
          <w:lang w:val="en"/>
        </w:rPr>
        <w:t xml:space="preserve"> acid, </w:t>
      </w:r>
      <w:proofErr w:type="spellStart"/>
      <w:r w:rsidRPr="00F31410">
        <w:rPr>
          <w:iCs/>
          <w:lang w:val="en"/>
        </w:rPr>
        <w:t>hexeicosanoic</w:t>
      </w:r>
      <w:proofErr w:type="spellEnd"/>
      <w:r w:rsidRPr="00F31410">
        <w:rPr>
          <w:iCs/>
          <w:lang w:val="en"/>
        </w:rPr>
        <w:t xml:space="preserve"> acid, </w:t>
      </w:r>
      <w:proofErr w:type="spellStart"/>
      <w:r w:rsidRPr="00F31410">
        <w:rPr>
          <w:iCs/>
          <w:lang w:val="en"/>
        </w:rPr>
        <w:t>docosanoic</w:t>
      </w:r>
      <w:proofErr w:type="spellEnd"/>
      <w:r w:rsidRPr="00F31410">
        <w:rPr>
          <w:iCs/>
          <w:lang w:val="en"/>
        </w:rPr>
        <w:t xml:space="preserve"> acid and 9, 15- octadecadienoate. The presence of this class of fatty acids further gives credence to the n</w:t>
      </w:r>
      <w:r w:rsidR="00DC289A">
        <w:rPr>
          <w:iCs/>
          <w:lang w:val="en"/>
        </w:rPr>
        <w:t xml:space="preserve">utritional values of </w:t>
      </w:r>
      <w:r w:rsidR="00DC289A" w:rsidRPr="00DC289A">
        <w:rPr>
          <w:i/>
          <w:iCs/>
          <w:lang w:val="en"/>
        </w:rPr>
        <w:t xml:space="preserve">Jatropha </w:t>
      </w:r>
      <w:proofErr w:type="spellStart"/>
      <w:r w:rsidR="00DC289A" w:rsidRPr="00DC289A">
        <w:rPr>
          <w:i/>
          <w:iCs/>
          <w:lang w:val="en"/>
        </w:rPr>
        <w:t>curcas</w:t>
      </w:r>
      <w:proofErr w:type="spellEnd"/>
      <w:r w:rsidRPr="00F31410">
        <w:rPr>
          <w:iCs/>
          <w:lang w:val="en"/>
        </w:rPr>
        <w:t xml:space="preserve"> and possibly its potential ability to modulate the inflammatory pathways.</w:t>
      </w:r>
    </w:p>
    <w:p w14:paraId="65D72DF5" w14:textId="3E4F73F7" w:rsidR="00B01B2C" w:rsidRDefault="009875AB" w:rsidP="00AB0D0B">
      <w:pPr>
        <w:pStyle w:val="p"/>
        <w:shd w:val="clear" w:color="auto" w:fill="FFFFFF"/>
        <w:spacing w:before="0" w:beforeAutospacing="0" w:after="0" w:afterAutospacing="0" w:line="360" w:lineRule="auto"/>
        <w:jc w:val="both"/>
        <w:textAlignment w:val="baseline"/>
        <w:rPr>
          <w:iCs/>
          <w:lang w:val="en"/>
        </w:rPr>
      </w:pPr>
      <w:proofErr w:type="spellStart"/>
      <w:r w:rsidRPr="00F31410">
        <w:rPr>
          <w:iCs/>
          <w:lang w:val="en"/>
        </w:rPr>
        <w:t>Tetradecanoic</w:t>
      </w:r>
      <w:proofErr w:type="spellEnd"/>
      <w:r w:rsidRPr="00F31410">
        <w:rPr>
          <w:iCs/>
          <w:lang w:val="en"/>
        </w:rPr>
        <w:t xml:space="preserve"> ac</w:t>
      </w:r>
      <w:r w:rsidR="009537AF">
        <w:rPr>
          <w:iCs/>
          <w:lang w:val="en"/>
        </w:rPr>
        <w:t xml:space="preserve">id is a 14-C chain fatty acid that has a molecular formular of </w:t>
      </w:r>
      <w:r w:rsidRPr="00F31410">
        <w:rPr>
          <w:iCs/>
          <w:lang w:val="en"/>
        </w:rPr>
        <w:t xml:space="preserve">C14H28O2 which are lipid anchors in </w:t>
      </w:r>
      <w:proofErr w:type="spellStart"/>
      <w:r w:rsidRPr="00F31410">
        <w:rPr>
          <w:iCs/>
          <w:lang w:val="en"/>
        </w:rPr>
        <w:t>biomembranes</w:t>
      </w:r>
      <w:proofErr w:type="spellEnd"/>
      <w:r w:rsidRPr="00F31410">
        <w:rPr>
          <w:iCs/>
          <w:lang w:val="en"/>
        </w:rPr>
        <w:t xml:space="preserve"> (</w:t>
      </w:r>
      <w:r w:rsidRPr="00F31410">
        <w:t xml:space="preserve">Wilfred et </w:t>
      </w:r>
      <w:proofErr w:type="gramStart"/>
      <w:r w:rsidRPr="00F31410">
        <w:t>al,.</w:t>
      </w:r>
      <w:proofErr w:type="gramEnd"/>
      <w:r w:rsidRPr="00F31410">
        <w:t xml:space="preserve"> 2019</w:t>
      </w:r>
      <w:r w:rsidRPr="00F31410">
        <w:rPr>
          <w:iCs/>
          <w:lang w:val="en"/>
        </w:rPr>
        <w:t xml:space="preserve">). Vanadium, (eta.7-cycloheptatrienylium) </w:t>
      </w:r>
      <w:r w:rsidRPr="00F31410">
        <w:rPr>
          <w:iCs/>
          <w:lang w:val="en"/>
        </w:rPr>
        <w:lastRenderedPageBreak/>
        <w:t xml:space="preserve">(eta.5-2, 4-cyclopentadien-1-yl)-is </w:t>
      </w:r>
      <w:proofErr w:type="gramStart"/>
      <w:r w:rsidRPr="00F31410">
        <w:rPr>
          <w:iCs/>
          <w:lang w:val="en"/>
        </w:rPr>
        <w:t>a</w:t>
      </w:r>
      <w:proofErr w:type="gramEnd"/>
      <w:r w:rsidRPr="00F31410">
        <w:rPr>
          <w:iCs/>
          <w:lang w:val="en"/>
        </w:rPr>
        <w:t xml:space="preserve"> </w:t>
      </w:r>
      <w:r w:rsidR="009537AF" w:rsidRPr="00F31410">
        <w:rPr>
          <w:iCs/>
          <w:lang w:val="en"/>
        </w:rPr>
        <w:t>unstable</w:t>
      </w:r>
      <w:r w:rsidRPr="00F31410">
        <w:rPr>
          <w:iCs/>
          <w:lang w:val="en"/>
        </w:rPr>
        <w:t xml:space="preserve"> organic compound with the molecular formula C12H12V-8 which </w:t>
      </w:r>
      <w:r w:rsidR="009537AF" w:rsidRPr="00F31410">
        <w:rPr>
          <w:iCs/>
          <w:lang w:val="en"/>
        </w:rPr>
        <w:t>boosts</w:t>
      </w:r>
      <w:r w:rsidR="009537AF">
        <w:rPr>
          <w:iCs/>
          <w:lang w:val="en"/>
        </w:rPr>
        <w:t xml:space="preserve"> the uptake of nutrient in plants</w:t>
      </w:r>
      <w:r w:rsidRPr="00F31410">
        <w:rPr>
          <w:iCs/>
          <w:lang w:val="en"/>
        </w:rPr>
        <w:t xml:space="preserve">. cis-Vaccenic acid is a fatty acid with the </w:t>
      </w:r>
      <w:r w:rsidR="00814607">
        <w:rPr>
          <w:iCs/>
          <w:lang w:val="en"/>
        </w:rPr>
        <w:t>molecular formula C18H34O2 that</w:t>
      </w:r>
      <w:r w:rsidRPr="00F31410">
        <w:rPr>
          <w:iCs/>
          <w:lang w:val="en"/>
        </w:rPr>
        <w:t xml:space="preserve"> lowers total</w:t>
      </w:r>
      <w:r w:rsidR="00814607">
        <w:rPr>
          <w:iCs/>
          <w:lang w:val="en"/>
        </w:rPr>
        <w:t xml:space="preserve"> the level </w:t>
      </w:r>
      <w:proofErr w:type="gramStart"/>
      <w:r w:rsidR="00814607">
        <w:rPr>
          <w:iCs/>
          <w:lang w:val="en"/>
        </w:rPr>
        <w:t xml:space="preserve">of </w:t>
      </w:r>
      <w:r w:rsidRPr="00F31410">
        <w:rPr>
          <w:iCs/>
          <w:lang w:val="en"/>
        </w:rPr>
        <w:t xml:space="preserve"> chol</w:t>
      </w:r>
      <w:r w:rsidR="00814607">
        <w:rPr>
          <w:iCs/>
          <w:lang w:val="en"/>
        </w:rPr>
        <w:t>esterol</w:t>
      </w:r>
      <w:proofErr w:type="gramEnd"/>
      <w:r w:rsidR="00814607">
        <w:rPr>
          <w:iCs/>
          <w:lang w:val="en"/>
        </w:rPr>
        <w:t xml:space="preserve"> and triglycerides</w:t>
      </w:r>
      <w:r w:rsidRPr="00F31410">
        <w:rPr>
          <w:iCs/>
          <w:lang w:val="en"/>
        </w:rPr>
        <w:t xml:space="preserve">. Dodecanoic acid, 1-(hydroxymethyl)-1, 2-ethanediyl ester is a fatty acid ester which is used as </w:t>
      </w:r>
      <w:proofErr w:type="spellStart"/>
      <w:r w:rsidRPr="00F31410">
        <w:rPr>
          <w:iCs/>
          <w:lang w:val="en"/>
        </w:rPr>
        <w:t>emulsLfiers</w:t>
      </w:r>
      <w:proofErr w:type="spellEnd"/>
      <w:r w:rsidRPr="00F31410">
        <w:rPr>
          <w:iCs/>
          <w:lang w:val="en"/>
        </w:rPr>
        <w:t xml:space="preserve"> for cream, milky lotion and hair conditioner is an important raw material in the cosmetic industry. Lauric anhydride is a fatty acid</w:t>
      </w:r>
      <w:r w:rsidR="00814607">
        <w:rPr>
          <w:iCs/>
          <w:lang w:val="en"/>
        </w:rPr>
        <w:t xml:space="preserve"> that increases the level of</w:t>
      </w:r>
      <w:r w:rsidRPr="00F31410">
        <w:rPr>
          <w:iCs/>
          <w:lang w:val="en"/>
        </w:rPr>
        <w:t xml:space="preserve"> high density lipoprotein, </w:t>
      </w:r>
      <w:r w:rsidR="00C37C18" w:rsidRPr="00F31410">
        <w:rPr>
          <w:iCs/>
          <w:lang w:val="en"/>
        </w:rPr>
        <w:t>study</w:t>
      </w:r>
      <w:r w:rsidRPr="00F31410">
        <w:rPr>
          <w:iCs/>
          <w:lang w:val="en"/>
        </w:rPr>
        <w:t xml:space="preserve"> molar mass of </w:t>
      </w:r>
      <w:r w:rsidR="00C37C18" w:rsidRPr="00F31410">
        <w:rPr>
          <w:iCs/>
          <w:lang w:val="en"/>
        </w:rPr>
        <w:t>unidentified</w:t>
      </w:r>
      <w:r w:rsidRPr="00F31410">
        <w:rPr>
          <w:iCs/>
          <w:lang w:val="en"/>
        </w:rPr>
        <w:t xml:space="preserve"> </w:t>
      </w:r>
      <w:r w:rsidR="00C37C18" w:rsidRPr="00F31410">
        <w:rPr>
          <w:iCs/>
          <w:lang w:val="en"/>
        </w:rPr>
        <w:t>constituent</w:t>
      </w:r>
      <w:r w:rsidRPr="00F31410">
        <w:rPr>
          <w:iCs/>
          <w:lang w:val="en"/>
        </w:rPr>
        <w:t>, treatment of wool in presence of cresol and in wafer form as a carrier in the study of drug release; is an important part of human diet and used in analytical chemistry. Tetrahydrofuran-2-carboxylic acid, dibenzofuran-3-ylamide is a volatile organic compound used in chemotherapy. In the food industry,</w:t>
      </w:r>
    </w:p>
    <w:p w14:paraId="0B0AFEAD" w14:textId="42D773F8" w:rsidR="009875AB" w:rsidRDefault="009875AB" w:rsidP="00AB0D0B">
      <w:pPr>
        <w:pStyle w:val="p"/>
        <w:shd w:val="clear" w:color="auto" w:fill="FFFFFF"/>
        <w:spacing w:before="0" w:beforeAutospacing="0" w:after="0" w:afterAutospacing="0" w:line="360" w:lineRule="auto"/>
        <w:jc w:val="both"/>
        <w:textAlignment w:val="baseline"/>
        <w:rPr>
          <w:iCs/>
          <w:lang w:val="en"/>
        </w:rPr>
      </w:pPr>
      <w:r w:rsidRPr="00F31410">
        <w:rPr>
          <w:iCs/>
          <w:lang w:val="en"/>
        </w:rPr>
        <w:t xml:space="preserve"> </w:t>
      </w:r>
      <w:proofErr w:type="spellStart"/>
      <w:r w:rsidRPr="00F31410">
        <w:rPr>
          <w:iCs/>
          <w:lang w:val="en"/>
        </w:rPr>
        <w:t>Heptadecanolide</w:t>
      </w:r>
      <w:proofErr w:type="spellEnd"/>
      <w:r w:rsidRPr="00F31410">
        <w:rPr>
          <w:iCs/>
          <w:lang w:val="en"/>
        </w:rPr>
        <w:t xml:space="preserve"> is an important component of food additive. Conclusion Plants</w:t>
      </w:r>
      <w:r w:rsidR="00C37C18">
        <w:rPr>
          <w:iCs/>
          <w:lang w:val="en"/>
        </w:rPr>
        <w:t xml:space="preserve"> stores up numerous phytochemical or phytonutrients that are very much useful to life processes and an important key to survival.</w:t>
      </w:r>
      <w:r w:rsidRPr="00F31410">
        <w:rPr>
          <w:iCs/>
          <w:lang w:val="en"/>
        </w:rPr>
        <w:t xml:space="preserve"> From the phyto</w:t>
      </w:r>
      <w:r w:rsidR="00C37C18">
        <w:rPr>
          <w:iCs/>
          <w:lang w:val="en"/>
        </w:rPr>
        <w:t>chemical components</w:t>
      </w:r>
      <w:r w:rsidRPr="00F31410">
        <w:rPr>
          <w:iCs/>
          <w:lang w:val="en"/>
        </w:rPr>
        <w:t xml:space="preserve"> of aqueous extract of </w:t>
      </w:r>
      <w:r>
        <w:rPr>
          <w:i/>
          <w:iCs/>
          <w:lang w:val="en"/>
        </w:rPr>
        <w:t xml:space="preserve">Jatropha </w:t>
      </w:r>
      <w:proofErr w:type="spellStart"/>
      <w:r>
        <w:rPr>
          <w:i/>
          <w:iCs/>
          <w:lang w:val="en"/>
        </w:rPr>
        <w:t>curcas</w:t>
      </w:r>
      <w:proofErr w:type="spellEnd"/>
      <w:r w:rsidRPr="00F31410">
        <w:rPr>
          <w:iCs/>
          <w:lang w:val="en"/>
        </w:rPr>
        <w:t xml:space="preserve"> it has been </w:t>
      </w:r>
      <w:r w:rsidR="00C37C18" w:rsidRPr="00F31410">
        <w:rPr>
          <w:iCs/>
          <w:lang w:val="en"/>
        </w:rPr>
        <w:t>shown</w:t>
      </w:r>
      <w:r w:rsidRPr="00F31410">
        <w:rPr>
          <w:iCs/>
          <w:lang w:val="en"/>
        </w:rPr>
        <w:t xml:space="preserve"> by Gas Chromatography-Mass Spectrometry </w:t>
      </w:r>
      <w:r w:rsidR="00C37C18" w:rsidRPr="00F31410">
        <w:rPr>
          <w:iCs/>
          <w:lang w:val="en"/>
        </w:rPr>
        <w:t>investigation</w:t>
      </w:r>
      <w:r w:rsidRPr="00F31410">
        <w:rPr>
          <w:iCs/>
          <w:lang w:val="en"/>
        </w:rPr>
        <w:t xml:space="preserve"> </w:t>
      </w:r>
      <w:r w:rsidR="00C37C18" w:rsidRPr="00F31410">
        <w:rPr>
          <w:iCs/>
          <w:lang w:val="en"/>
        </w:rPr>
        <w:t>describes</w:t>
      </w:r>
      <w:r w:rsidR="00C37C18">
        <w:rPr>
          <w:iCs/>
          <w:lang w:val="en"/>
        </w:rPr>
        <w:t xml:space="preserve"> its relevance and usefulness</w:t>
      </w:r>
      <w:r w:rsidRPr="00F31410">
        <w:rPr>
          <w:iCs/>
          <w:lang w:val="en"/>
        </w:rPr>
        <w:t xml:space="preserve"> in pharmaceuticals, and cosmetic and food industries.</w:t>
      </w:r>
    </w:p>
    <w:p w14:paraId="3FD8F130" w14:textId="77777777" w:rsidR="009875AB" w:rsidRPr="00F31410" w:rsidRDefault="009875AB" w:rsidP="00AB0D0B">
      <w:pPr>
        <w:pStyle w:val="p"/>
        <w:shd w:val="clear" w:color="auto" w:fill="FFFFFF"/>
        <w:spacing w:before="0" w:beforeAutospacing="0" w:after="0" w:afterAutospacing="0" w:line="360" w:lineRule="auto"/>
        <w:jc w:val="both"/>
        <w:textAlignment w:val="baseline"/>
        <w:rPr>
          <w:iCs/>
          <w:lang w:val="en"/>
        </w:rPr>
      </w:pPr>
    </w:p>
    <w:p w14:paraId="00A99D13" w14:textId="2E900F0F" w:rsidR="009875AB" w:rsidRPr="008339E1" w:rsidRDefault="00617831" w:rsidP="00AB0D0B">
      <w:pPr>
        <w:spacing w:line="360" w:lineRule="auto"/>
        <w:jc w:val="both"/>
        <w:rPr>
          <w:rFonts w:ascii="Times New Roman" w:hAnsi="Times New Roman" w:cs="Times New Roman"/>
          <w:b/>
        </w:rPr>
      </w:pPr>
      <w:r>
        <w:rPr>
          <w:rFonts w:ascii="Times New Roman" w:hAnsi="Times New Roman" w:cs="Times New Roman"/>
          <w:b/>
        </w:rPr>
        <w:t>NMR OF JA</w:t>
      </w:r>
      <w:r w:rsidR="009875AB" w:rsidRPr="008339E1">
        <w:rPr>
          <w:rFonts w:ascii="Times New Roman" w:hAnsi="Times New Roman" w:cs="Times New Roman"/>
          <w:b/>
        </w:rPr>
        <w:t>TROPHA</w:t>
      </w:r>
    </w:p>
    <w:p w14:paraId="05FBA531" w14:textId="5E7EE397" w:rsidR="009875AB" w:rsidRPr="00F31410" w:rsidRDefault="009875AB" w:rsidP="00AB0D0B">
      <w:pPr>
        <w:pStyle w:val="p"/>
        <w:shd w:val="clear" w:color="auto" w:fill="FFFFFF"/>
        <w:spacing w:before="0" w:beforeAutospacing="0" w:after="0" w:afterAutospacing="0" w:line="360" w:lineRule="auto"/>
        <w:jc w:val="both"/>
        <w:textAlignment w:val="baseline"/>
        <w:rPr>
          <w:iCs/>
          <w:lang w:val="en"/>
        </w:rPr>
      </w:pPr>
      <w:r>
        <w:rPr>
          <w:iCs/>
          <w:lang w:val="en"/>
        </w:rPr>
        <w:t xml:space="preserve">Using </w:t>
      </w:r>
      <w:r w:rsidR="00C37C18">
        <w:rPr>
          <w:iCs/>
          <w:lang w:val="en"/>
        </w:rPr>
        <w:t>NMR methods can be very useful</w:t>
      </w:r>
      <w:r w:rsidRPr="00F31410">
        <w:rPr>
          <w:iCs/>
          <w:lang w:val="en"/>
        </w:rPr>
        <w:t xml:space="preserve"> for </w:t>
      </w:r>
      <w:r w:rsidR="00D91F14" w:rsidRPr="00F31410">
        <w:rPr>
          <w:iCs/>
          <w:lang w:val="en"/>
        </w:rPr>
        <w:t>defining</w:t>
      </w:r>
      <w:r w:rsidRPr="00F31410">
        <w:rPr>
          <w:iCs/>
          <w:lang w:val="en"/>
        </w:rPr>
        <w:t xml:space="preserve"> the molecular structure of a chemical as a whole. The result of merging data from infrared spectroscopy (to </w:t>
      </w:r>
      <w:r w:rsidR="00D91F14" w:rsidRPr="00F31410">
        <w:rPr>
          <w:iCs/>
          <w:lang w:val="en"/>
        </w:rPr>
        <w:t>define</w:t>
      </w:r>
      <w:r w:rsidRPr="00F31410">
        <w:rPr>
          <w:iCs/>
          <w:lang w:val="en"/>
        </w:rPr>
        <w:t xml:space="preserve"> the </w:t>
      </w:r>
      <w:r w:rsidR="00D91F14" w:rsidRPr="00F31410">
        <w:rPr>
          <w:iCs/>
          <w:lang w:val="en"/>
        </w:rPr>
        <w:t>purpose</w:t>
      </w:r>
      <w:r w:rsidRPr="00F31410">
        <w:rPr>
          <w:iCs/>
          <w:lang w:val="en"/>
        </w:rPr>
        <w:t xml:space="preserve"> of a compound) and NMR (</w:t>
      </w:r>
      <w:r w:rsidR="00D91F14">
        <w:rPr>
          <w:iCs/>
          <w:lang w:val="en"/>
        </w:rPr>
        <w:t>gives an insight to the underlining information about</w:t>
      </w:r>
      <w:r w:rsidRPr="00F31410">
        <w:rPr>
          <w:iCs/>
          <w:lang w:val="en"/>
        </w:rPr>
        <w:t xml:space="preserve"> the number of each type of hydrogen) is </w:t>
      </w:r>
      <w:r w:rsidR="00D91F14" w:rsidRPr="00F31410">
        <w:rPr>
          <w:iCs/>
          <w:lang w:val="en"/>
        </w:rPr>
        <w:t>adequate</w:t>
      </w:r>
      <w:r w:rsidRPr="00F31410">
        <w:rPr>
          <w:iCs/>
          <w:lang w:val="en"/>
        </w:rPr>
        <w:t xml:space="preserve"> to </w:t>
      </w:r>
      <w:r w:rsidR="00D91F14">
        <w:rPr>
          <w:iCs/>
          <w:lang w:val="en"/>
        </w:rPr>
        <w:t>conclude</w:t>
      </w:r>
      <w:r w:rsidRPr="00F31410">
        <w:rPr>
          <w:iCs/>
          <w:lang w:val="en"/>
        </w:rPr>
        <w:t xml:space="preserve"> more about an unknown structure </w:t>
      </w:r>
      <w:r>
        <w:rPr>
          <w:iCs/>
          <w:lang w:val="en"/>
        </w:rPr>
        <w:t>(Pavia et al., 2001)</w:t>
      </w:r>
      <w:r w:rsidRPr="00F31410">
        <w:rPr>
          <w:iCs/>
          <w:lang w:val="en"/>
        </w:rPr>
        <w:t xml:space="preserve">. </w:t>
      </w:r>
    </w:p>
    <w:p w14:paraId="21FD00A0" w14:textId="77777777" w:rsidR="00B01B2C" w:rsidRDefault="009875AB" w:rsidP="00AB0D0B">
      <w:pPr>
        <w:pStyle w:val="p"/>
        <w:shd w:val="clear" w:color="auto" w:fill="FFFFFF"/>
        <w:spacing w:before="0" w:beforeAutospacing="0" w:after="0" w:afterAutospacing="0" w:line="360" w:lineRule="auto"/>
        <w:jc w:val="both"/>
        <w:textAlignment w:val="baseline"/>
        <w:rPr>
          <w:iCs/>
          <w:lang w:val="en"/>
        </w:rPr>
      </w:pPr>
      <w:r w:rsidRPr="00F31410">
        <w:rPr>
          <w:iCs/>
          <w:lang w:val="en"/>
        </w:rPr>
        <w:t>The resulting spectrum of ¹H NMR analysis that provides some important guidance i</w:t>
      </w:r>
      <w:r>
        <w:rPr>
          <w:iCs/>
          <w:lang w:val="en"/>
        </w:rPr>
        <w:t>n determining the structure with the value of Chemical shift and the TMS</w:t>
      </w:r>
      <w:r w:rsidRPr="00F31410">
        <w:rPr>
          <w:iCs/>
          <w:lang w:val="en"/>
        </w:rPr>
        <w:t xml:space="preserve">. The results of the analysis found that the existence of </w:t>
      </w:r>
      <w:r>
        <w:rPr>
          <w:iCs/>
          <w:lang w:val="en"/>
        </w:rPr>
        <w:t xml:space="preserve">distinct peaks </w:t>
      </w:r>
      <w:r w:rsidRPr="00F31410">
        <w:rPr>
          <w:iCs/>
          <w:lang w:val="en"/>
        </w:rPr>
        <w:t>signals</w:t>
      </w:r>
      <w:r>
        <w:rPr>
          <w:iCs/>
          <w:lang w:val="en"/>
        </w:rPr>
        <w:t xml:space="preserve"> at 2.5732 ppm and 2.1404ppm with reference to the proton of acids H-C-OOH, esters H-C-OR and acetylene group</w:t>
      </w:r>
      <w:r w:rsidRPr="00F31410">
        <w:rPr>
          <w:iCs/>
          <w:lang w:val="en"/>
        </w:rPr>
        <w:t xml:space="preserve"> of methylene protons bound to –O of the carboxylic acid ester group,-OOR that is the major methyl ester of TMP in the study. Signals at 4.016 ppm are for the methylene protons at the (methylene) carbon are formed in ester TMP. Based on information from </w:t>
      </w:r>
      <w:r w:rsidRPr="008C641C">
        <w:rPr>
          <w:iCs/>
          <w:lang w:val="en"/>
        </w:rPr>
        <w:t>the reference in Pavia et al. 2009</w:t>
      </w:r>
      <w:r>
        <w:rPr>
          <w:iCs/>
          <w:lang w:val="en"/>
        </w:rPr>
        <w:t xml:space="preserve"> and </w:t>
      </w:r>
      <w:proofErr w:type="spellStart"/>
      <w:r w:rsidRPr="00F31410">
        <w:rPr>
          <w:iCs/>
          <w:lang w:val="en"/>
        </w:rPr>
        <w:t>Chemdraw</w:t>
      </w:r>
      <w:proofErr w:type="spellEnd"/>
      <w:r w:rsidRPr="00F31410">
        <w:rPr>
          <w:iCs/>
          <w:lang w:val="en"/>
        </w:rPr>
        <w:t xml:space="preserve"> </w:t>
      </w:r>
      <w:r>
        <w:rPr>
          <w:iCs/>
          <w:lang w:val="en"/>
        </w:rPr>
        <w:t>software, the value is respectively 2.38</w:t>
      </w:r>
      <w:r w:rsidRPr="00F31410">
        <w:rPr>
          <w:iCs/>
          <w:lang w:val="en"/>
        </w:rPr>
        <w:t xml:space="preserve"> ppm. </w:t>
      </w:r>
    </w:p>
    <w:p w14:paraId="020DC577" w14:textId="5859CF3B" w:rsidR="009875AB" w:rsidRDefault="009875AB" w:rsidP="00AB0D0B">
      <w:pPr>
        <w:pStyle w:val="p"/>
        <w:shd w:val="clear" w:color="auto" w:fill="FFFFFF"/>
        <w:spacing w:before="0" w:beforeAutospacing="0" w:after="0" w:afterAutospacing="0" w:line="360" w:lineRule="auto"/>
        <w:jc w:val="both"/>
        <w:textAlignment w:val="baseline"/>
        <w:rPr>
          <w:iCs/>
          <w:lang w:val="en"/>
        </w:rPr>
      </w:pPr>
      <w:r w:rsidRPr="00F31410">
        <w:rPr>
          <w:iCs/>
          <w:lang w:val="en"/>
        </w:rPr>
        <w:t xml:space="preserve">Thus, the existence of the </w:t>
      </w:r>
      <w:r w:rsidR="00D91F14">
        <w:rPr>
          <w:iCs/>
          <w:lang w:val="en"/>
        </w:rPr>
        <w:t>signal</w:t>
      </w:r>
      <w:r w:rsidRPr="00F31410">
        <w:rPr>
          <w:iCs/>
          <w:lang w:val="en"/>
        </w:rPr>
        <w:t xml:space="preserve"> is then </w:t>
      </w:r>
      <w:r w:rsidR="00D91F14" w:rsidRPr="00F31410">
        <w:rPr>
          <w:iCs/>
          <w:lang w:val="en"/>
        </w:rPr>
        <w:t>recognized</w:t>
      </w:r>
      <w:r w:rsidRPr="00F31410">
        <w:rPr>
          <w:iCs/>
          <w:lang w:val="en"/>
        </w:rPr>
        <w:t xml:space="preserve"> that the ester product is ester T</w:t>
      </w:r>
      <w:r>
        <w:rPr>
          <w:iCs/>
          <w:lang w:val="en"/>
        </w:rPr>
        <w:t>MP. Besides, proton signals at 2.26-2.49</w:t>
      </w:r>
      <w:r w:rsidR="00D91F14">
        <w:rPr>
          <w:iCs/>
          <w:lang w:val="en"/>
        </w:rPr>
        <w:t xml:space="preserve"> ppm which gives the idea which </w:t>
      </w:r>
      <w:r w:rsidR="00D91F14" w:rsidRPr="00F31410">
        <w:rPr>
          <w:iCs/>
          <w:lang w:val="en"/>
        </w:rPr>
        <w:t>denote</w:t>
      </w:r>
      <w:r w:rsidRPr="00F31410">
        <w:rPr>
          <w:iCs/>
          <w:lang w:val="en"/>
        </w:rPr>
        <w:t xml:space="preserve"> the proton of C=C-H proton of </w:t>
      </w:r>
      <w:r w:rsidRPr="00F31410">
        <w:rPr>
          <w:iCs/>
          <w:lang w:val="en"/>
        </w:rPr>
        <w:lastRenderedPageBreak/>
        <w:t xml:space="preserve">olefin that the values are also present in the analysis </w:t>
      </w:r>
      <w:proofErr w:type="spellStart"/>
      <w:r w:rsidRPr="00F31410">
        <w:rPr>
          <w:iCs/>
          <w:lang w:val="en"/>
        </w:rPr>
        <w:t>Chemdraw</w:t>
      </w:r>
      <w:proofErr w:type="spellEnd"/>
      <w:r w:rsidRPr="00F31410">
        <w:rPr>
          <w:iCs/>
          <w:lang w:val="en"/>
        </w:rPr>
        <w:t xml:space="preserve"> and the reference in Pavia et al. 2009.</w:t>
      </w:r>
    </w:p>
    <w:p w14:paraId="655D176B" w14:textId="77777777" w:rsidR="00327996" w:rsidRDefault="00327996" w:rsidP="00AB0D0B">
      <w:pPr>
        <w:spacing w:line="360" w:lineRule="auto"/>
        <w:jc w:val="both"/>
        <w:rPr>
          <w:rFonts w:ascii="Times New Roman" w:hAnsi="Times New Roman" w:cs="Times New Roman"/>
          <w:b/>
          <w:sz w:val="24"/>
          <w:szCs w:val="24"/>
          <w:lang w:val="en-GB"/>
        </w:rPr>
      </w:pPr>
    </w:p>
    <w:p w14:paraId="3F585A5F" w14:textId="77777777" w:rsidR="00BD1565" w:rsidRDefault="00B01B2C"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5.2</w:t>
      </w:r>
      <w:r w:rsidR="00BD1565">
        <w:rPr>
          <w:rFonts w:ascii="Times New Roman" w:hAnsi="Times New Roman" w:cs="Times New Roman"/>
          <w:b/>
          <w:sz w:val="24"/>
          <w:szCs w:val="24"/>
          <w:lang w:val="en-GB"/>
        </w:rPr>
        <w:t xml:space="preserve">     CONCLUSION</w:t>
      </w:r>
    </w:p>
    <w:p w14:paraId="3B8FD64A" w14:textId="77777777" w:rsidR="00BD1565" w:rsidRDefault="00BD1565" w:rsidP="00AB0D0B">
      <w:pPr>
        <w:pStyle w:val="p"/>
        <w:shd w:val="clear" w:color="auto" w:fill="FFFFFF"/>
        <w:spacing w:before="0" w:beforeAutospacing="0" w:after="0" w:afterAutospacing="0" w:line="360" w:lineRule="auto"/>
        <w:jc w:val="both"/>
        <w:textAlignment w:val="baseline"/>
        <w:rPr>
          <w:iCs/>
          <w:lang w:val="en"/>
        </w:rPr>
      </w:pPr>
      <w:r w:rsidRPr="00F31410">
        <w:rPr>
          <w:iCs/>
          <w:lang w:val="en"/>
        </w:rPr>
        <w:t>The present study has established the distr</w:t>
      </w:r>
      <w:r>
        <w:rPr>
          <w:iCs/>
          <w:lang w:val="en"/>
        </w:rPr>
        <w:t>ibution of the phytochemicals in the sap of</w:t>
      </w:r>
      <w:r w:rsidRPr="00F31410">
        <w:rPr>
          <w:iCs/>
          <w:lang w:val="en"/>
        </w:rPr>
        <w:t xml:space="preserve"> </w:t>
      </w:r>
      <w:r>
        <w:rPr>
          <w:i/>
          <w:iCs/>
          <w:lang w:val="en"/>
        </w:rPr>
        <w:t xml:space="preserve">Jatropha </w:t>
      </w:r>
      <w:proofErr w:type="spellStart"/>
      <w:r>
        <w:rPr>
          <w:i/>
          <w:iCs/>
          <w:lang w:val="en"/>
        </w:rPr>
        <w:t>curcas</w:t>
      </w:r>
      <w:proofErr w:type="spellEnd"/>
      <w:r w:rsidRPr="00F31410">
        <w:rPr>
          <w:iCs/>
          <w:lang w:val="en"/>
        </w:rPr>
        <w:t xml:space="preserve"> and extract in terms of their polarities and thus provides a clue as to the exact constituents responsible for its numerous applications. The GC-MS analysis showed known constituents but were never reported previously as present in </w:t>
      </w:r>
      <w:r>
        <w:rPr>
          <w:i/>
          <w:iCs/>
          <w:lang w:val="en"/>
        </w:rPr>
        <w:t xml:space="preserve">Jatropha </w:t>
      </w:r>
      <w:proofErr w:type="spellStart"/>
      <w:r>
        <w:rPr>
          <w:i/>
          <w:iCs/>
          <w:lang w:val="en"/>
        </w:rPr>
        <w:t>curcas</w:t>
      </w:r>
      <w:proofErr w:type="spellEnd"/>
      <w:r>
        <w:rPr>
          <w:iCs/>
          <w:lang w:val="en"/>
        </w:rPr>
        <w:t>.</w:t>
      </w:r>
    </w:p>
    <w:p w14:paraId="181C9E51" w14:textId="77777777" w:rsidR="00BD1565" w:rsidRPr="00BD1565" w:rsidRDefault="00BD1565" w:rsidP="00AB0D0B">
      <w:pPr>
        <w:pStyle w:val="p"/>
        <w:shd w:val="clear" w:color="auto" w:fill="FFFFFF"/>
        <w:spacing w:before="0" w:beforeAutospacing="0" w:after="0" w:afterAutospacing="0" w:line="360" w:lineRule="auto"/>
        <w:jc w:val="both"/>
        <w:textAlignment w:val="baseline"/>
        <w:rPr>
          <w:b/>
          <w:iCs/>
          <w:lang w:val="en"/>
        </w:rPr>
      </w:pPr>
    </w:p>
    <w:p w14:paraId="1CF23D34" w14:textId="77777777" w:rsidR="00F72109" w:rsidRDefault="00F72109" w:rsidP="00AB0D0B">
      <w:pPr>
        <w:spacing w:line="360" w:lineRule="auto"/>
        <w:jc w:val="both"/>
        <w:rPr>
          <w:rFonts w:ascii="Times New Roman" w:hAnsi="Times New Roman" w:cs="Times New Roman"/>
          <w:b/>
          <w:sz w:val="24"/>
          <w:szCs w:val="24"/>
          <w:lang w:val="en-GB"/>
        </w:rPr>
      </w:pPr>
    </w:p>
    <w:p w14:paraId="1422BB13" w14:textId="77777777" w:rsidR="00F72109" w:rsidRDefault="00F72109" w:rsidP="00AB0D0B">
      <w:pPr>
        <w:spacing w:line="360" w:lineRule="auto"/>
        <w:jc w:val="both"/>
        <w:rPr>
          <w:rFonts w:ascii="Times New Roman" w:hAnsi="Times New Roman" w:cs="Times New Roman"/>
          <w:b/>
          <w:sz w:val="24"/>
          <w:szCs w:val="24"/>
          <w:lang w:val="en-GB"/>
        </w:rPr>
      </w:pPr>
    </w:p>
    <w:p w14:paraId="136F90D0" w14:textId="77777777" w:rsidR="00F72109" w:rsidRDefault="00F72109" w:rsidP="00AB0D0B">
      <w:pPr>
        <w:spacing w:line="360" w:lineRule="auto"/>
        <w:jc w:val="both"/>
        <w:rPr>
          <w:rFonts w:ascii="Times New Roman" w:hAnsi="Times New Roman" w:cs="Times New Roman"/>
          <w:b/>
          <w:sz w:val="24"/>
          <w:szCs w:val="24"/>
          <w:lang w:val="en-GB"/>
        </w:rPr>
      </w:pPr>
    </w:p>
    <w:p w14:paraId="3A1324EC" w14:textId="77777777" w:rsidR="00F72109" w:rsidRDefault="00F72109" w:rsidP="00AB0D0B">
      <w:pPr>
        <w:spacing w:line="360" w:lineRule="auto"/>
        <w:jc w:val="both"/>
        <w:rPr>
          <w:rFonts w:ascii="Times New Roman" w:hAnsi="Times New Roman" w:cs="Times New Roman"/>
          <w:b/>
          <w:sz w:val="24"/>
          <w:szCs w:val="24"/>
          <w:lang w:val="en-GB"/>
        </w:rPr>
      </w:pPr>
    </w:p>
    <w:p w14:paraId="0B7C55C4" w14:textId="77777777" w:rsidR="00F72109" w:rsidRDefault="00F72109" w:rsidP="00AB0D0B">
      <w:pPr>
        <w:spacing w:line="360" w:lineRule="auto"/>
        <w:jc w:val="both"/>
        <w:rPr>
          <w:rFonts w:ascii="Times New Roman" w:hAnsi="Times New Roman" w:cs="Times New Roman"/>
          <w:b/>
          <w:sz w:val="24"/>
          <w:szCs w:val="24"/>
          <w:lang w:val="en-GB"/>
        </w:rPr>
      </w:pPr>
    </w:p>
    <w:p w14:paraId="3BF3067D" w14:textId="77777777" w:rsidR="00F72109" w:rsidRDefault="00F72109" w:rsidP="00AB0D0B">
      <w:pPr>
        <w:spacing w:line="360" w:lineRule="auto"/>
        <w:jc w:val="both"/>
        <w:rPr>
          <w:rFonts w:ascii="Times New Roman" w:hAnsi="Times New Roman" w:cs="Times New Roman"/>
          <w:b/>
          <w:sz w:val="24"/>
          <w:szCs w:val="24"/>
          <w:lang w:val="en-GB"/>
        </w:rPr>
      </w:pPr>
    </w:p>
    <w:p w14:paraId="754CAB6B" w14:textId="77777777" w:rsidR="00F72109" w:rsidRDefault="00F72109" w:rsidP="00AB0D0B">
      <w:pPr>
        <w:spacing w:line="360" w:lineRule="auto"/>
        <w:jc w:val="both"/>
        <w:rPr>
          <w:rFonts w:ascii="Times New Roman" w:hAnsi="Times New Roman" w:cs="Times New Roman"/>
          <w:b/>
          <w:sz w:val="24"/>
          <w:szCs w:val="24"/>
          <w:lang w:val="en-GB"/>
        </w:rPr>
      </w:pPr>
    </w:p>
    <w:p w14:paraId="1959290D" w14:textId="77777777" w:rsidR="00F72109" w:rsidRDefault="00F72109" w:rsidP="00AB0D0B">
      <w:pPr>
        <w:spacing w:line="360" w:lineRule="auto"/>
        <w:jc w:val="both"/>
        <w:rPr>
          <w:rFonts w:ascii="Times New Roman" w:hAnsi="Times New Roman" w:cs="Times New Roman"/>
          <w:b/>
          <w:sz w:val="24"/>
          <w:szCs w:val="24"/>
          <w:lang w:val="en-GB"/>
        </w:rPr>
      </w:pPr>
    </w:p>
    <w:p w14:paraId="0C8890E5" w14:textId="77777777" w:rsidR="00F72109" w:rsidRDefault="00F72109" w:rsidP="00AB0D0B">
      <w:pPr>
        <w:spacing w:line="360" w:lineRule="auto"/>
        <w:jc w:val="both"/>
        <w:rPr>
          <w:rFonts w:ascii="Times New Roman" w:hAnsi="Times New Roman" w:cs="Times New Roman"/>
          <w:b/>
          <w:sz w:val="24"/>
          <w:szCs w:val="24"/>
          <w:lang w:val="en-GB"/>
        </w:rPr>
      </w:pPr>
    </w:p>
    <w:p w14:paraId="6E2B6B5E" w14:textId="77777777" w:rsidR="00F72109" w:rsidRDefault="00F72109" w:rsidP="00AB0D0B">
      <w:pPr>
        <w:spacing w:line="360" w:lineRule="auto"/>
        <w:jc w:val="both"/>
        <w:rPr>
          <w:rFonts w:ascii="Times New Roman" w:hAnsi="Times New Roman" w:cs="Times New Roman"/>
          <w:b/>
          <w:sz w:val="24"/>
          <w:szCs w:val="24"/>
          <w:lang w:val="en-GB"/>
        </w:rPr>
      </w:pPr>
    </w:p>
    <w:p w14:paraId="12C2EE9C" w14:textId="77777777" w:rsidR="00F72109" w:rsidRDefault="00F72109" w:rsidP="00AB0D0B">
      <w:pPr>
        <w:spacing w:line="360" w:lineRule="auto"/>
        <w:jc w:val="both"/>
        <w:rPr>
          <w:rFonts w:ascii="Times New Roman" w:hAnsi="Times New Roman" w:cs="Times New Roman"/>
          <w:b/>
          <w:sz w:val="24"/>
          <w:szCs w:val="24"/>
          <w:lang w:val="en-GB"/>
        </w:rPr>
      </w:pPr>
    </w:p>
    <w:p w14:paraId="5B489B14" w14:textId="77777777" w:rsidR="00F72109" w:rsidRDefault="00F72109" w:rsidP="00AB0D0B">
      <w:pPr>
        <w:spacing w:line="360" w:lineRule="auto"/>
        <w:jc w:val="both"/>
        <w:rPr>
          <w:rFonts w:ascii="Times New Roman" w:hAnsi="Times New Roman" w:cs="Times New Roman"/>
          <w:b/>
          <w:sz w:val="24"/>
          <w:szCs w:val="24"/>
          <w:lang w:val="en-GB"/>
        </w:rPr>
      </w:pPr>
    </w:p>
    <w:p w14:paraId="0B724841" w14:textId="77777777" w:rsidR="00F72109" w:rsidRDefault="00F72109" w:rsidP="00AB0D0B">
      <w:pPr>
        <w:spacing w:line="360" w:lineRule="auto"/>
        <w:jc w:val="both"/>
        <w:rPr>
          <w:rFonts w:ascii="Times New Roman" w:hAnsi="Times New Roman" w:cs="Times New Roman"/>
          <w:b/>
          <w:sz w:val="24"/>
          <w:szCs w:val="24"/>
          <w:lang w:val="en-GB"/>
        </w:rPr>
      </w:pPr>
    </w:p>
    <w:p w14:paraId="3A4A8E00" w14:textId="77777777" w:rsidR="00F72109" w:rsidRDefault="00F72109" w:rsidP="00AB0D0B">
      <w:pPr>
        <w:spacing w:line="360" w:lineRule="auto"/>
        <w:jc w:val="both"/>
        <w:rPr>
          <w:rFonts w:ascii="Times New Roman" w:hAnsi="Times New Roman" w:cs="Times New Roman"/>
          <w:b/>
          <w:sz w:val="24"/>
          <w:szCs w:val="24"/>
          <w:lang w:val="en-GB"/>
        </w:rPr>
      </w:pPr>
    </w:p>
    <w:p w14:paraId="59366C2B" w14:textId="77777777" w:rsidR="00F72109" w:rsidRDefault="00F72109" w:rsidP="00AB0D0B">
      <w:pPr>
        <w:spacing w:line="360" w:lineRule="auto"/>
        <w:jc w:val="both"/>
        <w:rPr>
          <w:rFonts w:ascii="Times New Roman" w:hAnsi="Times New Roman" w:cs="Times New Roman"/>
          <w:b/>
          <w:sz w:val="24"/>
          <w:szCs w:val="24"/>
          <w:lang w:val="en-GB"/>
        </w:rPr>
      </w:pPr>
    </w:p>
    <w:p w14:paraId="1607055E" w14:textId="77777777" w:rsidR="00AD3C21" w:rsidRDefault="00AD3C21" w:rsidP="00AB0D0B">
      <w:pPr>
        <w:spacing w:line="360" w:lineRule="auto"/>
        <w:jc w:val="both"/>
        <w:rPr>
          <w:rFonts w:ascii="Times New Roman" w:hAnsi="Times New Roman" w:cs="Times New Roman"/>
          <w:b/>
          <w:sz w:val="24"/>
          <w:szCs w:val="24"/>
          <w:lang w:val="en-GB"/>
        </w:rPr>
      </w:pPr>
    </w:p>
    <w:p w14:paraId="17E0831E" w14:textId="77777777" w:rsidR="00AD50C0" w:rsidRPr="00BD1565" w:rsidRDefault="00BD1565" w:rsidP="00AB0D0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REFERENCE</w:t>
      </w:r>
      <w:r w:rsidR="00F72109">
        <w:rPr>
          <w:rFonts w:ascii="Times New Roman" w:hAnsi="Times New Roman" w:cs="Times New Roman"/>
          <w:b/>
          <w:sz w:val="24"/>
          <w:szCs w:val="24"/>
          <w:lang w:val="en-GB"/>
        </w:rPr>
        <w:t>S</w:t>
      </w:r>
    </w:p>
    <w:p w14:paraId="1B12D30B" w14:textId="77777777" w:rsidR="00372538" w:rsidRPr="00372538" w:rsidRDefault="00372538" w:rsidP="00AB0D0B">
      <w:pPr>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Abdelgadir</w:t>
      </w:r>
      <w:proofErr w:type="spellEnd"/>
      <w:r>
        <w:rPr>
          <w:rFonts w:ascii="Times New Roman" w:hAnsi="Times New Roman" w:cs="Times New Roman"/>
          <w:sz w:val="24"/>
          <w:szCs w:val="24"/>
          <w:lang w:val="en-GB"/>
        </w:rPr>
        <w:t xml:space="preserve">, H. A, Johnson, S, D, Van </w:t>
      </w:r>
      <w:proofErr w:type="spellStart"/>
      <w:r>
        <w:rPr>
          <w:rFonts w:ascii="Times New Roman" w:hAnsi="Times New Roman" w:cs="Times New Roman"/>
          <w:sz w:val="24"/>
          <w:szCs w:val="24"/>
          <w:lang w:val="en-GB"/>
        </w:rPr>
        <w:t>Staden</w:t>
      </w:r>
      <w:proofErr w:type="spellEnd"/>
      <w:r>
        <w:rPr>
          <w:rFonts w:ascii="Times New Roman" w:hAnsi="Times New Roman" w:cs="Times New Roman"/>
          <w:sz w:val="24"/>
          <w:szCs w:val="24"/>
          <w:lang w:val="en-GB"/>
        </w:rPr>
        <w:t xml:space="preserve">, J. (2009) “Pollinator effectiveness, breeding system and tests for inbreeding depression in the biofuel seed crop, Jatropha </w:t>
      </w:r>
      <w:proofErr w:type="spellStart"/>
      <w:r>
        <w:rPr>
          <w:rFonts w:ascii="Times New Roman" w:hAnsi="Times New Roman" w:cs="Times New Roman"/>
          <w:sz w:val="24"/>
          <w:szCs w:val="24"/>
          <w:lang w:val="en-GB"/>
        </w:rPr>
        <w:t>curcas</w:t>
      </w:r>
      <w:proofErr w:type="spellEnd"/>
      <w:r>
        <w:rPr>
          <w:rFonts w:ascii="Times New Roman" w:hAnsi="Times New Roman" w:cs="Times New Roman"/>
          <w:sz w:val="24"/>
          <w:szCs w:val="24"/>
          <w:lang w:val="en-GB"/>
        </w:rPr>
        <w:t xml:space="preserve">” </w:t>
      </w:r>
      <w:r>
        <w:rPr>
          <w:rFonts w:ascii="Times New Roman" w:hAnsi="Times New Roman" w:cs="Times New Roman"/>
          <w:i/>
          <w:sz w:val="24"/>
          <w:szCs w:val="24"/>
          <w:lang w:val="en-GB"/>
        </w:rPr>
        <w:t>The Journal of Horticultural Science and Biotechnology</w:t>
      </w:r>
      <w:r>
        <w:rPr>
          <w:rFonts w:ascii="Times New Roman" w:hAnsi="Times New Roman" w:cs="Times New Roman"/>
          <w:sz w:val="24"/>
          <w:szCs w:val="24"/>
          <w:lang w:val="en-GB"/>
        </w:rPr>
        <w:t xml:space="preserve">, [Online], Available at: </w:t>
      </w:r>
      <w:hyperlink r:id="rId13" w:history="1">
        <w:r w:rsidRPr="00864C7E">
          <w:rPr>
            <w:rStyle w:val="Hyperlink"/>
            <w:rFonts w:ascii="Times New Roman" w:hAnsi="Times New Roman" w:cs="Times New Roman"/>
            <w:sz w:val="24"/>
            <w:szCs w:val="24"/>
            <w:lang w:val="en-GB"/>
          </w:rPr>
          <w:t>https://sciencedirect.com</w:t>
        </w:r>
      </w:hyperlink>
      <w:r>
        <w:rPr>
          <w:rFonts w:ascii="Times New Roman" w:hAnsi="Times New Roman" w:cs="Times New Roman"/>
          <w:sz w:val="24"/>
          <w:szCs w:val="24"/>
          <w:lang w:val="en-GB"/>
        </w:rPr>
        <w:t xml:space="preserve"> (Accessed: 1</w:t>
      </w:r>
      <w:r w:rsidRPr="00372538">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July 2020).</w:t>
      </w:r>
    </w:p>
    <w:p w14:paraId="3C3708DD" w14:textId="77777777" w:rsidR="00F70AF8" w:rsidRDefault="00736AE7" w:rsidP="00AB0D0B">
      <w:pPr>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Abdelgadir</w:t>
      </w:r>
      <w:proofErr w:type="spellEnd"/>
      <w:r>
        <w:rPr>
          <w:rFonts w:ascii="Times New Roman" w:hAnsi="Times New Roman" w:cs="Times New Roman"/>
          <w:sz w:val="24"/>
          <w:szCs w:val="24"/>
          <w:lang w:val="en-GB"/>
        </w:rPr>
        <w:t xml:space="preserve">, H. A. and Van </w:t>
      </w:r>
      <w:proofErr w:type="spellStart"/>
      <w:r>
        <w:rPr>
          <w:rFonts w:ascii="Times New Roman" w:hAnsi="Times New Roman" w:cs="Times New Roman"/>
          <w:sz w:val="24"/>
          <w:szCs w:val="24"/>
          <w:lang w:val="en-GB"/>
        </w:rPr>
        <w:t>Staden</w:t>
      </w:r>
      <w:proofErr w:type="spellEnd"/>
      <w:r>
        <w:rPr>
          <w:rFonts w:ascii="Times New Roman" w:hAnsi="Times New Roman" w:cs="Times New Roman"/>
          <w:sz w:val="24"/>
          <w:szCs w:val="24"/>
          <w:lang w:val="en-GB"/>
        </w:rPr>
        <w:t xml:space="preserve">, J. (2013) “Ethnobotany, ethnopharmacology and toxicity of Jatropha </w:t>
      </w:r>
      <w:proofErr w:type="spellStart"/>
      <w:r>
        <w:rPr>
          <w:rFonts w:ascii="Times New Roman" w:hAnsi="Times New Roman" w:cs="Times New Roman"/>
          <w:sz w:val="24"/>
          <w:szCs w:val="24"/>
          <w:lang w:val="en-GB"/>
        </w:rPr>
        <w:t>Curcas</w:t>
      </w:r>
      <w:proofErr w:type="spellEnd"/>
      <w:r>
        <w:rPr>
          <w:rFonts w:ascii="Times New Roman" w:hAnsi="Times New Roman" w:cs="Times New Roman"/>
          <w:sz w:val="24"/>
          <w:szCs w:val="24"/>
          <w:lang w:val="en-GB"/>
        </w:rPr>
        <w:t xml:space="preserve">” </w:t>
      </w:r>
      <w:r w:rsidRPr="00736AE7">
        <w:rPr>
          <w:rFonts w:ascii="Times New Roman" w:hAnsi="Times New Roman" w:cs="Times New Roman"/>
          <w:i/>
          <w:sz w:val="24"/>
          <w:szCs w:val="24"/>
          <w:lang w:val="en-GB"/>
        </w:rPr>
        <w:t>South African Journal of Botany</w:t>
      </w:r>
      <w:r>
        <w:rPr>
          <w:rFonts w:ascii="Times New Roman" w:hAnsi="Times New Roman" w:cs="Times New Roman"/>
          <w:sz w:val="24"/>
          <w:szCs w:val="24"/>
          <w:lang w:val="en-GB"/>
        </w:rPr>
        <w:t xml:space="preserve">, Vol. 88 pp. 204 -218, [Online], Available at: </w:t>
      </w:r>
      <w:hyperlink r:id="rId14" w:history="1">
        <w:r w:rsidRPr="002902F2">
          <w:rPr>
            <w:rStyle w:val="Hyperlink"/>
            <w:rFonts w:ascii="Times New Roman" w:hAnsi="Times New Roman" w:cs="Times New Roman"/>
            <w:sz w:val="24"/>
            <w:szCs w:val="24"/>
            <w:lang w:val="en-GB"/>
          </w:rPr>
          <w:t>http://www.sciencedirect.com</w:t>
        </w:r>
      </w:hyperlink>
      <w:r>
        <w:rPr>
          <w:rFonts w:ascii="Times New Roman" w:hAnsi="Times New Roman" w:cs="Times New Roman"/>
          <w:sz w:val="24"/>
          <w:szCs w:val="24"/>
          <w:lang w:val="en-GB"/>
        </w:rPr>
        <w:t xml:space="preserve"> (Accessed: 15 June 2020).</w:t>
      </w:r>
    </w:p>
    <w:p w14:paraId="265BE525" w14:textId="77777777" w:rsidR="00D006E6" w:rsidRPr="00D006E6" w:rsidRDefault="00DE7596" w:rsidP="00AB0D0B">
      <w:pPr>
        <w:spacing w:line="360" w:lineRule="auto"/>
        <w:jc w:val="both"/>
        <w:rPr>
          <w:rFonts w:ascii="Times New Roman" w:hAnsi="Times New Roman" w:cs="Times New Roman"/>
          <w:sz w:val="24"/>
          <w:szCs w:val="24"/>
        </w:rPr>
      </w:pPr>
      <w:proofErr w:type="spellStart"/>
      <w:r w:rsidRPr="00D006E6">
        <w:rPr>
          <w:rFonts w:ascii="Times New Roman" w:hAnsi="Times New Roman" w:cs="Times New Roman"/>
          <w:sz w:val="24"/>
          <w:szCs w:val="24"/>
          <w:lang w:val="en-GB"/>
        </w:rPr>
        <w:t>Abobatta</w:t>
      </w:r>
      <w:proofErr w:type="spellEnd"/>
      <w:r w:rsidRPr="00D006E6">
        <w:rPr>
          <w:rFonts w:ascii="Times New Roman" w:hAnsi="Times New Roman" w:cs="Times New Roman"/>
          <w:sz w:val="24"/>
          <w:szCs w:val="24"/>
          <w:lang w:val="en-GB"/>
        </w:rPr>
        <w:t>, W. F. (2019) “</w:t>
      </w:r>
      <w:r w:rsidR="008F5DD7" w:rsidRPr="00D006E6">
        <w:rPr>
          <w:rFonts w:ascii="Times New Roman" w:hAnsi="Times New Roman" w:cs="Times New Roman"/>
          <w:sz w:val="24"/>
          <w:szCs w:val="24"/>
          <w:lang w:val="en-GB"/>
        </w:rPr>
        <w:t xml:space="preserve">Jatropha </w:t>
      </w:r>
      <w:proofErr w:type="spellStart"/>
      <w:r w:rsidR="008F5DD7" w:rsidRPr="00D006E6">
        <w:rPr>
          <w:rFonts w:ascii="Times New Roman" w:hAnsi="Times New Roman" w:cs="Times New Roman"/>
          <w:sz w:val="24"/>
          <w:szCs w:val="24"/>
          <w:lang w:val="en-GB"/>
        </w:rPr>
        <w:t>curcas</w:t>
      </w:r>
      <w:proofErr w:type="spellEnd"/>
      <w:r w:rsidR="008F5DD7" w:rsidRPr="00D006E6">
        <w:rPr>
          <w:rFonts w:ascii="Times New Roman" w:hAnsi="Times New Roman" w:cs="Times New Roman"/>
          <w:sz w:val="24"/>
          <w:szCs w:val="24"/>
          <w:lang w:val="en-GB"/>
        </w:rPr>
        <w:t xml:space="preserve">: an overview” </w:t>
      </w:r>
      <w:r w:rsidR="008F5DD7" w:rsidRPr="00D006E6">
        <w:rPr>
          <w:rFonts w:ascii="Times New Roman" w:hAnsi="Times New Roman" w:cs="Times New Roman"/>
          <w:i/>
          <w:sz w:val="24"/>
          <w:szCs w:val="24"/>
          <w:lang w:val="en-GB"/>
        </w:rPr>
        <w:t>Journal of advances in agriculture</w:t>
      </w:r>
      <w:r w:rsidR="008F5DD7" w:rsidRPr="00D006E6">
        <w:rPr>
          <w:rFonts w:ascii="Times New Roman" w:hAnsi="Times New Roman" w:cs="Times New Roman"/>
          <w:sz w:val="24"/>
          <w:szCs w:val="24"/>
          <w:lang w:val="en-GB"/>
        </w:rPr>
        <w:t xml:space="preserve">, [Online], Available at: </w:t>
      </w:r>
      <w:hyperlink r:id="rId15" w:history="1">
        <w:r w:rsidR="008F5DD7" w:rsidRPr="00D006E6">
          <w:rPr>
            <w:rStyle w:val="Hyperlink"/>
            <w:rFonts w:ascii="Times New Roman" w:hAnsi="Times New Roman" w:cs="Times New Roman"/>
            <w:sz w:val="24"/>
            <w:szCs w:val="24"/>
            <w:lang w:val="en-GB"/>
          </w:rPr>
          <w:t>https://www.researchgate.net</w:t>
        </w:r>
      </w:hyperlink>
      <w:r w:rsidR="008F5DD7" w:rsidRPr="00D006E6">
        <w:rPr>
          <w:rFonts w:ascii="Times New Roman" w:hAnsi="Times New Roman" w:cs="Times New Roman"/>
          <w:sz w:val="24"/>
          <w:szCs w:val="24"/>
          <w:lang w:val="en-GB"/>
        </w:rPr>
        <w:t xml:space="preserve"> (Accessed: 22</w:t>
      </w:r>
      <w:r w:rsidR="00571942" w:rsidRPr="00D006E6">
        <w:rPr>
          <w:rFonts w:ascii="Times New Roman" w:hAnsi="Times New Roman" w:cs="Times New Roman"/>
          <w:sz w:val="24"/>
          <w:szCs w:val="24"/>
          <w:lang w:val="en-GB"/>
        </w:rPr>
        <w:t xml:space="preserve"> </w:t>
      </w:r>
      <w:r w:rsidR="008F5DD7" w:rsidRPr="00D006E6">
        <w:rPr>
          <w:rFonts w:ascii="Times New Roman" w:hAnsi="Times New Roman" w:cs="Times New Roman"/>
          <w:sz w:val="24"/>
          <w:szCs w:val="24"/>
          <w:lang w:val="en-GB"/>
        </w:rPr>
        <w:t>June 2020).</w:t>
      </w:r>
      <w:r w:rsidR="00D006E6" w:rsidRPr="00D006E6">
        <w:rPr>
          <w:rFonts w:ascii="Times New Roman" w:hAnsi="Times New Roman" w:cs="Times New Roman"/>
          <w:sz w:val="24"/>
          <w:szCs w:val="24"/>
        </w:rPr>
        <w:t xml:space="preserve"> </w:t>
      </w:r>
    </w:p>
    <w:p w14:paraId="2E7294A2" w14:textId="77777777" w:rsidR="00D006E6" w:rsidRDefault="00D006E6" w:rsidP="00AB0D0B">
      <w:pPr>
        <w:spacing w:line="360" w:lineRule="auto"/>
        <w:jc w:val="both"/>
        <w:rPr>
          <w:rFonts w:ascii="Times New Roman" w:hAnsi="Times New Roman" w:cs="Times New Roman"/>
          <w:sz w:val="24"/>
          <w:szCs w:val="24"/>
        </w:rPr>
      </w:pPr>
      <w:proofErr w:type="spellStart"/>
      <w:r w:rsidRPr="00D006E6">
        <w:rPr>
          <w:rFonts w:ascii="Times New Roman" w:hAnsi="Times New Roman" w:cs="Times New Roman"/>
          <w:sz w:val="24"/>
          <w:szCs w:val="24"/>
        </w:rPr>
        <w:t>Adewole</w:t>
      </w:r>
      <w:proofErr w:type="spellEnd"/>
      <w:r w:rsidRPr="00D006E6">
        <w:rPr>
          <w:rFonts w:ascii="Times New Roman" w:hAnsi="Times New Roman" w:cs="Times New Roman"/>
          <w:sz w:val="24"/>
          <w:szCs w:val="24"/>
        </w:rPr>
        <w:t xml:space="preserve">, E., </w:t>
      </w:r>
      <w:proofErr w:type="spellStart"/>
      <w:r w:rsidRPr="00D006E6">
        <w:rPr>
          <w:rFonts w:ascii="Times New Roman" w:hAnsi="Times New Roman" w:cs="Times New Roman"/>
          <w:sz w:val="24"/>
          <w:szCs w:val="24"/>
        </w:rPr>
        <w:t>Ajiboye</w:t>
      </w:r>
      <w:proofErr w:type="spellEnd"/>
      <w:r w:rsidRPr="00D006E6">
        <w:rPr>
          <w:rFonts w:ascii="Times New Roman" w:hAnsi="Times New Roman" w:cs="Times New Roman"/>
          <w:sz w:val="24"/>
          <w:szCs w:val="24"/>
        </w:rPr>
        <w:t xml:space="preserve">, B.O., Idris, O.O., </w:t>
      </w:r>
      <w:proofErr w:type="spellStart"/>
      <w:r w:rsidRPr="00D006E6">
        <w:rPr>
          <w:rFonts w:ascii="Times New Roman" w:hAnsi="Times New Roman" w:cs="Times New Roman"/>
          <w:sz w:val="24"/>
          <w:szCs w:val="24"/>
        </w:rPr>
        <w:t>Ojo</w:t>
      </w:r>
      <w:proofErr w:type="spellEnd"/>
      <w:r w:rsidRPr="00D006E6">
        <w:rPr>
          <w:rFonts w:ascii="Times New Roman" w:hAnsi="Times New Roman" w:cs="Times New Roman"/>
          <w:sz w:val="24"/>
          <w:szCs w:val="24"/>
        </w:rPr>
        <w:t xml:space="preserve">, O.A. and Onikan, A., </w:t>
      </w:r>
      <w:proofErr w:type="spellStart"/>
      <w:r w:rsidRPr="00D006E6">
        <w:rPr>
          <w:rFonts w:ascii="Times New Roman" w:hAnsi="Times New Roman" w:cs="Times New Roman"/>
          <w:sz w:val="24"/>
          <w:szCs w:val="24"/>
        </w:rPr>
        <w:t>Ogunmodede</w:t>
      </w:r>
      <w:proofErr w:type="spellEnd"/>
      <w:r w:rsidRPr="00D006E6">
        <w:rPr>
          <w:rFonts w:ascii="Times New Roman" w:hAnsi="Times New Roman" w:cs="Times New Roman"/>
          <w:sz w:val="24"/>
          <w:szCs w:val="24"/>
        </w:rPr>
        <w:t xml:space="preserve">, O.T. and </w:t>
      </w:r>
      <w:proofErr w:type="spellStart"/>
      <w:r w:rsidRPr="00D006E6">
        <w:rPr>
          <w:rFonts w:ascii="Times New Roman" w:hAnsi="Times New Roman" w:cs="Times New Roman"/>
          <w:sz w:val="24"/>
          <w:szCs w:val="24"/>
        </w:rPr>
        <w:t>Adewumi</w:t>
      </w:r>
      <w:proofErr w:type="spellEnd"/>
      <w:r w:rsidRPr="00D006E6">
        <w:rPr>
          <w:rFonts w:ascii="Times New Roman" w:hAnsi="Times New Roman" w:cs="Times New Roman"/>
          <w:sz w:val="24"/>
          <w:szCs w:val="24"/>
        </w:rPr>
        <w:t xml:space="preserve">, D.F. </w:t>
      </w:r>
      <w:r>
        <w:rPr>
          <w:rFonts w:ascii="Times New Roman" w:hAnsi="Times New Roman" w:cs="Times New Roman"/>
          <w:sz w:val="24"/>
          <w:szCs w:val="24"/>
        </w:rPr>
        <w:t>(</w:t>
      </w:r>
      <w:r w:rsidRPr="00D006E6">
        <w:rPr>
          <w:rFonts w:ascii="Times New Roman" w:hAnsi="Times New Roman" w:cs="Times New Roman"/>
          <w:sz w:val="24"/>
          <w:szCs w:val="24"/>
        </w:rPr>
        <w:t>2013</w:t>
      </w:r>
      <w:r>
        <w:rPr>
          <w:rFonts w:ascii="Times New Roman" w:hAnsi="Times New Roman" w:cs="Times New Roman"/>
          <w:sz w:val="24"/>
          <w:szCs w:val="24"/>
        </w:rPr>
        <w:t>)</w:t>
      </w:r>
      <w:r w:rsidRPr="00D006E6">
        <w:rPr>
          <w:rFonts w:ascii="Times New Roman" w:hAnsi="Times New Roman" w:cs="Times New Roman"/>
          <w:sz w:val="24"/>
          <w:szCs w:val="24"/>
        </w:rPr>
        <w:t>. Phytochemical, antimicrobial and GC-MS of African nutmeg (</w:t>
      </w:r>
      <w:proofErr w:type="spellStart"/>
      <w:r w:rsidRPr="00D006E6">
        <w:rPr>
          <w:rFonts w:ascii="Times New Roman" w:hAnsi="Times New Roman" w:cs="Times New Roman"/>
          <w:i/>
          <w:iCs/>
          <w:sz w:val="24"/>
          <w:szCs w:val="24"/>
        </w:rPr>
        <w:t>Monodora</w:t>
      </w:r>
      <w:proofErr w:type="spellEnd"/>
      <w:r w:rsidRPr="00D006E6">
        <w:rPr>
          <w:rFonts w:ascii="Times New Roman" w:hAnsi="Times New Roman" w:cs="Times New Roman"/>
          <w:i/>
          <w:iCs/>
          <w:sz w:val="24"/>
          <w:szCs w:val="24"/>
        </w:rPr>
        <w:t xml:space="preserve"> </w:t>
      </w:r>
      <w:proofErr w:type="spellStart"/>
      <w:r w:rsidRPr="00D006E6">
        <w:rPr>
          <w:rFonts w:ascii="Times New Roman" w:hAnsi="Times New Roman" w:cs="Times New Roman"/>
          <w:i/>
          <w:iCs/>
          <w:sz w:val="24"/>
          <w:szCs w:val="24"/>
        </w:rPr>
        <w:t>myristica</w:t>
      </w:r>
      <w:proofErr w:type="spellEnd"/>
      <w:r w:rsidRPr="00D006E6">
        <w:rPr>
          <w:rFonts w:ascii="Times New Roman" w:hAnsi="Times New Roman" w:cs="Times New Roman"/>
          <w:sz w:val="24"/>
          <w:szCs w:val="24"/>
        </w:rPr>
        <w:t xml:space="preserve">). </w:t>
      </w:r>
      <w:r w:rsidRPr="00D006E6">
        <w:rPr>
          <w:rFonts w:ascii="Times New Roman" w:hAnsi="Times New Roman" w:cs="Times New Roman"/>
          <w:i/>
          <w:iCs/>
          <w:sz w:val="24"/>
          <w:szCs w:val="24"/>
        </w:rPr>
        <w:t>Int. J. Pharm. Sci. Invention</w:t>
      </w:r>
      <w:r w:rsidRPr="00D006E6">
        <w:rPr>
          <w:rFonts w:ascii="Times New Roman" w:hAnsi="Times New Roman" w:cs="Times New Roman"/>
          <w:sz w:val="24"/>
          <w:szCs w:val="24"/>
        </w:rPr>
        <w:t xml:space="preserve">. </w:t>
      </w:r>
      <w:r w:rsidRPr="00D006E6">
        <w:rPr>
          <w:rFonts w:ascii="Times New Roman" w:hAnsi="Times New Roman" w:cs="Times New Roman"/>
          <w:b/>
          <w:bCs/>
          <w:sz w:val="24"/>
          <w:szCs w:val="24"/>
        </w:rPr>
        <w:t>2</w:t>
      </w:r>
      <w:r w:rsidRPr="00D006E6">
        <w:rPr>
          <w:rFonts w:ascii="Times New Roman" w:hAnsi="Times New Roman" w:cs="Times New Roman"/>
          <w:sz w:val="24"/>
          <w:szCs w:val="24"/>
        </w:rPr>
        <w:t>, 25-32.</w:t>
      </w:r>
    </w:p>
    <w:p w14:paraId="7CBCDCAB" w14:textId="77777777" w:rsidR="00855A6B" w:rsidRPr="00855A6B" w:rsidRDefault="00855A6B" w:rsidP="00AB0D0B">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Aiyelaagbe</w:t>
      </w:r>
      <w:proofErr w:type="spellEnd"/>
      <w:r>
        <w:rPr>
          <w:rFonts w:ascii="Times New Roman" w:hAnsi="Times New Roman" w:cs="Times New Roman"/>
          <w:sz w:val="24"/>
          <w:szCs w:val="24"/>
        </w:rPr>
        <w:t xml:space="preserve">, O.O., </w:t>
      </w:r>
      <w:proofErr w:type="spellStart"/>
      <w:r>
        <w:rPr>
          <w:rFonts w:ascii="Times New Roman" w:hAnsi="Times New Roman" w:cs="Times New Roman"/>
          <w:sz w:val="24"/>
          <w:szCs w:val="24"/>
        </w:rPr>
        <w:t>Osamudiamen</w:t>
      </w:r>
      <w:proofErr w:type="spellEnd"/>
      <w:r>
        <w:rPr>
          <w:rFonts w:ascii="Times New Roman" w:hAnsi="Times New Roman" w:cs="Times New Roman"/>
          <w:sz w:val="24"/>
          <w:szCs w:val="24"/>
        </w:rPr>
        <w:t xml:space="preserve">, M.P. (2009) “Phytochemicals screening for active compounds in </w:t>
      </w:r>
      <w:r>
        <w:rPr>
          <w:rFonts w:ascii="Times New Roman" w:hAnsi="Times New Roman" w:cs="Times New Roman"/>
          <w:i/>
          <w:sz w:val="24"/>
          <w:szCs w:val="24"/>
        </w:rPr>
        <w:t>Mangifera indica</w:t>
      </w:r>
      <w:r>
        <w:rPr>
          <w:rFonts w:ascii="Times New Roman" w:hAnsi="Times New Roman" w:cs="Times New Roman"/>
          <w:sz w:val="24"/>
          <w:szCs w:val="24"/>
        </w:rPr>
        <w:t xml:space="preserve"> leaves from Ibadan” Vol. 2, pp.11-13.</w:t>
      </w:r>
    </w:p>
    <w:p w14:paraId="746A99CF" w14:textId="77777777" w:rsidR="00F4277C" w:rsidRDefault="00F4277C"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Augustus, G.D., </w:t>
      </w:r>
      <w:proofErr w:type="spellStart"/>
      <w:r>
        <w:rPr>
          <w:rFonts w:ascii="Times New Roman" w:hAnsi="Times New Roman" w:cs="Times New Roman"/>
          <w:sz w:val="24"/>
          <w:szCs w:val="24"/>
          <w:lang w:val="en-GB"/>
        </w:rPr>
        <w:t>Jayubalan</w:t>
      </w:r>
      <w:proofErr w:type="spellEnd"/>
      <w:r>
        <w:rPr>
          <w:rFonts w:ascii="Times New Roman" w:hAnsi="Times New Roman" w:cs="Times New Roman"/>
          <w:sz w:val="24"/>
          <w:szCs w:val="24"/>
          <w:lang w:val="en-GB"/>
        </w:rPr>
        <w:t xml:space="preserve">, M., Seiler, G.J. (2002) “Evaluation and </w:t>
      </w:r>
      <w:proofErr w:type="spellStart"/>
      <w:r>
        <w:rPr>
          <w:rFonts w:ascii="Times New Roman" w:hAnsi="Times New Roman" w:cs="Times New Roman"/>
          <w:sz w:val="24"/>
          <w:szCs w:val="24"/>
          <w:lang w:val="en-GB"/>
        </w:rPr>
        <w:t>bioinduction</w:t>
      </w:r>
      <w:proofErr w:type="spellEnd"/>
      <w:r>
        <w:rPr>
          <w:rFonts w:ascii="Times New Roman" w:hAnsi="Times New Roman" w:cs="Times New Roman"/>
          <w:sz w:val="24"/>
          <w:szCs w:val="24"/>
          <w:lang w:val="en-GB"/>
        </w:rPr>
        <w:t xml:space="preserve"> of energy components of Jatropha </w:t>
      </w:r>
      <w:proofErr w:type="spellStart"/>
      <w:r>
        <w:rPr>
          <w:rFonts w:ascii="Times New Roman" w:hAnsi="Times New Roman" w:cs="Times New Roman"/>
          <w:sz w:val="24"/>
          <w:szCs w:val="24"/>
          <w:lang w:val="en-GB"/>
        </w:rPr>
        <w:t>curcas</w:t>
      </w:r>
      <w:proofErr w:type="spellEnd"/>
      <w:r>
        <w:rPr>
          <w:rFonts w:ascii="Times New Roman" w:hAnsi="Times New Roman" w:cs="Times New Roman"/>
          <w:sz w:val="24"/>
          <w:szCs w:val="24"/>
          <w:lang w:val="en-GB"/>
        </w:rPr>
        <w:t xml:space="preserve">” </w:t>
      </w:r>
      <w:r>
        <w:rPr>
          <w:rFonts w:ascii="Times New Roman" w:hAnsi="Times New Roman" w:cs="Times New Roman"/>
          <w:i/>
          <w:sz w:val="24"/>
          <w:szCs w:val="24"/>
          <w:lang w:val="en-GB"/>
        </w:rPr>
        <w:t>Biomass Bioenergy</w:t>
      </w:r>
      <w:r>
        <w:rPr>
          <w:rFonts w:ascii="Times New Roman" w:hAnsi="Times New Roman" w:cs="Times New Roman"/>
          <w:sz w:val="24"/>
          <w:szCs w:val="24"/>
          <w:lang w:val="en-GB"/>
        </w:rPr>
        <w:t xml:space="preserve">, [Online], Available at: </w:t>
      </w:r>
      <w:hyperlink r:id="rId16" w:history="1">
        <w:r w:rsidRPr="006E5611">
          <w:rPr>
            <w:rStyle w:val="Hyperlink"/>
            <w:rFonts w:ascii="Times New Roman" w:hAnsi="Times New Roman" w:cs="Times New Roman"/>
            <w:sz w:val="24"/>
            <w:szCs w:val="24"/>
            <w:lang w:val="en-GB"/>
          </w:rPr>
          <w:t>https://www.researchgate.net</w:t>
        </w:r>
      </w:hyperlink>
      <w:r>
        <w:rPr>
          <w:rFonts w:ascii="Times New Roman" w:hAnsi="Times New Roman" w:cs="Times New Roman"/>
          <w:sz w:val="24"/>
          <w:szCs w:val="24"/>
          <w:lang w:val="en-GB"/>
        </w:rPr>
        <w:t xml:space="preserve"> </w:t>
      </w:r>
    </w:p>
    <w:p w14:paraId="389B869F" w14:textId="77777777" w:rsidR="005C279D" w:rsidRPr="005C279D" w:rsidRDefault="005C279D"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Balaji, R., Suba, V., Rekha, N., </w:t>
      </w:r>
      <w:proofErr w:type="spellStart"/>
      <w:r>
        <w:rPr>
          <w:rFonts w:ascii="Times New Roman" w:hAnsi="Times New Roman" w:cs="Times New Roman"/>
          <w:sz w:val="24"/>
          <w:szCs w:val="24"/>
          <w:lang w:val="en-GB"/>
        </w:rPr>
        <w:t>Deecarman</w:t>
      </w:r>
      <w:proofErr w:type="spellEnd"/>
      <w:r>
        <w:rPr>
          <w:rFonts w:ascii="Times New Roman" w:hAnsi="Times New Roman" w:cs="Times New Roman"/>
          <w:sz w:val="24"/>
          <w:szCs w:val="24"/>
          <w:lang w:val="en-GB"/>
        </w:rPr>
        <w:t xml:space="preserve">, M. (2009b) “Hepatoprotective activity of methanolic fraction of Jatropha </w:t>
      </w:r>
      <w:proofErr w:type="spellStart"/>
      <w:r>
        <w:rPr>
          <w:rFonts w:ascii="Times New Roman" w:hAnsi="Times New Roman" w:cs="Times New Roman"/>
          <w:sz w:val="24"/>
          <w:szCs w:val="24"/>
          <w:lang w:val="en-GB"/>
        </w:rPr>
        <w:t>curcas</w:t>
      </w:r>
      <w:proofErr w:type="spellEnd"/>
      <w:r>
        <w:rPr>
          <w:rFonts w:ascii="Times New Roman" w:hAnsi="Times New Roman" w:cs="Times New Roman"/>
          <w:sz w:val="24"/>
          <w:szCs w:val="24"/>
          <w:lang w:val="en-GB"/>
        </w:rPr>
        <w:t xml:space="preserve"> on aflatoxin B1 hepatic carcinoma” </w:t>
      </w:r>
      <w:r>
        <w:rPr>
          <w:rFonts w:ascii="Times New Roman" w:hAnsi="Times New Roman" w:cs="Times New Roman"/>
          <w:i/>
          <w:sz w:val="24"/>
          <w:szCs w:val="24"/>
          <w:lang w:val="en-GB"/>
        </w:rPr>
        <w:t>International Journal of Pharmaceutical Sciences</w:t>
      </w:r>
      <w:r>
        <w:rPr>
          <w:rFonts w:ascii="Times New Roman" w:hAnsi="Times New Roman" w:cs="Times New Roman"/>
          <w:sz w:val="24"/>
          <w:szCs w:val="24"/>
          <w:lang w:val="en-GB"/>
        </w:rPr>
        <w:t xml:space="preserve">, pp. 287-296 [Online], Available at: </w:t>
      </w:r>
      <w:hyperlink r:id="rId17" w:history="1">
        <w:r w:rsidR="00A70D0D" w:rsidRPr="003C43CA">
          <w:rPr>
            <w:rStyle w:val="Hyperlink"/>
            <w:rFonts w:ascii="Times New Roman" w:hAnsi="Times New Roman" w:cs="Times New Roman"/>
            <w:sz w:val="24"/>
            <w:szCs w:val="24"/>
            <w:lang w:val="en-GB"/>
          </w:rPr>
          <w:t>https://www.scholar.google.com</w:t>
        </w:r>
      </w:hyperlink>
      <w:r w:rsidR="00A70D0D">
        <w:rPr>
          <w:rFonts w:ascii="Times New Roman" w:hAnsi="Times New Roman" w:cs="Times New Roman"/>
          <w:sz w:val="24"/>
          <w:szCs w:val="24"/>
          <w:lang w:val="en-GB"/>
        </w:rPr>
        <w:t xml:space="preserve"> </w:t>
      </w:r>
    </w:p>
    <w:p w14:paraId="4188554F" w14:textId="77777777" w:rsidR="001F47FB" w:rsidRDefault="001F47FB" w:rsidP="00AB0D0B">
      <w:pPr>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Balangcod</w:t>
      </w:r>
      <w:proofErr w:type="spellEnd"/>
      <w:r>
        <w:rPr>
          <w:rFonts w:ascii="Times New Roman" w:hAnsi="Times New Roman" w:cs="Times New Roman"/>
          <w:sz w:val="24"/>
          <w:szCs w:val="24"/>
          <w:lang w:val="en-GB"/>
        </w:rPr>
        <w:t xml:space="preserve">, T.D., </w:t>
      </w:r>
      <w:proofErr w:type="spellStart"/>
      <w:r>
        <w:rPr>
          <w:rFonts w:ascii="Times New Roman" w:hAnsi="Times New Roman" w:cs="Times New Roman"/>
          <w:sz w:val="24"/>
          <w:szCs w:val="24"/>
          <w:lang w:val="en-GB"/>
        </w:rPr>
        <w:t>Balangcod</w:t>
      </w:r>
      <w:proofErr w:type="spellEnd"/>
      <w:r>
        <w:rPr>
          <w:rFonts w:ascii="Times New Roman" w:hAnsi="Times New Roman" w:cs="Times New Roman"/>
          <w:sz w:val="24"/>
          <w:szCs w:val="24"/>
          <w:lang w:val="en-GB"/>
        </w:rPr>
        <w:t xml:space="preserve">, A.K.D. (2011) “Ethnomedical Knowledge of plants and healthcare practices among the </w:t>
      </w:r>
      <w:proofErr w:type="spellStart"/>
      <w:r>
        <w:rPr>
          <w:rFonts w:ascii="Times New Roman" w:hAnsi="Times New Roman" w:cs="Times New Roman"/>
          <w:sz w:val="24"/>
          <w:szCs w:val="24"/>
          <w:lang w:val="en-GB"/>
        </w:rPr>
        <w:t>Kalanguya</w:t>
      </w:r>
      <w:proofErr w:type="spellEnd"/>
      <w:r>
        <w:rPr>
          <w:rFonts w:ascii="Times New Roman" w:hAnsi="Times New Roman" w:cs="Times New Roman"/>
          <w:sz w:val="24"/>
          <w:szCs w:val="24"/>
          <w:lang w:val="en-GB"/>
        </w:rPr>
        <w:t xml:space="preserve"> tribe in </w:t>
      </w:r>
      <w:proofErr w:type="spellStart"/>
      <w:r>
        <w:rPr>
          <w:rFonts w:ascii="Times New Roman" w:hAnsi="Times New Roman" w:cs="Times New Roman"/>
          <w:sz w:val="24"/>
          <w:szCs w:val="24"/>
          <w:lang w:val="en-GB"/>
        </w:rPr>
        <w:t>Tinoc</w:t>
      </w:r>
      <w:proofErr w:type="spellEnd"/>
      <w:r>
        <w:rPr>
          <w:rFonts w:ascii="Times New Roman" w:hAnsi="Times New Roman" w:cs="Times New Roman"/>
          <w:sz w:val="24"/>
          <w:szCs w:val="24"/>
          <w:lang w:val="en-GB"/>
        </w:rPr>
        <w:t xml:space="preserve">, Ifugao, Luzon, Philippines” </w:t>
      </w:r>
      <w:r>
        <w:rPr>
          <w:rFonts w:ascii="Times New Roman" w:hAnsi="Times New Roman" w:cs="Times New Roman"/>
          <w:i/>
          <w:sz w:val="24"/>
          <w:szCs w:val="24"/>
          <w:lang w:val="en-GB"/>
        </w:rPr>
        <w:t>Indian Journal of Traditional Knowledge</w:t>
      </w:r>
      <w:r>
        <w:rPr>
          <w:rFonts w:ascii="Times New Roman" w:hAnsi="Times New Roman" w:cs="Times New Roman"/>
          <w:sz w:val="24"/>
          <w:szCs w:val="24"/>
          <w:lang w:val="en-GB"/>
        </w:rPr>
        <w:t>, pp. 227-238 [Online]</w:t>
      </w:r>
      <w:r w:rsidR="00304BC6">
        <w:rPr>
          <w:rFonts w:ascii="Times New Roman" w:hAnsi="Times New Roman" w:cs="Times New Roman"/>
          <w:sz w:val="24"/>
          <w:szCs w:val="24"/>
          <w:lang w:val="en-GB"/>
        </w:rPr>
        <w:t xml:space="preserve">, Available at: </w:t>
      </w:r>
      <w:hyperlink r:id="rId18" w:history="1">
        <w:r w:rsidR="00304BC6" w:rsidRPr="003C43CA">
          <w:rPr>
            <w:rStyle w:val="Hyperlink"/>
            <w:rFonts w:ascii="Times New Roman" w:hAnsi="Times New Roman" w:cs="Times New Roman"/>
            <w:sz w:val="24"/>
            <w:szCs w:val="24"/>
            <w:lang w:val="en-GB"/>
          </w:rPr>
          <w:t>https://www.scholar.google.com</w:t>
        </w:r>
      </w:hyperlink>
      <w:r w:rsidR="00304BC6">
        <w:rPr>
          <w:rFonts w:ascii="Times New Roman" w:hAnsi="Times New Roman" w:cs="Times New Roman"/>
          <w:sz w:val="24"/>
          <w:szCs w:val="24"/>
          <w:lang w:val="en-GB"/>
        </w:rPr>
        <w:t xml:space="preserve"> </w:t>
      </w:r>
    </w:p>
    <w:p w14:paraId="263D7F7C" w14:textId="77777777" w:rsidR="00B73B38" w:rsidRDefault="00D77B78" w:rsidP="00AB0D0B">
      <w:pPr>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Bekalu</w:t>
      </w:r>
      <w:proofErr w:type="spellEnd"/>
      <w:r>
        <w:rPr>
          <w:rFonts w:ascii="Times New Roman" w:hAnsi="Times New Roman" w:cs="Times New Roman"/>
          <w:sz w:val="24"/>
          <w:szCs w:val="24"/>
          <w:lang w:val="en-GB"/>
        </w:rPr>
        <w:t xml:space="preserve">, Y. (2020) “Review on Economic Importance of Jatropha apart from its use as a biofuel” </w:t>
      </w:r>
      <w:r>
        <w:rPr>
          <w:rFonts w:ascii="Times New Roman" w:hAnsi="Times New Roman" w:cs="Times New Roman"/>
          <w:i/>
          <w:sz w:val="24"/>
          <w:szCs w:val="24"/>
          <w:lang w:val="en-GB"/>
        </w:rPr>
        <w:t>EPRA International Journal of Research and Development</w:t>
      </w:r>
      <w:r>
        <w:rPr>
          <w:rFonts w:ascii="Times New Roman" w:hAnsi="Times New Roman" w:cs="Times New Roman"/>
          <w:sz w:val="24"/>
          <w:szCs w:val="24"/>
          <w:lang w:val="en-GB"/>
        </w:rPr>
        <w:t xml:space="preserve">, [Online], Available at: </w:t>
      </w:r>
      <w:hyperlink r:id="rId19" w:history="1">
        <w:r w:rsidRPr="003C43CA">
          <w:rPr>
            <w:rStyle w:val="Hyperlink"/>
            <w:rFonts w:ascii="Times New Roman" w:hAnsi="Times New Roman" w:cs="Times New Roman"/>
            <w:sz w:val="24"/>
            <w:szCs w:val="24"/>
            <w:lang w:val="en-GB"/>
          </w:rPr>
          <w:t>https://www.researchgate,net</w:t>
        </w:r>
      </w:hyperlink>
      <w:r>
        <w:rPr>
          <w:rFonts w:ascii="Times New Roman" w:hAnsi="Times New Roman" w:cs="Times New Roman"/>
          <w:sz w:val="24"/>
          <w:szCs w:val="24"/>
          <w:lang w:val="en-GB"/>
        </w:rPr>
        <w:t xml:space="preserve"> </w:t>
      </w:r>
    </w:p>
    <w:p w14:paraId="20506BF9" w14:textId="77777777" w:rsidR="000859E8" w:rsidRDefault="000859E8"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Benge, M. (2006) “Assessment of the potential of Jatropha </w:t>
      </w:r>
      <w:proofErr w:type="spellStart"/>
      <w:r>
        <w:rPr>
          <w:rFonts w:ascii="Times New Roman" w:hAnsi="Times New Roman" w:cs="Times New Roman"/>
          <w:sz w:val="24"/>
          <w:szCs w:val="24"/>
          <w:lang w:val="en-GB"/>
        </w:rPr>
        <w:t>curcas</w:t>
      </w:r>
      <w:proofErr w:type="spellEnd"/>
      <w:r>
        <w:rPr>
          <w:rFonts w:ascii="Times New Roman" w:hAnsi="Times New Roman" w:cs="Times New Roman"/>
          <w:sz w:val="24"/>
          <w:szCs w:val="24"/>
          <w:lang w:val="en-GB"/>
        </w:rPr>
        <w:t xml:space="preserve"> for energy production and other uses in developing countries” [Online], Available at: </w:t>
      </w:r>
      <w:hyperlink r:id="rId20" w:history="1">
        <w:r w:rsidRPr="003C43CA">
          <w:rPr>
            <w:rStyle w:val="Hyperlink"/>
            <w:rFonts w:ascii="Times New Roman" w:hAnsi="Times New Roman" w:cs="Times New Roman"/>
            <w:sz w:val="24"/>
            <w:szCs w:val="24"/>
            <w:lang w:val="en-GB"/>
          </w:rPr>
          <w:t>https://www.researchgate.net</w:t>
        </w:r>
      </w:hyperlink>
      <w:r>
        <w:rPr>
          <w:rFonts w:ascii="Times New Roman" w:hAnsi="Times New Roman" w:cs="Times New Roman"/>
          <w:sz w:val="24"/>
          <w:szCs w:val="24"/>
          <w:lang w:val="en-GB"/>
        </w:rPr>
        <w:t xml:space="preserve"> </w:t>
      </w:r>
    </w:p>
    <w:p w14:paraId="484B0493" w14:textId="77777777" w:rsidR="00855A6B" w:rsidRPr="00855A6B" w:rsidRDefault="00855A6B"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Chandrashekar, R., Rao, S.N. (2013) “Phytochemicals analysis of ethanolic extract of leaves of </w:t>
      </w:r>
      <w:r>
        <w:rPr>
          <w:rFonts w:ascii="Times New Roman" w:hAnsi="Times New Roman" w:cs="Times New Roman"/>
          <w:i/>
          <w:sz w:val="24"/>
          <w:szCs w:val="24"/>
          <w:lang w:val="en-GB"/>
        </w:rPr>
        <w:t>leucas indica</w:t>
      </w:r>
      <w:r w:rsidR="00C173A8">
        <w:rPr>
          <w:rFonts w:ascii="Times New Roman" w:hAnsi="Times New Roman" w:cs="Times New Roman"/>
          <w:sz w:val="24"/>
          <w:szCs w:val="24"/>
          <w:lang w:val="en-GB"/>
        </w:rPr>
        <w:t>” Vol.4, no.1, pp.33-38.</w:t>
      </w:r>
    </w:p>
    <w:p w14:paraId="00FB626F" w14:textId="77777777" w:rsidR="00B73B38" w:rsidRDefault="00B73B38"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Cho, W. K., Chen, X. Y., Uddin, N. M., Rim, Y., Moon, J., Jung, J. H. (2009) ‘Comprehensive proteome analysis of lettuce latex using multidimensional protein identification technology’ </w:t>
      </w:r>
      <w:r>
        <w:rPr>
          <w:rFonts w:ascii="Times New Roman" w:hAnsi="Times New Roman" w:cs="Times New Roman"/>
          <w:i/>
          <w:sz w:val="24"/>
          <w:szCs w:val="24"/>
          <w:lang w:val="en-GB"/>
        </w:rPr>
        <w:t>Phytochemistry</w:t>
      </w:r>
      <w:r>
        <w:rPr>
          <w:rFonts w:ascii="Times New Roman" w:hAnsi="Times New Roman" w:cs="Times New Roman"/>
          <w:sz w:val="24"/>
          <w:szCs w:val="24"/>
          <w:lang w:val="en-GB"/>
        </w:rPr>
        <w:t xml:space="preserve">, pp.570-578 [Online], Available at: </w:t>
      </w:r>
      <w:hyperlink r:id="rId21" w:history="1">
        <w:r w:rsidRPr="00954310">
          <w:rPr>
            <w:rStyle w:val="Hyperlink"/>
            <w:rFonts w:ascii="Times New Roman" w:hAnsi="Times New Roman" w:cs="Times New Roman"/>
            <w:sz w:val="24"/>
            <w:szCs w:val="24"/>
            <w:lang w:val="en-GB"/>
          </w:rPr>
          <w:t>https://www.sciencedirect.com</w:t>
        </w:r>
      </w:hyperlink>
    </w:p>
    <w:p w14:paraId="46FBE66F" w14:textId="77777777" w:rsidR="00F6640D" w:rsidRPr="0065727C" w:rsidRDefault="00F6640D"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Corte-Real, N., </w:t>
      </w:r>
      <w:proofErr w:type="spellStart"/>
      <w:r>
        <w:rPr>
          <w:rFonts w:ascii="Times New Roman" w:hAnsi="Times New Roman" w:cs="Times New Roman"/>
          <w:sz w:val="24"/>
          <w:szCs w:val="24"/>
          <w:lang w:val="en-GB"/>
        </w:rPr>
        <w:t>Endrea</w:t>
      </w:r>
      <w:proofErr w:type="spellEnd"/>
      <w:r>
        <w:rPr>
          <w:rFonts w:ascii="Times New Roman" w:hAnsi="Times New Roman" w:cs="Times New Roman"/>
          <w:sz w:val="24"/>
          <w:szCs w:val="24"/>
          <w:lang w:val="en-GB"/>
        </w:rPr>
        <w:t xml:space="preserve">, L., Santos, K.P.O., </w:t>
      </w:r>
      <w:proofErr w:type="spellStart"/>
      <w:r>
        <w:rPr>
          <w:rFonts w:ascii="Times New Roman" w:hAnsi="Times New Roman" w:cs="Times New Roman"/>
          <w:sz w:val="24"/>
          <w:szCs w:val="24"/>
          <w:lang w:val="en-GB"/>
        </w:rPr>
        <w:t>Figueiredo</w:t>
      </w:r>
      <w:proofErr w:type="spellEnd"/>
      <w:r>
        <w:rPr>
          <w:rFonts w:ascii="Times New Roman" w:hAnsi="Times New Roman" w:cs="Times New Roman"/>
          <w:sz w:val="24"/>
          <w:szCs w:val="24"/>
          <w:lang w:val="en-GB"/>
        </w:rPr>
        <w:t xml:space="preserve">, R.C.B., Arruda, E.C.P., </w:t>
      </w:r>
      <w:proofErr w:type="spellStart"/>
      <w:r>
        <w:rPr>
          <w:rFonts w:ascii="Times New Roman" w:hAnsi="Times New Roman" w:cs="Times New Roman"/>
          <w:sz w:val="24"/>
          <w:szCs w:val="24"/>
          <w:lang w:val="en-GB"/>
        </w:rPr>
        <w:t>Ulisses</w:t>
      </w:r>
      <w:proofErr w:type="spellEnd"/>
      <w:r>
        <w:rPr>
          <w:rFonts w:ascii="Times New Roman" w:hAnsi="Times New Roman" w:cs="Times New Roman"/>
          <w:sz w:val="24"/>
          <w:szCs w:val="24"/>
          <w:lang w:val="en-GB"/>
        </w:rPr>
        <w:t xml:space="preserve">, C. (2016) “Morphoanatomy and ontogeny of the fruit and seeds of Jatropha </w:t>
      </w:r>
      <w:proofErr w:type="spellStart"/>
      <w:r>
        <w:rPr>
          <w:rFonts w:ascii="Times New Roman" w:hAnsi="Times New Roman" w:cs="Times New Roman"/>
          <w:sz w:val="24"/>
          <w:szCs w:val="24"/>
          <w:lang w:val="en-GB"/>
        </w:rPr>
        <w:t>curcas</w:t>
      </w:r>
      <w:proofErr w:type="spellEnd"/>
      <w:r w:rsidR="0045556F">
        <w:rPr>
          <w:rFonts w:ascii="Times New Roman" w:hAnsi="Times New Roman" w:cs="Times New Roman"/>
          <w:sz w:val="24"/>
          <w:szCs w:val="24"/>
          <w:lang w:val="en-GB"/>
        </w:rPr>
        <w:t xml:space="preserve">: A promising biofuel plant” [Online], Available at: </w:t>
      </w:r>
      <w:hyperlink r:id="rId22" w:history="1">
        <w:r w:rsidR="0045556F" w:rsidRPr="006E5611">
          <w:rPr>
            <w:rStyle w:val="Hyperlink"/>
            <w:rFonts w:ascii="Times New Roman" w:hAnsi="Times New Roman" w:cs="Times New Roman"/>
            <w:sz w:val="24"/>
            <w:szCs w:val="24"/>
            <w:lang w:val="en-GB"/>
          </w:rPr>
          <w:t>https://www.researchgate.net</w:t>
        </w:r>
      </w:hyperlink>
      <w:r w:rsidR="0045556F">
        <w:rPr>
          <w:rFonts w:ascii="Times New Roman" w:hAnsi="Times New Roman" w:cs="Times New Roman"/>
          <w:sz w:val="24"/>
          <w:szCs w:val="24"/>
          <w:lang w:val="en-GB"/>
        </w:rPr>
        <w:t xml:space="preserve"> </w:t>
      </w:r>
    </w:p>
    <w:p w14:paraId="48C40D50" w14:textId="77777777" w:rsidR="00057416" w:rsidRDefault="00BC40D0" w:rsidP="00AB0D0B">
      <w:pPr>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Devappa</w:t>
      </w:r>
      <w:proofErr w:type="spellEnd"/>
      <w:r>
        <w:rPr>
          <w:rFonts w:ascii="Times New Roman" w:hAnsi="Times New Roman" w:cs="Times New Roman"/>
          <w:sz w:val="24"/>
          <w:szCs w:val="24"/>
          <w:lang w:val="en-GB"/>
        </w:rPr>
        <w:t xml:space="preserve">, R. K., </w:t>
      </w:r>
      <w:proofErr w:type="spellStart"/>
      <w:r>
        <w:rPr>
          <w:rFonts w:ascii="Times New Roman" w:hAnsi="Times New Roman" w:cs="Times New Roman"/>
          <w:sz w:val="24"/>
          <w:szCs w:val="24"/>
          <w:lang w:val="en-GB"/>
        </w:rPr>
        <w:t>Makker</w:t>
      </w:r>
      <w:proofErr w:type="spellEnd"/>
      <w:r>
        <w:rPr>
          <w:rFonts w:ascii="Times New Roman" w:hAnsi="Times New Roman" w:cs="Times New Roman"/>
          <w:sz w:val="24"/>
          <w:szCs w:val="24"/>
          <w:lang w:val="en-GB"/>
        </w:rPr>
        <w:t>, H. P. S. and Becker, K. (2010) “Nutritional, biochemical and pharmaceutical potential of proteins and peptides from Jatropha</w:t>
      </w:r>
      <w:r w:rsidRPr="00BC40D0">
        <w:rPr>
          <w:rFonts w:ascii="Times New Roman" w:hAnsi="Times New Roman" w:cs="Times New Roman"/>
          <w:i/>
          <w:sz w:val="24"/>
          <w:szCs w:val="24"/>
          <w:lang w:val="en-GB"/>
        </w:rPr>
        <w:t>” Journal of Agriculture and Food chemistry,</w:t>
      </w:r>
      <w:r>
        <w:rPr>
          <w:rFonts w:ascii="Times New Roman" w:hAnsi="Times New Roman" w:cs="Times New Roman"/>
          <w:sz w:val="24"/>
          <w:szCs w:val="24"/>
          <w:lang w:val="en-GB"/>
        </w:rPr>
        <w:t xml:space="preserve"> pp.6543 -6555 [Online], Available at: </w:t>
      </w:r>
      <w:hyperlink r:id="rId23" w:history="1">
        <w:r w:rsidR="00F516FD" w:rsidRPr="006E5611">
          <w:rPr>
            <w:rStyle w:val="Hyperlink"/>
            <w:rFonts w:ascii="Times New Roman" w:hAnsi="Times New Roman" w:cs="Times New Roman"/>
            <w:sz w:val="24"/>
            <w:szCs w:val="24"/>
            <w:lang w:val="en-GB"/>
          </w:rPr>
          <w:t>http://www.scholar.google.com</w:t>
        </w:r>
      </w:hyperlink>
      <w:r>
        <w:rPr>
          <w:rFonts w:ascii="Times New Roman" w:hAnsi="Times New Roman" w:cs="Times New Roman"/>
          <w:sz w:val="24"/>
          <w:szCs w:val="24"/>
          <w:lang w:val="en-GB"/>
        </w:rPr>
        <w:t xml:space="preserve"> (Accessed: 15 June 2020).</w:t>
      </w:r>
    </w:p>
    <w:p w14:paraId="243F84F7" w14:textId="77777777" w:rsidR="0045556F" w:rsidRPr="00F516FD" w:rsidRDefault="0045556F" w:rsidP="00AB0D0B">
      <w:pPr>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Devappa</w:t>
      </w:r>
      <w:proofErr w:type="spellEnd"/>
      <w:r>
        <w:rPr>
          <w:rFonts w:ascii="Times New Roman" w:hAnsi="Times New Roman" w:cs="Times New Roman"/>
          <w:sz w:val="24"/>
          <w:szCs w:val="24"/>
          <w:lang w:val="en-GB"/>
        </w:rPr>
        <w:t xml:space="preserve">, R.K., </w:t>
      </w:r>
      <w:proofErr w:type="spellStart"/>
      <w:r>
        <w:rPr>
          <w:rFonts w:ascii="Times New Roman" w:hAnsi="Times New Roman" w:cs="Times New Roman"/>
          <w:sz w:val="24"/>
          <w:szCs w:val="24"/>
          <w:lang w:val="en-GB"/>
        </w:rPr>
        <w:t>Makkar</w:t>
      </w:r>
      <w:proofErr w:type="spellEnd"/>
      <w:r>
        <w:rPr>
          <w:rFonts w:ascii="Times New Roman" w:hAnsi="Times New Roman" w:cs="Times New Roman"/>
          <w:sz w:val="24"/>
          <w:szCs w:val="24"/>
          <w:lang w:val="en-GB"/>
        </w:rPr>
        <w:t xml:space="preserve">, H.P.S., Becker, K. (2011) “Jatropha diterpenes- a review” </w:t>
      </w:r>
      <w:r w:rsidR="00F516FD">
        <w:rPr>
          <w:rFonts w:ascii="Times New Roman" w:hAnsi="Times New Roman" w:cs="Times New Roman"/>
          <w:i/>
          <w:sz w:val="24"/>
          <w:szCs w:val="24"/>
          <w:lang w:val="en-GB"/>
        </w:rPr>
        <w:t>Journal of American Oil</w:t>
      </w:r>
      <w:r w:rsidR="00F516FD">
        <w:rPr>
          <w:rFonts w:ascii="Times New Roman" w:hAnsi="Times New Roman" w:cs="Times New Roman"/>
          <w:sz w:val="24"/>
          <w:szCs w:val="24"/>
          <w:lang w:val="en-GB"/>
        </w:rPr>
        <w:t xml:space="preserve">, pp. 301-322 [Online], Available at: </w:t>
      </w:r>
      <w:hyperlink r:id="rId24" w:history="1">
        <w:r w:rsidR="00F516FD" w:rsidRPr="006E5611">
          <w:rPr>
            <w:rStyle w:val="Hyperlink"/>
            <w:rFonts w:ascii="Times New Roman" w:hAnsi="Times New Roman" w:cs="Times New Roman"/>
            <w:sz w:val="24"/>
            <w:szCs w:val="24"/>
            <w:lang w:val="en-GB"/>
          </w:rPr>
          <w:t>http://www.scholar.google.com</w:t>
        </w:r>
      </w:hyperlink>
      <w:r w:rsidR="00F516FD">
        <w:rPr>
          <w:rFonts w:ascii="Times New Roman" w:hAnsi="Times New Roman" w:cs="Times New Roman"/>
          <w:sz w:val="24"/>
          <w:szCs w:val="24"/>
          <w:lang w:val="en-GB"/>
        </w:rPr>
        <w:t xml:space="preserve"> </w:t>
      </w:r>
    </w:p>
    <w:p w14:paraId="33DCB579" w14:textId="77777777" w:rsidR="00957800" w:rsidRPr="001615B0" w:rsidRDefault="00957800" w:rsidP="00AB0D0B">
      <w:pPr>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Divakara</w:t>
      </w:r>
      <w:proofErr w:type="spellEnd"/>
      <w:r>
        <w:rPr>
          <w:rFonts w:ascii="Times New Roman" w:hAnsi="Times New Roman" w:cs="Times New Roman"/>
          <w:sz w:val="24"/>
          <w:szCs w:val="24"/>
          <w:lang w:val="en-GB"/>
        </w:rPr>
        <w:t xml:space="preserve">, B.N., Upadhyaya, H.H., </w:t>
      </w:r>
      <w:proofErr w:type="spellStart"/>
      <w:r>
        <w:rPr>
          <w:rFonts w:ascii="Times New Roman" w:hAnsi="Times New Roman" w:cs="Times New Roman"/>
          <w:sz w:val="24"/>
          <w:szCs w:val="24"/>
          <w:lang w:val="en-GB"/>
        </w:rPr>
        <w:t>Wani</w:t>
      </w:r>
      <w:proofErr w:type="spellEnd"/>
      <w:r>
        <w:rPr>
          <w:rFonts w:ascii="Times New Roman" w:hAnsi="Times New Roman" w:cs="Times New Roman"/>
          <w:sz w:val="24"/>
          <w:szCs w:val="24"/>
          <w:lang w:val="en-GB"/>
        </w:rPr>
        <w:t xml:space="preserve">, S.P., </w:t>
      </w:r>
      <w:proofErr w:type="spellStart"/>
      <w:r>
        <w:rPr>
          <w:rFonts w:ascii="Times New Roman" w:hAnsi="Times New Roman" w:cs="Times New Roman"/>
          <w:sz w:val="24"/>
          <w:szCs w:val="24"/>
          <w:lang w:val="en-GB"/>
        </w:rPr>
        <w:t>Laxmipathi</w:t>
      </w:r>
      <w:proofErr w:type="spellEnd"/>
      <w:r>
        <w:rPr>
          <w:rFonts w:ascii="Times New Roman" w:hAnsi="Times New Roman" w:cs="Times New Roman"/>
          <w:sz w:val="24"/>
          <w:szCs w:val="24"/>
          <w:lang w:val="en-GB"/>
        </w:rPr>
        <w:t>, G.C.L</w:t>
      </w:r>
      <w:r w:rsidR="001615B0">
        <w:rPr>
          <w:rFonts w:ascii="Times New Roman" w:hAnsi="Times New Roman" w:cs="Times New Roman"/>
          <w:sz w:val="24"/>
          <w:szCs w:val="24"/>
          <w:lang w:val="en-GB"/>
        </w:rPr>
        <w:t xml:space="preserve">. (2010) ‘Biology and genetic </w:t>
      </w:r>
      <w:proofErr w:type="spellStart"/>
      <w:r w:rsidR="001615B0">
        <w:rPr>
          <w:rFonts w:ascii="Times New Roman" w:hAnsi="Times New Roman" w:cs="Times New Roman"/>
          <w:sz w:val="24"/>
          <w:szCs w:val="24"/>
          <w:lang w:val="en-GB"/>
        </w:rPr>
        <w:t>imoprovement</w:t>
      </w:r>
      <w:proofErr w:type="spellEnd"/>
      <w:r w:rsidR="001615B0">
        <w:rPr>
          <w:rFonts w:ascii="Times New Roman" w:hAnsi="Times New Roman" w:cs="Times New Roman"/>
          <w:sz w:val="24"/>
          <w:szCs w:val="24"/>
          <w:lang w:val="en-GB"/>
        </w:rPr>
        <w:t xml:space="preserve"> of jatropha </w:t>
      </w:r>
      <w:proofErr w:type="spellStart"/>
      <w:r w:rsidR="001615B0">
        <w:rPr>
          <w:rFonts w:ascii="Times New Roman" w:hAnsi="Times New Roman" w:cs="Times New Roman"/>
          <w:sz w:val="24"/>
          <w:szCs w:val="24"/>
          <w:lang w:val="en-GB"/>
        </w:rPr>
        <w:t>curcas</w:t>
      </w:r>
      <w:proofErr w:type="spellEnd"/>
      <w:r w:rsidR="001615B0">
        <w:rPr>
          <w:rFonts w:ascii="Times New Roman" w:hAnsi="Times New Roman" w:cs="Times New Roman"/>
          <w:sz w:val="24"/>
          <w:szCs w:val="24"/>
          <w:lang w:val="en-GB"/>
        </w:rPr>
        <w:t xml:space="preserve">’ </w:t>
      </w:r>
      <w:r w:rsidR="001615B0">
        <w:rPr>
          <w:rFonts w:ascii="Times New Roman" w:hAnsi="Times New Roman" w:cs="Times New Roman"/>
          <w:i/>
          <w:sz w:val="24"/>
          <w:szCs w:val="24"/>
          <w:lang w:val="en-GB"/>
        </w:rPr>
        <w:t xml:space="preserve">A review </w:t>
      </w:r>
      <w:proofErr w:type="spellStart"/>
      <w:r w:rsidR="001615B0">
        <w:rPr>
          <w:rFonts w:ascii="Times New Roman" w:hAnsi="Times New Roman" w:cs="Times New Roman"/>
          <w:i/>
          <w:sz w:val="24"/>
          <w:szCs w:val="24"/>
          <w:lang w:val="en-GB"/>
        </w:rPr>
        <w:t>Appl</w:t>
      </w:r>
      <w:proofErr w:type="spellEnd"/>
      <w:r w:rsidR="001615B0">
        <w:rPr>
          <w:rFonts w:ascii="Times New Roman" w:hAnsi="Times New Roman" w:cs="Times New Roman"/>
          <w:i/>
          <w:sz w:val="24"/>
          <w:szCs w:val="24"/>
          <w:lang w:val="en-GB"/>
        </w:rPr>
        <w:t xml:space="preserve"> energy</w:t>
      </w:r>
      <w:r w:rsidR="001615B0">
        <w:rPr>
          <w:rFonts w:ascii="Times New Roman" w:hAnsi="Times New Roman" w:cs="Times New Roman"/>
          <w:sz w:val="24"/>
          <w:szCs w:val="24"/>
          <w:lang w:val="en-GB"/>
        </w:rPr>
        <w:t xml:space="preserve">, [Online], Available at: </w:t>
      </w:r>
      <w:hyperlink r:id="rId25" w:history="1">
        <w:r w:rsidR="001615B0" w:rsidRPr="00954310">
          <w:rPr>
            <w:rStyle w:val="Hyperlink"/>
            <w:rFonts w:ascii="Times New Roman" w:hAnsi="Times New Roman" w:cs="Times New Roman"/>
            <w:sz w:val="24"/>
            <w:szCs w:val="24"/>
            <w:lang w:val="en-GB"/>
          </w:rPr>
          <w:t>https://www.researchgate.net</w:t>
        </w:r>
      </w:hyperlink>
      <w:r w:rsidR="001615B0">
        <w:rPr>
          <w:rFonts w:ascii="Times New Roman" w:hAnsi="Times New Roman" w:cs="Times New Roman"/>
          <w:sz w:val="24"/>
          <w:szCs w:val="24"/>
          <w:lang w:val="en-GB"/>
        </w:rPr>
        <w:t xml:space="preserve"> </w:t>
      </w:r>
    </w:p>
    <w:p w14:paraId="352AB036" w14:textId="77777777" w:rsidR="00EB4AA8" w:rsidRDefault="00246337"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Djordjevic, M. S. (2017) “</w:t>
      </w:r>
      <w:r w:rsidR="006F3CCA">
        <w:rPr>
          <w:rFonts w:ascii="Times New Roman" w:hAnsi="Times New Roman" w:cs="Times New Roman"/>
          <w:sz w:val="24"/>
          <w:szCs w:val="24"/>
          <w:lang w:val="en-GB"/>
        </w:rPr>
        <w:t xml:space="preserve">From Medicinal Plant Raw Material to Herbal Remedies” </w:t>
      </w:r>
      <w:proofErr w:type="spellStart"/>
      <w:r w:rsidR="00350E95" w:rsidRPr="00350E95">
        <w:rPr>
          <w:rFonts w:ascii="Times New Roman" w:hAnsi="Times New Roman" w:cs="Times New Roman"/>
          <w:i/>
          <w:sz w:val="24"/>
          <w:szCs w:val="24"/>
          <w:lang w:val="en-GB"/>
        </w:rPr>
        <w:t>IntechOpen</w:t>
      </w:r>
      <w:proofErr w:type="spellEnd"/>
      <w:r w:rsidR="00350E95" w:rsidRPr="00350E95">
        <w:rPr>
          <w:rFonts w:ascii="Times New Roman" w:hAnsi="Times New Roman" w:cs="Times New Roman"/>
          <w:i/>
          <w:sz w:val="24"/>
          <w:szCs w:val="24"/>
          <w:lang w:val="en-GB"/>
        </w:rPr>
        <w:t xml:space="preserve"> Access </w:t>
      </w:r>
      <w:proofErr w:type="gramStart"/>
      <w:r w:rsidR="00350E95" w:rsidRPr="00350E95">
        <w:rPr>
          <w:rFonts w:ascii="Times New Roman" w:hAnsi="Times New Roman" w:cs="Times New Roman"/>
          <w:i/>
          <w:sz w:val="24"/>
          <w:szCs w:val="24"/>
          <w:lang w:val="en-GB"/>
        </w:rPr>
        <w:t>Books</w:t>
      </w:r>
      <w:r w:rsidR="00350E95">
        <w:rPr>
          <w:rFonts w:ascii="Times New Roman" w:hAnsi="Times New Roman" w:cs="Times New Roman"/>
          <w:sz w:val="24"/>
          <w:szCs w:val="24"/>
          <w:lang w:val="en-GB"/>
        </w:rPr>
        <w:t>,  [</w:t>
      </w:r>
      <w:proofErr w:type="gramEnd"/>
      <w:r w:rsidR="00350E95">
        <w:rPr>
          <w:rFonts w:ascii="Times New Roman" w:hAnsi="Times New Roman" w:cs="Times New Roman"/>
          <w:sz w:val="24"/>
          <w:szCs w:val="24"/>
          <w:lang w:val="en-GB"/>
        </w:rPr>
        <w:t xml:space="preserve">Online], Available at: </w:t>
      </w:r>
      <w:hyperlink r:id="rId26" w:history="1">
        <w:r w:rsidR="00350E95" w:rsidRPr="00EE69A9">
          <w:rPr>
            <w:rStyle w:val="Hyperlink"/>
            <w:rFonts w:ascii="Times New Roman" w:hAnsi="Times New Roman" w:cs="Times New Roman"/>
            <w:sz w:val="24"/>
            <w:szCs w:val="24"/>
            <w:lang w:val="en-GB"/>
          </w:rPr>
          <w:t>https://www.intechopen.com</w:t>
        </w:r>
      </w:hyperlink>
      <w:r w:rsidR="00350E95">
        <w:rPr>
          <w:rFonts w:ascii="Times New Roman" w:hAnsi="Times New Roman" w:cs="Times New Roman"/>
          <w:sz w:val="24"/>
          <w:szCs w:val="24"/>
          <w:lang w:val="en-GB"/>
        </w:rPr>
        <w:t xml:space="preserve"> (Accessed: 20 June 2020).</w:t>
      </w:r>
    </w:p>
    <w:p w14:paraId="41B6C582" w14:textId="77777777" w:rsidR="000802B0" w:rsidRDefault="000802B0"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Gibbs, R.D. (1974) “Chemotaxonomy of flowering plants” McGill-university press, Vol.1.</w:t>
      </w:r>
    </w:p>
    <w:p w14:paraId="1BC3E76B" w14:textId="77777777" w:rsidR="00CB428A" w:rsidRPr="00CB428A" w:rsidRDefault="00CB428A" w:rsidP="00AB0D0B">
      <w:pPr>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Gbolade</w:t>
      </w:r>
      <w:proofErr w:type="spellEnd"/>
      <w:r>
        <w:rPr>
          <w:rFonts w:ascii="Times New Roman" w:hAnsi="Times New Roman" w:cs="Times New Roman"/>
          <w:sz w:val="24"/>
          <w:szCs w:val="24"/>
          <w:lang w:val="en-GB"/>
        </w:rPr>
        <w:t xml:space="preserve">, A.A., (2009) “Inventory of antidiabetic plants in selected district of Lagos State” </w:t>
      </w:r>
      <w:r>
        <w:rPr>
          <w:rFonts w:ascii="Times New Roman" w:hAnsi="Times New Roman" w:cs="Times New Roman"/>
          <w:i/>
          <w:sz w:val="24"/>
          <w:szCs w:val="24"/>
          <w:lang w:val="en-GB"/>
        </w:rPr>
        <w:t>Journal of Ethnopharmacology</w:t>
      </w:r>
      <w:r>
        <w:rPr>
          <w:rFonts w:ascii="Times New Roman" w:hAnsi="Times New Roman" w:cs="Times New Roman"/>
          <w:sz w:val="24"/>
          <w:szCs w:val="24"/>
          <w:lang w:val="en-GB"/>
        </w:rPr>
        <w:t>, pp. 135-139 [Online], Available at: https.ww</w:t>
      </w:r>
      <w:r w:rsidR="005C279D">
        <w:rPr>
          <w:rFonts w:ascii="Times New Roman" w:hAnsi="Times New Roman" w:cs="Times New Roman"/>
          <w:sz w:val="24"/>
          <w:szCs w:val="24"/>
          <w:lang w:val="en-GB"/>
        </w:rPr>
        <w:t>w.scholar.google.com</w:t>
      </w:r>
    </w:p>
    <w:p w14:paraId="4591A985" w14:textId="77777777" w:rsidR="00201DA4" w:rsidRPr="00F4277C" w:rsidRDefault="00EB4AA8" w:rsidP="00AB0D0B">
      <w:pPr>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Gour</w:t>
      </w:r>
      <w:proofErr w:type="spellEnd"/>
      <w:r>
        <w:rPr>
          <w:rFonts w:ascii="Times New Roman" w:hAnsi="Times New Roman" w:cs="Times New Roman"/>
          <w:sz w:val="24"/>
          <w:szCs w:val="24"/>
          <w:lang w:val="en-GB"/>
        </w:rPr>
        <w:t xml:space="preserve">, V.K. (2006) “Production practices including postharvest management of jatropha </w:t>
      </w:r>
      <w:proofErr w:type="spellStart"/>
      <w:r>
        <w:rPr>
          <w:rFonts w:ascii="Times New Roman" w:hAnsi="Times New Roman" w:cs="Times New Roman"/>
          <w:sz w:val="24"/>
          <w:szCs w:val="24"/>
          <w:lang w:val="en-GB"/>
        </w:rPr>
        <w:t>curcas</w:t>
      </w:r>
      <w:proofErr w:type="spellEnd"/>
      <w:r w:rsidR="00F4277C">
        <w:rPr>
          <w:rFonts w:ascii="Times New Roman" w:hAnsi="Times New Roman" w:cs="Times New Roman"/>
          <w:sz w:val="24"/>
          <w:szCs w:val="24"/>
          <w:lang w:val="en-GB"/>
        </w:rPr>
        <w:t>. In production of the Biodiesel Conference Toward</w:t>
      </w:r>
      <w:r w:rsidR="00D33999">
        <w:rPr>
          <w:rFonts w:ascii="Times New Roman" w:hAnsi="Times New Roman" w:cs="Times New Roman"/>
          <w:sz w:val="24"/>
          <w:szCs w:val="24"/>
          <w:lang w:val="en-GB"/>
        </w:rPr>
        <w:t xml:space="preserve"> </w:t>
      </w:r>
      <w:r w:rsidR="00F4277C">
        <w:rPr>
          <w:rFonts w:ascii="Times New Roman" w:hAnsi="Times New Roman" w:cs="Times New Roman"/>
          <w:sz w:val="24"/>
          <w:szCs w:val="24"/>
          <w:lang w:val="en-GB"/>
        </w:rPr>
        <w:t xml:space="preserve">Energy Independence” </w:t>
      </w:r>
      <w:r w:rsidR="00F4277C">
        <w:rPr>
          <w:rFonts w:ascii="Times New Roman" w:hAnsi="Times New Roman" w:cs="Times New Roman"/>
          <w:i/>
          <w:sz w:val="24"/>
          <w:szCs w:val="24"/>
          <w:lang w:val="en-GB"/>
        </w:rPr>
        <w:t>Focus on jatropha</w:t>
      </w:r>
      <w:r w:rsidR="00F4277C">
        <w:rPr>
          <w:rFonts w:ascii="Times New Roman" w:hAnsi="Times New Roman" w:cs="Times New Roman"/>
          <w:sz w:val="24"/>
          <w:szCs w:val="24"/>
          <w:lang w:val="en-GB"/>
        </w:rPr>
        <w:t xml:space="preserve">, [Online], Available at: </w:t>
      </w:r>
      <w:hyperlink r:id="rId27" w:history="1">
        <w:r w:rsidR="00F4277C" w:rsidRPr="006E5611">
          <w:rPr>
            <w:rStyle w:val="Hyperlink"/>
            <w:rFonts w:ascii="Times New Roman" w:hAnsi="Times New Roman" w:cs="Times New Roman"/>
            <w:sz w:val="24"/>
            <w:szCs w:val="24"/>
            <w:lang w:val="en-GB"/>
          </w:rPr>
          <w:t>https://www.researchgate.net</w:t>
        </w:r>
      </w:hyperlink>
      <w:r w:rsidR="00F4277C">
        <w:rPr>
          <w:rFonts w:ascii="Times New Roman" w:hAnsi="Times New Roman" w:cs="Times New Roman"/>
          <w:sz w:val="24"/>
          <w:szCs w:val="24"/>
          <w:lang w:val="en-GB"/>
        </w:rPr>
        <w:t xml:space="preserve"> </w:t>
      </w:r>
    </w:p>
    <w:p w14:paraId="00212F42" w14:textId="77777777" w:rsidR="009A40C3" w:rsidRDefault="009A40C3" w:rsidP="00AB0D0B">
      <w:pPr>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lastRenderedPageBreak/>
        <w:t>Hartati</w:t>
      </w:r>
      <w:proofErr w:type="spellEnd"/>
      <w:r>
        <w:rPr>
          <w:rFonts w:ascii="Times New Roman" w:hAnsi="Times New Roman" w:cs="Times New Roman"/>
          <w:sz w:val="24"/>
          <w:szCs w:val="24"/>
          <w:lang w:val="en-GB"/>
        </w:rPr>
        <w:t xml:space="preserve">, S. (2009) ‘Hermaphrodite jatropha, interaction of genetic factor and environment [Online], Available at: </w:t>
      </w:r>
      <w:hyperlink r:id="rId28" w:history="1">
        <w:r w:rsidRPr="006E5611">
          <w:rPr>
            <w:rStyle w:val="Hyperlink"/>
            <w:rFonts w:ascii="Times New Roman" w:hAnsi="Times New Roman" w:cs="Times New Roman"/>
            <w:sz w:val="24"/>
            <w:szCs w:val="24"/>
            <w:lang w:val="en-GB"/>
          </w:rPr>
          <w:t>https://www.researchgate.net</w:t>
        </w:r>
      </w:hyperlink>
      <w:r>
        <w:rPr>
          <w:rFonts w:ascii="Times New Roman" w:hAnsi="Times New Roman" w:cs="Times New Roman"/>
          <w:sz w:val="24"/>
          <w:szCs w:val="24"/>
          <w:lang w:val="en-GB"/>
        </w:rPr>
        <w:t xml:space="preserve"> </w:t>
      </w:r>
    </w:p>
    <w:p w14:paraId="141EA596" w14:textId="77777777" w:rsidR="001E4FE9" w:rsidRDefault="001E4FE9"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Hassan, R.BA. (2012) “Medicinal Plants: Past history and future perspective” </w:t>
      </w:r>
      <w:r>
        <w:rPr>
          <w:rFonts w:ascii="Times New Roman" w:hAnsi="Times New Roman" w:cs="Times New Roman"/>
          <w:i/>
          <w:sz w:val="24"/>
          <w:szCs w:val="24"/>
          <w:lang w:val="en-GB"/>
        </w:rPr>
        <w:t xml:space="preserve">Journal of </w:t>
      </w:r>
      <w:proofErr w:type="spellStart"/>
      <w:r>
        <w:rPr>
          <w:rFonts w:ascii="Times New Roman" w:hAnsi="Times New Roman" w:cs="Times New Roman"/>
          <w:i/>
          <w:sz w:val="24"/>
          <w:szCs w:val="24"/>
          <w:lang w:val="en-GB"/>
        </w:rPr>
        <w:t>Herbmed</w:t>
      </w:r>
      <w:proofErr w:type="spellEnd"/>
      <w:r>
        <w:rPr>
          <w:rFonts w:ascii="Times New Roman" w:hAnsi="Times New Roman" w:cs="Times New Roman"/>
          <w:i/>
          <w:sz w:val="24"/>
          <w:szCs w:val="24"/>
          <w:lang w:val="en-GB"/>
        </w:rPr>
        <w:t xml:space="preserve"> Pharmacology</w:t>
      </w:r>
      <w:r>
        <w:rPr>
          <w:rFonts w:ascii="Times New Roman" w:hAnsi="Times New Roman" w:cs="Times New Roman"/>
          <w:sz w:val="24"/>
          <w:szCs w:val="24"/>
          <w:lang w:val="en-GB"/>
        </w:rPr>
        <w:t>, [Online], Available at: https//www.herbmedpharmacol.com (Accessed: 1</w:t>
      </w:r>
      <w:r w:rsidRPr="001E4FE9">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July 2020).</w:t>
      </w:r>
    </w:p>
    <w:p w14:paraId="76C31E38" w14:textId="77777777" w:rsidR="00201DA4" w:rsidRDefault="00201DA4" w:rsidP="00AB0D0B">
      <w:pPr>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Heldt</w:t>
      </w:r>
      <w:proofErr w:type="spellEnd"/>
      <w:r>
        <w:rPr>
          <w:rFonts w:ascii="Times New Roman" w:hAnsi="Times New Roman" w:cs="Times New Roman"/>
          <w:sz w:val="24"/>
          <w:szCs w:val="24"/>
          <w:lang w:val="en-GB"/>
        </w:rPr>
        <w:t xml:space="preserve">, H.W., </w:t>
      </w:r>
      <w:proofErr w:type="spellStart"/>
      <w:r>
        <w:rPr>
          <w:rFonts w:ascii="Times New Roman" w:hAnsi="Times New Roman" w:cs="Times New Roman"/>
          <w:sz w:val="24"/>
          <w:szCs w:val="24"/>
          <w:lang w:val="en-GB"/>
        </w:rPr>
        <w:t>Piechulla</w:t>
      </w:r>
      <w:proofErr w:type="spellEnd"/>
      <w:r>
        <w:rPr>
          <w:rFonts w:ascii="Times New Roman" w:hAnsi="Times New Roman" w:cs="Times New Roman"/>
          <w:sz w:val="24"/>
          <w:szCs w:val="24"/>
          <w:lang w:val="en-GB"/>
        </w:rPr>
        <w:t xml:space="preserve">, B. (2011) ‘A diversity of isoprenoids has multiple functions in plant metabolism’ </w:t>
      </w:r>
      <w:r>
        <w:rPr>
          <w:rFonts w:ascii="Times New Roman" w:hAnsi="Times New Roman" w:cs="Times New Roman"/>
          <w:i/>
          <w:sz w:val="24"/>
          <w:szCs w:val="24"/>
          <w:lang w:val="en-GB"/>
        </w:rPr>
        <w:t xml:space="preserve">Plant </w:t>
      </w:r>
      <w:proofErr w:type="spellStart"/>
      <w:r>
        <w:rPr>
          <w:rFonts w:ascii="Times New Roman" w:hAnsi="Times New Roman" w:cs="Times New Roman"/>
          <w:i/>
          <w:sz w:val="24"/>
          <w:szCs w:val="24"/>
          <w:lang w:val="en-GB"/>
        </w:rPr>
        <w:t>Biochem</w:t>
      </w:r>
      <w:proofErr w:type="spellEnd"/>
      <w:r>
        <w:rPr>
          <w:rFonts w:ascii="Times New Roman" w:hAnsi="Times New Roman" w:cs="Times New Roman"/>
          <w:i/>
          <w:sz w:val="24"/>
          <w:szCs w:val="24"/>
          <w:lang w:val="en-GB"/>
        </w:rPr>
        <w:t xml:space="preserve"> </w:t>
      </w:r>
      <w:r>
        <w:rPr>
          <w:rFonts w:ascii="Times New Roman" w:hAnsi="Times New Roman" w:cs="Times New Roman"/>
          <w:sz w:val="24"/>
          <w:szCs w:val="24"/>
          <w:lang w:val="en-GB"/>
        </w:rPr>
        <w:t>(4</w:t>
      </w:r>
      <w:r w:rsidRPr="00201DA4">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ed.), </w:t>
      </w:r>
      <w:r>
        <w:rPr>
          <w:rFonts w:ascii="Times New Roman" w:hAnsi="Times New Roman" w:cs="Times New Roman"/>
          <w:i/>
          <w:sz w:val="24"/>
          <w:szCs w:val="24"/>
          <w:lang w:val="en-GB"/>
        </w:rPr>
        <w:t xml:space="preserve">Academic press, San Diego’ </w:t>
      </w:r>
      <w:r>
        <w:rPr>
          <w:rFonts w:ascii="Times New Roman" w:hAnsi="Times New Roman" w:cs="Times New Roman"/>
          <w:sz w:val="24"/>
          <w:szCs w:val="24"/>
          <w:lang w:val="en-GB"/>
        </w:rPr>
        <w:t xml:space="preserve">[Online], </w:t>
      </w:r>
      <w:proofErr w:type="spellStart"/>
      <w:r>
        <w:rPr>
          <w:rFonts w:ascii="Times New Roman" w:hAnsi="Times New Roman" w:cs="Times New Roman"/>
          <w:sz w:val="24"/>
          <w:szCs w:val="24"/>
          <w:lang w:val="en-GB"/>
        </w:rPr>
        <w:t>Avaialble</w:t>
      </w:r>
      <w:proofErr w:type="spellEnd"/>
      <w:r>
        <w:rPr>
          <w:rFonts w:ascii="Times New Roman" w:hAnsi="Times New Roman" w:cs="Times New Roman"/>
          <w:sz w:val="24"/>
          <w:szCs w:val="24"/>
          <w:lang w:val="en-GB"/>
        </w:rPr>
        <w:t xml:space="preserve"> at: </w:t>
      </w:r>
      <w:hyperlink r:id="rId29" w:history="1">
        <w:r w:rsidRPr="00954310">
          <w:rPr>
            <w:rStyle w:val="Hyperlink"/>
            <w:rFonts w:ascii="Times New Roman" w:hAnsi="Times New Roman" w:cs="Times New Roman"/>
            <w:sz w:val="24"/>
            <w:szCs w:val="24"/>
            <w:lang w:val="en-GB"/>
          </w:rPr>
          <w:t>https://www.sciencedirect.com</w:t>
        </w:r>
      </w:hyperlink>
      <w:r>
        <w:rPr>
          <w:rFonts w:ascii="Times New Roman" w:hAnsi="Times New Roman" w:cs="Times New Roman"/>
          <w:sz w:val="24"/>
          <w:szCs w:val="24"/>
          <w:lang w:val="en-GB"/>
        </w:rPr>
        <w:t xml:space="preserve"> </w:t>
      </w:r>
    </w:p>
    <w:p w14:paraId="366B316D" w14:textId="77777777" w:rsidR="000859E8" w:rsidRPr="000859E8" w:rsidRDefault="000859E8"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Heller, J. (1996) ‘J. </w:t>
      </w:r>
      <w:proofErr w:type="spellStart"/>
      <w:r>
        <w:rPr>
          <w:rFonts w:ascii="Times New Roman" w:hAnsi="Times New Roman" w:cs="Times New Roman"/>
          <w:sz w:val="24"/>
          <w:szCs w:val="24"/>
          <w:lang w:val="en-GB"/>
        </w:rPr>
        <w:t>curcas</w:t>
      </w:r>
      <w:proofErr w:type="spellEnd"/>
      <w:r>
        <w:rPr>
          <w:rFonts w:ascii="Times New Roman" w:hAnsi="Times New Roman" w:cs="Times New Roman"/>
          <w:sz w:val="24"/>
          <w:szCs w:val="24"/>
          <w:lang w:val="en-GB"/>
        </w:rPr>
        <w:t xml:space="preserve"> promoting the conservation and the use of underutilised</w:t>
      </w:r>
      <w:r w:rsidR="00DF6229">
        <w:rPr>
          <w:rFonts w:ascii="Times New Roman" w:hAnsi="Times New Roman" w:cs="Times New Roman"/>
          <w:sz w:val="24"/>
          <w:szCs w:val="24"/>
          <w:lang w:val="en-GB"/>
        </w:rPr>
        <w:t xml:space="preserve"> and</w:t>
      </w:r>
      <w:r>
        <w:rPr>
          <w:rFonts w:ascii="Times New Roman" w:hAnsi="Times New Roman" w:cs="Times New Roman"/>
          <w:sz w:val="24"/>
          <w:szCs w:val="24"/>
          <w:lang w:val="en-GB"/>
        </w:rPr>
        <w:t xml:space="preserve"> neglected crops’ </w:t>
      </w:r>
      <w:r>
        <w:rPr>
          <w:rFonts w:ascii="Times New Roman" w:hAnsi="Times New Roman" w:cs="Times New Roman"/>
          <w:i/>
          <w:sz w:val="24"/>
          <w:szCs w:val="24"/>
          <w:lang w:val="en-GB"/>
        </w:rPr>
        <w:t>Institute of plant genetics and crop plant research</w:t>
      </w:r>
      <w:r>
        <w:rPr>
          <w:rFonts w:ascii="Times New Roman" w:hAnsi="Times New Roman" w:cs="Times New Roman"/>
          <w:sz w:val="24"/>
          <w:szCs w:val="24"/>
          <w:lang w:val="en-GB"/>
        </w:rPr>
        <w:t xml:space="preserve">, [Online}, Available at: </w:t>
      </w:r>
      <w:hyperlink r:id="rId30" w:history="1">
        <w:r w:rsidRPr="003C43CA">
          <w:rPr>
            <w:rStyle w:val="Hyperlink"/>
            <w:rFonts w:ascii="Times New Roman" w:hAnsi="Times New Roman" w:cs="Times New Roman"/>
            <w:sz w:val="24"/>
            <w:szCs w:val="24"/>
            <w:lang w:val="en-GB"/>
          </w:rPr>
          <w:t>https://www.researchgate.net</w:t>
        </w:r>
      </w:hyperlink>
      <w:r>
        <w:rPr>
          <w:rFonts w:ascii="Times New Roman" w:hAnsi="Times New Roman" w:cs="Times New Roman"/>
          <w:sz w:val="24"/>
          <w:szCs w:val="24"/>
          <w:lang w:val="en-GB"/>
        </w:rPr>
        <w:t xml:space="preserve"> </w:t>
      </w:r>
    </w:p>
    <w:p w14:paraId="495401FB" w14:textId="77777777" w:rsidR="002020A8" w:rsidRDefault="002020A8"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Henning, R.K.B (2004) ‘The jatropha system: An integrated approach of rural development’ </w:t>
      </w:r>
      <w:r>
        <w:rPr>
          <w:rFonts w:ascii="Times New Roman" w:hAnsi="Times New Roman" w:cs="Times New Roman"/>
          <w:i/>
          <w:sz w:val="24"/>
          <w:szCs w:val="24"/>
          <w:lang w:val="en-GB"/>
        </w:rPr>
        <w:t xml:space="preserve">Working paper </w:t>
      </w:r>
      <w:proofErr w:type="spellStart"/>
      <w:r>
        <w:rPr>
          <w:rFonts w:ascii="Times New Roman" w:hAnsi="Times New Roman" w:cs="Times New Roman"/>
          <w:i/>
          <w:sz w:val="24"/>
          <w:szCs w:val="24"/>
          <w:lang w:val="en-GB"/>
        </w:rPr>
        <w:t>Bagani</w:t>
      </w:r>
      <w:proofErr w:type="spellEnd"/>
      <w:r>
        <w:rPr>
          <w:rFonts w:ascii="Times New Roman" w:hAnsi="Times New Roman" w:cs="Times New Roman"/>
          <w:sz w:val="24"/>
          <w:szCs w:val="24"/>
          <w:lang w:val="en-GB"/>
        </w:rPr>
        <w:t xml:space="preserve">, [Online], Available at: </w:t>
      </w:r>
      <w:hyperlink r:id="rId31" w:history="1">
        <w:r w:rsidRPr="00954310">
          <w:rPr>
            <w:rStyle w:val="Hyperlink"/>
            <w:rFonts w:ascii="Times New Roman" w:hAnsi="Times New Roman" w:cs="Times New Roman"/>
            <w:sz w:val="24"/>
            <w:szCs w:val="24"/>
            <w:lang w:val="en-GB"/>
          </w:rPr>
          <w:t>https://www.researchgate.net</w:t>
        </w:r>
      </w:hyperlink>
      <w:r>
        <w:rPr>
          <w:rFonts w:ascii="Times New Roman" w:hAnsi="Times New Roman" w:cs="Times New Roman"/>
          <w:sz w:val="24"/>
          <w:szCs w:val="24"/>
          <w:lang w:val="en-GB"/>
        </w:rPr>
        <w:t xml:space="preserve"> </w:t>
      </w:r>
      <w:r w:rsidR="00F6640D">
        <w:rPr>
          <w:rFonts w:ascii="Times New Roman" w:hAnsi="Times New Roman" w:cs="Times New Roman"/>
          <w:sz w:val="24"/>
          <w:szCs w:val="24"/>
          <w:lang w:val="en-GB"/>
        </w:rPr>
        <w:t xml:space="preserve"> </w:t>
      </w:r>
    </w:p>
    <w:p w14:paraId="36DCDCCA" w14:textId="77777777" w:rsidR="00F6640D" w:rsidRPr="00F6640D" w:rsidRDefault="00F6640D"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Hsu, S., Huang, C., Chung, T.W., Gao, S. (2014) “Adsorption of chlorinated volatile organic compounds using activated carbon made from Jatropha </w:t>
      </w:r>
      <w:proofErr w:type="spellStart"/>
      <w:r>
        <w:rPr>
          <w:rFonts w:ascii="Times New Roman" w:hAnsi="Times New Roman" w:cs="Times New Roman"/>
          <w:sz w:val="24"/>
          <w:szCs w:val="24"/>
          <w:lang w:val="en-GB"/>
        </w:rPr>
        <w:t>curcas</w:t>
      </w:r>
      <w:proofErr w:type="spellEnd"/>
      <w:r>
        <w:rPr>
          <w:rFonts w:ascii="Times New Roman" w:hAnsi="Times New Roman" w:cs="Times New Roman"/>
          <w:sz w:val="24"/>
          <w:szCs w:val="24"/>
          <w:lang w:val="en-GB"/>
        </w:rPr>
        <w:t xml:space="preserve"> seeds” </w:t>
      </w:r>
      <w:r>
        <w:rPr>
          <w:rFonts w:ascii="Times New Roman" w:hAnsi="Times New Roman" w:cs="Times New Roman"/>
          <w:i/>
          <w:sz w:val="24"/>
          <w:szCs w:val="24"/>
          <w:lang w:val="en-GB"/>
        </w:rPr>
        <w:t>Journal of the Taiwan Institute of Chemical Engineers</w:t>
      </w:r>
      <w:r>
        <w:rPr>
          <w:rFonts w:ascii="Times New Roman" w:hAnsi="Times New Roman" w:cs="Times New Roman"/>
          <w:sz w:val="24"/>
          <w:szCs w:val="24"/>
          <w:lang w:val="en-GB"/>
        </w:rPr>
        <w:t xml:space="preserve">, Vol. 88, [Online], Available at: </w:t>
      </w:r>
      <w:hyperlink r:id="rId32" w:history="1">
        <w:r w:rsidRPr="006E5611">
          <w:rPr>
            <w:rStyle w:val="Hyperlink"/>
            <w:rFonts w:ascii="Times New Roman" w:hAnsi="Times New Roman" w:cs="Times New Roman"/>
            <w:sz w:val="24"/>
            <w:szCs w:val="24"/>
            <w:lang w:val="en-GB"/>
          </w:rPr>
          <w:t>https://www.researchgate.net</w:t>
        </w:r>
      </w:hyperlink>
      <w:r>
        <w:rPr>
          <w:rFonts w:ascii="Times New Roman" w:hAnsi="Times New Roman" w:cs="Times New Roman"/>
          <w:sz w:val="24"/>
          <w:szCs w:val="24"/>
          <w:lang w:val="en-GB"/>
        </w:rPr>
        <w:t xml:space="preserve"> </w:t>
      </w:r>
    </w:p>
    <w:p w14:paraId="520F0CB8" w14:textId="77777777" w:rsidR="005E4D26" w:rsidRDefault="005E4D26"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Isaacson, T., </w:t>
      </w:r>
      <w:proofErr w:type="spellStart"/>
      <w:r>
        <w:rPr>
          <w:rFonts w:ascii="Times New Roman" w:hAnsi="Times New Roman" w:cs="Times New Roman"/>
          <w:sz w:val="24"/>
          <w:szCs w:val="24"/>
          <w:lang w:val="en-GB"/>
        </w:rPr>
        <w:t>Damasceno</w:t>
      </w:r>
      <w:proofErr w:type="spellEnd"/>
      <w:r>
        <w:rPr>
          <w:rFonts w:ascii="Times New Roman" w:hAnsi="Times New Roman" w:cs="Times New Roman"/>
          <w:sz w:val="24"/>
          <w:szCs w:val="24"/>
          <w:lang w:val="en-GB"/>
        </w:rPr>
        <w:t xml:space="preserve">, C.M.B., Saravanan, R.S., </w:t>
      </w:r>
      <w:r w:rsidR="00067D24">
        <w:rPr>
          <w:rFonts w:ascii="Times New Roman" w:hAnsi="Times New Roman" w:cs="Times New Roman"/>
          <w:sz w:val="24"/>
          <w:szCs w:val="24"/>
          <w:lang w:val="en-GB"/>
        </w:rPr>
        <w:t xml:space="preserve">He, Y., </w:t>
      </w:r>
      <w:proofErr w:type="spellStart"/>
      <w:r w:rsidR="00067D24">
        <w:rPr>
          <w:rFonts w:ascii="Times New Roman" w:hAnsi="Times New Roman" w:cs="Times New Roman"/>
          <w:sz w:val="24"/>
          <w:szCs w:val="24"/>
          <w:lang w:val="en-GB"/>
        </w:rPr>
        <w:t>Catala</w:t>
      </w:r>
      <w:proofErr w:type="spellEnd"/>
      <w:r w:rsidR="00067D24">
        <w:rPr>
          <w:rFonts w:ascii="Times New Roman" w:hAnsi="Times New Roman" w:cs="Times New Roman"/>
          <w:sz w:val="24"/>
          <w:szCs w:val="24"/>
          <w:lang w:val="en-GB"/>
        </w:rPr>
        <w:t xml:space="preserve">, C., </w:t>
      </w:r>
      <w:proofErr w:type="spellStart"/>
      <w:r w:rsidR="00067D24">
        <w:rPr>
          <w:rFonts w:ascii="Times New Roman" w:hAnsi="Times New Roman" w:cs="Times New Roman"/>
          <w:sz w:val="24"/>
          <w:szCs w:val="24"/>
          <w:lang w:val="en-GB"/>
        </w:rPr>
        <w:t>Saladie</w:t>
      </w:r>
      <w:proofErr w:type="spellEnd"/>
      <w:r w:rsidR="00067D24">
        <w:rPr>
          <w:rFonts w:ascii="Times New Roman" w:hAnsi="Times New Roman" w:cs="Times New Roman"/>
          <w:sz w:val="24"/>
          <w:szCs w:val="24"/>
          <w:lang w:val="en-GB"/>
        </w:rPr>
        <w:t xml:space="preserve">, M. (2006) “Sample extraction techniques for enhanced proteomic analysis of plant tissues” </w:t>
      </w:r>
      <w:r w:rsidR="00067D24">
        <w:rPr>
          <w:rFonts w:ascii="Times New Roman" w:hAnsi="Times New Roman" w:cs="Times New Roman"/>
          <w:i/>
          <w:sz w:val="24"/>
          <w:szCs w:val="24"/>
          <w:lang w:val="en-GB"/>
        </w:rPr>
        <w:t xml:space="preserve">Nat </w:t>
      </w:r>
      <w:proofErr w:type="spellStart"/>
      <w:r w:rsidR="00067D24">
        <w:rPr>
          <w:rFonts w:ascii="Times New Roman" w:hAnsi="Times New Roman" w:cs="Times New Roman"/>
          <w:i/>
          <w:sz w:val="24"/>
          <w:szCs w:val="24"/>
          <w:lang w:val="en-GB"/>
        </w:rPr>
        <w:t>protoc</w:t>
      </w:r>
      <w:proofErr w:type="spellEnd"/>
      <w:r w:rsidR="00067D24">
        <w:rPr>
          <w:rFonts w:ascii="Times New Roman" w:hAnsi="Times New Roman" w:cs="Times New Roman"/>
          <w:sz w:val="24"/>
          <w:szCs w:val="24"/>
          <w:lang w:val="en-GB"/>
        </w:rPr>
        <w:t xml:space="preserve">, pp. 769-774, [Online], Available at: </w:t>
      </w:r>
      <w:hyperlink r:id="rId33" w:history="1">
        <w:r w:rsidR="00067D24" w:rsidRPr="00954310">
          <w:rPr>
            <w:rStyle w:val="Hyperlink"/>
            <w:rFonts w:ascii="Times New Roman" w:hAnsi="Times New Roman" w:cs="Times New Roman"/>
            <w:sz w:val="24"/>
            <w:szCs w:val="24"/>
            <w:lang w:val="en-GB"/>
          </w:rPr>
          <w:t>https://www.sciencedirect.com</w:t>
        </w:r>
      </w:hyperlink>
      <w:r w:rsidR="00067D24">
        <w:rPr>
          <w:rFonts w:ascii="Times New Roman" w:hAnsi="Times New Roman" w:cs="Times New Roman"/>
          <w:sz w:val="24"/>
          <w:szCs w:val="24"/>
          <w:lang w:val="en-GB"/>
        </w:rPr>
        <w:t xml:space="preserve"> </w:t>
      </w:r>
    </w:p>
    <w:p w14:paraId="2667D8CB" w14:textId="77777777" w:rsidR="00CB428A" w:rsidRDefault="00CB428A"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Jaiswal, V., (2010) “Culture and ethnobotany of </w:t>
      </w:r>
      <w:proofErr w:type="spellStart"/>
      <w:r>
        <w:rPr>
          <w:rFonts w:ascii="Times New Roman" w:hAnsi="Times New Roman" w:cs="Times New Roman"/>
          <w:sz w:val="24"/>
          <w:szCs w:val="24"/>
          <w:lang w:val="en-GB"/>
        </w:rPr>
        <w:t>Jaintia</w:t>
      </w:r>
      <w:proofErr w:type="spellEnd"/>
      <w:r>
        <w:rPr>
          <w:rFonts w:ascii="Times New Roman" w:hAnsi="Times New Roman" w:cs="Times New Roman"/>
          <w:sz w:val="24"/>
          <w:szCs w:val="24"/>
          <w:lang w:val="en-GB"/>
        </w:rPr>
        <w:t xml:space="preserve"> tribal community of Meghalaya, Northeast India” </w:t>
      </w:r>
      <w:r>
        <w:rPr>
          <w:rFonts w:ascii="Times New Roman" w:hAnsi="Times New Roman" w:cs="Times New Roman"/>
          <w:i/>
          <w:sz w:val="24"/>
          <w:szCs w:val="24"/>
          <w:lang w:val="en-GB"/>
        </w:rPr>
        <w:t>Indian Journal of Traditional Knowledge</w:t>
      </w:r>
      <w:r>
        <w:rPr>
          <w:rFonts w:ascii="Times New Roman" w:hAnsi="Times New Roman" w:cs="Times New Roman"/>
          <w:sz w:val="24"/>
          <w:szCs w:val="24"/>
          <w:lang w:val="en-GB"/>
        </w:rPr>
        <w:t xml:space="preserve">, pp. 38-44 [Online], Available at: </w:t>
      </w:r>
      <w:hyperlink r:id="rId34" w:history="1">
        <w:r w:rsidRPr="003C43CA">
          <w:rPr>
            <w:rStyle w:val="Hyperlink"/>
            <w:rFonts w:ascii="Times New Roman" w:hAnsi="Times New Roman" w:cs="Times New Roman"/>
            <w:sz w:val="24"/>
            <w:szCs w:val="24"/>
            <w:lang w:val="en-GB"/>
          </w:rPr>
          <w:t>https://www.scholar.google.com</w:t>
        </w:r>
      </w:hyperlink>
      <w:r>
        <w:rPr>
          <w:rFonts w:ascii="Times New Roman" w:hAnsi="Times New Roman" w:cs="Times New Roman"/>
          <w:sz w:val="24"/>
          <w:szCs w:val="24"/>
          <w:lang w:val="en-GB"/>
        </w:rPr>
        <w:t xml:space="preserve"> </w:t>
      </w:r>
    </w:p>
    <w:p w14:paraId="78F4B770" w14:textId="77777777" w:rsidR="00A70D0D" w:rsidRPr="00CA3BB6" w:rsidRDefault="00A70D0D"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Jayakumar, G., </w:t>
      </w:r>
      <w:proofErr w:type="spellStart"/>
      <w:r>
        <w:rPr>
          <w:rFonts w:ascii="Times New Roman" w:hAnsi="Times New Roman" w:cs="Times New Roman"/>
          <w:sz w:val="24"/>
          <w:szCs w:val="24"/>
          <w:lang w:val="en-GB"/>
        </w:rPr>
        <w:t>Ajithabai</w:t>
      </w:r>
      <w:proofErr w:type="spellEnd"/>
      <w:r>
        <w:rPr>
          <w:rFonts w:ascii="Times New Roman" w:hAnsi="Times New Roman" w:cs="Times New Roman"/>
          <w:sz w:val="24"/>
          <w:szCs w:val="24"/>
          <w:lang w:val="en-GB"/>
        </w:rPr>
        <w:t xml:space="preserve">, M.D., </w:t>
      </w:r>
      <w:proofErr w:type="spellStart"/>
      <w:r>
        <w:rPr>
          <w:rFonts w:ascii="Times New Roman" w:hAnsi="Times New Roman" w:cs="Times New Roman"/>
          <w:sz w:val="24"/>
          <w:szCs w:val="24"/>
          <w:lang w:val="en-GB"/>
        </w:rPr>
        <w:t>Sreedevi</w:t>
      </w:r>
      <w:proofErr w:type="spellEnd"/>
      <w:r>
        <w:rPr>
          <w:rFonts w:ascii="Times New Roman" w:hAnsi="Times New Roman" w:cs="Times New Roman"/>
          <w:sz w:val="24"/>
          <w:szCs w:val="24"/>
          <w:lang w:val="en-GB"/>
        </w:rPr>
        <w:t xml:space="preserve">, S., Viswanathan, P.K., </w:t>
      </w:r>
      <w:proofErr w:type="spellStart"/>
      <w:r>
        <w:rPr>
          <w:rFonts w:ascii="Times New Roman" w:hAnsi="Times New Roman" w:cs="Times New Roman"/>
          <w:sz w:val="24"/>
          <w:szCs w:val="24"/>
          <w:lang w:val="en-GB"/>
        </w:rPr>
        <w:t>Remeshkumar</w:t>
      </w:r>
      <w:proofErr w:type="spellEnd"/>
      <w:r>
        <w:rPr>
          <w:rFonts w:ascii="Times New Roman" w:hAnsi="Times New Roman" w:cs="Times New Roman"/>
          <w:sz w:val="24"/>
          <w:szCs w:val="24"/>
          <w:lang w:val="en-GB"/>
        </w:rPr>
        <w:t>, B. (2010) ‘Ethnobotanical survey of the plants used in treatment of diabetes</w:t>
      </w:r>
      <w:r w:rsidR="00CA3BB6">
        <w:rPr>
          <w:rFonts w:ascii="Times New Roman" w:hAnsi="Times New Roman" w:cs="Times New Roman"/>
          <w:sz w:val="24"/>
          <w:szCs w:val="24"/>
          <w:lang w:val="en-GB"/>
        </w:rPr>
        <w:t xml:space="preserve">’ </w:t>
      </w:r>
      <w:r w:rsidR="00CA3BB6">
        <w:rPr>
          <w:rFonts w:ascii="Times New Roman" w:hAnsi="Times New Roman" w:cs="Times New Roman"/>
          <w:i/>
          <w:sz w:val="24"/>
          <w:szCs w:val="24"/>
          <w:lang w:val="en-GB"/>
        </w:rPr>
        <w:t>Indian Journal of Traditional Knowledge</w:t>
      </w:r>
      <w:r w:rsidR="00CA3BB6">
        <w:rPr>
          <w:rFonts w:ascii="Times New Roman" w:hAnsi="Times New Roman" w:cs="Times New Roman"/>
          <w:sz w:val="24"/>
          <w:szCs w:val="24"/>
          <w:lang w:val="en-GB"/>
        </w:rPr>
        <w:t>, pp.100-104 [Online], Available at: https://www.scholar.google.com</w:t>
      </w:r>
    </w:p>
    <w:p w14:paraId="5F2E3FC4" w14:textId="77777777" w:rsidR="001615B0" w:rsidRPr="001615B0" w:rsidRDefault="001615B0"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Kaushik, N. (2003) “Effect of capsule maturity on germination and seedling vigour in jatropha </w:t>
      </w:r>
      <w:proofErr w:type="spellStart"/>
      <w:r>
        <w:rPr>
          <w:rFonts w:ascii="Times New Roman" w:hAnsi="Times New Roman" w:cs="Times New Roman"/>
          <w:sz w:val="24"/>
          <w:szCs w:val="24"/>
          <w:lang w:val="en-GB"/>
        </w:rPr>
        <w:t>curcas</w:t>
      </w:r>
      <w:proofErr w:type="spellEnd"/>
      <w:r>
        <w:rPr>
          <w:rFonts w:ascii="Times New Roman" w:hAnsi="Times New Roman" w:cs="Times New Roman"/>
          <w:sz w:val="24"/>
          <w:szCs w:val="24"/>
          <w:lang w:val="en-GB"/>
        </w:rPr>
        <w:t xml:space="preserve">” </w:t>
      </w:r>
      <w:r>
        <w:rPr>
          <w:rFonts w:ascii="Times New Roman" w:hAnsi="Times New Roman" w:cs="Times New Roman"/>
          <w:i/>
          <w:sz w:val="24"/>
          <w:szCs w:val="24"/>
          <w:lang w:val="en-GB"/>
        </w:rPr>
        <w:t xml:space="preserve">Seed science and technology, </w:t>
      </w:r>
      <w:r>
        <w:rPr>
          <w:rFonts w:ascii="Times New Roman" w:hAnsi="Times New Roman" w:cs="Times New Roman"/>
          <w:sz w:val="24"/>
          <w:szCs w:val="24"/>
          <w:lang w:val="en-GB"/>
        </w:rPr>
        <w:t xml:space="preserve">[Online], Available at: </w:t>
      </w:r>
      <w:hyperlink r:id="rId35" w:history="1">
        <w:r w:rsidRPr="00954310">
          <w:rPr>
            <w:rStyle w:val="Hyperlink"/>
            <w:rFonts w:ascii="Times New Roman" w:hAnsi="Times New Roman" w:cs="Times New Roman"/>
            <w:sz w:val="24"/>
            <w:szCs w:val="24"/>
            <w:lang w:val="en-GB"/>
          </w:rPr>
          <w:t>https://www.researchgate.net</w:t>
        </w:r>
      </w:hyperlink>
      <w:r>
        <w:rPr>
          <w:rFonts w:ascii="Times New Roman" w:hAnsi="Times New Roman" w:cs="Times New Roman"/>
          <w:sz w:val="24"/>
          <w:szCs w:val="24"/>
          <w:lang w:val="en-GB"/>
        </w:rPr>
        <w:t xml:space="preserve"> </w:t>
      </w:r>
    </w:p>
    <w:p w14:paraId="0C513A9E" w14:textId="77777777" w:rsidR="00372538" w:rsidRDefault="00372538"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Kochhar, S., Singh, S. P, Kochhar, V. K. (2008</w:t>
      </w:r>
      <w:r w:rsidR="00571942">
        <w:rPr>
          <w:rFonts w:ascii="Times New Roman" w:hAnsi="Times New Roman" w:cs="Times New Roman"/>
          <w:sz w:val="24"/>
          <w:szCs w:val="24"/>
          <w:lang w:val="en-GB"/>
        </w:rPr>
        <w:t xml:space="preserve">) “Effect of auxins and associated biochemical changes during colonial propagation of the biofuel plant- Jatropha </w:t>
      </w:r>
      <w:proofErr w:type="spellStart"/>
      <w:r w:rsidR="00571942">
        <w:rPr>
          <w:rFonts w:ascii="Times New Roman" w:hAnsi="Times New Roman" w:cs="Times New Roman"/>
          <w:sz w:val="24"/>
          <w:szCs w:val="24"/>
          <w:lang w:val="en-GB"/>
        </w:rPr>
        <w:t>curcas</w:t>
      </w:r>
      <w:proofErr w:type="spellEnd"/>
      <w:r w:rsidR="00571942">
        <w:rPr>
          <w:rFonts w:ascii="Times New Roman" w:hAnsi="Times New Roman" w:cs="Times New Roman"/>
          <w:sz w:val="24"/>
          <w:szCs w:val="24"/>
          <w:lang w:val="en-GB"/>
        </w:rPr>
        <w:t xml:space="preserve">” </w:t>
      </w:r>
      <w:r w:rsidR="00571942">
        <w:rPr>
          <w:rFonts w:ascii="Times New Roman" w:hAnsi="Times New Roman" w:cs="Times New Roman"/>
          <w:i/>
          <w:sz w:val="24"/>
          <w:szCs w:val="24"/>
          <w:lang w:val="en-GB"/>
        </w:rPr>
        <w:t>South African Journal of botany</w:t>
      </w:r>
      <w:r w:rsidR="00571942">
        <w:rPr>
          <w:rFonts w:ascii="Times New Roman" w:hAnsi="Times New Roman" w:cs="Times New Roman"/>
          <w:sz w:val="24"/>
          <w:szCs w:val="24"/>
          <w:lang w:val="en-GB"/>
        </w:rPr>
        <w:t xml:space="preserve">, [Online], Available at: </w:t>
      </w:r>
      <w:hyperlink r:id="rId36" w:history="1">
        <w:r w:rsidR="00571942" w:rsidRPr="00864C7E">
          <w:rPr>
            <w:rStyle w:val="Hyperlink"/>
            <w:rFonts w:ascii="Times New Roman" w:hAnsi="Times New Roman" w:cs="Times New Roman"/>
            <w:sz w:val="24"/>
            <w:szCs w:val="24"/>
            <w:lang w:val="en-GB"/>
          </w:rPr>
          <w:t>https://www.sciencedirect.com</w:t>
        </w:r>
      </w:hyperlink>
      <w:r w:rsidR="00571942">
        <w:rPr>
          <w:rFonts w:ascii="Times New Roman" w:hAnsi="Times New Roman" w:cs="Times New Roman"/>
          <w:sz w:val="24"/>
          <w:szCs w:val="24"/>
          <w:lang w:val="en-GB"/>
        </w:rPr>
        <w:t xml:space="preserve"> (Accessed 1</w:t>
      </w:r>
      <w:r w:rsidR="00571942" w:rsidRPr="00571942">
        <w:rPr>
          <w:rFonts w:ascii="Times New Roman" w:hAnsi="Times New Roman" w:cs="Times New Roman"/>
          <w:sz w:val="24"/>
          <w:szCs w:val="24"/>
          <w:vertAlign w:val="superscript"/>
          <w:lang w:val="en-GB"/>
        </w:rPr>
        <w:t>st</w:t>
      </w:r>
      <w:r w:rsidR="00571942">
        <w:rPr>
          <w:rFonts w:ascii="Times New Roman" w:hAnsi="Times New Roman" w:cs="Times New Roman"/>
          <w:sz w:val="24"/>
          <w:szCs w:val="24"/>
          <w:lang w:val="en-GB"/>
        </w:rPr>
        <w:t xml:space="preserve"> July 2020).</w:t>
      </w:r>
    </w:p>
    <w:p w14:paraId="23426EE8" w14:textId="77777777" w:rsidR="0044509F" w:rsidRDefault="0044509F"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Konno, K. (2011) “Plant latex and other exudates as plant defence systems: Roles of various defence chemicals and proteins contained therein” </w:t>
      </w:r>
      <w:r>
        <w:rPr>
          <w:rFonts w:ascii="Times New Roman" w:hAnsi="Times New Roman" w:cs="Times New Roman"/>
          <w:i/>
          <w:sz w:val="24"/>
          <w:szCs w:val="24"/>
          <w:lang w:val="en-GB"/>
        </w:rPr>
        <w:t>Electronic journal of biotechnology</w:t>
      </w:r>
      <w:r>
        <w:rPr>
          <w:rFonts w:ascii="Times New Roman" w:hAnsi="Times New Roman" w:cs="Times New Roman"/>
          <w:sz w:val="24"/>
          <w:szCs w:val="24"/>
          <w:lang w:val="en-GB"/>
        </w:rPr>
        <w:t xml:space="preserve">, [Online], Available at: </w:t>
      </w:r>
      <w:hyperlink r:id="rId37" w:history="1">
        <w:r w:rsidRPr="00954310">
          <w:rPr>
            <w:rStyle w:val="Hyperlink"/>
            <w:rFonts w:ascii="Times New Roman" w:hAnsi="Times New Roman" w:cs="Times New Roman"/>
            <w:sz w:val="24"/>
            <w:szCs w:val="24"/>
            <w:lang w:val="en-GB"/>
          </w:rPr>
          <w:t>https://www.sciencedirect.com</w:t>
        </w:r>
      </w:hyperlink>
      <w:r>
        <w:rPr>
          <w:rFonts w:ascii="Times New Roman" w:hAnsi="Times New Roman" w:cs="Times New Roman"/>
          <w:sz w:val="24"/>
          <w:szCs w:val="24"/>
          <w:lang w:val="en-GB"/>
        </w:rPr>
        <w:t xml:space="preserve"> (Accessed 10</w:t>
      </w:r>
      <w:r w:rsidRPr="0044509F">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September 2020).</w:t>
      </w:r>
    </w:p>
    <w:p w14:paraId="46A573E7" w14:textId="77777777" w:rsidR="000C746B" w:rsidRPr="000C746B" w:rsidRDefault="000C746B"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Kumar, A., Sharma, S. (2008) “An evaluation of multipurpose oil seed crop for industrial uses: A review” </w:t>
      </w:r>
      <w:r>
        <w:rPr>
          <w:rFonts w:ascii="Times New Roman" w:hAnsi="Times New Roman" w:cs="Times New Roman"/>
          <w:i/>
          <w:sz w:val="24"/>
          <w:szCs w:val="24"/>
          <w:lang w:val="en-GB"/>
        </w:rPr>
        <w:t>Industrial crops and products</w:t>
      </w:r>
      <w:r>
        <w:rPr>
          <w:rFonts w:ascii="Times New Roman" w:hAnsi="Times New Roman" w:cs="Times New Roman"/>
          <w:sz w:val="24"/>
          <w:szCs w:val="24"/>
          <w:lang w:val="en-GB"/>
        </w:rPr>
        <w:t xml:space="preserve">, pp, 1-10, [Online], Available at: </w:t>
      </w:r>
      <w:hyperlink r:id="rId38" w:history="1">
        <w:r w:rsidRPr="00954310">
          <w:rPr>
            <w:rStyle w:val="Hyperlink"/>
            <w:rFonts w:ascii="Times New Roman" w:hAnsi="Times New Roman" w:cs="Times New Roman"/>
            <w:sz w:val="24"/>
            <w:szCs w:val="24"/>
            <w:lang w:val="en-GB"/>
          </w:rPr>
          <w:t>https://www.sciencedirect.com</w:t>
        </w:r>
      </w:hyperlink>
      <w:r>
        <w:rPr>
          <w:rFonts w:ascii="Times New Roman" w:hAnsi="Times New Roman" w:cs="Times New Roman"/>
          <w:sz w:val="24"/>
          <w:szCs w:val="24"/>
          <w:lang w:val="en-GB"/>
        </w:rPr>
        <w:t xml:space="preserve"> </w:t>
      </w:r>
    </w:p>
    <w:p w14:paraId="545C328B" w14:textId="77777777" w:rsidR="00087E8C" w:rsidRDefault="00087E8C"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Kumar, A., Tewari, S. K. (2015) “Origin, Distribution, Ethnobotany and Pharmacology of </w:t>
      </w:r>
      <w:r>
        <w:rPr>
          <w:rFonts w:ascii="Times New Roman" w:hAnsi="Times New Roman" w:cs="Times New Roman"/>
          <w:i/>
          <w:sz w:val="24"/>
          <w:szCs w:val="24"/>
          <w:lang w:val="en-GB"/>
        </w:rPr>
        <w:t xml:space="preserve">Jatropha </w:t>
      </w:r>
      <w:proofErr w:type="spellStart"/>
      <w:r>
        <w:rPr>
          <w:rFonts w:ascii="Times New Roman" w:hAnsi="Times New Roman" w:cs="Times New Roman"/>
          <w:i/>
          <w:sz w:val="24"/>
          <w:szCs w:val="24"/>
          <w:lang w:val="en-GB"/>
        </w:rPr>
        <w:t>curcas</w:t>
      </w:r>
      <w:proofErr w:type="spellEnd"/>
      <w:r w:rsidR="006E6283">
        <w:rPr>
          <w:rFonts w:ascii="Times New Roman" w:hAnsi="Times New Roman" w:cs="Times New Roman"/>
          <w:sz w:val="24"/>
          <w:szCs w:val="24"/>
          <w:lang w:val="en-GB"/>
        </w:rPr>
        <w:t xml:space="preserve">” </w:t>
      </w:r>
      <w:r w:rsidR="006E6283">
        <w:rPr>
          <w:rFonts w:ascii="Times New Roman" w:hAnsi="Times New Roman" w:cs="Times New Roman"/>
          <w:i/>
          <w:sz w:val="24"/>
          <w:szCs w:val="24"/>
          <w:lang w:val="en-GB"/>
        </w:rPr>
        <w:t>Research Journal of Medicinal Plants</w:t>
      </w:r>
      <w:r w:rsidR="006E6283">
        <w:rPr>
          <w:rFonts w:ascii="Times New Roman" w:hAnsi="Times New Roman" w:cs="Times New Roman"/>
          <w:sz w:val="24"/>
          <w:szCs w:val="24"/>
          <w:lang w:val="en-GB"/>
        </w:rPr>
        <w:t xml:space="preserve">, [Online], Available at: </w:t>
      </w:r>
      <w:hyperlink r:id="rId39" w:history="1">
        <w:r w:rsidR="00067D24" w:rsidRPr="00954310">
          <w:rPr>
            <w:rStyle w:val="Hyperlink"/>
            <w:rFonts w:ascii="Times New Roman" w:hAnsi="Times New Roman" w:cs="Times New Roman"/>
            <w:sz w:val="24"/>
            <w:szCs w:val="24"/>
            <w:lang w:val="en-GB"/>
          </w:rPr>
          <w:t>https://www.researchgate,com</w:t>
        </w:r>
      </w:hyperlink>
      <w:r w:rsidR="00067D24">
        <w:rPr>
          <w:rFonts w:ascii="Times New Roman" w:hAnsi="Times New Roman" w:cs="Times New Roman"/>
          <w:sz w:val="24"/>
          <w:szCs w:val="24"/>
          <w:lang w:val="en-GB"/>
        </w:rPr>
        <w:t xml:space="preserve"> </w:t>
      </w:r>
    </w:p>
    <w:p w14:paraId="700BDF3A" w14:textId="77777777" w:rsidR="00C173A8" w:rsidRPr="00C173A8" w:rsidRDefault="00C173A8" w:rsidP="00AB0D0B">
      <w:pPr>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Mamta</w:t>
      </w:r>
      <w:proofErr w:type="spellEnd"/>
      <w:r>
        <w:rPr>
          <w:rFonts w:ascii="Times New Roman" w:hAnsi="Times New Roman" w:cs="Times New Roman"/>
          <w:sz w:val="24"/>
          <w:szCs w:val="24"/>
          <w:lang w:val="en-GB"/>
        </w:rPr>
        <w:t xml:space="preserve">, S., Jyoti, S. (2012) “Phytochemical screening of </w:t>
      </w:r>
      <w:r>
        <w:rPr>
          <w:rFonts w:ascii="Times New Roman" w:hAnsi="Times New Roman" w:cs="Times New Roman"/>
          <w:i/>
          <w:sz w:val="24"/>
          <w:szCs w:val="24"/>
          <w:lang w:val="en-GB"/>
        </w:rPr>
        <w:t xml:space="preserve">Acorus calamus </w:t>
      </w:r>
      <w:r>
        <w:rPr>
          <w:rFonts w:ascii="Times New Roman" w:hAnsi="Times New Roman" w:cs="Times New Roman"/>
          <w:sz w:val="24"/>
          <w:szCs w:val="24"/>
          <w:lang w:val="en-GB"/>
        </w:rPr>
        <w:t xml:space="preserve">and </w:t>
      </w:r>
      <w:r>
        <w:rPr>
          <w:rFonts w:ascii="Times New Roman" w:hAnsi="Times New Roman" w:cs="Times New Roman"/>
          <w:i/>
          <w:sz w:val="24"/>
          <w:szCs w:val="24"/>
          <w:lang w:val="en-GB"/>
        </w:rPr>
        <w:t>Lantana Camara</w:t>
      </w:r>
      <w:r>
        <w:rPr>
          <w:rFonts w:ascii="Times New Roman" w:hAnsi="Times New Roman" w:cs="Times New Roman"/>
          <w:sz w:val="24"/>
          <w:szCs w:val="24"/>
          <w:lang w:val="en-GB"/>
        </w:rPr>
        <w:t xml:space="preserve">” </w:t>
      </w:r>
      <w:r>
        <w:rPr>
          <w:rFonts w:ascii="Times New Roman" w:hAnsi="Times New Roman" w:cs="Times New Roman"/>
          <w:i/>
          <w:sz w:val="24"/>
          <w:szCs w:val="24"/>
          <w:lang w:val="en-GB"/>
        </w:rPr>
        <w:t>International research Journal of Pharmacy</w:t>
      </w:r>
      <w:r>
        <w:rPr>
          <w:rFonts w:ascii="Times New Roman" w:hAnsi="Times New Roman" w:cs="Times New Roman"/>
          <w:sz w:val="24"/>
          <w:szCs w:val="24"/>
          <w:lang w:val="en-GB"/>
        </w:rPr>
        <w:t>, Vol.3, pp.323-326.</w:t>
      </w:r>
    </w:p>
    <w:p w14:paraId="127FA105" w14:textId="77777777" w:rsidR="000C746B" w:rsidRDefault="000C746B" w:rsidP="00AB0D0B">
      <w:pPr>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Makkar</w:t>
      </w:r>
      <w:proofErr w:type="spellEnd"/>
      <w:r>
        <w:rPr>
          <w:rFonts w:ascii="Times New Roman" w:hAnsi="Times New Roman" w:cs="Times New Roman"/>
          <w:sz w:val="24"/>
          <w:szCs w:val="24"/>
          <w:lang w:val="en-GB"/>
        </w:rPr>
        <w:t xml:space="preserve">, H.P.S, Francis, G., Becker, K. (2009) “Jatropha </w:t>
      </w:r>
      <w:proofErr w:type="spellStart"/>
      <w:r>
        <w:rPr>
          <w:rFonts w:ascii="Times New Roman" w:hAnsi="Times New Roman" w:cs="Times New Roman"/>
          <w:sz w:val="24"/>
          <w:szCs w:val="24"/>
          <w:lang w:val="en-GB"/>
        </w:rPr>
        <w:t>curcas</w:t>
      </w:r>
      <w:proofErr w:type="spellEnd"/>
      <w:r>
        <w:rPr>
          <w:rFonts w:ascii="Times New Roman" w:hAnsi="Times New Roman" w:cs="Times New Roman"/>
          <w:sz w:val="24"/>
          <w:szCs w:val="24"/>
          <w:lang w:val="en-GB"/>
        </w:rPr>
        <w:t xml:space="preserve">, a promising crop for the generation of biodiesel and value-added coproducts” </w:t>
      </w:r>
      <w:r w:rsidR="00C5430C">
        <w:rPr>
          <w:rFonts w:ascii="Times New Roman" w:hAnsi="Times New Roman" w:cs="Times New Roman"/>
          <w:i/>
          <w:sz w:val="24"/>
          <w:szCs w:val="24"/>
          <w:lang w:val="en-GB"/>
        </w:rPr>
        <w:t xml:space="preserve">European journal of </w:t>
      </w:r>
      <w:r>
        <w:rPr>
          <w:rFonts w:ascii="Times New Roman" w:hAnsi="Times New Roman" w:cs="Times New Roman"/>
          <w:i/>
          <w:sz w:val="24"/>
          <w:szCs w:val="24"/>
          <w:lang w:val="en-GB"/>
        </w:rPr>
        <w:t>lipid science and technology</w:t>
      </w:r>
      <w:r>
        <w:rPr>
          <w:rFonts w:ascii="Times New Roman" w:hAnsi="Times New Roman" w:cs="Times New Roman"/>
          <w:sz w:val="24"/>
          <w:szCs w:val="24"/>
          <w:lang w:val="en-GB"/>
        </w:rPr>
        <w:t xml:space="preserve">, pp.773-787, [Online], Available at: </w:t>
      </w:r>
      <w:hyperlink r:id="rId40" w:history="1">
        <w:r w:rsidRPr="00954310">
          <w:rPr>
            <w:rStyle w:val="Hyperlink"/>
            <w:rFonts w:ascii="Times New Roman" w:hAnsi="Times New Roman" w:cs="Times New Roman"/>
            <w:sz w:val="24"/>
            <w:szCs w:val="24"/>
            <w:lang w:val="en-GB"/>
          </w:rPr>
          <w:t>https://www.sciencedirect,com</w:t>
        </w:r>
      </w:hyperlink>
      <w:r>
        <w:rPr>
          <w:rFonts w:ascii="Times New Roman" w:hAnsi="Times New Roman" w:cs="Times New Roman"/>
          <w:sz w:val="24"/>
          <w:szCs w:val="24"/>
          <w:lang w:val="en-GB"/>
        </w:rPr>
        <w:t xml:space="preserve"> </w:t>
      </w:r>
    </w:p>
    <w:p w14:paraId="4550F47D" w14:textId="77777777" w:rsidR="00C5430C" w:rsidRPr="00C5430C" w:rsidRDefault="00C5430C"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Miller, J.S., Diggle, P.K. (2007) “Correlated evolution of fruit size and sexual expression in andromonoecious solanum sections </w:t>
      </w:r>
      <w:proofErr w:type="spellStart"/>
      <w:r w:rsidRPr="00C5430C">
        <w:rPr>
          <w:rFonts w:ascii="Times New Roman" w:hAnsi="Times New Roman" w:cs="Times New Roman"/>
          <w:i/>
          <w:sz w:val="24"/>
          <w:szCs w:val="24"/>
          <w:lang w:val="en-GB"/>
        </w:rPr>
        <w:t>Acanthophora</w:t>
      </w:r>
      <w:proofErr w:type="spellEnd"/>
      <w:r>
        <w:rPr>
          <w:rFonts w:ascii="Times New Roman" w:hAnsi="Times New Roman" w:cs="Times New Roman"/>
          <w:sz w:val="24"/>
          <w:szCs w:val="24"/>
          <w:lang w:val="en-GB"/>
        </w:rPr>
        <w:t xml:space="preserve"> and </w:t>
      </w:r>
      <w:proofErr w:type="spellStart"/>
      <w:r>
        <w:rPr>
          <w:rFonts w:ascii="Times New Roman" w:hAnsi="Times New Roman" w:cs="Times New Roman"/>
          <w:sz w:val="24"/>
          <w:szCs w:val="24"/>
          <w:lang w:val="en-GB"/>
        </w:rPr>
        <w:t>Lasiocarpa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i/>
          <w:sz w:val="24"/>
          <w:szCs w:val="24"/>
          <w:lang w:val="en-GB"/>
        </w:rPr>
        <w:t>Biodiversitas</w:t>
      </w:r>
      <w:proofErr w:type="spellEnd"/>
      <w:r>
        <w:rPr>
          <w:rFonts w:ascii="Times New Roman" w:hAnsi="Times New Roman" w:cs="Times New Roman"/>
          <w:i/>
          <w:sz w:val="24"/>
          <w:szCs w:val="24"/>
          <w:lang w:val="en-GB"/>
        </w:rPr>
        <w:t xml:space="preserve"> journal of Biological Diversity</w:t>
      </w:r>
      <w:r>
        <w:rPr>
          <w:rFonts w:ascii="Times New Roman" w:hAnsi="Times New Roman" w:cs="Times New Roman"/>
          <w:sz w:val="24"/>
          <w:szCs w:val="24"/>
          <w:lang w:val="en-GB"/>
        </w:rPr>
        <w:t xml:space="preserve">, [Online], Available at: </w:t>
      </w:r>
      <w:hyperlink r:id="rId41" w:history="1">
        <w:r w:rsidRPr="006E5611">
          <w:rPr>
            <w:rStyle w:val="Hyperlink"/>
            <w:rFonts w:ascii="Times New Roman" w:hAnsi="Times New Roman" w:cs="Times New Roman"/>
            <w:sz w:val="24"/>
            <w:szCs w:val="24"/>
            <w:lang w:val="en-GB"/>
          </w:rPr>
          <w:t>https://www.researchgate.net</w:t>
        </w:r>
      </w:hyperlink>
      <w:r>
        <w:rPr>
          <w:rFonts w:ascii="Times New Roman" w:hAnsi="Times New Roman" w:cs="Times New Roman"/>
          <w:sz w:val="24"/>
          <w:szCs w:val="24"/>
          <w:lang w:val="en-GB"/>
        </w:rPr>
        <w:t xml:space="preserve"> </w:t>
      </w:r>
    </w:p>
    <w:p w14:paraId="4DC037AD" w14:textId="77777777" w:rsidR="00D33999" w:rsidRDefault="00D33999" w:rsidP="00AB0D0B">
      <w:pPr>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Moniruzzaman</w:t>
      </w:r>
      <w:proofErr w:type="spellEnd"/>
      <w:r>
        <w:rPr>
          <w:rFonts w:ascii="Times New Roman" w:hAnsi="Times New Roman" w:cs="Times New Roman"/>
          <w:sz w:val="24"/>
          <w:szCs w:val="24"/>
          <w:lang w:val="en-GB"/>
        </w:rPr>
        <w:t xml:space="preserve">, M., </w:t>
      </w:r>
      <w:proofErr w:type="spellStart"/>
      <w:r>
        <w:rPr>
          <w:rFonts w:ascii="Times New Roman" w:hAnsi="Times New Roman" w:cs="Times New Roman"/>
          <w:sz w:val="24"/>
          <w:szCs w:val="24"/>
          <w:lang w:val="en-GB"/>
        </w:rPr>
        <w:t>Yaakob</w:t>
      </w:r>
      <w:proofErr w:type="spellEnd"/>
      <w:r>
        <w:rPr>
          <w:rFonts w:ascii="Times New Roman" w:hAnsi="Times New Roman" w:cs="Times New Roman"/>
          <w:sz w:val="24"/>
          <w:szCs w:val="24"/>
          <w:lang w:val="en-GB"/>
        </w:rPr>
        <w:t xml:space="preserve">, Z., Khatun, R. (2016) “Biochemistry for </w:t>
      </w:r>
      <w:r w:rsidR="005E4D26">
        <w:rPr>
          <w:rFonts w:ascii="Times New Roman" w:hAnsi="Times New Roman" w:cs="Times New Roman"/>
          <w:i/>
          <w:sz w:val="24"/>
          <w:szCs w:val="24"/>
          <w:lang w:val="en-GB"/>
        </w:rPr>
        <w:t>jatropha</w:t>
      </w:r>
      <w:r w:rsidR="005E4D26">
        <w:rPr>
          <w:rFonts w:ascii="Times New Roman" w:hAnsi="Times New Roman" w:cs="Times New Roman"/>
          <w:sz w:val="24"/>
          <w:szCs w:val="24"/>
          <w:lang w:val="en-GB"/>
        </w:rPr>
        <w:t xml:space="preserve"> improvement: A worthy exploration” </w:t>
      </w:r>
      <w:r w:rsidR="005E4D26">
        <w:rPr>
          <w:rFonts w:ascii="Times New Roman" w:hAnsi="Times New Roman" w:cs="Times New Roman"/>
          <w:i/>
          <w:sz w:val="24"/>
          <w:szCs w:val="24"/>
          <w:lang w:val="en-GB"/>
        </w:rPr>
        <w:t>Renew sustain energy</w:t>
      </w:r>
      <w:r w:rsidR="005E4D26">
        <w:rPr>
          <w:rFonts w:ascii="Times New Roman" w:hAnsi="Times New Roman" w:cs="Times New Roman"/>
          <w:sz w:val="24"/>
          <w:szCs w:val="24"/>
          <w:lang w:val="en-GB"/>
        </w:rPr>
        <w:t xml:space="preserve">, [Online], Available at: </w:t>
      </w:r>
      <w:hyperlink r:id="rId42" w:history="1">
        <w:r w:rsidR="005E4D26" w:rsidRPr="00954310">
          <w:rPr>
            <w:rStyle w:val="Hyperlink"/>
            <w:rFonts w:ascii="Times New Roman" w:hAnsi="Times New Roman" w:cs="Times New Roman"/>
            <w:sz w:val="24"/>
            <w:szCs w:val="24"/>
            <w:lang w:val="en-GB"/>
          </w:rPr>
          <w:t>https://www.sciencedirect.com</w:t>
        </w:r>
      </w:hyperlink>
      <w:r w:rsidR="005E4D26">
        <w:rPr>
          <w:rFonts w:ascii="Times New Roman" w:hAnsi="Times New Roman" w:cs="Times New Roman"/>
          <w:sz w:val="24"/>
          <w:szCs w:val="24"/>
          <w:lang w:val="en-GB"/>
        </w:rPr>
        <w:t xml:space="preserve"> </w:t>
      </w:r>
    </w:p>
    <w:p w14:paraId="6224C0A3" w14:textId="77777777" w:rsidR="00DD53A4" w:rsidRDefault="00DD53A4"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Muhammed, N.S., </w:t>
      </w:r>
      <w:proofErr w:type="spellStart"/>
      <w:r>
        <w:rPr>
          <w:rFonts w:ascii="Times New Roman" w:hAnsi="Times New Roman" w:cs="Times New Roman"/>
          <w:sz w:val="24"/>
          <w:szCs w:val="24"/>
          <w:lang w:val="en-GB"/>
        </w:rPr>
        <w:t>Masyitha</w:t>
      </w:r>
      <w:proofErr w:type="spellEnd"/>
      <w:r>
        <w:rPr>
          <w:rFonts w:ascii="Times New Roman" w:hAnsi="Times New Roman" w:cs="Times New Roman"/>
          <w:sz w:val="24"/>
          <w:szCs w:val="24"/>
          <w:lang w:val="en-GB"/>
        </w:rPr>
        <w:t xml:space="preserve">, D. (2018) “Anti-inflammatory activity of Jatropha </w:t>
      </w:r>
      <w:proofErr w:type="spellStart"/>
      <w:r>
        <w:rPr>
          <w:rFonts w:ascii="Times New Roman" w:hAnsi="Times New Roman" w:cs="Times New Roman"/>
          <w:sz w:val="24"/>
          <w:szCs w:val="24"/>
          <w:lang w:val="en-GB"/>
        </w:rPr>
        <w:t>curcas</w:t>
      </w:r>
      <w:proofErr w:type="spellEnd"/>
      <w:r>
        <w:rPr>
          <w:rFonts w:ascii="Times New Roman" w:hAnsi="Times New Roman" w:cs="Times New Roman"/>
          <w:sz w:val="24"/>
          <w:szCs w:val="24"/>
          <w:lang w:val="en-GB"/>
        </w:rPr>
        <w:t xml:space="preserve">. Latex” [Online], Available at: </w:t>
      </w:r>
      <w:hyperlink r:id="rId43" w:history="1">
        <w:r w:rsidRPr="003C43CA">
          <w:rPr>
            <w:rStyle w:val="Hyperlink"/>
            <w:rFonts w:ascii="Times New Roman" w:hAnsi="Times New Roman" w:cs="Times New Roman"/>
            <w:sz w:val="24"/>
            <w:szCs w:val="24"/>
            <w:lang w:val="en-GB"/>
          </w:rPr>
          <w:t>https://www.ncbi.nlm.gov</w:t>
        </w:r>
      </w:hyperlink>
      <w:r>
        <w:rPr>
          <w:rFonts w:ascii="Times New Roman" w:hAnsi="Times New Roman" w:cs="Times New Roman"/>
          <w:sz w:val="24"/>
          <w:szCs w:val="24"/>
          <w:lang w:val="en-GB"/>
        </w:rPr>
        <w:t xml:space="preserve"> </w:t>
      </w:r>
    </w:p>
    <w:p w14:paraId="36FF106C" w14:textId="77777777" w:rsidR="00402B8C" w:rsidRPr="00402B8C" w:rsidRDefault="00402B8C" w:rsidP="00AB0D0B">
      <w:pPr>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Namuli</w:t>
      </w:r>
      <w:proofErr w:type="spellEnd"/>
      <w:r>
        <w:rPr>
          <w:rFonts w:ascii="Times New Roman" w:hAnsi="Times New Roman" w:cs="Times New Roman"/>
          <w:sz w:val="24"/>
          <w:szCs w:val="24"/>
          <w:lang w:val="en-GB"/>
        </w:rPr>
        <w:t xml:space="preserve">, A., Abdullah, N., </w:t>
      </w:r>
      <w:proofErr w:type="spellStart"/>
      <w:r>
        <w:rPr>
          <w:rFonts w:ascii="Times New Roman" w:hAnsi="Times New Roman" w:cs="Times New Roman"/>
          <w:sz w:val="24"/>
          <w:szCs w:val="24"/>
          <w:lang w:val="en-GB"/>
        </w:rPr>
        <w:t>Sieo</w:t>
      </w:r>
      <w:proofErr w:type="spellEnd"/>
      <w:r>
        <w:rPr>
          <w:rFonts w:ascii="Times New Roman" w:hAnsi="Times New Roman" w:cs="Times New Roman"/>
          <w:sz w:val="24"/>
          <w:szCs w:val="24"/>
          <w:lang w:val="en-GB"/>
        </w:rPr>
        <w:t xml:space="preserve">, C.C., </w:t>
      </w:r>
      <w:proofErr w:type="spellStart"/>
      <w:r>
        <w:rPr>
          <w:rFonts w:ascii="Times New Roman" w:hAnsi="Times New Roman" w:cs="Times New Roman"/>
          <w:sz w:val="24"/>
          <w:szCs w:val="24"/>
          <w:lang w:val="en-GB"/>
        </w:rPr>
        <w:t>Zuhainis</w:t>
      </w:r>
      <w:proofErr w:type="spellEnd"/>
      <w:r>
        <w:rPr>
          <w:rFonts w:ascii="Times New Roman" w:hAnsi="Times New Roman" w:cs="Times New Roman"/>
          <w:sz w:val="24"/>
          <w:szCs w:val="24"/>
          <w:lang w:val="en-GB"/>
        </w:rPr>
        <w:t xml:space="preserve">, S.W., </w:t>
      </w:r>
      <w:proofErr w:type="spellStart"/>
      <w:r>
        <w:rPr>
          <w:rFonts w:ascii="Times New Roman" w:hAnsi="Times New Roman" w:cs="Times New Roman"/>
          <w:sz w:val="24"/>
          <w:szCs w:val="24"/>
          <w:lang w:val="en-GB"/>
        </w:rPr>
        <w:t>Oskoueian</w:t>
      </w:r>
      <w:proofErr w:type="spellEnd"/>
      <w:r>
        <w:rPr>
          <w:rFonts w:ascii="Times New Roman" w:hAnsi="Times New Roman" w:cs="Times New Roman"/>
          <w:sz w:val="24"/>
          <w:szCs w:val="24"/>
          <w:lang w:val="en-GB"/>
        </w:rPr>
        <w:t xml:space="preserve">, E. (2011) ‘Phytochemical compounds and antibacterial activity of Jatropha </w:t>
      </w:r>
      <w:proofErr w:type="spellStart"/>
      <w:r>
        <w:rPr>
          <w:rFonts w:ascii="Times New Roman" w:hAnsi="Times New Roman" w:cs="Times New Roman"/>
          <w:sz w:val="24"/>
          <w:szCs w:val="24"/>
          <w:lang w:val="en-GB"/>
        </w:rPr>
        <w:t>curcas</w:t>
      </w:r>
      <w:proofErr w:type="spellEnd"/>
      <w:r>
        <w:rPr>
          <w:rFonts w:ascii="Times New Roman" w:hAnsi="Times New Roman" w:cs="Times New Roman"/>
          <w:sz w:val="24"/>
          <w:szCs w:val="24"/>
          <w:lang w:val="en-GB"/>
        </w:rPr>
        <w:t xml:space="preserve">’ </w:t>
      </w:r>
      <w:r>
        <w:rPr>
          <w:rFonts w:ascii="Times New Roman" w:hAnsi="Times New Roman" w:cs="Times New Roman"/>
          <w:i/>
          <w:sz w:val="24"/>
          <w:szCs w:val="24"/>
          <w:lang w:val="en-GB"/>
        </w:rPr>
        <w:t>Journal of Medicinal Plants Research</w:t>
      </w:r>
      <w:r>
        <w:rPr>
          <w:rFonts w:ascii="Times New Roman" w:hAnsi="Times New Roman" w:cs="Times New Roman"/>
          <w:sz w:val="24"/>
          <w:szCs w:val="24"/>
          <w:lang w:val="en-GB"/>
        </w:rPr>
        <w:t xml:space="preserve">, pp. 3982-3990 [Online], Available at: </w:t>
      </w:r>
      <w:hyperlink r:id="rId44" w:history="1">
        <w:r w:rsidRPr="003C43CA">
          <w:rPr>
            <w:rStyle w:val="Hyperlink"/>
            <w:rFonts w:ascii="Times New Roman" w:hAnsi="Times New Roman" w:cs="Times New Roman"/>
            <w:sz w:val="24"/>
            <w:szCs w:val="24"/>
            <w:lang w:val="en-GB"/>
          </w:rPr>
          <w:t>https://www.scholar.google.com</w:t>
        </w:r>
      </w:hyperlink>
      <w:r>
        <w:rPr>
          <w:rFonts w:ascii="Times New Roman" w:hAnsi="Times New Roman" w:cs="Times New Roman"/>
          <w:sz w:val="24"/>
          <w:szCs w:val="24"/>
          <w:lang w:val="en-GB"/>
        </w:rPr>
        <w:t xml:space="preserve"> </w:t>
      </w:r>
    </w:p>
    <w:p w14:paraId="7225C597" w14:textId="77777777" w:rsidR="00CA3BB6" w:rsidRDefault="00CA3BB6"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Nayak, B.S., Patel, K.N. (2010a) ‘Anti-inflammatory screening of Jatropha </w:t>
      </w:r>
      <w:proofErr w:type="spellStart"/>
      <w:r>
        <w:rPr>
          <w:rFonts w:ascii="Times New Roman" w:hAnsi="Times New Roman" w:cs="Times New Roman"/>
          <w:sz w:val="24"/>
          <w:szCs w:val="24"/>
          <w:lang w:val="en-GB"/>
        </w:rPr>
        <w:t>curcas</w:t>
      </w:r>
      <w:proofErr w:type="spellEnd"/>
      <w:r>
        <w:rPr>
          <w:rFonts w:ascii="Times New Roman" w:hAnsi="Times New Roman" w:cs="Times New Roman"/>
          <w:sz w:val="24"/>
          <w:szCs w:val="24"/>
          <w:lang w:val="en-GB"/>
        </w:rPr>
        <w:t xml:space="preserve"> root, stem and leaf in albino rats’ </w:t>
      </w:r>
      <w:r>
        <w:rPr>
          <w:rFonts w:ascii="Times New Roman" w:hAnsi="Times New Roman" w:cs="Times New Roman"/>
          <w:i/>
          <w:sz w:val="24"/>
          <w:szCs w:val="24"/>
          <w:lang w:val="en-GB"/>
        </w:rPr>
        <w:t>Romanian Journal of Biology</w:t>
      </w:r>
      <w:r>
        <w:rPr>
          <w:rFonts w:ascii="Times New Roman" w:hAnsi="Times New Roman" w:cs="Times New Roman"/>
          <w:sz w:val="24"/>
          <w:szCs w:val="24"/>
          <w:lang w:val="en-GB"/>
        </w:rPr>
        <w:t xml:space="preserve">, pp. 9-13 [Online], Available at: </w:t>
      </w:r>
      <w:hyperlink r:id="rId45" w:history="1">
        <w:r w:rsidRPr="003C43CA">
          <w:rPr>
            <w:rStyle w:val="Hyperlink"/>
            <w:rFonts w:ascii="Times New Roman" w:hAnsi="Times New Roman" w:cs="Times New Roman"/>
            <w:sz w:val="24"/>
            <w:szCs w:val="24"/>
            <w:lang w:val="en-GB"/>
          </w:rPr>
          <w:t>https://www.scholar.google.com</w:t>
        </w:r>
      </w:hyperlink>
      <w:r>
        <w:rPr>
          <w:rFonts w:ascii="Times New Roman" w:hAnsi="Times New Roman" w:cs="Times New Roman"/>
          <w:sz w:val="24"/>
          <w:szCs w:val="24"/>
          <w:lang w:val="en-GB"/>
        </w:rPr>
        <w:t xml:space="preserve"> </w:t>
      </w:r>
    </w:p>
    <w:p w14:paraId="2E1A2133" w14:textId="77777777" w:rsidR="00402B8C" w:rsidRDefault="00402B8C"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Obasi, N.L., </w:t>
      </w:r>
      <w:proofErr w:type="spellStart"/>
      <w:r>
        <w:rPr>
          <w:rFonts w:ascii="Times New Roman" w:hAnsi="Times New Roman" w:cs="Times New Roman"/>
          <w:sz w:val="24"/>
          <w:szCs w:val="24"/>
          <w:lang w:val="en-GB"/>
        </w:rPr>
        <w:t>Ejikeme</w:t>
      </w:r>
      <w:proofErr w:type="spellEnd"/>
      <w:r>
        <w:rPr>
          <w:rFonts w:ascii="Times New Roman" w:hAnsi="Times New Roman" w:cs="Times New Roman"/>
          <w:sz w:val="24"/>
          <w:szCs w:val="24"/>
          <w:lang w:val="en-GB"/>
        </w:rPr>
        <w:t xml:space="preserve">, M.P., </w:t>
      </w:r>
      <w:proofErr w:type="spellStart"/>
      <w:r>
        <w:rPr>
          <w:rFonts w:ascii="Times New Roman" w:hAnsi="Times New Roman" w:cs="Times New Roman"/>
          <w:sz w:val="24"/>
          <w:szCs w:val="24"/>
          <w:lang w:val="en-GB"/>
        </w:rPr>
        <w:t>Egbunu</w:t>
      </w:r>
      <w:proofErr w:type="spellEnd"/>
      <w:r>
        <w:rPr>
          <w:rFonts w:ascii="Times New Roman" w:hAnsi="Times New Roman" w:cs="Times New Roman"/>
          <w:sz w:val="24"/>
          <w:szCs w:val="24"/>
          <w:lang w:val="en-GB"/>
        </w:rPr>
        <w:t xml:space="preserve">, C.A.C. (2011) “Antimicrobial and Phytochemical activity of methanolic extract and its fractions of Jatropha </w:t>
      </w:r>
      <w:proofErr w:type="spellStart"/>
      <w:r>
        <w:rPr>
          <w:rFonts w:ascii="Times New Roman" w:hAnsi="Times New Roman" w:cs="Times New Roman"/>
          <w:sz w:val="24"/>
          <w:szCs w:val="24"/>
          <w:lang w:val="en-GB"/>
        </w:rPr>
        <w:t>curcas</w:t>
      </w:r>
      <w:proofErr w:type="spellEnd"/>
      <w:r w:rsidR="00C32406">
        <w:rPr>
          <w:rFonts w:ascii="Times New Roman" w:hAnsi="Times New Roman" w:cs="Times New Roman"/>
          <w:sz w:val="24"/>
          <w:szCs w:val="24"/>
          <w:lang w:val="en-GB"/>
        </w:rPr>
        <w:t xml:space="preserve">” </w:t>
      </w:r>
      <w:r w:rsidR="00C32406">
        <w:rPr>
          <w:rFonts w:ascii="Times New Roman" w:hAnsi="Times New Roman" w:cs="Times New Roman"/>
          <w:i/>
          <w:sz w:val="24"/>
          <w:szCs w:val="24"/>
          <w:lang w:val="en-GB"/>
        </w:rPr>
        <w:t>African Journal of Pure and Applied Chemistry</w:t>
      </w:r>
      <w:r w:rsidR="00C32406">
        <w:rPr>
          <w:rFonts w:ascii="Times New Roman" w:hAnsi="Times New Roman" w:cs="Times New Roman"/>
          <w:sz w:val="24"/>
          <w:szCs w:val="24"/>
          <w:lang w:val="en-GB"/>
        </w:rPr>
        <w:t xml:space="preserve">, pp. 92-96 [Online], Available at: </w:t>
      </w:r>
      <w:hyperlink r:id="rId46" w:history="1">
        <w:r w:rsidR="00C32406" w:rsidRPr="003C43CA">
          <w:rPr>
            <w:rStyle w:val="Hyperlink"/>
            <w:rFonts w:ascii="Times New Roman" w:hAnsi="Times New Roman" w:cs="Times New Roman"/>
            <w:sz w:val="24"/>
            <w:szCs w:val="24"/>
            <w:lang w:val="en-GB"/>
          </w:rPr>
          <w:t>https://.scholar.google.com</w:t>
        </w:r>
      </w:hyperlink>
      <w:r w:rsidR="00C32406">
        <w:rPr>
          <w:rFonts w:ascii="Times New Roman" w:hAnsi="Times New Roman" w:cs="Times New Roman"/>
          <w:sz w:val="24"/>
          <w:szCs w:val="24"/>
          <w:lang w:val="en-GB"/>
        </w:rPr>
        <w:t xml:space="preserve">  </w:t>
      </w:r>
    </w:p>
    <w:p w14:paraId="3B78785F" w14:textId="77777777" w:rsidR="000802B0" w:rsidRPr="00C32406" w:rsidRDefault="000802B0" w:rsidP="00AB0D0B">
      <w:pPr>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Odebiyi</w:t>
      </w:r>
      <w:proofErr w:type="spellEnd"/>
      <w:r>
        <w:rPr>
          <w:rFonts w:ascii="Times New Roman" w:hAnsi="Times New Roman" w:cs="Times New Roman"/>
          <w:sz w:val="24"/>
          <w:szCs w:val="24"/>
          <w:lang w:val="en-GB"/>
        </w:rPr>
        <w:t xml:space="preserve">, A., </w:t>
      </w:r>
      <w:proofErr w:type="spellStart"/>
      <w:r>
        <w:rPr>
          <w:rFonts w:ascii="Times New Roman" w:hAnsi="Times New Roman" w:cs="Times New Roman"/>
          <w:sz w:val="24"/>
          <w:szCs w:val="24"/>
          <w:lang w:val="en-GB"/>
        </w:rPr>
        <w:t>Sofowora</w:t>
      </w:r>
      <w:proofErr w:type="spellEnd"/>
      <w:r>
        <w:rPr>
          <w:rFonts w:ascii="Times New Roman" w:hAnsi="Times New Roman" w:cs="Times New Roman"/>
          <w:sz w:val="24"/>
          <w:szCs w:val="24"/>
          <w:lang w:val="en-GB"/>
        </w:rPr>
        <w:t>, A.E. “Phytochemical screening of Nigeria medicinal plant” Vol.4, pp.234-246.</w:t>
      </w:r>
    </w:p>
    <w:p w14:paraId="17AE9BFF" w14:textId="77777777" w:rsidR="00793535" w:rsidRDefault="00750902"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Openshaw, K. (2000) “A review of jatropha </w:t>
      </w:r>
      <w:proofErr w:type="spellStart"/>
      <w:r>
        <w:rPr>
          <w:rFonts w:ascii="Times New Roman" w:hAnsi="Times New Roman" w:cs="Times New Roman"/>
          <w:sz w:val="24"/>
          <w:szCs w:val="24"/>
          <w:lang w:val="en-GB"/>
        </w:rPr>
        <w:t>curcas</w:t>
      </w:r>
      <w:proofErr w:type="spellEnd"/>
      <w:r>
        <w:rPr>
          <w:rFonts w:ascii="Times New Roman" w:hAnsi="Times New Roman" w:cs="Times New Roman"/>
          <w:sz w:val="24"/>
          <w:szCs w:val="24"/>
          <w:lang w:val="en-GB"/>
        </w:rPr>
        <w:t xml:space="preserve"> an oil plant of unfulfilled promise” </w:t>
      </w:r>
      <w:r>
        <w:rPr>
          <w:rFonts w:ascii="Times New Roman" w:hAnsi="Times New Roman" w:cs="Times New Roman"/>
          <w:i/>
          <w:sz w:val="24"/>
          <w:szCs w:val="24"/>
          <w:lang w:val="en-GB"/>
        </w:rPr>
        <w:t>Biomass and Bioenergy,</w:t>
      </w:r>
      <w:r>
        <w:rPr>
          <w:rFonts w:ascii="Times New Roman" w:hAnsi="Times New Roman" w:cs="Times New Roman"/>
          <w:sz w:val="24"/>
          <w:szCs w:val="24"/>
          <w:lang w:val="en-GB"/>
        </w:rPr>
        <w:t xml:space="preserve"> pp.1-15, [Online], Available at: </w:t>
      </w:r>
      <w:hyperlink r:id="rId47" w:history="1">
        <w:r w:rsidRPr="00954310">
          <w:rPr>
            <w:rStyle w:val="Hyperlink"/>
            <w:rFonts w:ascii="Times New Roman" w:hAnsi="Times New Roman" w:cs="Times New Roman"/>
            <w:sz w:val="24"/>
            <w:szCs w:val="24"/>
            <w:lang w:val="en-GB"/>
          </w:rPr>
          <w:t>https://www.sciencedirect.com</w:t>
        </w:r>
      </w:hyperlink>
      <w:r>
        <w:rPr>
          <w:rFonts w:ascii="Times New Roman" w:hAnsi="Times New Roman" w:cs="Times New Roman"/>
          <w:sz w:val="24"/>
          <w:szCs w:val="24"/>
          <w:lang w:val="en-GB"/>
        </w:rPr>
        <w:t xml:space="preserve"> </w:t>
      </w:r>
    </w:p>
    <w:p w14:paraId="20A3440E" w14:textId="77777777" w:rsidR="00D006E6" w:rsidRDefault="00793535" w:rsidP="00AB0D0B">
      <w:pPr>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Oskoueian</w:t>
      </w:r>
      <w:proofErr w:type="spellEnd"/>
      <w:r>
        <w:rPr>
          <w:rFonts w:ascii="Times New Roman" w:hAnsi="Times New Roman" w:cs="Times New Roman"/>
          <w:sz w:val="24"/>
          <w:szCs w:val="24"/>
          <w:lang w:val="en-GB"/>
        </w:rPr>
        <w:t xml:space="preserve">, E., Abdullah, N. and Ho, Y. W. (2011) ‘Bioactive compound and biological activities of Jatropha </w:t>
      </w:r>
      <w:proofErr w:type="spellStart"/>
      <w:r>
        <w:rPr>
          <w:rFonts w:ascii="Times New Roman" w:hAnsi="Times New Roman" w:cs="Times New Roman"/>
          <w:sz w:val="24"/>
          <w:szCs w:val="24"/>
          <w:lang w:val="en-GB"/>
        </w:rPr>
        <w:t>curcas</w:t>
      </w:r>
      <w:proofErr w:type="spellEnd"/>
      <w:r>
        <w:rPr>
          <w:rFonts w:ascii="Times New Roman" w:hAnsi="Times New Roman" w:cs="Times New Roman"/>
          <w:sz w:val="24"/>
          <w:szCs w:val="24"/>
          <w:lang w:val="en-GB"/>
        </w:rPr>
        <w:t xml:space="preserve">’ </w:t>
      </w:r>
      <w:r w:rsidRPr="005F2830">
        <w:rPr>
          <w:rFonts w:ascii="Times New Roman" w:hAnsi="Times New Roman" w:cs="Times New Roman"/>
          <w:i/>
          <w:sz w:val="24"/>
          <w:szCs w:val="24"/>
          <w:lang w:val="en-GB"/>
        </w:rPr>
        <w:t>International Journal of Molecular Sciences</w:t>
      </w:r>
      <w:r>
        <w:rPr>
          <w:rFonts w:ascii="Times New Roman" w:hAnsi="Times New Roman" w:cs="Times New Roman"/>
          <w:sz w:val="24"/>
          <w:szCs w:val="24"/>
          <w:lang w:val="en-GB"/>
        </w:rPr>
        <w:t xml:space="preserve">, [Online], Available at: </w:t>
      </w:r>
      <w:hyperlink r:id="rId48" w:history="1">
        <w:r w:rsidRPr="00C66D9D">
          <w:rPr>
            <w:rStyle w:val="Hyperlink"/>
            <w:rFonts w:ascii="Times New Roman" w:hAnsi="Times New Roman" w:cs="Times New Roman"/>
            <w:sz w:val="24"/>
            <w:szCs w:val="24"/>
            <w:lang w:val="en-GB"/>
          </w:rPr>
          <w:t>https://www.ncbi.nlm.nih.gov/</w:t>
        </w:r>
      </w:hyperlink>
      <w:r>
        <w:rPr>
          <w:rFonts w:ascii="Times New Roman" w:hAnsi="Times New Roman" w:cs="Times New Roman"/>
          <w:sz w:val="24"/>
          <w:szCs w:val="24"/>
          <w:lang w:val="en-GB"/>
        </w:rPr>
        <w:t xml:space="preserve"> (Accessed: 20 June 2020).</w:t>
      </w:r>
    </w:p>
    <w:p w14:paraId="32768C54" w14:textId="77777777" w:rsidR="005A0D04" w:rsidRPr="005A0D04" w:rsidRDefault="00D006E6" w:rsidP="00AB0D0B">
      <w:pPr>
        <w:spacing w:line="360" w:lineRule="auto"/>
        <w:jc w:val="both"/>
        <w:rPr>
          <w:rFonts w:ascii="Times New Roman" w:hAnsi="Times New Roman" w:cs="Times New Roman"/>
          <w:sz w:val="24"/>
          <w:szCs w:val="24"/>
        </w:rPr>
      </w:pPr>
      <w:r w:rsidRPr="005A0D04">
        <w:rPr>
          <w:rFonts w:ascii="Times New Roman" w:hAnsi="Times New Roman" w:cs="Times New Roman"/>
          <w:sz w:val="24"/>
          <w:szCs w:val="24"/>
        </w:rPr>
        <w:t xml:space="preserve"> Pavia, D.L., Lampman, G.M. and </w:t>
      </w:r>
      <w:proofErr w:type="spellStart"/>
      <w:r w:rsidRPr="005A0D04">
        <w:rPr>
          <w:rFonts w:ascii="Times New Roman" w:hAnsi="Times New Roman" w:cs="Times New Roman"/>
          <w:sz w:val="24"/>
          <w:szCs w:val="24"/>
        </w:rPr>
        <w:t>Kriz</w:t>
      </w:r>
      <w:proofErr w:type="spellEnd"/>
      <w:r w:rsidRPr="005A0D04">
        <w:rPr>
          <w:rFonts w:ascii="Times New Roman" w:hAnsi="Times New Roman" w:cs="Times New Roman"/>
          <w:sz w:val="24"/>
          <w:szCs w:val="24"/>
        </w:rPr>
        <w:t>, G.S. (2009). Introduction to Spectroscopy. 4th ed., United States: Thomson Learning, Inc.</w:t>
      </w:r>
    </w:p>
    <w:p w14:paraId="08F231AF" w14:textId="77777777" w:rsidR="005A0D04" w:rsidRPr="005A0D04" w:rsidRDefault="005A0D04" w:rsidP="00AB0D0B">
      <w:pPr>
        <w:spacing w:line="360" w:lineRule="auto"/>
        <w:jc w:val="both"/>
        <w:rPr>
          <w:rFonts w:ascii="Times New Roman" w:hAnsi="Times New Roman" w:cs="Times New Roman"/>
          <w:sz w:val="24"/>
          <w:szCs w:val="24"/>
        </w:rPr>
      </w:pPr>
      <w:r w:rsidRPr="005A0D04">
        <w:rPr>
          <w:rFonts w:ascii="Times New Roman" w:hAnsi="Times New Roman" w:cs="Times New Roman"/>
          <w:color w:val="000000"/>
          <w:sz w:val="24"/>
          <w:szCs w:val="24"/>
        </w:rPr>
        <w:t xml:space="preserve"> Pavia, D.L., Lampman, G.M. &amp; </w:t>
      </w:r>
      <w:proofErr w:type="spellStart"/>
      <w:r w:rsidRPr="005A0D04">
        <w:rPr>
          <w:rFonts w:ascii="Times New Roman" w:hAnsi="Times New Roman" w:cs="Times New Roman"/>
          <w:color w:val="000000"/>
          <w:sz w:val="24"/>
          <w:szCs w:val="24"/>
        </w:rPr>
        <w:t>Kriz</w:t>
      </w:r>
      <w:proofErr w:type="spellEnd"/>
      <w:r w:rsidRPr="005A0D04">
        <w:rPr>
          <w:rFonts w:ascii="Times New Roman" w:hAnsi="Times New Roman" w:cs="Times New Roman"/>
          <w:color w:val="000000"/>
          <w:sz w:val="24"/>
          <w:szCs w:val="24"/>
        </w:rPr>
        <w:t xml:space="preserve">, G.S. </w:t>
      </w:r>
      <w:r>
        <w:rPr>
          <w:rFonts w:ascii="Times New Roman" w:hAnsi="Times New Roman" w:cs="Times New Roman"/>
          <w:color w:val="000000"/>
          <w:sz w:val="24"/>
          <w:szCs w:val="24"/>
        </w:rPr>
        <w:t>(</w:t>
      </w:r>
      <w:r w:rsidRPr="005A0D04">
        <w:rPr>
          <w:rFonts w:ascii="Times New Roman" w:hAnsi="Times New Roman" w:cs="Times New Roman"/>
          <w:color w:val="000000"/>
          <w:sz w:val="24"/>
          <w:szCs w:val="24"/>
        </w:rPr>
        <w:t>2001</w:t>
      </w:r>
      <w:r>
        <w:rPr>
          <w:rFonts w:ascii="Times New Roman" w:hAnsi="Times New Roman" w:cs="Times New Roman"/>
          <w:color w:val="000000"/>
          <w:sz w:val="24"/>
          <w:szCs w:val="24"/>
        </w:rPr>
        <w:t>)</w:t>
      </w:r>
      <w:r w:rsidRPr="005A0D04">
        <w:rPr>
          <w:rFonts w:ascii="Times New Roman" w:hAnsi="Times New Roman" w:cs="Times New Roman"/>
          <w:color w:val="000000"/>
          <w:sz w:val="24"/>
          <w:szCs w:val="24"/>
        </w:rPr>
        <w:t xml:space="preserve">. Introduction to Spectroscopy. 3rd ed. United </w:t>
      </w:r>
      <w:proofErr w:type="spellStart"/>
      <w:proofErr w:type="gramStart"/>
      <w:r w:rsidRPr="005A0D04">
        <w:rPr>
          <w:rFonts w:ascii="Times New Roman" w:hAnsi="Times New Roman" w:cs="Times New Roman"/>
          <w:color w:val="000000"/>
          <w:sz w:val="24"/>
          <w:szCs w:val="24"/>
        </w:rPr>
        <w:t>States:Thomson</w:t>
      </w:r>
      <w:proofErr w:type="spellEnd"/>
      <w:proofErr w:type="gramEnd"/>
      <w:r w:rsidRPr="005A0D04">
        <w:rPr>
          <w:rFonts w:ascii="Times New Roman" w:hAnsi="Times New Roman" w:cs="Times New Roman"/>
          <w:color w:val="000000"/>
          <w:sz w:val="24"/>
          <w:szCs w:val="24"/>
        </w:rPr>
        <w:t xml:space="preserve"> Learning, Inc</w:t>
      </w:r>
    </w:p>
    <w:p w14:paraId="4E68BEC5" w14:textId="77777777" w:rsidR="00793535" w:rsidRDefault="00793535" w:rsidP="00AB0D0B">
      <w:pPr>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Perincherry</w:t>
      </w:r>
      <w:proofErr w:type="spellEnd"/>
      <w:r>
        <w:rPr>
          <w:rFonts w:ascii="Times New Roman" w:hAnsi="Times New Roman" w:cs="Times New Roman"/>
          <w:sz w:val="24"/>
          <w:szCs w:val="24"/>
          <w:lang w:val="en-GB"/>
        </w:rPr>
        <w:t xml:space="preserve">, A. (2020) “Forests that heal: Medicinal Plants as an ecosystem service” </w:t>
      </w:r>
      <w:proofErr w:type="spellStart"/>
      <w:r w:rsidRPr="00F70AF8">
        <w:rPr>
          <w:rFonts w:ascii="Times New Roman" w:hAnsi="Times New Roman" w:cs="Times New Roman"/>
          <w:i/>
          <w:sz w:val="24"/>
          <w:szCs w:val="24"/>
          <w:lang w:val="en-GB"/>
        </w:rPr>
        <w:t>Mongabay</w:t>
      </w:r>
      <w:proofErr w:type="spellEnd"/>
      <w:r w:rsidRPr="00F70AF8">
        <w:rPr>
          <w:rFonts w:ascii="Times New Roman" w:hAnsi="Times New Roman" w:cs="Times New Roman"/>
          <w:i/>
          <w:sz w:val="24"/>
          <w:szCs w:val="24"/>
          <w:lang w:val="en-GB"/>
        </w:rPr>
        <w:t xml:space="preserve"> Series: Environment and Health, the </w:t>
      </w:r>
      <w:proofErr w:type="spellStart"/>
      <w:r w:rsidRPr="00F70AF8">
        <w:rPr>
          <w:rFonts w:ascii="Times New Roman" w:hAnsi="Times New Roman" w:cs="Times New Roman"/>
          <w:i/>
          <w:sz w:val="24"/>
          <w:szCs w:val="24"/>
          <w:lang w:val="en-GB"/>
        </w:rPr>
        <w:t>indian</w:t>
      </w:r>
      <w:proofErr w:type="spellEnd"/>
      <w:r w:rsidRPr="00F70AF8">
        <w:rPr>
          <w:rFonts w:ascii="Times New Roman" w:hAnsi="Times New Roman" w:cs="Times New Roman"/>
          <w:i/>
          <w:sz w:val="24"/>
          <w:szCs w:val="24"/>
          <w:lang w:val="en-GB"/>
        </w:rPr>
        <w:t xml:space="preserve"> forest story</w:t>
      </w:r>
      <w:r>
        <w:rPr>
          <w:rFonts w:ascii="Times New Roman" w:hAnsi="Times New Roman" w:cs="Times New Roman"/>
          <w:sz w:val="24"/>
          <w:szCs w:val="24"/>
          <w:lang w:val="en-GB"/>
        </w:rPr>
        <w:t xml:space="preserve">, </w:t>
      </w:r>
      <w:hyperlink r:id="rId49" w:history="1">
        <w:r w:rsidRPr="002902F2">
          <w:rPr>
            <w:rStyle w:val="Hyperlink"/>
            <w:rFonts w:ascii="Times New Roman" w:hAnsi="Times New Roman" w:cs="Times New Roman"/>
            <w:sz w:val="24"/>
            <w:szCs w:val="24"/>
            <w:lang w:val="en-GB"/>
          </w:rPr>
          <w:t>https://www.indian.mongabay.com</w:t>
        </w:r>
      </w:hyperlink>
      <w:r>
        <w:rPr>
          <w:rFonts w:ascii="Times New Roman" w:hAnsi="Times New Roman" w:cs="Times New Roman"/>
          <w:sz w:val="24"/>
          <w:szCs w:val="24"/>
          <w:lang w:val="en-GB"/>
        </w:rPr>
        <w:t xml:space="preserve"> (Accessed: 17 June 2020).</w:t>
      </w:r>
      <w:r w:rsidRPr="00793535">
        <w:rPr>
          <w:rFonts w:ascii="Times New Roman" w:hAnsi="Times New Roman" w:cs="Times New Roman"/>
          <w:sz w:val="24"/>
          <w:szCs w:val="24"/>
          <w:lang w:val="en-GB"/>
        </w:rPr>
        <w:t xml:space="preserve"> </w:t>
      </w:r>
    </w:p>
    <w:p w14:paraId="236B6E40" w14:textId="77777777" w:rsidR="00793535" w:rsidRDefault="00793535"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Prasad, R. D. M (2012) “Jatropha </w:t>
      </w:r>
      <w:proofErr w:type="spellStart"/>
      <w:r>
        <w:rPr>
          <w:rFonts w:ascii="Times New Roman" w:hAnsi="Times New Roman" w:cs="Times New Roman"/>
          <w:sz w:val="24"/>
          <w:szCs w:val="24"/>
          <w:lang w:val="en-GB"/>
        </w:rPr>
        <w:t>curcas</w:t>
      </w:r>
      <w:proofErr w:type="spellEnd"/>
      <w:r>
        <w:rPr>
          <w:rFonts w:ascii="Times New Roman" w:hAnsi="Times New Roman" w:cs="Times New Roman"/>
          <w:sz w:val="24"/>
          <w:szCs w:val="24"/>
          <w:lang w:val="en-GB"/>
        </w:rPr>
        <w:t xml:space="preserve">: plant of medicinal benefits” </w:t>
      </w:r>
      <w:r w:rsidRPr="00BE3E19">
        <w:rPr>
          <w:rFonts w:ascii="Times New Roman" w:hAnsi="Times New Roman" w:cs="Times New Roman"/>
          <w:i/>
          <w:sz w:val="24"/>
          <w:szCs w:val="24"/>
          <w:lang w:val="en-GB"/>
        </w:rPr>
        <w:t>Journal of medicinal plant research</w:t>
      </w:r>
      <w:r>
        <w:rPr>
          <w:rFonts w:ascii="Times New Roman" w:hAnsi="Times New Roman" w:cs="Times New Roman"/>
          <w:sz w:val="24"/>
          <w:szCs w:val="24"/>
          <w:lang w:val="en-GB"/>
        </w:rPr>
        <w:t xml:space="preserve">, [Online], Available at:  </w:t>
      </w:r>
      <w:hyperlink r:id="rId50" w:history="1">
        <w:r w:rsidRPr="00DF3A8A">
          <w:rPr>
            <w:rStyle w:val="Hyperlink"/>
            <w:rFonts w:ascii="Times New Roman" w:hAnsi="Times New Roman" w:cs="Times New Roman"/>
            <w:sz w:val="24"/>
            <w:szCs w:val="24"/>
            <w:lang w:val="en-GB"/>
          </w:rPr>
          <w:t>https://www.researchgate.net</w:t>
        </w:r>
      </w:hyperlink>
      <w:r>
        <w:rPr>
          <w:rFonts w:ascii="Times New Roman" w:hAnsi="Times New Roman" w:cs="Times New Roman"/>
          <w:sz w:val="24"/>
          <w:szCs w:val="24"/>
          <w:lang w:val="en-GB"/>
        </w:rPr>
        <w:t xml:space="preserve"> (Accessed: 22 June 2020).</w:t>
      </w:r>
      <w:r w:rsidRPr="00793535">
        <w:rPr>
          <w:rFonts w:ascii="Times New Roman" w:hAnsi="Times New Roman" w:cs="Times New Roman"/>
          <w:sz w:val="24"/>
          <w:szCs w:val="24"/>
          <w:lang w:val="en-GB"/>
        </w:rPr>
        <w:t xml:space="preserve"> </w:t>
      </w:r>
    </w:p>
    <w:p w14:paraId="6B714931" w14:textId="77777777" w:rsidR="00793535" w:rsidRDefault="00793535" w:rsidP="00AB0D0B">
      <w:pPr>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Qiu</w:t>
      </w:r>
      <w:proofErr w:type="spellEnd"/>
      <w:r>
        <w:rPr>
          <w:rFonts w:ascii="Times New Roman" w:hAnsi="Times New Roman" w:cs="Times New Roman"/>
          <w:sz w:val="24"/>
          <w:szCs w:val="24"/>
          <w:lang w:val="en-GB"/>
        </w:rPr>
        <w:t xml:space="preserve">, J. (2007) “Traditional medicine: a culture in the balance” </w:t>
      </w:r>
      <w:r w:rsidRPr="0065727C">
        <w:rPr>
          <w:rFonts w:ascii="Times New Roman" w:hAnsi="Times New Roman" w:cs="Times New Roman"/>
          <w:i/>
          <w:sz w:val="24"/>
          <w:szCs w:val="24"/>
          <w:lang w:val="en-GB"/>
        </w:rPr>
        <w:t xml:space="preserve">Journal of </w:t>
      </w:r>
      <w:proofErr w:type="spellStart"/>
      <w:r w:rsidRPr="0065727C">
        <w:rPr>
          <w:rFonts w:ascii="Times New Roman" w:hAnsi="Times New Roman" w:cs="Times New Roman"/>
          <w:i/>
          <w:sz w:val="24"/>
          <w:szCs w:val="24"/>
          <w:lang w:val="en-GB"/>
        </w:rPr>
        <w:t>Herbmed</w:t>
      </w:r>
      <w:proofErr w:type="spellEnd"/>
      <w:r w:rsidRPr="0065727C">
        <w:rPr>
          <w:rFonts w:ascii="Times New Roman" w:hAnsi="Times New Roman" w:cs="Times New Roman"/>
          <w:i/>
          <w:sz w:val="24"/>
          <w:szCs w:val="24"/>
          <w:lang w:val="en-GB"/>
        </w:rPr>
        <w:t xml:space="preserve"> Pharmacology</w:t>
      </w:r>
      <w:r>
        <w:rPr>
          <w:rFonts w:ascii="Times New Roman" w:hAnsi="Times New Roman" w:cs="Times New Roman"/>
          <w:sz w:val="24"/>
          <w:szCs w:val="24"/>
          <w:lang w:val="en-GB"/>
        </w:rPr>
        <w:t xml:space="preserve">, [Online], Available at: </w:t>
      </w:r>
      <w:hyperlink r:id="rId51" w:history="1">
        <w:r w:rsidRPr="00DF3A8A">
          <w:rPr>
            <w:rStyle w:val="Hyperlink"/>
            <w:rFonts w:ascii="Times New Roman" w:hAnsi="Times New Roman" w:cs="Times New Roman"/>
            <w:sz w:val="24"/>
            <w:szCs w:val="24"/>
            <w:lang w:val="en-GB"/>
          </w:rPr>
          <w:t>https://www.herdmedpharmacol.com</w:t>
        </w:r>
      </w:hyperlink>
      <w:r>
        <w:rPr>
          <w:rFonts w:ascii="Times New Roman" w:hAnsi="Times New Roman" w:cs="Times New Roman"/>
          <w:sz w:val="24"/>
          <w:szCs w:val="24"/>
          <w:lang w:val="en-GB"/>
        </w:rPr>
        <w:t xml:space="preserve"> (Accessed 25 June 2020).</w:t>
      </w:r>
    </w:p>
    <w:p w14:paraId="7411C2A0" w14:textId="77777777" w:rsidR="00B572EE" w:rsidRDefault="00B572EE"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Ramana, K. V., </w:t>
      </w:r>
      <w:proofErr w:type="spellStart"/>
      <w:r>
        <w:rPr>
          <w:rFonts w:ascii="Times New Roman" w:hAnsi="Times New Roman" w:cs="Times New Roman"/>
          <w:sz w:val="24"/>
          <w:szCs w:val="24"/>
          <w:lang w:val="en-GB"/>
        </w:rPr>
        <w:t>Singhai</w:t>
      </w:r>
      <w:proofErr w:type="spellEnd"/>
      <w:r>
        <w:rPr>
          <w:rFonts w:ascii="Times New Roman" w:hAnsi="Times New Roman" w:cs="Times New Roman"/>
          <w:sz w:val="24"/>
          <w:szCs w:val="24"/>
          <w:lang w:val="en-GB"/>
        </w:rPr>
        <w:t xml:space="preserve">, S. and Reddy, A, B. (2014) ‘Therapeutic Potential of Natural Pharmacological Agents in the Treatment of Human Diseases’’ </w:t>
      </w:r>
      <w:r w:rsidRPr="00B572EE">
        <w:rPr>
          <w:rFonts w:ascii="Times New Roman" w:hAnsi="Times New Roman" w:cs="Times New Roman"/>
          <w:i/>
          <w:sz w:val="24"/>
          <w:szCs w:val="24"/>
          <w:lang w:val="en-GB"/>
        </w:rPr>
        <w:t>BioMed Research International</w:t>
      </w:r>
      <w:r>
        <w:rPr>
          <w:rFonts w:ascii="Times New Roman" w:hAnsi="Times New Roman" w:cs="Times New Roman"/>
          <w:sz w:val="24"/>
          <w:szCs w:val="24"/>
          <w:lang w:val="en-GB"/>
        </w:rPr>
        <w:t xml:space="preserve">, [Online], Available at: </w:t>
      </w:r>
      <w:hyperlink r:id="rId52" w:history="1">
        <w:r w:rsidRPr="002902F2">
          <w:rPr>
            <w:rStyle w:val="Hyperlink"/>
            <w:rFonts w:ascii="Times New Roman" w:hAnsi="Times New Roman" w:cs="Times New Roman"/>
            <w:sz w:val="24"/>
            <w:szCs w:val="24"/>
            <w:lang w:val="en-GB"/>
          </w:rPr>
          <w:t>https://www.hindawi.com</w:t>
        </w:r>
      </w:hyperlink>
      <w:r>
        <w:rPr>
          <w:rFonts w:ascii="Times New Roman" w:hAnsi="Times New Roman" w:cs="Times New Roman"/>
          <w:sz w:val="24"/>
          <w:szCs w:val="24"/>
          <w:lang w:val="en-GB"/>
        </w:rPr>
        <w:t xml:space="preserve"> (Accessed: 15 June 2020).</w:t>
      </w:r>
    </w:p>
    <w:p w14:paraId="68646EA1" w14:textId="77777777" w:rsidR="007C0F4F" w:rsidRDefault="007C0F4F" w:rsidP="00AB0D0B">
      <w:pPr>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lastRenderedPageBreak/>
        <w:t>Sarma</w:t>
      </w:r>
      <w:proofErr w:type="spellEnd"/>
      <w:r>
        <w:rPr>
          <w:rFonts w:ascii="Times New Roman" w:hAnsi="Times New Roman" w:cs="Times New Roman"/>
          <w:sz w:val="24"/>
          <w:szCs w:val="24"/>
          <w:lang w:val="en-GB"/>
        </w:rPr>
        <w:t>, D.S.K.,</w:t>
      </w:r>
      <w:r w:rsidR="000802B0">
        <w:rPr>
          <w:rFonts w:ascii="Times New Roman" w:hAnsi="Times New Roman" w:cs="Times New Roman"/>
          <w:sz w:val="24"/>
          <w:szCs w:val="24"/>
          <w:lang w:val="en-GB"/>
        </w:rPr>
        <w:t xml:space="preserve"> Babu, A.V.S. (2011) “</w:t>
      </w:r>
      <w:proofErr w:type="spellStart"/>
      <w:r w:rsidR="000802B0">
        <w:rPr>
          <w:rFonts w:ascii="Times New Roman" w:hAnsi="Times New Roman" w:cs="Times New Roman"/>
          <w:sz w:val="24"/>
          <w:szCs w:val="24"/>
          <w:lang w:val="en-GB"/>
        </w:rPr>
        <w:t>Pharmacognostic</w:t>
      </w:r>
      <w:proofErr w:type="spellEnd"/>
      <w:r w:rsidR="000802B0">
        <w:rPr>
          <w:rFonts w:ascii="Times New Roman" w:hAnsi="Times New Roman" w:cs="Times New Roman"/>
          <w:sz w:val="24"/>
          <w:szCs w:val="24"/>
          <w:lang w:val="en-GB"/>
        </w:rPr>
        <w:t xml:space="preserve"> and phytochemical studies of </w:t>
      </w:r>
      <w:proofErr w:type="spellStart"/>
      <w:r w:rsidR="000802B0">
        <w:rPr>
          <w:rFonts w:ascii="Times New Roman" w:hAnsi="Times New Roman" w:cs="Times New Roman"/>
          <w:i/>
          <w:sz w:val="24"/>
          <w:szCs w:val="24"/>
          <w:lang w:val="en-GB"/>
        </w:rPr>
        <w:t>Theapesia</w:t>
      </w:r>
      <w:proofErr w:type="spellEnd"/>
      <w:r w:rsidR="000802B0">
        <w:rPr>
          <w:rFonts w:ascii="Times New Roman" w:hAnsi="Times New Roman" w:cs="Times New Roman"/>
          <w:i/>
          <w:sz w:val="24"/>
          <w:szCs w:val="24"/>
          <w:lang w:val="en-GB"/>
        </w:rPr>
        <w:t xml:space="preserve"> </w:t>
      </w:r>
      <w:proofErr w:type="spellStart"/>
      <w:r w:rsidR="000802B0">
        <w:rPr>
          <w:rFonts w:ascii="Times New Roman" w:hAnsi="Times New Roman" w:cs="Times New Roman"/>
          <w:i/>
          <w:sz w:val="24"/>
          <w:szCs w:val="24"/>
          <w:lang w:val="en-GB"/>
        </w:rPr>
        <w:t>populnea</w:t>
      </w:r>
      <w:proofErr w:type="spellEnd"/>
      <w:r w:rsidR="000802B0">
        <w:rPr>
          <w:rFonts w:ascii="Times New Roman" w:hAnsi="Times New Roman" w:cs="Times New Roman"/>
          <w:i/>
          <w:sz w:val="24"/>
          <w:szCs w:val="24"/>
          <w:lang w:val="en-GB"/>
        </w:rPr>
        <w:t xml:space="preserve"> </w:t>
      </w:r>
      <w:proofErr w:type="spellStart"/>
      <w:r w:rsidR="000802B0">
        <w:rPr>
          <w:rFonts w:ascii="Times New Roman" w:hAnsi="Times New Roman" w:cs="Times New Roman"/>
          <w:i/>
          <w:sz w:val="24"/>
          <w:szCs w:val="24"/>
          <w:lang w:val="en-GB"/>
        </w:rPr>
        <w:t>linn</w:t>
      </w:r>
      <w:proofErr w:type="spellEnd"/>
      <w:r w:rsidR="000802B0">
        <w:rPr>
          <w:rFonts w:ascii="Times New Roman" w:hAnsi="Times New Roman" w:cs="Times New Roman"/>
          <w:sz w:val="24"/>
          <w:szCs w:val="24"/>
          <w:lang w:val="en-GB"/>
        </w:rPr>
        <w:t>” Vol.3, pp,237-244.</w:t>
      </w:r>
    </w:p>
    <w:p w14:paraId="6FF51617" w14:textId="77777777" w:rsidR="00C173A8" w:rsidRPr="00C173A8" w:rsidRDefault="00C173A8"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Seema, F., </w:t>
      </w:r>
      <w:proofErr w:type="spellStart"/>
      <w:r>
        <w:rPr>
          <w:rFonts w:ascii="Times New Roman" w:hAnsi="Times New Roman" w:cs="Times New Roman"/>
          <w:sz w:val="24"/>
          <w:szCs w:val="24"/>
          <w:lang w:val="en-GB"/>
        </w:rPr>
        <w:t>Parwez</w:t>
      </w:r>
      <w:proofErr w:type="spellEnd"/>
      <w:r>
        <w:rPr>
          <w:rFonts w:ascii="Times New Roman" w:hAnsi="Times New Roman" w:cs="Times New Roman"/>
          <w:sz w:val="24"/>
          <w:szCs w:val="24"/>
          <w:lang w:val="en-GB"/>
        </w:rPr>
        <w:t xml:space="preserve">, A. (2011) “Phytochemicals investigation of extract of </w:t>
      </w:r>
      <w:r>
        <w:rPr>
          <w:rFonts w:ascii="Times New Roman" w:hAnsi="Times New Roman" w:cs="Times New Roman"/>
          <w:i/>
          <w:sz w:val="24"/>
          <w:szCs w:val="24"/>
          <w:lang w:val="en-GB"/>
        </w:rPr>
        <w:t xml:space="preserve">Amorphophallus </w:t>
      </w:r>
      <w:proofErr w:type="spellStart"/>
      <w:r>
        <w:rPr>
          <w:rFonts w:ascii="Times New Roman" w:hAnsi="Times New Roman" w:cs="Times New Roman"/>
          <w:i/>
          <w:sz w:val="24"/>
          <w:szCs w:val="24"/>
          <w:lang w:val="en-GB"/>
        </w:rPr>
        <w:t>campanulatus</w:t>
      </w:r>
      <w:proofErr w:type="spellEnd"/>
      <w:r>
        <w:rPr>
          <w:rFonts w:ascii="Times New Roman" w:hAnsi="Times New Roman" w:cs="Times New Roman"/>
          <w:sz w:val="24"/>
          <w:szCs w:val="24"/>
          <w:lang w:val="en-GB"/>
        </w:rPr>
        <w:t xml:space="preserve"> tubers” </w:t>
      </w:r>
      <w:r>
        <w:rPr>
          <w:rFonts w:ascii="Times New Roman" w:hAnsi="Times New Roman" w:cs="Times New Roman"/>
          <w:i/>
          <w:sz w:val="24"/>
          <w:szCs w:val="24"/>
          <w:lang w:val="en-GB"/>
        </w:rPr>
        <w:t>International Journal of Phytomedicine</w:t>
      </w:r>
      <w:r>
        <w:rPr>
          <w:rFonts w:ascii="Times New Roman" w:hAnsi="Times New Roman" w:cs="Times New Roman"/>
          <w:sz w:val="24"/>
          <w:szCs w:val="24"/>
          <w:lang w:val="en-GB"/>
        </w:rPr>
        <w:t>, Vol.3, pp.32-35.</w:t>
      </w:r>
    </w:p>
    <w:p w14:paraId="285D5702" w14:textId="77777777" w:rsidR="0065727C" w:rsidRDefault="00846E23" w:rsidP="00AB0D0B">
      <w:pPr>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Schippmann</w:t>
      </w:r>
      <w:proofErr w:type="spellEnd"/>
      <w:r>
        <w:rPr>
          <w:rFonts w:ascii="Times New Roman" w:hAnsi="Times New Roman" w:cs="Times New Roman"/>
          <w:sz w:val="24"/>
          <w:szCs w:val="24"/>
          <w:lang w:val="en-GB"/>
        </w:rPr>
        <w:t xml:space="preserve">, U. W, </w:t>
      </w:r>
      <w:proofErr w:type="spellStart"/>
      <w:r>
        <w:rPr>
          <w:rFonts w:ascii="Times New Roman" w:hAnsi="Times New Roman" w:cs="Times New Roman"/>
          <w:sz w:val="24"/>
          <w:szCs w:val="24"/>
          <w:lang w:val="en-GB"/>
        </w:rPr>
        <w:t>Leaman</w:t>
      </w:r>
      <w:proofErr w:type="spellEnd"/>
      <w:r>
        <w:rPr>
          <w:rFonts w:ascii="Times New Roman" w:hAnsi="Times New Roman" w:cs="Times New Roman"/>
          <w:sz w:val="24"/>
          <w:szCs w:val="24"/>
          <w:lang w:val="en-GB"/>
        </w:rPr>
        <w:t xml:space="preserve">. D, Cunningham, A. B. (2006) “A comparison of cultivation and wild collection of medicinal and aromatic plants under sustainability aspects” </w:t>
      </w:r>
      <w:r w:rsidRPr="00846E23">
        <w:rPr>
          <w:rFonts w:ascii="Times New Roman" w:hAnsi="Times New Roman" w:cs="Times New Roman"/>
          <w:i/>
          <w:sz w:val="24"/>
          <w:szCs w:val="24"/>
          <w:lang w:val="en-GB"/>
        </w:rPr>
        <w:t xml:space="preserve">Journal of </w:t>
      </w:r>
      <w:proofErr w:type="spellStart"/>
      <w:r w:rsidRPr="00846E23">
        <w:rPr>
          <w:rFonts w:ascii="Times New Roman" w:hAnsi="Times New Roman" w:cs="Times New Roman"/>
          <w:i/>
          <w:sz w:val="24"/>
          <w:szCs w:val="24"/>
          <w:lang w:val="en-GB"/>
        </w:rPr>
        <w:t>Herbmed</w:t>
      </w:r>
      <w:proofErr w:type="spellEnd"/>
      <w:r w:rsidRPr="00846E23">
        <w:rPr>
          <w:rFonts w:ascii="Times New Roman" w:hAnsi="Times New Roman" w:cs="Times New Roman"/>
          <w:i/>
          <w:sz w:val="24"/>
          <w:szCs w:val="24"/>
          <w:lang w:val="en-GB"/>
        </w:rPr>
        <w:t xml:space="preserve"> Pharmacology</w:t>
      </w:r>
      <w:r>
        <w:rPr>
          <w:rFonts w:ascii="Times New Roman" w:hAnsi="Times New Roman" w:cs="Times New Roman"/>
          <w:sz w:val="24"/>
          <w:szCs w:val="24"/>
          <w:lang w:val="en-GB"/>
        </w:rPr>
        <w:t xml:space="preserve">, [Online], Available at: </w:t>
      </w:r>
      <w:hyperlink r:id="rId53" w:history="1">
        <w:r w:rsidRPr="00DF3A8A">
          <w:rPr>
            <w:rStyle w:val="Hyperlink"/>
            <w:rFonts w:ascii="Times New Roman" w:hAnsi="Times New Roman" w:cs="Times New Roman"/>
            <w:sz w:val="24"/>
            <w:szCs w:val="24"/>
            <w:lang w:val="en-GB"/>
          </w:rPr>
          <w:t>https://www.herdmedpharmacol.com</w:t>
        </w:r>
      </w:hyperlink>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Acessed</w:t>
      </w:r>
      <w:proofErr w:type="spellEnd"/>
      <w:r>
        <w:rPr>
          <w:rFonts w:ascii="Times New Roman" w:hAnsi="Times New Roman" w:cs="Times New Roman"/>
          <w:sz w:val="24"/>
          <w:szCs w:val="24"/>
          <w:lang w:val="en-GB"/>
        </w:rPr>
        <w:t>: 25 June 2020).</w:t>
      </w:r>
    </w:p>
    <w:p w14:paraId="1FDFBBE0" w14:textId="77777777" w:rsidR="00750902" w:rsidRPr="00750902" w:rsidRDefault="00750902" w:rsidP="00AB0D0B">
      <w:pPr>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Schmook</w:t>
      </w:r>
      <w:proofErr w:type="spellEnd"/>
      <w:r>
        <w:rPr>
          <w:rFonts w:ascii="Times New Roman" w:hAnsi="Times New Roman" w:cs="Times New Roman"/>
          <w:sz w:val="24"/>
          <w:szCs w:val="24"/>
          <w:lang w:val="en-GB"/>
        </w:rPr>
        <w:t xml:space="preserve">, L., </w:t>
      </w:r>
      <w:proofErr w:type="spellStart"/>
      <w:r>
        <w:rPr>
          <w:rFonts w:ascii="Times New Roman" w:hAnsi="Times New Roman" w:cs="Times New Roman"/>
          <w:sz w:val="24"/>
          <w:szCs w:val="24"/>
          <w:lang w:val="en-GB"/>
        </w:rPr>
        <w:t>Serralta</w:t>
      </w:r>
      <w:proofErr w:type="spellEnd"/>
      <w:r>
        <w:rPr>
          <w:rFonts w:ascii="Times New Roman" w:hAnsi="Times New Roman" w:cs="Times New Roman"/>
          <w:sz w:val="24"/>
          <w:szCs w:val="24"/>
          <w:lang w:val="en-GB"/>
        </w:rPr>
        <w:t xml:space="preserve">-Peraza (1997) “Jatropha </w:t>
      </w:r>
      <w:proofErr w:type="spellStart"/>
      <w:r>
        <w:rPr>
          <w:rFonts w:ascii="Times New Roman" w:hAnsi="Times New Roman" w:cs="Times New Roman"/>
          <w:sz w:val="24"/>
          <w:szCs w:val="24"/>
          <w:lang w:val="en-GB"/>
        </w:rPr>
        <w:t>curcas</w:t>
      </w:r>
      <w:proofErr w:type="spellEnd"/>
      <w:r>
        <w:rPr>
          <w:rFonts w:ascii="Times New Roman" w:hAnsi="Times New Roman" w:cs="Times New Roman"/>
          <w:sz w:val="24"/>
          <w:szCs w:val="24"/>
          <w:lang w:val="en-GB"/>
        </w:rPr>
        <w:t xml:space="preserve">: distribution and uses in Yucatan Peninsula of Mexico” </w:t>
      </w:r>
      <w:r>
        <w:rPr>
          <w:rFonts w:ascii="Times New Roman" w:hAnsi="Times New Roman" w:cs="Times New Roman"/>
          <w:i/>
          <w:sz w:val="24"/>
          <w:szCs w:val="24"/>
          <w:lang w:val="en-GB"/>
        </w:rPr>
        <w:t xml:space="preserve">Industrial products from jatropha </w:t>
      </w:r>
      <w:proofErr w:type="spellStart"/>
      <w:r>
        <w:rPr>
          <w:rFonts w:ascii="Times New Roman" w:hAnsi="Times New Roman" w:cs="Times New Roman"/>
          <w:i/>
          <w:sz w:val="24"/>
          <w:szCs w:val="24"/>
          <w:lang w:val="en-GB"/>
        </w:rPr>
        <w:t>curcas</w:t>
      </w:r>
      <w:proofErr w:type="spellEnd"/>
      <w:r>
        <w:rPr>
          <w:rFonts w:ascii="Times New Roman" w:hAnsi="Times New Roman" w:cs="Times New Roman"/>
          <w:sz w:val="24"/>
          <w:szCs w:val="24"/>
          <w:lang w:val="en-GB"/>
        </w:rPr>
        <w:t xml:space="preserve">, pp. 53-57, [Online]. Available at: </w:t>
      </w:r>
      <w:hyperlink r:id="rId54" w:history="1">
        <w:r w:rsidRPr="00954310">
          <w:rPr>
            <w:rStyle w:val="Hyperlink"/>
            <w:rFonts w:ascii="Times New Roman" w:hAnsi="Times New Roman" w:cs="Times New Roman"/>
            <w:sz w:val="24"/>
            <w:szCs w:val="24"/>
            <w:lang w:val="en-GB"/>
          </w:rPr>
          <w:t>https://www.sciencedirect.com</w:t>
        </w:r>
      </w:hyperlink>
      <w:r>
        <w:rPr>
          <w:rFonts w:ascii="Times New Roman" w:hAnsi="Times New Roman" w:cs="Times New Roman"/>
          <w:sz w:val="24"/>
          <w:szCs w:val="24"/>
          <w:lang w:val="en-GB"/>
        </w:rPr>
        <w:t xml:space="preserve"> </w:t>
      </w:r>
    </w:p>
    <w:p w14:paraId="6537332D" w14:textId="77777777" w:rsidR="00751EC0" w:rsidRDefault="00751EC0"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Sharma, S. K, Singh, H. (2012) “A review on pharmacological significance of genus Jatropha (</w:t>
      </w:r>
      <w:proofErr w:type="spellStart"/>
      <w:r>
        <w:rPr>
          <w:rFonts w:ascii="Times New Roman" w:hAnsi="Times New Roman" w:cs="Times New Roman"/>
          <w:sz w:val="24"/>
          <w:szCs w:val="24"/>
          <w:lang w:val="en-GB"/>
        </w:rPr>
        <w:t>Euphorbiaceae</w:t>
      </w:r>
      <w:proofErr w:type="spellEnd"/>
      <w:r>
        <w:rPr>
          <w:rFonts w:ascii="Times New Roman" w:hAnsi="Times New Roman" w:cs="Times New Roman"/>
          <w:sz w:val="24"/>
          <w:szCs w:val="24"/>
          <w:lang w:val="en-GB"/>
        </w:rPr>
        <w:t xml:space="preserve">)” </w:t>
      </w:r>
      <w:r>
        <w:rPr>
          <w:rFonts w:ascii="Times New Roman" w:hAnsi="Times New Roman" w:cs="Times New Roman"/>
          <w:i/>
          <w:sz w:val="24"/>
          <w:szCs w:val="24"/>
          <w:lang w:val="en-GB"/>
        </w:rPr>
        <w:t>Chinese Journal of Integrative Medicine</w:t>
      </w:r>
      <w:r>
        <w:rPr>
          <w:rFonts w:ascii="Times New Roman" w:hAnsi="Times New Roman" w:cs="Times New Roman"/>
          <w:sz w:val="24"/>
          <w:szCs w:val="24"/>
          <w:lang w:val="en-GB"/>
        </w:rPr>
        <w:t>,</w:t>
      </w:r>
      <w:r w:rsidR="00372538">
        <w:rPr>
          <w:rFonts w:ascii="Times New Roman" w:hAnsi="Times New Roman" w:cs="Times New Roman"/>
          <w:sz w:val="24"/>
          <w:szCs w:val="24"/>
          <w:lang w:val="en-GB"/>
        </w:rPr>
        <w:t xml:space="preserve"> </w:t>
      </w:r>
      <w:r w:rsidR="00372538">
        <w:rPr>
          <w:rFonts w:ascii="Times New Roman" w:hAnsi="Times New Roman" w:cs="Times New Roman"/>
          <w:i/>
          <w:sz w:val="24"/>
          <w:szCs w:val="24"/>
          <w:lang w:val="en-GB"/>
        </w:rPr>
        <w:t>South African Journal of botany</w:t>
      </w:r>
      <w:r w:rsidR="00372538">
        <w:rPr>
          <w:rFonts w:ascii="Times New Roman" w:hAnsi="Times New Roman" w:cs="Times New Roman"/>
          <w:sz w:val="24"/>
          <w:szCs w:val="24"/>
          <w:lang w:val="en-GB"/>
        </w:rPr>
        <w:t xml:space="preserve"> [Online], Available at: </w:t>
      </w:r>
      <w:hyperlink r:id="rId55" w:history="1">
        <w:r w:rsidR="00372538" w:rsidRPr="00864C7E">
          <w:rPr>
            <w:rStyle w:val="Hyperlink"/>
            <w:rFonts w:ascii="Times New Roman" w:hAnsi="Times New Roman" w:cs="Times New Roman"/>
            <w:sz w:val="24"/>
            <w:szCs w:val="24"/>
            <w:lang w:val="en-GB"/>
          </w:rPr>
          <w:t>https://www.sciencedirect.com</w:t>
        </w:r>
      </w:hyperlink>
      <w:r w:rsidR="00372538">
        <w:rPr>
          <w:rFonts w:ascii="Times New Roman" w:hAnsi="Times New Roman" w:cs="Times New Roman"/>
          <w:sz w:val="24"/>
          <w:szCs w:val="24"/>
          <w:lang w:val="en-GB"/>
        </w:rPr>
        <w:t xml:space="preserve"> (Accessed: 1</w:t>
      </w:r>
      <w:r w:rsidR="00372538" w:rsidRPr="00372538">
        <w:rPr>
          <w:rFonts w:ascii="Times New Roman" w:hAnsi="Times New Roman" w:cs="Times New Roman"/>
          <w:sz w:val="24"/>
          <w:szCs w:val="24"/>
          <w:vertAlign w:val="superscript"/>
          <w:lang w:val="en-GB"/>
        </w:rPr>
        <w:t>st</w:t>
      </w:r>
      <w:r w:rsidR="00372538">
        <w:rPr>
          <w:rFonts w:ascii="Times New Roman" w:hAnsi="Times New Roman" w:cs="Times New Roman"/>
          <w:sz w:val="24"/>
          <w:szCs w:val="24"/>
          <w:lang w:val="en-GB"/>
        </w:rPr>
        <w:t xml:space="preserve"> July 2020).</w:t>
      </w:r>
    </w:p>
    <w:p w14:paraId="11B32509" w14:textId="77777777" w:rsidR="007C0F4F" w:rsidRPr="007C0F4F" w:rsidRDefault="007C0F4F"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Sharma, V, Agarwal, A., Chaudhary, U., Singh, M. (2013) “Phytochemical investigation of various extracts of leaves and stems of </w:t>
      </w:r>
      <w:r>
        <w:rPr>
          <w:rFonts w:ascii="Times New Roman" w:hAnsi="Times New Roman" w:cs="Times New Roman"/>
          <w:i/>
          <w:sz w:val="24"/>
          <w:szCs w:val="24"/>
          <w:lang w:val="en-GB"/>
        </w:rPr>
        <w:t xml:space="preserve">Achyranthes aspera </w:t>
      </w:r>
      <w:proofErr w:type="spellStart"/>
      <w:r>
        <w:rPr>
          <w:rFonts w:ascii="Times New Roman" w:hAnsi="Times New Roman" w:cs="Times New Roman"/>
          <w:i/>
          <w:sz w:val="24"/>
          <w:szCs w:val="24"/>
          <w:lang w:val="en-GB"/>
        </w:rPr>
        <w:t>linn</w:t>
      </w:r>
      <w:proofErr w:type="spellEnd"/>
      <w:r>
        <w:rPr>
          <w:rFonts w:ascii="Times New Roman" w:hAnsi="Times New Roman" w:cs="Times New Roman"/>
          <w:sz w:val="24"/>
          <w:szCs w:val="24"/>
          <w:lang w:val="en-GB"/>
        </w:rPr>
        <w:t xml:space="preserve">” </w:t>
      </w:r>
      <w:r>
        <w:rPr>
          <w:rFonts w:ascii="Times New Roman" w:hAnsi="Times New Roman" w:cs="Times New Roman"/>
          <w:i/>
          <w:sz w:val="24"/>
          <w:szCs w:val="24"/>
          <w:lang w:val="en-GB"/>
        </w:rPr>
        <w:t>International Journal of Pharmacy and Pharmaceutical Sciences</w:t>
      </w:r>
      <w:r>
        <w:rPr>
          <w:rFonts w:ascii="Times New Roman" w:hAnsi="Times New Roman" w:cs="Times New Roman"/>
          <w:sz w:val="24"/>
          <w:szCs w:val="24"/>
          <w:lang w:val="en-GB"/>
        </w:rPr>
        <w:t xml:space="preserve">, Vol 5, </w:t>
      </w:r>
      <w:proofErr w:type="spellStart"/>
      <w:r>
        <w:rPr>
          <w:rFonts w:ascii="Times New Roman" w:hAnsi="Times New Roman" w:cs="Times New Roman"/>
          <w:sz w:val="24"/>
          <w:szCs w:val="24"/>
          <w:lang w:val="en-GB"/>
        </w:rPr>
        <w:t>suppl</w:t>
      </w:r>
      <w:proofErr w:type="spellEnd"/>
      <w:r>
        <w:rPr>
          <w:rFonts w:ascii="Times New Roman" w:hAnsi="Times New Roman" w:cs="Times New Roman"/>
          <w:sz w:val="24"/>
          <w:szCs w:val="24"/>
          <w:lang w:val="en-GB"/>
        </w:rPr>
        <w:t xml:space="preserve"> 1.</w:t>
      </w:r>
    </w:p>
    <w:p w14:paraId="20A07C06" w14:textId="77777777" w:rsidR="00F6542E" w:rsidRDefault="00F6542E"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Shankar, C., </w:t>
      </w:r>
      <w:proofErr w:type="spellStart"/>
      <w:r>
        <w:rPr>
          <w:rFonts w:ascii="Times New Roman" w:hAnsi="Times New Roman" w:cs="Times New Roman"/>
          <w:sz w:val="24"/>
          <w:szCs w:val="24"/>
          <w:lang w:val="en-GB"/>
        </w:rPr>
        <w:t>Dhyani</w:t>
      </w:r>
      <w:proofErr w:type="spellEnd"/>
      <w:r>
        <w:rPr>
          <w:rFonts w:ascii="Times New Roman" w:hAnsi="Times New Roman" w:cs="Times New Roman"/>
          <w:sz w:val="24"/>
          <w:szCs w:val="24"/>
          <w:lang w:val="en-GB"/>
        </w:rPr>
        <w:t xml:space="preserve">, S.K. (2006) “Insects pests of jatropha </w:t>
      </w:r>
      <w:proofErr w:type="spellStart"/>
      <w:r>
        <w:rPr>
          <w:rFonts w:ascii="Times New Roman" w:hAnsi="Times New Roman" w:cs="Times New Roman"/>
          <w:sz w:val="24"/>
          <w:szCs w:val="24"/>
          <w:lang w:val="en-GB"/>
        </w:rPr>
        <w:t>curcas</w:t>
      </w:r>
      <w:proofErr w:type="spellEnd"/>
      <w:r>
        <w:rPr>
          <w:rFonts w:ascii="Times New Roman" w:hAnsi="Times New Roman" w:cs="Times New Roman"/>
          <w:sz w:val="24"/>
          <w:szCs w:val="24"/>
          <w:lang w:val="en-GB"/>
        </w:rPr>
        <w:t xml:space="preserve"> and the potentials for their management” [Online], Available at: </w:t>
      </w:r>
      <w:hyperlink r:id="rId56" w:history="1">
        <w:r w:rsidRPr="003C43CA">
          <w:rPr>
            <w:rStyle w:val="Hyperlink"/>
            <w:rFonts w:ascii="Times New Roman" w:hAnsi="Times New Roman" w:cs="Times New Roman"/>
            <w:sz w:val="24"/>
            <w:szCs w:val="24"/>
            <w:lang w:val="en-GB"/>
          </w:rPr>
          <w:t>https://www.researchgate,net</w:t>
        </w:r>
      </w:hyperlink>
      <w:r>
        <w:rPr>
          <w:rFonts w:ascii="Times New Roman" w:hAnsi="Times New Roman" w:cs="Times New Roman"/>
          <w:sz w:val="24"/>
          <w:szCs w:val="24"/>
          <w:lang w:val="en-GB"/>
        </w:rPr>
        <w:t xml:space="preserve"> </w:t>
      </w:r>
    </w:p>
    <w:p w14:paraId="47C2BD08" w14:textId="77777777" w:rsidR="00304BC6" w:rsidRDefault="00304BC6"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Shetty, S., </w:t>
      </w:r>
      <w:proofErr w:type="spellStart"/>
      <w:r>
        <w:rPr>
          <w:rFonts w:ascii="Times New Roman" w:hAnsi="Times New Roman" w:cs="Times New Roman"/>
          <w:sz w:val="24"/>
          <w:szCs w:val="24"/>
          <w:lang w:val="en-GB"/>
        </w:rPr>
        <w:t>Uupa</w:t>
      </w:r>
      <w:proofErr w:type="spellEnd"/>
      <w:r>
        <w:rPr>
          <w:rFonts w:ascii="Times New Roman" w:hAnsi="Times New Roman" w:cs="Times New Roman"/>
          <w:sz w:val="24"/>
          <w:szCs w:val="24"/>
          <w:lang w:val="en-GB"/>
        </w:rPr>
        <w:t xml:space="preserve">, S.L., Udupa, A.I., </w:t>
      </w:r>
      <w:proofErr w:type="spellStart"/>
      <w:r>
        <w:rPr>
          <w:rFonts w:ascii="Times New Roman" w:hAnsi="Times New Roman" w:cs="Times New Roman"/>
          <w:sz w:val="24"/>
          <w:szCs w:val="24"/>
          <w:lang w:val="en-GB"/>
        </w:rPr>
        <w:t>Vollala</w:t>
      </w:r>
      <w:proofErr w:type="spellEnd"/>
      <w:r>
        <w:rPr>
          <w:rFonts w:ascii="Times New Roman" w:hAnsi="Times New Roman" w:cs="Times New Roman"/>
          <w:sz w:val="24"/>
          <w:szCs w:val="24"/>
          <w:lang w:val="en-GB"/>
        </w:rPr>
        <w:t xml:space="preserve">, V.R. (2006) “Wound healing activities of bark extract of </w:t>
      </w:r>
      <w:proofErr w:type="spellStart"/>
      <w:r>
        <w:rPr>
          <w:rFonts w:ascii="Times New Roman" w:hAnsi="Times New Roman" w:cs="Times New Roman"/>
          <w:sz w:val="24"/>
          <w:szCs w:val="24"/>
          <w:lang w:val="en-GB"/>
        </w:rPr>
        <w:t>Jattropha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curcas</w:t>
      </w:r>
      <w:proofErr w:type="spellEnd"/>
      <w:r>
        <w:rPr>
          <w:rFonts w:ascii="Times New Roman" w:hAnsi="Times New Roman" w:cs="Times New Roman"/>
          <w:sz w:val="24"/>
          <w:szCs w:val="24"/>
          <w:lang w:val="en-GB"/>
        </w:rPr>
        <w:t xml:space="preserve"> in albino rats” </w:t>
      </w:r>
      <w:r>
        <w:rPr>
          <w:rFonts w:ascii="Times New Roman" w:hAnsi="Times New Roman" w:cs="Times New Roman"/>
          <w:i/>
          <w:sz w:val="24"/>
          <w:szCs w:val="24"/>
          <w:lang w:val="en-GB"/>
        </w:rPr>
        <w:t>Saudi Medical Journal</w:t>
      </w:r>
      <w:r>
        <w:rPr>
          <w:rFonts w:ascii="Times New Roman" w:hAnsi="Times New Roman" w:cs="Times New Roman"/>
          <w:sz w:val="24"/>
          <w:szCs w:val="24"/>
          <w:lang w:val="en-GB"/>
        </w:rPr>
        <w:t xml:space="preserve">, pp. 1473-1476 [Online], Available at: </w:t>
      </w:r>
      <w:hyperlink r:id="rId57" w:history="1">
        <w:r w:rsidR="00CB428A" w:rsidRPr="003C43CA">
          <w:rPr>
            <w:rStyle w:val="Hyperlink"/>
            <w:rFonts w:ascii="Times New Roman" w:hAnsi="Times New Roman" w:cs="Times New Roman"/>
            <w:sz w:val="24"/>
            <w:szCs w:val="24"/>
            <w:lang w:val="en-GB"/>
          </w:rPr>
          <w:t>https://www.scholar.google.com</w:t>
        </w:r>
      </w:hyperlink>
      <w:r w:rsidR="00CB428A">
        <w:rPr>
          <w:rFonts w:ascii="Times New Roman" w:hAnsi="Times New Roman" w:cs="Times New Roman"/>
          <w:sz w:val="24"/>
          <w:szCs w:val="24"/>
          <w:lang w:val="en-GB"/>
        </w:rPr>
        <w:t xml:space="preserve"> </w:t>
      </w:r>
    </w:p>
    <w:p w14:paraId="14DAC75B" w14:textId="77777777" w:rsidR="00855A6B" w:rsidRPr="00304BC6" w:rsidRDefault="00855A6B" w:rsidP="00AB0D0B">
      <w:pPr>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Sofowora</w:t>
      </w:r>
      <w:proofErr w:type="spellEnd"/>
      <w:r>
        <w:rPr>
          <w:rFonts w:ascii="Times New Roman" w:hAnsi="Times New Roman" w:cs="Times New Roman"/>
          <w:sz w:val="24"/>
          <w:szCs w:val="24"/>
          <w:lang w:val="en-GB"/>
        </w:rPr>
        <w:t xml:space="preserve">, A. (1982) “Medicinal plants and traditional medicine </w:t>
      </w:r>
      <w:proofErr w:type="gramStart"/>
      <w:r>
        <w:rPr>
          <w:rFonts w:ascii="Times New Roman" w:hAnsi="Times New Roman" w:cs="Times New Roman"/>
          <w:sz w:val="24"/>
          <w:szCs w:val="24"/>
          <w:lang w:val="en-GB"/>
        </w:rPr>
        <w:t>in  Africa</w:t>
      </w:r>
      <w:proofErr w:type="gramEnd"/>
      <w:r>
        <w:rPr>
          <w:rFonts w:ascii="Times New Roman" w:hAnsi="Times New Roman" w:cs="Times New Roman"/>
          <w:sz w:val="24"/>
          <w:szCs w:val="24"/>
          <w:lang w:val="en-GB"/>
        </w:rPr>
        <w:t xml:space="preserve">”, John </w:t>
      </w:r>
      <w:proofErr w:type="spellStart"/>
      <w:r>
        <w:rPr>
          <w:rFonts w:ascii="Times New Roman" w:hAnsi="Times New Roman" w:cs="Times New Roman"/>
          <w:sz w:val="24"/>
          <w:szCs w:val="24"/>
          <w:lang w:val="en-GB"/>
        </w:rPr>
        <w:t>wiley</w:t>
      </w:r>
      <w:proofErr w:type="spellEnd"/>
      <w:r>
        <w:rPr>
          <w:rFonts w:ascii="Times New Roman" w:hAnsi="Times New Roman" w:cs="Times New Roman"/>
          <w:sz w:val="24"/>
          <w:szCs w:val="24"/>
          <w:lang w:val="en-GB"/>
        </w:rPr>
        <w:t>, Chichester, pp. 179.</w:t>
      </w:r>
    </w:p>
    <w:p w14:paraId="281EB3AB" w14:textId="77777777" w:rsidR="00516379" w:rsidRDefault="00516379"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Soliman, W.M., He, X.R. (2015) “The potentials of jatropha plantations in Egypt: A review, modern economy, [Online], Available at: </w:t>
      </w:r>
      <w:hyperlink r:id="rId58" w:history="1">
        <w:r w:rsidRPr="00954310">
          <w:rPr>
            <w:rStyle w:val="Hyperlink"/>
            <w:rFonts w:ascii="Times New Roman" w:hAnsi="Times New Roman" w:cs="Times New Roman"/>
            <w:sz w:val="24"/>
            <w:szCs w:val="24"/>
            <w:lang w:val="en-GB"/>
          </w:rPr>
          <w:t>https://www.researchgate.net</w:t>
        </w:r>
      </w:hyperlink>
      <w:r>
        <w:rPr>
          <w:rFonts w:ascii="Times New Roman" w:hAnsi="Times New Roman" w:cs="Times New Roman"/>
          <w:sz w:val="24"/>
          <w:szCs w:val="24"/>
          <w:lang w:val="en-GB"/>
        </w:rPr>
        <w:t xml:space="preserve"> </w:t>
      </w:r>
    </w:p>
    <w:p w14:paraId="3CDF7725" w14:textId="77777777" w:rsidR="00190B2F" w:rsidRDefault="00756A53"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Song, Y. Ying, X. (2017) “</w:t>
      </w:r>
      <w:r w:rsidR="001E08E0">
        <w:rPr>
          <w:rFonts w:ascii="Times New Roman" w:hAnsi="Times New Roman" w:cs="Times New Roman"/>
          <w:sz w:val="24"/>
          <w:szCs w:val="24"/>
          <w:lang w:val="en-GB"/>
        </w:rPr>
        <w:t xml:space="preserve">Proteomic analysis of latex from </w:t>
      </w:r>
      <w:r w:rsidR="001E08E0">
        <w:rPr>
          <w:rFonts w:ascii="Times New Roman" w:hAnsi="Times New Roman" w:cs="Times New Roman"/>
          <w:i/>
          <w:sz w:val="24"/>
          <w:szCs w:val="24"/>
          <w:lang w:val="en-GB"/>
        </w:rPr>
        <w:t xml:space="preserve">Jatropha </w:t>
      </w:r>
      <w:proofErr w:type="spellStart"/>
      <w:r w:rsidR="001E08E0">
        <w:rPr>
          <w:rFonts w:ascii="Times New Roman" w:hAnsi="Times New Roman" w:cs="Times New Roman"/>
          <w:i/>
          <w:sz w:val="24"/>
          <w:szCs w:val="24"/>
          <w:lang w:val="en-GB"/>
        </w:rPr>
        <w:t>curcas</w:t>
      </w:r>
      <w:proofErr w:type="spellEnd"/>
      <w:r w:rsidR="001E08E0">
        <w:rPr>
          <w:rFonts w:ascii="Times New Roman" w:hAnsi="Times New Roman" w:cs="Times New Roman"/>
          <w:sz w:val="24"/>
          <w:szCs w:val="24"/>
          <w:lang w:val="en-GB"/>
        </w:rPr>
        <w:t xml:space="preserve"> stems and comparison to two classic proteomic sample isolation methods: The phenol extraction and the TCA/acetone extraction” </w:t>
      </w:r>
      <w:r w:rsidR="001E08E0">
        <w:rPr>
          <w:rFonts w:ascii="Times New Roman" w:hAnsi="Times New Roman" w:cs="Times New Roman"/>
          <w:i/>
          <w:sz w:val="24"/>
          <w:szCs w:val="24"/>
          <w:lang w:val="en-GB"/>
        </w:rPr>
        <w:t>Electronic journal of biotechnology,</w:t>
      </w:r>
      <w:r w:rsidR="00987A01">
        <w:rPr>
          <w:rFonts w:ascii="Times New Roman" w:hAnsi="Times New Roman" w:cs="Times New Roman"/>
          <w:sz w:val="24"/>
          <w:szCs w:val="24"/>
          <w:lang w:val="en-GB"/>
        </w:rPr>
        <w:t xml:space="preserve"> [Online], Available at</w:t>
      </w:r>
      <w:r w:rsidR="001E08E0">
        <w:rPr>
          <w:rFonts w:ascii="Times New Roman" w:hAnsi="Times New Roman" w:cs="Times New Roman"/>
          <w:sz w:val="24"/>
          <w:szCs w:val="24"/>
          <w:lang w:val="en-GB"/>
        </w:rPr>
        <w:t xml:space="preserve">: </w:t>
      </w:r>
      <w:hyperlink r:id="rId59" w:history="1">
        <w:r w:rsidR="001E08E0" w:rsidRPr="00954310">
          <w:rPr>
            <w:rStyle w:val="Hyperlink"/>
            <w:rFonts w:ascii="Times New Roman" w:hAnsi="Times New Roman" w:cs="Times New Roman"/>
            <w:sz w:val="24"/>
            <w:szCs w:val="24"/>
            <w:lang w:val="en-GB"/>
          </w:rPr>
          <w:t>https://www.sciencedirect.com</w:t>
        </w:r>
      </w:hyperlink>
      <w:r w:rsidR="001E08E0">
        <w:rPr>
          <w:rFonts w:ascii="Times New Roman" w:hAnsi="Times New Roman" w:cs="Times New Roman"/>
          <w:sz w:val="24"/>
          <w:szCs w:val="24"/>
          <w:lang w:val="en-GB"/>
        </w:rPr>
        <w:t xml:space="preserve"> (Accessed: 10</w:t>
      </w:r>
      <w:r w:rsidR="001E08E0" w:rsidRPr="001E08E0">
        <w:rPr>
          <w:rFonts w:ascii="Times New Roman" w:hAnsi="Times New Roman" w:cs="Times New Roman"/>
          <w:sz w:val="24"/>
          <w:szCs w:val="24"/>
          <w:vertAlign w:val="superscript"/>
          <w:lang w:val="en-GB"/>
        </w:rPr>
        <w:t>th</w:t>
      </w:r>
      <w:r w:rsidR="001E08E0">
        <w:rPr>
          <w:rFonts w:ascii="Times New Roman" w:hAnsi="Times New Roman" w:cs="Times New Roman"/>
          <w:sz w:val="24"/>
          <w:szCs w:val="24"/>
          <w:lang w:val="en-GB"/>
        </w:rPr>
        <w:t xml:space="preserve"> September 2020)</w:t>
      </w:r>
    </w:p>
    <w:p w14:paraId="63EA9FFB" w14:textId="77777777" w:rsidR="00987A01" w:rsidRDefault="00987A01"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Stripe, F., </w:t>
      </w:r>
      <w:proofErr w:type="spellStart"/>
      <w:r>
        <w:rPr>
          <w:rFonts w:ascii="Times New Roman" w:hAnsi="Times New Roman" w:cs="Times New Roman"/>
          <w:sz w:val="24"/>
          <w:szCs w:val="24"/>
          <w:lang w:val="en-GB"/>
        </w:rPr>
        <w:t>Brizzi</w:t>
      </w:r>
      <w:proofErr w:type="spellEnd"/>
      <w:r>
        <w:rPr>
          <w:rFonts w:ascii="Times New Roman" w:hAnsi="Times New Roman" w:cs="Times New Roman"/>
          <w:sz w:val="24"/>
          <w:szCs w:val="24"/>
          <w:lang w:val="en-GB"/>
        </w:rPr>
        <w:t xml:space="preserve">, P.A., </w:t>
      </w:r>
      <w:proofErr w:type="spellStart"/>
      <w:r>
        <w:rPr>
          <w:rFonts w:ascii="Times New Roman" w:hAnsi="Times New Roman" w:cs="Times New Roman"/>
          <w:sz w:val="24"/>
          <w:szCs w:val="24"/>
          <w:lang w:val="en-GB"/>
        </w:rPr>
        <w:t>Lorenzoni</w:t>
      </w:r>
      <w:proofErr w:type="spellEnd"/>
      <w:r>
        <w:rPr>
          <w:rFonts w:ascii="Times New Roman" w:hAnsi="Times New Roman" w:cs="Times New Roman"/>
          <w:sz w:val="24"/>
          <w:szCs w:val="24"/>
          <w:lang w:val="en-GB"/>
        </w:rPr>
        <w:t xml:space="preserve">, E., </w:t>
      </w:r>
      <w:proofErr w:type="spellStart"/>
      <w:r>
        <w:rPr>
          <w:rFonts w:ascii="Times New Roman" w:hAnsi="Times New Roman" w:cs="Times New Roman"/>
          <w:sz w:val="24"/>
          <w:szCs w:val="24"/>
          <w:lang w:val="en-GB"/>
        </w:rPr>
        <w:t>Strochi</w:t>
      </w:r>
      <w:proofErr w:type="spellEnd"/>
      <w:r>
        <w:rPr>
          <w:rFonts w:ascii="Times New Roman" w:hAnsi="Times New Roman" w:cs="Times New Roman"/>
          <w:sz w:val="24"/>
          <w:szCs w:val="24"/>
          <w:lang w:val="en-GB"/>
        </w:rPr>
        <w:t xml:space="preserve">, P., </w:t>
      </w:r>
      <w:proofErr w:type="spellStart"/>
      <w:r>
        <w:rPr>
          <w:rFonts w:ascii="Times New Roman" w:hAnsi="Times New Roman" w:cs="Times New Roman"/>
          <w:sz w:val="24"/>
          <w:szCs w:val="24"/>
          <w:lang w:val="en-GB"/>
        </w:rPr>
        <w:t>Montanaro</w:t>
      </w:r>
      <w:proofErr w:type="spellEnd"/>
      <w:r>
        <w:rPr>
          <w:rFonts w:ascii="Times New Roman" w:hAnsi="Times New Roman" w:cs="Times New Roman"/>
          <w:sz w:val="24"/>
          <w:szCs w:val="24"/>
          <w:lang w:val="en-GB"/>
        </w:rPr>
        <w:t xml:space="preserve">, L., </w:t>
      </w:r>
      <w:proofErr w:type="spellStart"/>
      <w:r>
        <w:rPr>
          <w:rFonts w:ascii="Times New Roman" w:hAnsi="Times New Roman" w:cs="Times New Roman"/>
          <w:sz w:val="24"/>
          <w:szCs w:val="24"/>
          <w:lang w:val="en-GB"/>
        </w:rPr>
        <w:t>Sperti</w:t>
      </w:r>
      <w:proofErr w:type="spellEnd"/>
      <w:r>
        <w:rPr>
          <w:rFonts w:ascii="Times New Roman" w:hAnsi="Times New Roman" w:cs="Times New Roman"/>
          <w:sz w:val="24"/>
          <w:szCs w:val="24"/>
          <w:lang w:val="en-GB"/>
        </w:rPr>
        <w:t xml:space="preserve">, S. (1976) “Studies on the protein from the seeds of Croton </w:t>
      </w:r>
      <w:proofErr w:type="spellStart"/>
      <w:r>
        <w:rPr>
          <w:rFonts w:ascii="Times New Roman" w:hAnsi="Times New Roman" w:cs="Times New Roman"/>
          <w:sz w:val="24"/>
          <w:szCs w:val="24"/>
          <w:lang w:val="en-GB"/>
        </w:rPr>
        <w:t>tigilium</w:t>
      </w:r>
      <w:proofErr w:type="spellEnd"/>
      <w:r>
        <w:rPr>
          <w:rFonts w:ascii="Times New Roman" w:hAnsi="Times New Roman" w:cs="Times New Roman"/>
          <w:sz w:val="24"/>
          <w:szCs w:val="24"/>
          <w:lang w:val="en-GB"/>
        </w:rPr>
        <w:t xml:space="preserve"> and Jatropha </w:t>
      </w:r>
      <w:proofErr w:type="spellStart"/>
      <w:r>
        <w:rPr>
          <w:rFonts w:ascii="Times New Roman" w:hAnsi="Times New Roman" w:cs="Times New Roman"/>
          <w:sz w:val="24"/>
          <w:szCs w:val="24"/>
          <w:lang w:val="en-GB"/>
        </w:rPr>
        <w:t>curcas</w:t>
      </w:r>
      <w:proofErr w:type="spellEnd"/>
      <w:r>
        <w:rPr>
          <w:rFonts w:ascii="Times New Roman" w:hAnsi="Times New Roman" w:cs="Times New Roman"/>
          <w:sz w:val="24"/>
          <w:szCs w:val="24"/>
          <w:lang w:val="en-GB"/>
        </w:rPr>
        <w:t xml:space="preserve">” </w:t>
      </w:r>
      <w:r>
        <w:rPr>
          <w:rFonts w:ascii="Times New Roman" w:hAnsi="Times New Roman" w:cs="Times New Roman"/>
          <w:i/>
          <w:sz w:val="24"/>
          <w:szCs w:val="24"/>
          <w:lang w:val="en-GB"/>
        </w:rPr>
        <w:t>Biochemistry journal</w:t>
      </w:r>
      <w:r>
        <w:rPr>
          <w:rFonts w:ascii="Times New Roman" w:hAnsi="Times New Roman" w:cs="Times New Roman"/>
          <w:sz w:val="24"/>
          <w:szCs w:val="24"/>
          <w:lang w:val="en-GB"/>
        </w:rPr>
        <w:t xml:space="preserve">, [Online], Available at: </w:t>
      </w:r>
      <w:hyperlink r:id="rId60" w:history="1">
        <w:r w:rsidRPr="003C43CA">
          <w:rPr>
            <w:rStyle w:val="Hyperlink"/>
            <w:rFonts w:ascii="Times New Roman" w:hAnsi="Times New Roman" w:cs="Times New Roman"/>
            <w:sz w:val="24"/>
            <w:szCs w:val="24"/>
            <w:lang w:val="en-GB"/>
          </w:rPr>
          <w:t>https://www.scholar.google.com</w:t>
        </w:r>
      </w:hyperlink>
      <w:r>
        <w:rPr>
          <w:rFonts w:ascii="Times New Roman" w:hAnsi="Times New Roman" w:cs="Times New Roman"/>
          <w:sz w:val="24"/>
          <w:szCs w:val="24"/>
          <w:lang w:val="en-GB"/>
        </w:rPr>
        <w:t xml:space="preserve"> </w:t>
      </w:r>
    </w:p>
    <w:p w14:paraId="3B083C59" w14:textId="77777777" w:rsidR="00D006E6" w:rsidRPr="005A0D04" w:rsidRDefault="00987A01" w:rsidP="00AB0D0B">
      <w:pPr>
        <w:spacing w:line="360" w:lineRule="auto"/>
        <w:jc w:val="both"/>
        <w:rPr>
          <w:rFonts w:ascii="Times New Roman" w:hAnsi="Times New Roman" w:cs="Times New Roman"/>
          <w:sz w:val="24"/>
          <w:szCs w:val="24"/>
          <w:lang w:val="en-GB"/>
        </w:rPr>
      </w:pPr>
      <w:r w:rsidRPr="005A0D04">
        <w:rPr>
          <w:rFonts w:ascii="Times New Roman" w:hAnsi="Times New Roman" w:cs="Times New Roman"/>
          <w:sz w:val="24"/>
          <w:szCs w:val="24"/>
          <w:lang w:val="en-GB"/>
        </w:rPr>
        <w:t xml:space="preserve">Uche, F.I., </w:t>
      </w:r>
      <w:proofErr w:type="spellStart"/>
      <w:r w:rsidRPr="005A0D04">
        <w:rPr>
          <w:rFonts w:ascii="Times New Roman" w:hAnsi="Times New Roman" w:cs="Times New Roman"/>
          <w:sz w:val="24"/>
          <w:szCs w:val="24"/>
          <w:lang w:val="en-GB"/>
        </w:rPr>
        <w:t>Aprioku</w:t>
      </w:r>
      <w:proofErr w:type="spellEnd"/>
      <w:r w:rsidRPr="005A0D04">
        <w:rPr>
          <w:rFonts w:ascii="Times New Roman" w:hAnsi="Times New Roman" w:cs="Times New Roman"/>
          <w:sz w:val="24"/>
          <w:szCs w:val="24"/>
          <w:lang w:val="en-GB"/>
        </w:rPr>
        <w:t>, J.S. (2008)</w:t>
      </w:r>
      <w:r w:rsidR="007C70F3" w:rsidRPr="005A0D04">
        <w:rPr>
          <w:rFonts w:ascii="Times New Roman" w:hAnsi="Times New Roman" w:cs="Times New Roman"/>
          <w:sz w:val="24"/>
          <w:szCs w:val="24"/>
          <w:lang w:val="en-GB"/>
        </w:rPr>
        <w:t xml:space="preserve"> “The phytochemical constituents, analgesic and anti-inflammatory effects of methanol extract of Jatropha </w:t>
      </w:r>
      <w:proofErr w:type="spellStart"/>
      <w:r w:rsidR="007C70F3" w:rsidRPr="005A0D04">
        <w:rPr>
          <w:rFonts w:ascii="Times New Roman" w:hAnsi="Times New Roman" w:cs="Times New Roman"/>
          <w:sz w:val="24"/>
          <w:szCs w:val="24"/>
          <w:lang w:val="en-GB"/>
        </w:rPr>
        <w:t>curcas</w:t>
      </w:r>
      <w:proofErr w:type="spellEnd"/>
      <w:r w:rsidR="007C70F3" w:rsidRPr="005A0D04">
        <w:rPr>
          <w:rFonts w:ascii="Times New Roman" w:hAnsi="Times New Roman" w:cs="Times New Roman"/>
          <w:sz w:val="24"/>
          <w:szCs w:val="24"/>
          <w:lang w:val="en-GB"/>
        </w:rPr>
        <w:t xml:space="preserve"> leaves in mice and Wister albino rats” </w:t>
      </w:r>
      <w:r w:rsidR="007C70F3" w:rsidRPr="005A0D04">
        <w:rPr>
          <w:rFonts w:ascii="Times New Roman" w:hAnsi="Times New Roman" w:cs="Times New Roman"/>
          <w:i/>
          <w:sz w:val="24"/>
          <w:szCs w:val="24"/>
          <w:lang w:val="en-GB"/>
        </w:rPr>
        <w:t>Journal of Applied Science and Environmental Management</w:t>
      </w:r>
      <w:r w:rsidR="007C70F3" w:rsidRPr="005A0D04">
        <w:rPr>
          <w:rFonts w:ascii="Times New Roman" w:hAnsi="Times New Roman" w:cs="Times New Roman"/>
          <w:sz w:val="24"/>
          <w:szCs w:val="24"/>
          <w:lang w:val="en-GB"/>
        </w:rPr>
        <w:t xml:space="preserve">, pp. 99-102 [Online], Available at: </w:t>
      </w:r>
      <w:hyperlink r:id="rId61" w:history="1">
        <w:r w:rsidR="007C70F3" w:rsidRPr="005A0D04">
          <w:rPr>
            <w:rStyle w:val="Hyperlink"/>
            <w:rFonts w:ascii="Times New Roman" w:hAnsi="Times New Roman" w:cs="Times New Roman"/>
            <w:sz w:val="24"/>
            <w:szCs w:val="24"/>
            <w:lang w:val="en-GB"/>
          </w:rPr>
          <w:t>https://www.scholar.google.com</w:t>
        </w:r>
      </w:hyperlink>
      <w:r w:rsidR="007C70F3" w:rsidRPr="005A0D04">
        <w:rPr>
          <w:rFonts w:ascii="Times New Roman" w:hAnsi="Times New Roman" w:cs="Times New Roman"/>
          <w:sz w:val="24"/>
          <w:szCs w:val="24"/>
          <w:lang w:val="en-GB"/>
        </w:rPr>
        <w:t xml:space="preserve"> </w:t>
      </w:r>
    </w:p>
    <w:p w14:paraId="45FFE5D8" w14:textId="77777777" w:rsidR="00D006E6" w:rsidRPr="005A0D04" w:rsidRDefault="00D006E6" w:rsidP="00AB0D0B">
      <w:pPr>
        <w:spacing w:line="360" w:lineRule="auto"/>
        <w:jc w:val="both"/>
        <w:rPr>
          <w:rFonts w:ascii="Times New Roman" w:hAnsi="Times New Roman" w:cs="Times New Roman"/>
          <w:bCs/>
          <w:sz w:val="24"/>
          <w:szCs w:val="24"/>
        </w:rPr>
      </w:pPr>
      <w:r w:rsidRPr="005A0D04">
        <w:rPr>
          <w:rFonts w:ascii="Times New Roman" w:hAnsi="Times New Roman" w:cs="Times New Roman"/>
          <w:sz w:val="24"/>
          <w:szCs w:val="24"/>
        </w:rPr>
        <w:t xml:space="preserve">Wilfred O. </w:t>
      </w:r>
      <w:proofErr w:type="spellStart"/>
      <w:r w:rsidRPr="005A0D04">
        <w:rPr>
          <w:rFonts w:ascii="Times New Roman" w:hAnsi="Times New Roman" w:cs="Times New Roman"/>
          <w:sz w:val="24"/>
          <w:szCs w:val="24"/>
        </w:rPr>
        <w:t>Obonga</w:t>
      </w:r>
      <w:proofErr w:type="spellEnd"/>
      <w:r w:rsidRPr="005A0D04">
        <w:rPr>
          <w:rFonts w:ascii="Times New Roman" w:hAnsi="Times New Roman" w:cs="Times New Roman"/>
          <w:sz w:val="24"/>
          <w:szCs w:val="24"/>
        </w:rPr>
        <w:t xml:space="preserve">, Edwin O. </w:t>
      </w:r>
      <w:proofErr w:type="spellStart"/>
      <w:r w:rsidRPr="005A0D04">
        <w:rPr>
          <w:rFonts w:ascii="Times New Roman" w:hAnsi="Times New Roman" w:cs="Times New Roman"/>
          <w:sz w:val="24"/>
          <w:szCs w:val="24"/>
        </w:rPr>
        <w:t>Omeje</w:t>
      </w:r>
      <w:proofErr w:type="spellEnd"/>
      <w:r w:rsidRPr="005A0D04">
        <w:rPr>
          <w:rFonts w:ascii="Times New Roman" w:hAnsi="Times New Roman" w:cs="Times New Roman"/>
          <w:sz w:val="24"/>
          <w:szCs w:val="24"/>
        </w:rPr>
        <w:t xml:space="preserve">, Charles O. </w:t>
      </w:r>
      <w:proofErr w:type="spellStart"/>
      <w:r w:rsidRPr="005A0D04">
        <w:rPr>
          <w:rFonts w:ascii="Times New Roman" w:hAnsi="Times New Roman" w:cs="Times New Roman"/>
          <w:sz w:val="24"/>
          <w:szCs w:val="24"/>
        </w:rPr>
        <w:t>Nnadi</w:t>
      </w:r>
      <w:proofErr w:type="spellEnd"/>
      <w:r w:rsidRPr="005A0D04">
        <w:rPr>
          <w:rFonts w:ascii="Times New Roman" w:hAnsi="Times New Roman" w:cs="Times New Roman"/>
          <w:sz w:val="24"/>
          <w:szCs w:val="24"/>
        </w:rPr>
        <w:t xml:space="preserve"> and Wilson G. </w:t>
      </w:r>
      <w:proofErr w:type="spellStart"/>
      <w:r w:rsidRPr="005A0D04">
        <w:rPr>
          <w:rFonts w:ascii="Times New Roman" w:hAnsi="Times New Roman" w:cs="Times New Roman"/>
          <w:sz w:val="24"/>
          <w:szCs w:val="24"/>
        </w:rPr>
        <w:t>Ocheme</w:t>
      </w:r>
      <w:proofErr w:type="spellEnd"/>
      <w:r w:rsidRPr="005A0D04">
        <w:rPr>
          <w:rFonts w:ascii="Times New Roman" w:hAnsi="Times New Roman" w:cs="Times New Roman"/>
          <w:sz w:val="24"/>
          <w:szCs w:val="24"/>
        </w:rPr>
        <w:t xml:space="preserve">, </w:t>
      </w:r>
      <w:r w:rsidR="005A0D04">
        <w:rPr>
          <w:rFonts w:ascii="Times New Roman" w:hAnsi="Times New Roman" w:cs="Times New Roman"/>
          <w:sz w:val="24"/>
          <w:szCs w:val="24"/>
        </w:rPr>
        <w:t>(</w:t>
      </w:r>
      <w:r w:rsidRPr="005A0D04">
        <w:rPr>
          <w:rFonts w:ascii="Times New Roman" w:hAnsi="Times New Roman" w:cs="Times New Roman"/>
          <w:sz w:val="24"/>
          <w:szCs w:val="24"/>
        </w:rPr>
        <w:t>2019</w:t>
      </w:r>
      <w:r w:rsidR="005A0D04">
        <w:rPr>
          <w:rFonts w:ascii="Times New Roman" w:hAnsi="Times New Roman" w:cs="Times New Roman"/>
          <w:sz w:val="24"/>
          <w:szCs w:val="24"/>
        </w:rPr>
        <w:t>)</w:t>
      </w:r>
      <w:r w:rsidRPr="005A0D04">
        <w:rPr>
          <w:rFonts w:ascii="Times New Roman" w:hAnsi="Times New Roman" w:cs="Times New Roman"/>
          <w:sz w:val="24"/>
          <w:szCs w:val="24"/>
        </w:rPr>
        <w:t xml:space="preserve">. </w:t>
      </w:r>
      <w:r w:rsidR="005A0D04">
        <w:rPr>
          <w:rFonts w:ascii="Times New Roman" w:hAnsi="Times New Roman" w:cs="Times New Roman"/>
          <w:sz w:val="24"/>
          <w:szCs w:val="24"/>
        </w:rPr>
        <w:t>“</w:t>
      </w:r>
      <w:r w:rsidRPr="005A0D04">
        <w:rPr>
          <w:rFonts w:ascii="Times New Roman" w:hAnsi="Times New Roman" w:cs="Times New Roman"/>
          <w:bCs/>
          <w:sz w:val="24"/>
          <w:szCs w:val="24"/>
        </w:rPr>
        <w:t xml:space="preserve">Phytochemical Evaluation of Extracts and GC-MS analysis of oil from </w:t>
      </w:r>
      <w:proofErr w:type="spellStart"/>
      <w:r w:rsidRPr="005A0D04">
        <w:rPr>
          <w:rFonts w:ascii="Times New Roman" w:hAnsi="Times New Roman" w:cs="Times New Roman"/>
          <w:bCs/>
          <w:i/>
          <w:iCs/>
          <w:sz w:val="24"/>
          <w:szCs w:val="24"/>
        </w:rPr>
        <w:t>Monodora</w:t>
      </w:r>
      <w:proofErr w:type="spellEnd"/>
      <w:r w:rsidRPr="005A0D04">
        <w:rPr>
          <w:rFonts w:ascii="Times New Roman" w:hAnsi="Times New Roman" w:cs="Times New Roman"/>
          <w:bCs/>
          <w:i/>
          <w:iCs/>
          <w:sz w:val="24"/>
          <w:szCs w:val="24"/>
        </w:rPr>
        <w:t xml:space="preserve"> </w:t>
      </w:r>
      <w:proofErr w:type="spellStart"/>
      <w:r w:rsidRPr="005A0D04">
        <w:rPr>
          <w:rFonts w:ascii="Times New Roman" w:hAnsi="Times New Roman" w:cs="Times New Roman"/>
          <w:bCs/>
          <w:i/>
          <w:iCs/>
          <w:sz w:val="24"/>
          <w:szCs w:val="24"/>
        </w:rPr>
        <w:t>myristica</w:t>
      </w:r>
      <w:proofErr w:type="spellEnd"/>
      <w:r w:rsidRPr="005A0D04">
        <w:rPr>
          <w:rFonts w:ascii="Times New Roman" w:hAnsi="Times New Roman" w:cs="Times New Roman"/>
          <w:bCs/>
          <w:i/>
          <w:iCs/>
          <w:sz w:val="24"/>
          <w:szCs w:val="24"/>
        </w:rPr>
        <w:t xml:space="preserve"> </w:t>
      </w:r>
      <w:r w:rsidRPr="005A0D04">
        <w:rPr>
          <w:rFonts w:ascii="Times New Roman" w:hAnsi="Times New Roman" w:cs="Times New Roman"/>
          <w:bCs/>
          <w:sz w:val="24"/>
          <w:szCs w:val="24"/>
        </w:rPr>
        <w:t>Seed</w:t>
      </w:r>
      <w:r w:rsidR="005A0D04">
        <w:rPr>
          <w:rFonts w:ascii="Times New Roman" w:hAnsi="Times New Roman" w:cs="Times New Roman"/>
          <w:bCs/>
          <w:sz w:val="24"/>
          <w:szCs w:val="24"/>
        </w:rPr>
        <w:t>”</w:t>
      </w:r>
      <w:r w:rsidRPr="005A0D04">
        <w:rPr>
          <w:rFonts w:ascii="Times New Roman" w:hAnsi="Times New Roman" w:cs="Times New Roman"/>
          <w:bCs/>
          <w:sz w:val="24"/>
          <w:szCs w:val="24"/>
        </w:rPr>
        <w:t>. Dhaka Univ. J. Pharm. Sci. 18(1): 69-73,</w:t>
      </w:r>
    </w:p>
    <w:p w14:paraId="05215C33" w14:textId="77777777" w:rsidR="007C70F3" w:rsidRDefault="007C70F3" w:rsidP="00AB0D0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Yusuf, O.S, Maxwell, E.I., (2010) “Analgesic activity of the methanolic leaf extract of Jatropha </w:t>
      </w:r>
      <w:proofErr w:type="spellStart"/>
      <w:r>
        <w:rPr>
          <w:rFonts w:ascii="Times New Roman" w:hAnsi="Times New Roman" w:cs="Times New Roman"/>
          <w:sz w:val="24"/>
          <w:szCs w:val="24"/>
          <w:lang w:val="en-GB"/>
        </w:rPr>
        <w:t>curcas</w:t>
      </w:r>
      <w:proofErr w:type="spellEnd"/>
      <w:r w:rsidR="001F47FB">
        <w:rPr>
          <w:rFonts w:ascii="Times New Roman" w:hAnsi="Times New Roman" w:cs="Times New Roman"/>
          <w:sz w:val="24"/>
          <w:szCs w:val="24"/>
          <w:lang w:val="en-GB"/>
        </w:rPr>
        <w:t xml:space="preserve">” </w:t>
      </w:r>
      <w:r w:rsidR="001F47FB">
        <w:rPr>
          <w:rFonts w:ascii="Times New Roman" w:hAnsi="Times New Roman" w:cs="Times New Roman"/>
          <w:i/>
          <w:sz w:val="24"/>
          <w:szCs w:val="24"/>
          <w:lang w:val="en-GB"/>
        </w:rPr>
        <w:t>African Journal of Biomedical Research</w:t>
      </w:r>
      <w:r w:rsidR="001F47FB">
        <w:rPr>
          <w:rFonts w:ascii="Times New Roman" w:hAnsi="Times New Roman" w:cs="Times New Roman"/>
          <w:sz w:val="24"/>
          <w:szCs w:val="24"/>
          <w:lang w:val="en-GB"/>
        </w:rPr>
        <w:t xml:space="preserve">, pp. 149-152 [Online], Available at: </w:t>
      </w:r>
      <w:hyperlink r:id="rId62" w:history="1">
        <w:r w:rsidR="001F47FB" w:rsidRPr="003C43CA">
          <w:rPr>
            <w:rStyle w:val="Hyperlink"/>
            <w:rFonts w:ascii="Times New Roman" w:hAnsi="Times New Roman" w:cs="Times New Roman"/>
            <w:sz w:val="24"/>
            <w:szCs w:val="24"/>
            <w:lang w:val="en-GB"/>
          </w:rPr>
          <w:t>https://www.scholar.google.com</w:t>
        </w:r>
      </w:hyperlink>
      <w:r w:rsidR="001F47FB">
        <w:rPr>
          <w:rFonts w:ascii="Times New Roman" w:hAnsi="Times New Roman" w:cs="Times New Roman"/>
          <w:sz w:val="24"/>
          <w:szCs w:val="24"/>
          <w:lang w:val="en-GB"/>
        </w:rPr>
        <w:t xml:space="preserve"> </w:t>
      </w:r>
    </w:p>
    <w:p w14:paraId="6BDAC400" w14:textId="77777777" w:rsidR="00D006E6" w:rsidRPr="001E2BD8" w:rsidRDefault="00D006E6" w:rsidP="00AB0D0B">
      <w:pPr>
        <w:spacing w:line="360" w:lineRule="auto"/>
        <w:jc w:val="both"/>
        <w:rPr>
          <w:rFonts w:ascii="Times New Roman" w:hAnsi="Times New Roman" w:cs="Times New Roman"/>
        </w:rPr>
      </w:pPr>
    </w:p>
    <w:p w14:paraId="429E2C09" w14:textId="77777777" w:rsidR="005F2830" w:rsidRDefault="005F2830" w:rsidP="00AB0D0B">
      <w:pPr>
        <w:spacing w:line="360" w:lineRule="auto"/>
        <w:jc w:val="both"/>
        <w:rPr>
          <w:rFonts w:ascii="Times New Roman" w:hAnsi="Times New Roman" w:cs="Times New Roman"/>
          <w:sz w:val="24"/>
          <w:szCs w:val="24"/>
          <w:lang w:val="en-GB"/>
        </w:rPr>
      </w:pPr>
    </w:p>
    <w:p w14:paraId="490C2ECF" w14:textId="77777777" w:rsidR="005F2830" w:rsidRPr="00AD50C0" w:rsidRDefault="005F2830" w:rsidP="00AB0D0B">
      <w:pPr>
        <w:spacing w:line="360" w:lineRule="auto"/>
        <w:jc w:val="both"/>
        <w:rPr>
          <w:rFonts w:ascii="Times New Roman" w:hAnsi="Times New Roman" w:cs="Times New Roman"/>
          <w:sz w:val="24"/>
          <w:szCs w:val="24"/>
          <w:lang w:val="en-GB"/>
        </w:rPr>
      </w:pPr>
    </w:p>
    <w:sectPr w:rsidR="005F2830" w:rsidRPr="00AD50C0" w:rsidSect="00004966">
      <w:type w:val="continuous"/>
      <w:pgSz w:w="12240" w:h="15840"/>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FF00E" w14:textId="77777777" w:rsidR="000C6BF8" w:rsidRDefault="000C6BF8" w:rsidP="00D2519C">
      <w:pPr>
        <w:spacing w:after="0" w:line="240" w:lineRule="auto"/>
      </w:pPr>
      <w:r>
        <w:separator/>
      </w:r>
    </w:p>
  </w:endnote>
  <w:endnote w:type="continuationSeparator" w:id="0">
    <w:p w14:paraId="71A6D1E9" w14:textId="77777777" w:rsidR="000C6BF8" w:rsidRDefault="000C6BF8" w:rsidP="00D25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C8B9D" w14:textId="577F3BF1" w:rsidR="00E509B7" w:rsidRDefault="00E509B7">
    <w:pPr>
      <w:pStyle w:val="Footer"/>
      <w:jc w:val="center"/>
    </w:pPr>
  </w:p>
  <w:p w14:paraId="5F93DD9E" w14:textId="77777777" w:rsidR="00E509B7" w:rsidRDefault="00E50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4582196"/>
      <w:docPartObj>
        <w:docPartGallery w:val="Page Numbers (Bottom of Page)"/>
        <w:docPartUnique/>
      </w:docPartObj>
    </w:sdtPr>
    <w:sdtEndPr>
      <w:rPr>
        <w:noProof/>
      </w:rPr>
    </w:sdtEndPr>
    <w:sdtContent>
      <w:p w14:paraId="422F4F64" w14:textId="6C3AFEFB" w:rsidR="00E509B7" w:rsidRDefault="00E509B7">
        <w:pPr>
          <w:pStyle w:val="Footer"/>
          <w:jc w:val="center"/>
        </w:pPr>
        <w:r>
          <w:fldChar w:fldCharType="begin"/>
        </w:r>
        <w:r>
          <w:instrText xml:space="preserve"> PAGE   \* MERGEFORMAT </w:instrText>
        </w:r>
        <w:r>
          <w:fldChar w:fldCharType="separate"/>
        </w:r>
        <w:r w:rsidR="00954D17">
          <w:rPr>
            <w:noProof/>
          </w:rPr>
          <w:t>iii</w:t>
        </w:r>
        <w:r>
          <w:rPr>
            <w:noProof/>
          </w:rPr>
          <w:fldChar w:fldCharType="end"/>
        </w:r>
      </w:p>
    </w:sdtContent>
  </w:sdt>
  <w:p w14:paraId="41113AAF" w14:textId="77777777" w:rsidR="00E509B7" w:rsidRDefault="00E50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C0AA64" w14:textId="77777777" w:rsidR="000C6BF8" w:rsidRDefault="000C6BF8" w:rsidP="00D2519C">
      <w:pPr>
        <w:spacing w:after="0" w:line="240" w:lineRule="auto"/>
      </w:pPr>
      <w:r>
        <w:separator/>
      </w:r>
    </w:p>
  </w:footnote>
  <w:footnote w:type="continuationSeparator" w:id="0">
    <w:p w14:paraId="46290D66" w14:textId="77777777" w:rsidR="000C6BF8" w:rsidRDefault="000C6BF8" w:rsidP="00D251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43D8B"/>
    <w:multiLevelType w:val="hybridMultilevel"/>
    <w:tmpl w:val="9722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449AA"/>
    <w:multiLevelType w:val="multilevel"/>
    <w:tmpl w:val="8A461A88"/>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B151A0D"/>
    <w:multiLevelType w:val="hybridMultilevel"/>
    <w:tmpl w:val="10F26FDA"/>
    <w:lvl w:ilvl="0" w:tplc="D0BC67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DF625A"/>
    <w:multiLevelType w:val="multilevel"/>
    <w:tmpl w:val="C812E96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43D1193"/>
    <w:multiLevelType w:val="hybridMultilevel"/>
    <w:tmpl w:val="DDE416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3E15FC"/>
    <w:multiLevelType w:val="multilevel"/>
    <w:tmpl w:val="3AECFEB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BCB3E7B"/>
    <w:multiLevelType w:val="hybridMultilevel"/>
    <w:tmpl w:val="EDE2BF94"/>
    <w:lvl w:ilvl="0" w:tplc="E19E20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E31723"/>
    <w:multiLevelType w:val="hybridMultilevel"/>
    <w:tmpl w:val="A8986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F60BB9"/>
    <w:multiLevelType w:val="multilevel"/>
    <w:tmpl w:val="9D508B1E"/>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8C97F2C"/>
    <w:multiLevelType w:val="multilevel"/>
    <w:tmpl w:val="08920DBE"/>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8"/>
  </w:num>
  <w:num w:numId="2">
    <w:abstractNumId w:val="4"/>
  </w:num>
  <w:num w:numId="3">
    <w:abstractNumId w:val="2"/>
  </w:num>
  <w:num w:numId="4">
    <w:abstractNumId w:val="6"/>
  </w:num>
  <w:num w:numId="5">
    <w:abstractNumId w:val="7"/>
  </w:num>
  <w:num w:numId="6">
    <w:abstractNumId w:val="1"/>
  </w:num>
  <w:num w:numId="7">
    <w:abstractNumId w:val="0"/>
  </w:num>
  <w:num w:numId="8">
    <w:abstractNumId w:val="5"/>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CE8"/>
    <w:rsid w:val="00004966"/>
    <w:rsid w:val="0000658C"/>
    <w:rsid w:val="00007576"/>
    <w:rsid w:val="00017C13"/>
    <w:rsid w:val="00025494"/>
    <w:rsid w:val="00030068"/>
    <w:rsid w:val="00050E65"/>
    <w:rsid w:val="0005225A"/>
    <w:rsid w:val="0005577A"/>
    <w:rsid w:val="00057416"/>
    <w:rsid w:val="000619F2"/>
    <w:rsid w:val="00065810"/>
    <w:rsid w:val="00067D24"/>
    <w:rsid w:val="000802B0"/>
    <w:rsid w:val="0008491F"/>
    <w:rsid w:val="000859E8"/>
    <w:rsid w:val="00086294"/>
    <w:rsid w:val="00087E8C"/>
    <w:rsid w:val="00093A63"/>
    <w:rsid w:val="000A45CE"/>
    <w:rsid w:val="000B07B8"/>
    <w:rsid w:val="000C2FD4"/>
    <w:rsid w:val="000C48E1"/>
    <w:rsid w:val="000C6BF8"/>
    <w:rsid w:val="000C746B"/>
    <w:rsid w:val="000D1198"/>
    <w:rsid w:val="000D2D34"/>
    <w:rsid w:val="000D505E"/>
    <w:rsid w:val="000E2417"/>
    <w:rsid w:val="000E2F26"/>
    <w:rsid w:val="00111154"/>
    <w:rsid w:val="001162B3"/>
    <w:rsid w:val="00116FD2"/>
    <w:rsid w:val="001202A9"/>
    <w:rsid w:val="00120F46"/>
    <w:rsid w:val="0012285B"/>
    <w:rsid w:val="00122CF1"/>
    <w:rsid w:val="001233C2"/>
    <w:rsid w:val="00133453"/>
    <w:rsid w:val="00135243"/>
    <w:rsid w:val="001372D3"/>
    <w:rsid w:val="00142020"/>
    <w:rsid w:val="00151A0B"/>
    <w:rsid w:val="00160C23"/>
    <w:rsid w:val="001615B0"/>
    <w:rsid w:val="00162D8F"/>
    <w:rsid w:val="00163AA5"/>
    <w:rsid w:val="00165B69"/>
    <w:rsid w:val="0017465D"/>
    <w:rsid w:val="00174E16"/>
    <w:rsid w:val="00190B2F"/>
    <w:rsid w:val="001A0135"/>
    <w:rsid w:val="001A37E9"/>
    <w:rsid w:val="001A52A8"/>
    <w:rsid w:val="001B115D"/>
    <w:rsid w:val="001B4C22"/>
    <w:rsid w:val="001B53C1"/>
    <w:rsid w:val="001C19A8"/>
    <w:rsid w:val="001C23EF"/>
    <w:rsid w:val="001C3822"/>
    <w:rsid w:val="001D4F06"/>
    <w:rsid w:val="001E08E0"/>
    <w:rsid w:val="001E0F93"/>
    <w:rsid w:val="001E2BD8"/>
    <w:rsid w:val="001E4FE9"/>
    <w:rsid w:val="001F47FB"/>
    <w:rsid w:val="001F7CC9"/>
    <w:rsid w:val="00201CA6"/>
    <w:rsid w:val="00201DA4"/>
    <w:rsid w:val="002020A8"/>
    <w:rsid w:val="00206E8C"/>
    <w:rsid w:val="00206E98"/>
    <w:rsid w:val="00217803"/>
    <w:rsid w:val="00226AAA"/>
    <w:rsid w:val="00246337"/>
    <w:rsid w:val="00247640"/>
    <w:rsid w:val="0025316B"/>
    <w:rsid w:val="002551BA"/>
    <w:rsid w:val="002638FD"/>
    <w:rsid w:val="00266FA0"/>
    <w:rsid w:val="0027174B"/>
    <w:rsid w:val="0027480A"/>
    <w:rsid w:val="00277C7B"/>
    <w:rsid w:val="002808CB"/>
    <w:rsid w:val="0028349C"/>
    <w:rsid w:val="00284E71"/>
    <w:rsid w:val="00296EE9"/>
    <w:rsid w:val="002A19AD"/>
    <w:rsid w:val="002A557D"/>
    <w:rsid w:val="002B18F5"/>
    <w:rsid w:val="002D355B"/>
    <w:rsid w:val="002D47C9"/>
    <w:rsid w:val="002D5D0D"/>
    <w:rsid w:val="002E5B26"/>
    <w:rsid w:val="002E7298"/>
    <w:rsid w:val="002E7918"/>
    <w:rsid w:val="002F11B3"/>
    <w:rsid w:val="002F4932"/>
    <w:rsid w:val="00304BC6"/>
    <w:rsid w:val="00317B16"/>
    <w:rsid w:val="003204F5"/>
    <w:rsid w:val="00326312"/>
    <w:rsid w:val="003264A5"/>
    <w:rsid w:val="00327996"/>
    <w:rsid w:val="00346872"/>
    <w:rsid w:val="0034711C"/>
    <w:rsid w:val="0035090C"/>
    <w:rsid w:val="00350E95"/>
    <w:rsid w:val="00354BE0"/>
    <w:rsid w:val="00357FA2"/>
    <w:rsid w:val="003608A3"/>
    <w:rsid w:val="00361C99"/>
    <w:rsid w:val="00367B37"/>
    <w:rsid w:val="00372538"/>
    <w:rsid w:val="003744C3"/>
    <w:rsid w:val="00375E71"/>
    <w:rsid w:val="0037772A"/>
    <w:rsid w:val="00380514"/>
    <w:rsid w:val="0038179F"/>
    <w:rsid w:val="003B05A8"/>
    <w:rsid w:val="003B4295"/>
    <w:rsid w:val="003B598B"/>
    <w:rsid w:val="003C1A40"/>
    <w:rsid w:val="003C1EAF"/>
    <w:rsid w:val="003F302F"/>
    <w:rsid w:val="00402B8C"/>
    <w:rsid w:val="0041361D"/>
    <w:rsid w:val="00416E53"/>
    <w:rsid w:val="00421417"/>
    <w:rsid w:val="004234FF"/>
    <w:rsid w:val="00431B17"/>
    <w:rsid w:val="004326D8"/>
    <w:rsid w:val="00444524"/>
    <w:rsid w:val="0044509F"/>
    <w:rsid w:val="00445766"/>
    <w:rsid w:val="00451C02"/>
    <w:rsid w:val="00452C56"/>
    <w:rsid w:val="004544DC"/>
    <w:rsid w:val="0045469C"/>
    <w:rsid w:val="00454868"/>
    <w:rsid w:val="00454887"/>
    <w:rsid w:val="00454FE2"/>
    <w:rsid w:val="00455461"/>
    <w:rsid w:val="0045556F"/>
    <w:rsid w:val="00465C49"/>
    <w:rsid w:val="004661E9"/>
    <w:rsid w:val="00487519"/>
    <w:rsid w:val="004A1221"/>
    <w:rsid w:val="004A4B1D"/>
    <w:rsid w:val="004F4605"/>
    <w:rsid w:val="005150C4"/>
    <w:rsid w:val="00516379"/>
    <w:rsid w:val="005176D6"/>
    <w:rsid w:val="00520216"/>
    <w:rsid w:val="005349A3"/>
    <w:rsid w:val="00535CB7"/>
    <w:rsid w:val="0054779F"/>
    <w:rsid w:val="00566939"/>
    <w:rsid w:val="00571942"/>
    <w:rsid w:val="0057673B"/>
    <w:rsid w:val="005A0D04"/>
    <w:rsid w:val="005A1296"/>
    <w:rsid w:val="005A7017"/>
    <w:rsid w:val="005A7DAF"/>
    <w:rsid w:val="005C05DA"/>
    <w:rsid w:val="005C279D"/>
    <w:rsid w:val="005D4CDC"/>
    <w:rsid w:val="005D6081"/>
    <w:rsid w:val="005E4D26"/>
    <w:rsid w:val="005E6E56"/>
    <w:rsid w:val="005F2830"/>
    <w:rsid w:val="005F3B7C"/>
    <w:rsid w:val="00615752"/>
    <w:rsid w:val="00616C68"/>
    <w:rsid w:val="00617831"/>
    <w:rsid w:val="00624992"/>
    <w:rsid w:val="00643B47"/>
    <w:rsid w:val="00643DCF"/>
    <w:rsid w:val="0064681F"/>
    <w:rsid w:val="006507B4"/>
    <w:rsid w:val="0065727C"/>
    <w:rsid w:val="00661CC7"/>
    <w:rsid w:val="00665A0C"/>
    <w:rsid w:val="00670744"/>
    <w:rsid w:val="006739F4"/>
    <w:rsid w:val="00677FA8"/>
    <w:rsid w:val="006934B3"/>
    <w:rsid w:val="006964F5"/>
    <w:rsid w:val="006A23BF"/>
    <w:rsid w:val="006A7D7B"/>
    <w:rsid w:val="006B07AA"/>
    <w:rsid w:val="006B44AC"/>
    <w:rsid w:val="006B51E2"/>
    <w:rsid w:val="006C276A"/>
    <w:rsid w:val="006C7F70"/>
    <w:rsid w:val="006D4678"/>
    <w:rsid w:val="006D5765"/>
    <w:rsid w:val="006E3DCA"/>
    <w:rsid w:val="006E6283"/>
    <w:rsid w:val="006E7838"/>
    <w:rsid w:val="006F1FF3"/>
    <w:rsid w:val="006F3CCA"/>
    <w:rsid w:val="006F604F"/>
    <w:rsid w:val="006F74A4"/>
    <w:rsid w:val="007045D8"/>
    <w:rsid w:val="007068C7"/>
    <w:rsid w:val="0071083C"/>
    <w:rsid w:val="00717C09"/>
    <w:rsid w:val="00723843"/>
    <w:rsid w:val="00725961"/>
    <w:rsid w:val="00726B04"/>
    <w:rsid w:val="00731B3F"/>
    <w:rsid w:val="00736AE7"/>
    <w:rsid w:val="00750902"/>
    <w:rsid w:val="00751EC0"/>
    <w:rsid w:val="00756A53"/>
    <w:rsid w:val="00763063"/>
    <w:rsid w:val="007647F9"/>
    <w:rsid w:val="00765039"/>
    <w:rsid w:val="00767C5F"/>
    <w:rsid w:val="00782C25"/>
    <w:rsid w:val="00790005"/>
    <w:rsid w:val="00793535"/>
    <w:rsid w:val="007A571A"/>
    <w:rsid w:val="007B2DCD"/>
    <w:rsid w:val="007B3A4E"/>
    <w:rsid w:val="007B6A49"/>
    <w:rsid w:val="007C0F4F"/>
    <w:rsid w:val="007C4C84"/>
    <w:rsid w:val="007C5AC3"/>
    <w:rsid w:val="007C70F3"/>
    <w:rsid w:val="007D4DE1"/>
    <w:rsid w:val="007D7ACF"/>
    <w:rsid w:val="007E095A"/>
    <w:rsid w:val="007E7D66"/>
    <w:rsid w:val="007F6925"/>
    <w:rsid w:val="007F7A28"/>
    <w:rsid w:val="00802ECB"/>
    <w:rsid w:val="00814607"/>
    <w:rsid w:val="00814880"/>
    <w:rsid w:val="008249BA"/>
    <w:rsid w:val="008302DF"/>
    <w:rsid w:val="0083059C"/>
    <w:rsid w:val="0083074A"/>
    <w:rsid w:val="00833546"/>
    <w:rsid w:val="00836FA5"/>
    <w:rsid w:val="00840485"/>
    <w:rsid w:val="00846E23"/>
    <w:rsid w:val="00853575"/>
    <w:rsid w:val="008535FA"/>
    <w:rsid w:val="00855A6B"/>
    <w:rsid w:val="008630C1"/>
    <w:rsid w:val="008661FD"/>
    <w:rsid w:val="008677EC"/>
    <w:rsid w:val="0087554D"/>
    <w:rsid w:val="00875A05"/>
    <w:rsid w:val="0087776D"/>
    <w:rsid w:val="008800C1"/>
    <w:rsid w:val="00897A21"/>
    <w:rsid w:val="008A7FF6"/>
    <w:rsid w:val="008B7CA1"/>
    <w:rsid w:val="008C1E1B"/>
    <w:rsid w:val="008C335E"/>
    <w:rsid w:val="008C6A85"/>
    <w:rsid w:val="008C6ED8"/>
    <w:rsid w:val="008C6F39"/>
    <w:rsid w:val="008D0EE6"/>
    <w:rsid w:val="008E4C83"/>
    <w:rsid w:val="008F5DD7"/>
    <w:rsid w:val="0090276E"/>
    <w:rsid w:val="0090300F"/>
    <w:rsid w:val="00906589"/>
    <w:rsid w:val="00910F60"/>
    <w:rsid w:val="00916F6F"/>
    <w:rsid w:val="00920051"/>
    <w:rsid w:val="00920B32"/>
    <w:rsid w:val="00931BEA"/>
    <w:rsid w:val="00936F4F"/>
    <w:rsid w:val="009403D1"/>
    <w:rsid w:val="0094470D"/>
    <w:rsid w:val="009537AF"/>
    <w:rsid w:val="00954D17"/>
    <w:rsid w:val="00957357"/>
    <w:rsid w:val="00957800"/>
    <w:rsid w:val="009660E7"/>
    <w:rsid w:val="0097626D"/>
    <w:rsid w:val="0098491D"/>
    <w:rsid w:val="009875AB"/>
    <w:rsid w:val="00987A01"/>
    <w:rsid w:val="00990AD3"/>
    <w:rsid w:val="00992313"/>
    <w:rsid w:val="00996C73"/>
    <w:rsid w:val="009A40C3"/>
    <w:rsid w:val="009A494D"/>
    <w:rsid w:val="009A6FA9"/>
    <w:rsid w:val="009B0882"/>
    <w:rsid w:val="009B58F9"/>
    <w:rsid w:val="009C1449"/>
    <w:rsid w:val="009C2275"/>
    <w:rsid w:val="009D7AD1"/>
    <w:rsid w:val="009E0979"/>
    <w:rsid w:val="009E21FD"/>
    <w:rsid w:val="009E424F"/>
    <w:rsid w:val="009F2499"/>
    <w:rsid w:val="00A04477"/>
    <w:rsid w:val="00A14AF0"/>
    <w:rsid w:val="00A22C27"/>
    <w:rsid w:val="00A273C9"/>
    <w:rsid w:val="00A33E46"/>
    <w:rsid w:val="00A51E70"/>
    <w:rsid w:val="00A70D0D"/>
    <w:rsid w:val="00A723DB"/>
    <w:rsid w:val="00A74A39"/>
    <w:rsid w:val="00A82728"/>
    <w:rsid w:val="00A84DD4"/>
    <w:rsid w:val="00A956A2"/>
    <w:rsid w:val="00AA10B5"/>
    <w:rsid w:val="00AA6961"/>
    <w:rsid w:val="00AB0D0B"/>
    <w:rsid w:val="00AB3489"/>
    <w:rsid w:val="00AC3715"/>
    <w:rsid w:val="00AD3C21"/>
    <w:rsid w:val="00AD50C0"/>
    <w:rsid w:val="00AE1539"/>
    <w:rsid w:val="00AF76D0"/>
    <w:rsid w:val="00B01B2C"/>
    <w:rsid w:val="00B01D7A"/>
    <w:rsid w:val="00B01DCF"/>
    <w:rsid w:val="00B02CBE"/>
    <w:rsid w:val="00B03AC4"/>
    <w:rsid w:val="00B04B6E"/>
    <w:rsid w:val="00B20171"/>
    <w:rsid w:val="00B20C18"/>
    <w:rsid w:val="00B23D5A"/>
    <w:rsid w:val="00B274E7"/>
    <w:rsid w:val="00B31C65"/>
    <w:rsid w:val="00B340C7"/>
    <w:rsid w:val="00B46D56"/>
    <w:rsid w:val="00B535B9"/>
    <w:rsid w:val="00B572EE"/>
    <w:rsid w:val="00B57688"/>
    <w:rsid w:val="00B64F38"/>
    <w:rsid w:val="00B66C40"/>
    <w:rsid w:val="00B73B38"/>
    <w:rsid w:val="00B73EC1"/>
    <w:rsid w:val="00B827F5"/>
    <w:rsid w:val="00B82838"/>
    <w:rsid w:val="00B82E44"/>
    <w:rsid w:val="00B91D79"/>
    <w:rsid w:val="00B94289"/>
    <w:rsid w:val="00B96955"/>
    <w:rsid w:val="00BA3A85"/>
    <w:rsid w:val="00BA53C5"/>
    <w:rsid w:val="00BA7C90"/>
    <w:rsid w:val="00BB18BD"/>
    <w:rsid w:val="00BB6D7B"/>
    <w:rsid w:val="00BC40D0"/>
    <w:rsid w:val="00BC597A"/>
    <w:rsid w:val="00BD1565"/>
    <w:rsid w:val="00BD3FC3"/>
    <w:rsid w:val="00BD6CBA"/>
    <w:rsid w:val="00BE3E19"/>
    <w:rsid w:val="00BE7551"/>
    <w:rsid w:val="00BE7EBE"/>
    <w:rsid w:val="00BF2C16"/>
    <w:rsid w:val="00C06263"/>
    <w:rsid w:val="00C173A8"/>
    <w:rsid w:val="00C26789"/>
    <w:rsid w:val="00C30980"/>
    <w:rsid w:val="00C32406"/>
    <w:rsid w:val="00C3386B"/>
    <w:rsid w:val="00C36CBC"/>
    <w:rsid w:val="00C37C18"/>
    <w:rsid w:val="00C44C26"/>
    <w:rsid w:val="00C46CE8"/>
    <w:rsid w:val="00C5430C"/>
    <w:rsid w:val="00C60443"/>
    <w:rsid w:val="00C63589"/>
    <w:rsid w:val="00C77273"/>
    <w:rsid w:val="00C93183"/>
    <w:rsid w:val="00C9347F"/>
    <w:rsid w:val="00C9556D"/>
    <w:rsid w:val="00CA236C"/>
    <w:rsid w:val="00CA3BB6"/>
    <w:rsid w:val="00CB428A"/>
    <w:rsid w:val="00CB4369"/>
    <w:rsid w:val="00CB523A"/>
    <w:rsid w:val="00CB7189"/>
    <w:rsid w:val="00CB7C3D"/>
    <w:rsid w:val="00CC4066"/>
    <w:rsid w:val="00CD1143"/>
    <w:rsid w:val="00CD293F"/>
    <w:rsid w:val="00CF3D44"/>
    <w:rsid w:val="00D006E6"/>
    <w:rsid w:val="00D047CF"/>
    <w:rsid w:val="00D16C28"/>
    <w:rsid w:val="00D221A4"/>
    <w:rsid w:val="00D2519C"/>
    <w:rsid w:val="00D33999"/>
    <w:rsid w:val="00D40B7A"/>
    <w:rsid w:val="00D4556E"/>
    <w:rsid w:val="00D539BE"/>
    <w:rsid w:val="00D57294"/>
    <w:rsid w:val="00D64EA2"/>
    <w:rsid w:val="00D6675A"/>
    <w:rsid w:val="00D66F49"/>
    <w:rsid w:val="00D7048C"/>
    <w:rsid w:val="00D77B78"/>
    <w:rsid w:val="00D91F14"/>
    <w:rsid w:val="00D95F08"/>
    <w:rsid w:val="00DA0E71"/>
    <w:rsid w:val="00DA4E5E"/>
    <w:rsid w:val="00DA68D4"/>
    <w:rsid w:val="00DB55D8"/>
    <w:rsid w:val="00DC289A"/>
    <w:rsid w:val="00DC65CC"/>
    <w:rsid w:val="00DD3E4A"/>
    <w:rsid w:val="00DD53A4"/>
    <w:rsid w:val="00DD76B0"/>
    <w:rsid w:val="00DE362A"/>
    <w:rsid w:val="00DE3FB1"/>
    <w:rsid w:val="00DE4324"/>
    <w:rsid w:val="00DE7596"/>
    <w:rsid w:val="00DF1937"/>
    <w:rsid w:val="00DF6229"/>
    <w:rsid w:val="00E22BC9"/>
    <w:rsid w:val="00E26139"/>
    <w:rsid w:val="00E27C86"/>
    <w:rsid w:val="00E336AF"/>
    <w:rsid w:val="00E34FAD"/>
    <w:rsid w:val="00E35401"/>
    <w:rsid w:val="00E35913"/>
    <w:rsid w:val="00E45BE9"/>
    <w:rsid w:val="00E5065A"/>
    <w:rsid w:val="00E509B7"/>
    <w:rsid w:val="00E52C8C"/>
    <w:rsid w:val="00E64474"/>
    <w:rsid w:val="00E745B8"/>
    <w:rsid w:val="00E75EF5"/>
    <w:rsid w:val="00E83F51"/>
    <w:rsid w:val="00E850DC"/>
    <w:rsid w:val="00E8650C"/>
    <w:rsid w:val="00EA2698"/>
    <w:rsid w:val="00EB4AA8"/>
    <w:rsid w:val="00EC2D80"/>
    <w:rsid w:val="00EC35E5"/>
    <w:rsid w:val="00EC5F4F"/>
    <w:rsid w:val="00EE3B9E"/>
    <w:rsid w:val="00EE498D"/>
    <w:rsid w:val="00EE7905"/>
    <w:rsid w:val="00EF4DED"/>
    <w:rsid w:val="00F10BFC"/>
    <w:rsid w:val="00F176BB"/>
    <w:rsid w:val="00F22906"/>
    <w:rsid w:val="00F242E1"/>
    <w:rsid w:val="00F24C92"/>
    <w:rsid w:val="00F3278D"/>
    <w:rsid w:val="00F4277C"/>
    <w:rsid w:val="00F516FD"/>
    <w:rsid w:val="00F53D55"/>
    <w:rsid w:val="00F555FE"/>
    <w:rsid w:val="00F61B48"/>
    <w:rsid w:val="00F62727"/>
    <w:rsid w:val="00F63914"/>
    <w:rsid w:val="00F6502B"/>
    <w:rsid w:val="00F6542E"/>
    <w:rsid w:val="00F6640D"/>
    <w:rsid w:val="00F70AF8"/>
    <w:rsid w:val="00F72109"/>
    <w:rsid w:val="00F72585"/>
    <w:rsid w:val="00F73EA2"/>
    <w:rsid w:val="00F762D8"/>
    <w:rsid w:val="00F83528"/>
    <w:rsid w:val="00F95B80"/>
    <w:rsid w:val="00FB7F57"/>
    <w:rsid w:val="00FC18BE"/>
    <w:rsid w:val="00FD7A53"/>
    <w:rsid w:val="00FE77DF"/>
    <w:rsid w:val="00FF1433"/>
    <w:rsid w:val="00FF7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774EA"/>
  <w15:chartTrackingRefBased/>
  <w15:docId w15:val="{E8E0DA0D-82DD-4CF3-9829-3FCB0429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5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CE8"/>
    <w:pPr>
      <w:ind w:left="720"/>
      <w:contextualSpacing/>
    </w:pPr>
  </w:style>
  <w:style w:type="paragraph" w:styleId="Header">
    <w:name w:val="header"/>
    <w:basedOn w:val="Normal"/>
    <w:link w:val="HeaderChar"/>
    <w:uiPriority w:val="99"/>
    <w:unhideWhenUsed/>
    <w:rsid w:val="00D25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19C"/>
  </w:style>
  <w:style w:type="paragraph" w:styleId="Footer">
    <w:name w:val="footer"/>
    <w:basedOn w:val="Normal"/>
    <w:link w:val="FooterChar"/>
    <w:uiPriority w:val="99"/>
    <w:unhideWhenUsed/>
    <w:rsid w:val="00D25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19C"/>
  </w:style>
  <w:style w:type="character" w:styleId="Hyperlink">
    <w:name w:val="Hyperlink"/>
    <w:basedOn w:val="DefaultParagraphFont"/>
    <w:uiPriority w:val="99"/>
    <w:unhideWhenUsed/>
    <w:rsid w:val="00B572EE"/>
    <w:rPr>
      <w:color w:val="0563C1" w:themeColor="hyperlink"/>
      <w:u w:val="single"/>
    </w:rPr>
  </w:style>
  <w:style w:type="table" w:styleId="TableGrid">
    <w:name w:val="Table Grid"/>
    <w:basedOn w:val="TableNormal"/>
    <w:uiPriority w:val="59"/>
    <w:rsid w:val="00F32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767C5F"/>
    <w:pPr>
      <w:spacing w:after="0"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p">
    <w:name w:val="p"/>
    <w:basedOn w:val="Normal"/>
    <w:rsid w:val="00BD15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iencedirect.com" TargetMode="External"/><Relationship Id="rId18" Type="http://schemas.openxmlformats.org/officeDocument/2006/relationships/hyperlink" Target="https://www.scholar.google.com" TargetMode="External"/><Relationship Id="rId26" Type="http://schemas.openxmlformats.org/officeDocument/2006/relationships/hyperlink" Target="https://www.intechopen.com" TargetMode="External"/><Relationship Id="rId39" Type="http://schemas.openxmlformats.org/officeDocument/2006/relationships/hyperlink" Target="https://www.researchgate,com" TargetMode="External"/><Relationship Id="rId21" Type="http://schemas.openxmlformats.org/officeDocument/2006/relationships/hyperlink" Target="https://www.sciencedirect.com" TargetMode="External"/><Relationship Id="rId34" Type="http://schemas.openxmlformats.org/officeDocument/2006/relationships/hyperlink" Target="https://www.scholar.google.com" TargetMode="External"/><Relationship Id="rId42" Type="http://schemas.openxmlformats.org/officeDocument/2006/relationships/hyperlink" Target="https://www.sciencedirect.com" TargetMode="External"/><Relationship Id="rId47" Type="http://schemas.openxmlformats.org/officeDocument/2006/relationships/hyperlink" Target="https://www.sciencedirect.com" TargetMode="External"/><Relationship Id="rId50" Type="http://schemas.openxmlformats.org/officeDocument/2006/relationships/hyperlink" Target="https://www.researchgate.net" TargetMode="External"/><Relationship Id="rId55" Type="http://schemas.openxmlformats.org/officeDocument/2006/relationships/hyperlink" Target="https://www.sciencedirect.com"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searchgate.net" TargetMode="External"/><Relationship Id="rId29" Type="http://schemas.openxmlformats.org/officeDocument/2006/relationships/hyperlink" Target="https://www.sciencedirect.com" TargetMode="External"/><Relationship Id="rId11" Type="http://schemas.openxmlformats.org/officeDocument/2006/relationships/image" Target="media/image2.png"/><Relationship Id="rId24" Type="http://schemas.openxmlformats.org/officeDocument/2006/relationships/hyperlink" Target="http://www.scholar.google.com" TargetMode="External"/><Relationship Id="rId32" Type="http://schemas.openxmlformats.org/officeDocument/2006/relationships/hyperlink" Target="https://www.researchgate.net" TargetMode="External"/><Relationship Id="rId37" Type="http://schemas.openxmlformats.org/officeDocument/2006/relationships/hyperlink" Target="https://www.sciencedirect.com" TargetMode="External"/><Relationship Id="rId40" Type="http://schemas.openxmlformats.org/officeDocument/2006/relationships/hyperlink" Target="https://www.sciencedirect,com" TargetMode="External"/><Relationship Id="rId45" Type="http://schemas.openxmlformats.org/officeDocument/2006/relationships/hyperlink" Target="https://www.scholar.google.com" TargetMode="External"/><Relationship Id="rId53" Type="http://schemas.openxmlformats.org/officeDocument/2006/relationships/hyperlink" Target="https://www.herdmedpharmacol.com" TargetMode="External"/><Relationship Id="rId58" Type="http://schemas.openxmlformats.org/officeDocument/2006/relationships/hyperlink" Target="https://www.researchgate.net" TargetMode="External"/><Relationship Id="rId5" Type="http://schemas.openxmlformats.org/officeDocument/2006/relationships/webSettings" Target="webSettings.xml"/><Relationship Id="rId61" Type="http://schemas.openxmlformats.org/officeDocument/2006/relationships/hyperlink" Target="https://www.scholar.google.com" TargetMode="External"/><Relationship Id="rId19" Type="http://schemas.openxmlformats.org/officeDocument/2006/relationships/hyperlink" Target="https://www.researchgate,net" TargetMode="External"/><Relationship Id="rId14" Type="http://schemas.openxmlformats.org/officeDocument/2006/relationships/hyperlink" Target="http://www.sciencedirect.com" TargetMode="External"/><Relationship Id="rId22" Type="http://schemas.openxmlformats.org/officeDocument/2006/relationships/hyperlink" Target="https://www.researchgate.net" TargetMode="External"/><Relationship Id="rId27" Type="http://schemas.openxmlformats.org/officeDocument/2006/relationships/hyperlink" Target="https://www.researchgate.net" TargetMode="External"/><Relationship Id="rId30" Type="http://schemas.openxmlformats.org/officeDocument/2006/relationships/hyperlink" Target="https://www.researchgate.net" TargetMode="External"/><Relationship Id="rId35" Type="http://schemas.openxmlformats.org/officeDocument/2006/relationships/hyperlink" Target="https://www.researchgate.net" TargetMode="External"/><Relationship Id="rId43" Type="http://schemas.openxmlformats.org/officeDocument/2006/relationships/hyperlink" Target="https://www.ncbi.nlm.gov" TargetMode="External"/><Relationship Id="rId48" Type="http://schemas.openxmlformats.org/officeDocument/2006/relationships/hyperlink" Target="https://www.ncbi.nlm.nih.gov/" TargetMode="External"/><Relationship Id="rId56" Type="http://schemas.openxmlformats.org/officeDocument/2006/relationships/hyperlink" Target="https://www.researchgate,net" TargetMode="External"/><Relationship Id="rId64"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s://www.herdmedpharmacol.com"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www.scholar.google.com" TargetMode="External"/><Relationship Id="rId25" Type="http://schemas.openxmlformats.org/officeDocument/2006/relationships/hyperlink" Target="https://www.researchgate.net" TargetMode="External"/><Relationship Id="rId33" Type="http://schemas.openxmlformats.org/officeDocument/2006/relationships/hyperlink" Target="https://www.sciencedirect.com" TargetMode="External"/><Relationship Id="rId38" Type="http://schemas.openxmlformats.org/officeDocument/2006/relationships/hyperlink" Target="https://www.sciencedirect.com" TargetMode="External"/><Relationship Id="rId46" Type="http://schemas.openxmlformats.org/officeDocument/2006/relationships/hyperlink" Target="https://.scholar.google.com" TargetMode="External"/><Relationship Id="rId59" Type="http://schemas.openxmlformats.org/officeDocument/2006/relationships/hyperlink" Target="https://www.sciencedirect.com" TargetMode="External"/><Relationship Id="rId20" Type="http://schemas.openxmlformats.org/officeDocument/2006/relationships/hyperlink" Target="https://www.researchgate.net" TargetMode="External"/><Relationship Id="rId41" Type="http://schemas.openxmlformats.org/officeDocument/2006/relationships/hyperlink" Target="https://www.researchgate.net" TargetMode="External"/><Relationship Id="rId54" Type="http://schemas.openxmlformats.org/officeDocument/2006/relationships/hyperlink" Target="https://www.sciencedirect.com" TargetMode="External"/><Relationship Id="rId62" Type="http://schemas.openxmlformats.org/officeDocument/2006/relationships/hyperlink" Target="https://www.scholar.google.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esearchgate.net" TargetMode="External"/><Relationship Id="rId23" Type="http://schemas.openxmlformats.org/officeDocument/2006/relationships/hyperlink" Target="http://www.scholar.google.com" TargetMode="External"/><Relationship Id="rId28" Type="http://schemas.openxmlformats.org/officeDocument/2006/relationships/hyperlink" Target="https://www.researchgate.net" TargetMode="External"/><Relationship Id="rId36" Type="http://schemas.openxmlformats.org/officeDocument/2006/relationships/hyperlink" Target="https://www.sciencedirect.com" TargetMode="External"/><Relationship Id="rId49" Type="http://schemas.openxmlformats.org/officeDocument/2006/relationships/hyperlink" Target="https://www.indian.mongabay.com" TargetMode="External"/><Relationship Id="rId57" Type="http://schemas.openxmlformats.org/officeDocument/2006/relationships/hyperlink" Target="https://www.scholar.google.com" TargetMode="External"/><Relationship Id="rId10" Type="http://schemas.openxmlformats.org/officeDocument/2006/relationships/image" Target="media/image1.jpeg"/><Relationship Id="rId31" Type="http://schemas.openxmlformats.org/officeDocument/2006/relationships/hyperlink" Target="https://www.researchgate.net" TargetMode="External"/><Relationship Id="rId44" Type="http://schemas.openxmlformats.org/officeDocument/2006/relationships/hyperlink" Target="https://www.scholar.google.com" TargetMode="External"/><Relationship Id="rId52" Type="http://schemas.openxmlformats.org/officeDocument/2006/relationships/hyperlink" Target="https://www.hindawi.com" TargetMode="External"/><Relationship Id="rId60" Type="http://schemas.openxmlformats.org/officeDocument/2006/relationships/hyperlink" Target="https://www.scholar.google.com"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AC48A-7E02-411E-80EE-133FA45E1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10248</Words>
  <Characters>58414</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CHY</dc:creator>
  <cp:keywords/>
  <dc:description/>
  <cp:lastModifiedBy>OER</cp:lastModifiedBy>
  <cp:revision>2</cp:revision>
  <dcterms:created xsi:type="dcterms:W3CDTF">2020-12-24T18:23:00Z</dcterms:created>
  <dcterms:modified xsi:type="dcterms:W3CDTF">2020-12-24T18:23:00Z</dcterms:modified>
</cp:coreProperties>
</file>